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A65" w:rsidRPr="00B75CFD" w:rsidRDefault="00267A65" w:rsidP="00267A65">
      <w:pPr>
        <w:jc w:val="both"/>
        <w:rPr>
          <w:b/>
          <w:bCs/>
          <w:sz w:val="28"/>
          <w:szCs w:val="28"/>
        </w:rPr>
      </w:pPr>
    </w:p>
    <w:p w:rsidR="00267A65" w:rsidRDefault="00267A65" w:rsidP="00267A65">
      <w:pPr>
        <w:ind w:right="-432"/>
        <w:jc w:val="center"/>
        <w:rPr>
          <w:b/>
          <w:bCs/>
        </w:rPr>
      </w:pPr>
    </w:p>
    <w:p w:rsidR="003D6FD4" w:rsidRDefault="003D6FD4" w:rsidP="00E53ED0">
      <w:pPr>
        <w:spacing w:line="360" w:lineRule="auto"/>
        <w:jc w:val="center"/>
        <w:rPr>
          <w:b/>
          <w:sz w:val="28"/>
          <w:szCs w:val="28"/>
        </w:rPr>
      </w:pPr>
    </w:p>
    <w:p w:rsidR="003D6FD4" w:rsidRDefault="003D6FD4" w:rsidP="00E53ED0">
      <w:pPr>
        <w:spacing w:line="360" w:lineRule="auto"/>
        <w:jc w:val="center"/>
        <w:rPr>
          <w:b/>
          <w:sz w:val="28"/>
          <w:szCs w:val="28"/>
        </w:rPr>
      </w:pPr>
    </w:p>
    <w:p w:rsidR="003D6FD4" w:rsidRDefault="003D6FD4" w:rsidP="00E53ED0">
      <w:pPr>
        <w:spacing w:line="360" w:lineRule="auto"/>
        <w:jc w:val="center"/>
        <w:rPr>
          <w:b/>
          <w:sz w:val="28"/>
          <w:szCs w:val="28"/>
        </w:rPr>
      </w:pPr>
    </w:p>
    <w:p w:rsidR="003D6FD4" w:rsidRDefault="003D6FD4" w:rsidP="00E53ED0">
      <w:pPr>
        <w:spacing w:line="360" w:lineRule="auto"/>
        <w:jc w:val="center"/>
        <w:rPr>
          <w:b/>
          <w:sz w:val="28"/>
          <w:szCs w:val="28"/>
        </w:rPr>
      </w:pPr>
    </w:p>
    <w:p w:rsidR="00E53ED0" w:rsidRDefault="00E53ED0" w:rsidP="00E53ED0">
      <w:pPr>
        <w:spacing w:line="360" w:lineRule="auto"/>
        <w:jc w:val="center"/>
        <w:rPr>
          <w:b/>
          <w:sz w:val="28"/>
          <w:szCs w:val="28"/>
        </w:rPr>
      </w:pPr>
      <w:r w:rsidRPr="0050050C">
        <w:rPr>
          <w:b/>
          <w:sz w:val="28"/>
          <w:szCs w:val="28"/>
        </w:rPr>
        <w:t xml:space="preserve">Комплект контрольно-оценочных средств </w:t>
      </w:r>
    </w:p>
    <w:p w:rsidR="003D6FD4" w:rsidRPr="0014663A" w:rsidRDefault="003D6FD4" w:rsidP="003D6FD4">
      <w:pPr>
        <w:jc w:val="center"/>
      </w:pPr>
      <w:r w:rsidRPr="0014663A">
        <w:t>УЧЕБНОЙ ДИСЦИПЛИНЫ</w:t>
      </w:r>
    </w:p>
    <w:p w:rsidR="003D6FD4" w:rsidRPr="0014663A" w:rsidRDefault="006554FC" w:rsidP="003D6FD4">
      <w:pPr>
        <w:ind w:left="-142"/>
        <w:jc w:val="center"/>
        <w:rPr>
          <w:b/>
        </w:rPr>
      </w:pPr>
      <w:r w:rsidRPr="0014663A">
        <w:rPr>
          <w:b/>
        </w:rPr>
        <w:t>«</w:t>
      </w:r>
      <w:r w:rsidRPr="0014663A">
        <w:rPr>
          <w:b/>
          <w:bCs/>
        </w:rPr>
        <w:t>Материаловедение</w:t>
      </w:r>
      <w:r w:rsidR="003D6FD4" w:rsidRPr="0014663A">
        <w:rPr>
          <w:b/>
        </w:rPr>
        <w:t>»</w:t>
      </w:r>
    </w:p>
    <w:p w:rsidR="003D6FD4" w:rsidRPr="0014663A" w:rsidRDefault="003D6FD4" w:rsidP="003D6FD4">
      <w:pPr>
        <w:ind w:left="-142"/>
        <w:jc w:val="center"/>
      </w:pPr>
      <w:r w:rsidRPr="0014663A">
        <w:t>для студентов 2 курса</w:t>
      </w:r>
    </w:p>
    <w:p w:rsidR="003D6FD4" w:rsidRPr="0014663A" w:rsidRDefault="003D6FD4" w:rsidP="003D6FD4">
      <w:pPr>
        <w:ind w:left="-142"/>
        <w:jc w:val="center"/>
      </w:pPr>
      <w:r w:rsidRPr="0014663A">
        <w:t>форма обучения очная</w:t>
      </w:r>
    </w:p>
    <w:p w:rsidR="003D6FD4" w:rsidRDefault="003D6FD4" w:rsidP="003D6FD4">
      <w:pPr>
        <w:spacing w:line="360" w:lineRule="auto"/>
        <w:jc w:val="center"/>
        <w:rPr>
          <w:bCs/>
          <w:sz w:val="28"/>
          <w:szCs w:val="28"/>
        </w:rPr>
      </w:pPr>
    </w:p>
    <w:p w:rsidR="003D6FD4" w:rsidRDefault="003D6FD4" w:rsidP="003D6FD4">
      <w:pPr>
        <w:spacing w:line="360" w:lineRule="auto"/>
        <w:jc w:val="center"/>
        <w:rPr>
          <w:bCs/>
          <w:sz w:val="28"/>
          <w:szCs w:val="28"/>
        </w:rPr>
      </w:pPr>
    </w:p>
    <w:p w:rsidR="003D6FD4" w:rsidRDefault="003D6FD4" w:rsidP="003D6FD4">
      <w:pPr>
        <w:spacing w:line="360" w:lineRule="auto"/>
        <w:jc w:val="center"/>
        <w:rPr>
          <w:bCs/>
          <w:sz w:val="28"/>
          <w:szCs w:val="28"/>
        </w:rPr>
      </w:pPr>
    </w:p>
    <w:p w:rsidR="003D6FD4" w:rsidRDefault="003D6FD4" w:rsidP="003D6FD4">
      <w:pPr>
        <w:spacing w:line="360" w:lineRule="auto"/>
        <w:jc w:val="center"/>
        <w:rPr>
          <w:bCs/>
          <w:sz w:val="28"/>
          <w:szCs w:val="28"/>
        </w:rPr>
      </w:pPr>
    </w:p>
    <w:p w:rsidR="003D6FD4" w:rsidRDefault="003D6FD4" w:rsidP="003D6FD4">
      <w:pPr>
        <w:spacing w:line="360" w:lineRule="auto"/>
        <w:jc w:val="center"/>
        <w:rPr>
          <w:bCs/>
          <w:sz w:val="28"/>
          <w:szCs w:val="28"/>
        </w:rPr>
      </w:pPr>
    </w:p>
    <w:p w:rsidR="003D6FD4" w:rsidRDefault="003D6FD4" w:rsidP="003D6FD4">
      <w:pPr>
        <w:spacing w:line="360" w:lineRule="auto"/>
        <w:jc w:val="center"/>
        <w:rPr>
          <w:bCs/>
          <w:sz w:val="28"/>
          <w:szCs w:val="28"/>
        </w:rPr>
      </w:pPr>
    </w:p>
    <w:p w:rsidR="003D6FD4" w:rsidRDefault="003D6FD4" w:rsidP="003D6FD4">
      <w:pPr>
        <w:spacing w:line="360" w:lineRule="auto"/>
        <w:jc w:val="center"/>
        <w:rPr>
          <w:bCs/>
          <w:sz w:val="28"/>
          <w:szCs w:val="28"/>
        </w:rPr>
      </w:pPr>
    </w:p>
    <w:p w:rsidR="003D6FD4" w:rsidRDefault="003D6FD4" w:rsidP="003D6FD4">
      <w:pPr>
        <w:spacing w:line="360" w:lineRule="auto"/>
        <w:jc w:val="center"/>
        <w:rPr>
          <w:bCs/>
          <w:sz w:val="28"/>
          <w:szCs w:val="28"/>
        </w:rPr>
      </w:pPr>
    </w:p>
    <w:p w:rsidR="003D6FD4" w:rsidRDefault="003D6FD4" w:rsidP="003D6FD4">
      <w:pPr>
        <w:spacing w:line="360" w:lineRule="auto"/>
        <w:jc w:val="center"/>
        <w:rPr>
          <w:bCs/>
          <w:sz w:val="28"/>
          <w:szCs w:val="28"/>
        </w:rPr>
      </w:pPr>
    </w:p>
    <w:p w:rsidR="005F09AB" w:rsidRDefault="005F09AB">
      <w:pPr>
        <w:rPr>
          <w:bCs/>
          <w:sz w:val="28"/>
          <w:szCs w:val="28"/>
        </w:rPr>
      </w:pPr>
    </w:p>
    <w:p w:rsidR="005F09AB" w:rsidRDefault="005F09AB">
      <w:pPr>
        <w:rPr>
          <w:bCs/>
          <w:sz w:val="28"/>
          <w:szCs w:val="28"/>
        </w:rPr>
      </w:pPr>
    </w:p>
    <w:p w:rsidR="005F09AB" w:rsidRDefault="005F09AB">
      <w:pPr>
        <w:rPr>
          <w:bCs/>
          <w:sz w:val="28"/>
          <w:szCs w:val="28"/>
        </w:rPr>
      </w:pPr>
    </w:p>
    <w:p w:rsidR="005F09AB" w:rsidRPr="00ED29C4" w:rsidRDefault="005F09AB" w:rsidP="00333172">
      <w:pPr>
        <w:ind w:firstLine="709"/>
        <w:jc w:val="both"/>
      </w:pPr>
    </w:p>
    <w:p w:rsidR="005F09AB" w:rsidRPr="00ED29C4" w:rsidRDefault="005F09AB" w:rsidP="00333172">
      <w:pPr>
        <w:ind w:firstLine="709"/>
        <w:jc w:val="both"/>
      </w:pPr>
    </w:p>
    <w:p w:rsidR="005F09AB" w:rsidRPr="00ED29C4" w:rsidRDefault="005F09AB" w:rsidP="00333172">
      <w:pPr>
        <w:ind w:firstLine="709"/>
        <w:jc w:val="both"/>
      </w:pPr>
    </w:p>
    <w:p w:rsidR="00950BEF" w:rsidRPr="00ED29C4" w:rsidRDefault="00950BEF" w:rsidP="00333172">
      <w:pPr>
        <w:ind w:firstLine="709"/>
        <w:jc w:val="both"/>
      </w:pPr>
    </w:p>
    <w:p w:rsidR="00950BEF" w:rsidRPr="00ED29C4" w:rsidRDefault="00950BEF" w:rsidP="00333172">
      <w:pPr>
        <w:ind w:firstLine="709"/>
        <w:jc w:val="both"/>
      </w:pPr>
    </w:p>
    <w:p w:rsidR="00950BEF" w:rsidRPr="00ED29C4" w:rsidRDefault="00950BEF" w:rsidP="00333172">
      <w:pPr>
        <w:ind w:firstLine="709"/>
        <w:jc w:val="both"/>
      </w:pPr>
    </w:p>
    <w:p w:rsidR="00950BEF" w:rsidRPr="00ED29C4" w:rsidRDefault="00950BEF" w:rsidP="00333172">
      <w:pPr>
        <w:ind w:firstLine="709"/>
        <w:jc w:val="both"/>
      </w:pPr>
    </w:p>
    <w:p w:rsidR="00950BEF" w:rsidRPr="00ED29C4" w:rsidRDefault="00950BEF" w:rsidP="00333172">
      <w:pPr>
        <w:ind w:firstLine="709"/>
        <w:jc w:val="both"/>
      </w:pPr>
    </w:p>
    <w:p w:rsidR="00950BEF" w:rsidRPr="00ED29C4" w:rsidRDefault="00950BEF" w:rsidP="00333172">
      <w:pPr>
        <w:ind w:firstLine="709"/>
        <w:jc w:val="both"/>
      </w:pPr>
    </w:p>
    <w:p w:rsidR="00950BEF" w:rsidRPr="00ED29C4" w:rsidRDefault="00950BEF" w:rsidP="00333172">
      <w:pPr>
        <w:ind w:firstLine="709"/>
        <w:jc w:val="both"/>
      </w:pPr>
    </w:p>
    <w:p w:rsidR="00A03293" w:rsidRPr="00ED29C4" w:rsidRDefault="00A03293">
      <w:bookmarkStart w:id="0" w:name="_GoBack"/>
      <w:bookmarkEnd w:id="0"/>
    </w:p>
    <w:p w:rsidR="00A03293" w:rsidRPr="00ED29C4" w:rsidRDefault="00A03293">
      <w:r w:rsidRPr="00ED29C4">
        <w:br w:type="page"/>
      </w:r>
    </w:p>
    <w:p w:rsidR="00D93A1B" w:rsidRPr="00ED29C4" w:rsidRDefault="00D93A1B" w:rsidP="00D93A1B">
      <w:pPr>
        <w:pStyle w:val="2"/>
        <w:spacing w:before="0" w:after="0"/>
        <w:jc w:val="center"/>
        <w:rPr>
          <w:rFonts w:ascii="Times New Roman" w:hAnsi="Times New Roman"/>
          <w:i w:val="0"/>
          <w:iCs w:val="0"/>
          <w:sz w:val="24"/>
          <w:szCs w:val="24"/>
        </w:rPr>
      </w:pPr>
      <w:r w:rsidRPr="00ED29C4">
        <w:rPr>
          <w:rFonts w:ascii="Times New Roman" w:hAnsi="Times New Roman"/>
          <w:i w:val="0"/>
          <w:iCs w:val="0"/>
          <w:sz w:val="24"/>
          <w:szCs w:val="24"/>
          <w:lang w:val="en-US"/>
        </w:rPr>
        <w:lastRenderedPageBreak/>
        <w:t>I</w:t>
      </w:r>
      <w:r w:rsidRPr="00ED29C4">
        <w:rPr>
          <w:rFonts w:ascii="Times New Roman" w:hAnsi="Times New Roman"/>
          <w:i w:val="0"/>
          <w:iCs w:val="0"/>
          <w:sz w:val="24"/>
          <w:szCs w:val="24"/>
        </w:rPr>
        <w:t>.</w:t>
      </w:r>
      <w:r w:rsidRPr="00ED29C4">
        <w:rPr>
          <w:rFonts w:ascii="Times New Roman" w:hAnsi="Times New Roman"/>
          <w:i w:val="0"/>
          <w:iCs w:val="0"/>
          <w:sz w:val="24"/>
          <w:szCs w:val="24"/>
          <w:lang w:val="uk-UA"/>
        </w:rPr>
        <w:t xml:space="preserve"> </w:t>
      </w:r>
      <w:r w:rsidRPr="00ED29C4">
        <w:rPr>
          <w:rFonts w:ascii="Times New Roman" w:hAnsi="Times New Roman"/>
          <w:i w:val="0"/>
          <w:iCs w:val="0"/>
          <w:sz w:val="24"/>
          <w:szCs w:val="24"/>
        </w:rPr>
        <w:t>Паспорт комплекта оценочных средств</w:t>
      </w:r>
    </w:p>
    <w:p w:rsidR="00D93A1B" w:rsidRPr="00ED29C4" w:rsidRDefault="00D93A1B" w:rsidP="00D93A1B">
      <w:pPr>
        <w:spacing w:line="360" w:lineRule="auto"/>
        <w:ind w:firstLine="567"/>
        <w:jc w:val="both"/>
        <w:rPr>
          <w:b/>
        </w:rPr>
      </w:pPr>
      <w:r w:rsidRPr="00ED29C4">
        <w:rPr>
          <w:b/>
        </w:rPr>
        <w:t>1.</w:t>
      </w:r>
      <w:r w:rsidR="007E5B72" w:rsidRPr="00ED29C4">
        <w:rPr>
          <w:b/>
        </w:rPr>
        <w:t>1</w:t>
      </w:r>
      <w:r w:rsidRPr="00ED29C4">
        <w:rPr>
          <w:b/>
        </w:rPr>
        <w:t xml:space="preserve"> Область применения комплекта оценочных средств</w:t>
      </w:r>
    </w:p>
    <w:p w:rsidR="00D93A1B" w:rsidRPr="00ED29C4" w:rsidRDefault="00D93A1B" w:rsidP="00D93A1B">
      <w:pPr>
        <w:rPr>
          <w:bCs/>
        </w:rPr>
      </w:pPr>
      <w:r w:rsidRPr="00ED29C4">
        <w:t>Комплект оценочных средств</w:t>
      </w:r>
      <w:r w:rsidR="00FE2C52">
        <w:t>,</w:t>
      </w:r>
      <w:r w:rsidRPr="00ED29C4">
        <w:t xml:space="preserve"> предназначен для оценки результатов освоения </w:t>
      </w:r>
      <w:r w:rsidRPr="00ED29C4">
        <w:rPr>
          <w:bCs/>
        </w:rPr>
        <w:t>учебной дисциплины "Материаловедение" (ОП 04).</w:t>
      </w:r>
    </w:p>
    <w:p w:rsidR="00D93A1B" w:rsidRPr="00ED29C4" w:rsidRDefault="00D93A1B" w:rsidP="00D93A1B">
      <w:pPr>
        <w:rPr>
          <w:bCs/>
        </w:rPr>
      </w:pPr>
    </w:p>
    <w:tbl>
      <w:tblPr>
        <w:tblStyle w:val="a5"/>
        <w:tblW w:w="0" w:type="auto"/>
        <w:tblLayout w:type="fixed"/>
        <w:tblLook w:val="04A0" w:firstRow="1" w:lastRow="0" w:firstColumn="1" w:lastColumn="0" w:noHBand="0" w:noVBand="1"/>
      </w:tblPr>
      <w:tblGrid>
        <w:gridCol w:w="2122"/>
        <w:gridCol w:w="5952"/>
        <w:gridCol w:w="1271"/>
      </w:tblGrid>
      <w:tr w:rsidR="00D93A1B" w:rsidRPr="00ED29C4" w:rsidTr="00C905D6">
        <w:tc>
          <w:tcPr>
            <w:tcW w:w="2122" w:type="dxa"/>
            <w:vAlign w:val="center"/>
          </w:tcPr>
          <w:p w:rsidR="00D93A1B" w:rsidRPr="00ED29C4" w:rsidRDefault="00D93A1B" w:rsidP="00C905D6">
            <w:pPr>
              <w:pStyle w:val="a9"/>
              <w:spacing w:after="0" w:line="240" w:lineRule="auto"/>
              <w:ind w:left="0"/>
              <w:jc w:val="center"/>
              <w:rPr>
                <w:rFonts w:ascii="Times New Roman" w:hAnsi="Times New Roman"/>
                <w:b/>
                <w:sz w:val="24"/>
                <w:szCs w:val="24"/>
              </w:rPr>
            </w:pPr>
            <w:r w:rsidRPr="00ED29C4">
              <w:rPr>
                <w:rFonts w:ascii="Times New Roman" w:hAnsi="Times New Roman"/>
                <w:b/>
                <w:sz w:val="24"/>
                <w:szCs w:val="24"/>
              </w:rPr>
              <w:t>Результаты освоения</w:t>
            </w:r>
          </w:p>
          <w:p w:rsidR="00D93A1B" w:rsidRPr="00ED29C4" w:rsidRDefault="00303037" w:rsidP="00C905D6">
            <w:pPr>
              <w:jc w:val="center"/>
              <w:rPr>
                <w:b/>
              </w:rPr>
            </w:pPr>
            <w:r w:rsidRPr="00ED29C4">
              <w:rPr>
                <w:b/>
              </w:rPr>
              <w:t>(О</w:t>
            </w:r>
            <w:r w:rsidR="00D93A1B" w:rsidRPr="00ED29C4">
              <w:rPr>
                <w:b/>
              </w:rPr>
              <w:t>бъекты оценивания)</w:t>
            </w:r>
          </w:p>
        </w:tc>
        <w:tc>
          <w:tcPr>
            <w:tcW w:w="5952" w:type="dxa"/>
            <w:vAlign w:val="center"/>
          </w:tcPr>
          <w:p w:rsidR="00D93A1B" w:rsidRPr="00ED29C4" w:rsidRDefault="00D93A1B" w:rsidP="00C905D6">
            <w:pPr>
              <w:jc w:val="center"/>
              <w:rPr>
                <w:b/>
              </w:rPr>
            </w:pPr>
            <w:r w:rsidRPr="00ED29C4">
              <w:rPr>
                <w:b/>
              </w:rPr>
              <w:t>Основные показатели оценки результата</w:t>
            </w:r>
            <w:r w:rsidR="00C905D6" w:rsidRPr="00ED29C4">
              <w:rPr>
                <w:b/>
              </w:rPr>
              <w:br/>
            </w:r>
            <w:r w:rsidRPr="00ED29C4">
              <w:rPr>
                <w:b/>
              </w:rPr>
              <w:t xml:space="preserve"> и их критерии</w:t>
            </w:r>
          </w:p>
        </w:tc>
        <w:tc>
          <w:tcPr>
            <w:tcW w:w="1271" w:type="dxa"/>
            <w:vAlign w:val="center"/>
          </w:tcPr>
          <w:p w:rsidR="00D93A1B" w:rsidRPr="00ED29C4" w:rsidRDefault="00D93A1B" w:rsidP="00C905D6">
            <w:pPr>
              <w:pStyle w:val="a9"/>
              <w:spacing w:after="0" w:line="240" w:lineRule="auto"/>
              <w:ind w:left="0"/>
              <w:jc w:val="center"/>
              <w:rPr>
                <w:rFonts w:ascii="Times New Roman" w:hAnsi="Times New Roman"/>
                <w:b/>
                <w:sz w:val="24"/>
                <w:szCs w:val="24"/>
              </w:rPr>
            </w:pPr>
            <w:r w:rsidRPr="00ED29C4">
              <w:rPr>
                <w:rFonts w:ascii="Times New Roman" w:hAnsi="Times New Roman"/>
                <w:b/>
                <w:sz w:val="24"/>
                <w:szCs w:val="24"/>
              </w:rPr>
              <w:t>Форма аттестации</w:t>
            </w:r>
            <w:r w:rsidR="00C905D6" w:rsidRPr="00ED29C4">
              <w:rPr>
                <w:rFonts w:ascii="Times New Roman" w:hAnsi="Times New Roman"/>
                <w:b/>
                <w:sz w:val="24"/>
                <w:szCs w:val="24"/>
              </w:rPr>
              <w:t xml:space="preserve"> </w:t>
            </w:r>
            <w:r w:rsidR="00303037" w:rsidRPr="00ED29C4">
              <w:rPr>
                <w:rFonts w:ascii="Times New Roman" w:hAnsi="Times New Roman"/>
                <w:b/>
                <w:sz w:val="24"/>
                <w:szCs w:val="24"/>
              </w:rPr>
              <w:t>(В</w:t>
            </w:r>
            <w:r w:rsidRPr="00ED29C4">
              <w:rPr>
                <w:rFonts w:ascii="Times New Roman" w:hAnsi="Times New Roman"/>
                <w:b/>
                <w:sz w:val="24"/>
                <w:szCs w:val="24"/>
              </w:rPr>
              <w:t xml:space="preserve"> соответствии с учебным планом)</w:t>
            </w:r>
          </w:p>
        </w:tc>
      </w:tr>
      <w:tr w:rsidR="00D93A1B" w:rsidRPr="00ED29C4" w:rsidTr="00A42DC7">
        <w:tc>
          <w:tcPr>
            <w:tcW w:w="2122" w:type="dxa"/>
          </w:tcPr>
          <w:p w:rsidR="00D93A1B" w:rsidRPr="00ED29C4" w:rsidRDefault="009F0ECE" w:rsidP="00D93A1B">
            <w:r w:rsidRPr="00ED29C4">
              <w:rPr>
                <w:b/>
                <w:bCs/>
              </w:rPr>
              <w:t>Уметь:</w:t>
            </w:r>
          </w:p>
        </w:tc>
        <w:tc>
          <w:tcPr>
            <w:tcW w:w="5952" w:type="dxa"/>
          </w:tcPr>
          <w:p w:rsidR="00D93A1B" w:rsidRPr="00ED29C4" w:rsidRDefault="00D93A1B" w:rsidP="00D93A1B"/>
        </w:tc>
        <w:tc>
          <w:tcPr>
            <w:tcW w:w="1271" w:type="dxa"/>
          </w:tcPr>
          <w:p w:rsidR="00D93A1B" w:rsidRPr="00ED29C4" w:rsidRDefault="00D93A1B" w:rsidP="00D93A1B"/>
        </w:tc>
      </w:tr>
      <w:tr w:rsidR="007B7A55" w:rsidRPr="00ED29C4" w:rsidTr="00A42DC7">
        <w:tc>
          <w:tcPr>
            <w:tcW w:w="2122" w:type="dxa"/>
          </w:tcPr>
          <w:p w:rsidR="007B7A55" w:rsidRPr="00ED29C4" w:rsidRDefault="007B7A55" w:rsidP="00D93A1B">
            <w:pPr>
              <w:rPr>
                <w:bCs/>
              </w:rPr>
            </w:pPr>
            <w:r w:rsidRPr="00ED29C4">
              <w:rPr>
                <w:b/>
                <w:bCs/>
              </w:rPr>
              <w:t>1</w:t>
            </w:r>
            <w:r w:rsidRPr="00ED29C4">
              <w:rPr>
                <w:bCs/>
              </w:rPr>
              <w:t>. Распознавать и классифицировать конструкционные и сырьевые материалы по внешнему виду, происхождению, свойствам (ОК1-ОК9, ОК11, ПК1.1-1.5, ПК4.1-4.5);</w:t>
            </w:r>
          </w:p>
          <w:p w:rsidR="007B7A55" w:rsidRPr="00ED29C4" w:rsidRDefault="007B7A55" w:rsidP="00D93A1B"/>
        </w:tc>
        <w:tc>
          <w:tcPr>
            <w:tcW w:w="5952" w:type="dxa"/>
          </w:tcPr>
          <w:p w:rsidR="00B26E10" w:rsidRPr="00ED29C4" w:rsidRDefault="004408EE" w:rsidP="00B26E10">
            <w:pPr>
              <w:autoSpaceDE w:val="0"/>
              <w:autoSpaceDN w:val="0"/>
              <w:adjustRightInd w:val="0"/>
              <w:rPr>
                <w:color w:val="000000"/>
              </w:rPr>
            </w:pPr>
            <w:r w:rsidRPr="00ED29C4">
              <w:rPr>
                <w:color w:val="000000"/>
              </w:rPr>
              <w:t>Давать название и классифицировать конструкционные и сырьевые материалы</w:t>
            </w:r>
            <w:r w:rsidR="00B26E10" w:rsidRPr="00ED29C4">
              <w:rPr>
                <w:color w:val="000000"/>
              </w:rPr>
              <w:t>;</w:t>
            </w:r>
          </w:p>
          <w:p w:rsidR="00B26E10" w:rsidRPr="00ED29C4" w:rsidRDefault="00B26E10" w:rsidP="00B26E10">
            <w:pPr>
              <w:autoSpaceDE w:val="0"/>
              <w:autoSpaceDN w:val="0"/>
              <w:adjustRightInd w:val="0"/>
              <w:rPr>
                <w:color w:val="000000"/>
              </w:rPr>
            </w:pPr>
            <w:r w:rsidRPr="00ED29C4">
              <w:rPr>
                <w:color w:val="000000"/>
              </w:rPr>
              <w:t>Реш</w:t>
            </w:r>
            <w:r w:rsidR="004B14C9">
              <w:rPr>
                <w:color w:val="000000"/>
              </w:rPr>
              <w:t>ать ситуационные задания по</w:t>
            </w:r>
            <w:r w:rsidRPr="00ED29C4">
              <w:rPr>
                <w:color w:val="000000"/>
              </w:rPr>
              <w:t xml:space="preserve"> классификаци</w:t>
            </w:r>
            <w:r w:rsidR="004B14C9">
              <w:rPr>
                <w:color w:val="000000"/>
              </w:rPr>
              <w:t>и</w:t>
            </w:r>
            <w:r w:rsidRPr="00ED29C4">
              <w:rPr>
                <w:color w:val="000000"/>
              </w:rPr>
              <w:t xml:space="preserve"> конструкционных материалов по свойствам</w:t>
            </w:r>
          </w:p>
          <w:p w:rsidR="00B26E10" w:rsidRPr="00ED29C4" w:rsidRDefault="004B14C9" w:rsidP="00B26E10">
            <w:pPr>
              <w:autoSpaceDE w:val="0"/>
              <w:autoSpaceDN w:val="0"/>
              <w:adjustRightInd w:val="0"/>
              <w:rPr>
                <w:color w:val="000000"/>
              </w:rPr>
            </w:pPr>
            <w:r w:rsidRPr="00ED29C4">
              <w:rPr>
                <w:color w:val="000000"/>
              </w:rPr>
              <w:t>Реш</w:t>
            </w:r>
            <w:r>
              <w:rPr>
                <w:color w:val="000000"/>
              </w:rPr>
              <w:t xml:space="preserve">ать ситуационные задания </w:t>
            </w:r>
            <w:r w:rsidR="00B26E10" w:rsidRPr="00ED29C4">
              <w:rPr>
                <w:color w:val="000000"/>
              </w:rPr>
              <w:t>на распознавание сырьевых материалов по происхождению, свойствам</w:t>
            </w:r>
          </w:p>
          <w:p w:rsidR="007B7A55" w:rsidRPr="00ED29C4" w:rsidRDefault="00B60B66" w:rsidP="00AA3459">
            <w:r w:rsidRPr="00ED29C4">
              <w:t>Выб</w:t>
            </w:r>
            <w:r w:rsidR="004B14C9">
              <w:t>ирать</w:t>
            </w:r>
            <w:r w:rsidRPr="00ED29C4">
              <w:t xml:space="preserve"> и к</w:t>
            </w:r>
            <w:r w:rsidR="00FE2C52">
              <w:t>лассифи</w:t>
            </w:r>
            <w:r w:rsidRPr="00ED29C4">
              <w:t>ци</w:t>
            </w:r>
            <w:r w:rsidR="004B14C9">
              <w:t>ровать</w:t>
            </w:r>
            <w:r w:rsidRPr="00ED29C4">
              <w:t xml:space="preserve"> материал</w:t>
            </w:r>
            <w:r w:rsidR="004B14C9">
              <w:t>ы</w:t>
            </w:r>
            <w:r w:rsidR="007B7A55" w:rsidRPr="00ED29C4">
              <w:t xml:space="preserve"> </w:t>
            </w:r>
            <w:r w:rsidR="004408EE" w:rsidRPr="00ED29C4">
              <w:t>с использованием справочной и нормативной литературы</w:t>
            </w:r>
            <w:r w:rsidRPr="00ED29C4">
              <w:t xml:space="preserve"> </w:t>
            </w:r>
            <w:r w:rsidR="007B7A55" w:rsidRPr="00ED29C4">
              <w:t xml:space="preserve">для применения </w:t>
            </w:r>
            <w:r w:rsidRPr="00ED29C4">
              <w:t>их в производстве</w:t>
            </w:r>
            <w:r w:rsidR="007B7A55" w:rsidRPr="00ED29C4">
              <w:t xml:space="preserve"> по:</w:t>
            </w:r>
          </w:p>
          <w:p w:rsidR="007B7A55" w:rsidRPr="00ED29C4" w:rsidRDefault="007B7A55" w:rsidP="00AA3459">
            <w:r w:rsidRPr="00ED29C4">
              <w:t xml:space="preserve">-механическим свойствам (твердость, прочность, вязкость, упругость, пластичность, хрупкость); </w:t>
            </w:r>
          </w:p>
          <w:p w:rsidR="007B7A55" w:rsidRPr="00ED29C4" w:rsidRDefault="007B7A55" w:rsidP="00AA3459">
            <w:r w:rsidRPr="00ED29C4">
              <w:t>-технологическим свойствам (обработка давлением, сварка, обработка резанием);</w:t>
            </w:r>
          </w:p>
          <w:p w:rsidR="007B7A55" w:rsidRPr="00ED29C4" w:rsidRDefault="007B7A55" w:rsidP="00AA3459">
            <w:r w:rsidRPr="00ED29C4">
              <w:t>-химическим свойствам (коррозионная стойкость);</w:t>
            </w:r>
          </w:p>
          <w:p w:rsidR="007B7A55" w:rsidRPr="00ED29C4" w:rsidRDefault="004408EE" w:rsidP="00AA3459">
            <w:r w:rsidRPr="00ED29C4">
              <w:t>-физическим свойствам (п</w:t>
            </w:r>
            <w:r w:rsidR="007B7A55" w:rsidRPr="00ED29C4">
              <w:t>лотность, температура плавления, электропроводность, теплопроводность, магнитные свойства);</w:t>
            </w:r>
          </w:p>
          <w:p w:rsidR="007B7A55" w:rsidRPr="00ED29C4" w:rsidRDefault="007B7A55" w:rsidP="00AA3459">
            <w:r w:rsidRPr="00ED29C4">
              <w:t>-эксплуатационным свойствам (жаростойкость, жаропрочность, износостойкость).</w:t>
            </w:r>
          </w:p>
          <w:p w:rsidR="007B7A55" w:rsidRPr="00ED29C4" w:rsidRDefault="004B14C9" w:rsidP="00AA3459">
            <w:pPr>
              <w:rPr>
                <w:color w:val="000000"/>
                <w:spacing w:val="6"/>
                <w:kern w:val="28"/>
              </w:rPr>
            </w:pPr>
            <w:r>
              <w:t>Строить</w:t>
            </w:r>
            <w:r w:rsidR="007B7A55" w:rsidRPr="00ED29C4">
              <w:t xml:space="preserve"> кривы</w:t>
            </w:r>
            <w:r>
              <w:t>е</w:t>
            </w:r>
            <w:r w:rsidR="007B7A55" w:rsidRPr="00ED29C4">
              <w:t xml:space="preserve"> охлаждения </w:t>
            </w:r>
            <w:r w:rsidR="007B7A55" w:rsidRPr="00ED29C4">
              <w:rPr>
                <w:color w:val="000000"/>
                <w:spacing w:val="6"/>
                <w:kern w:val="28"/>
              </w:rPr>
              <w:t>для заданного сплава с последующим анализом структурных превращений;</w:t>
            </w:r>
          </w:p>
          <w:p w:rsidR="007B7A55" w:rsidRPr="00ED29C4" w:rsidRDefault="007B7A55" w:rsidP="00AA3459"/>
        </w:tc>
        <w:tc>
          <w:tcPr>
            <w:tcW w:w="1271" w:type="dxa"/>
            <w:vMerge w:val="restart"/>
          </w:tcPr>
          <w:p w:rsidR="004408EE" w:rsidRPr="00ED29C4" w:rsidRDefault="004408EE" w:rsidP="004408EE">
            <w:pPr>
              <w:jc w:val="center"/>
              <w:rPr>
                <w:b/>
              </w:rPr>
            </w:pPr>
            <w:r w:rsidRPr="00ED29C4">
              <w:rPr>
                <w:b/>
              </w:rPr>
              <w:t>Тестовые задания</w:t>
            </w:r>
          </w:p>
          <w:p w:rsidR="004408EE" w:rsidRPr="00ED29C4" w:rsidRDefault="004408EE" w:rsidP="004408EE">
            <w:pPr>
              <w:jc w:val="center"/>
              <w:rPr>
                <w:b/>
              </w:rPr>
            </w:pPr>
            <w:r w:rsidRPr="00ED29C4">
              <w:rPr>
                <w:b/>
              </w:rPr>
              <w:t>Расчетно-графические работы</w:t>
            </w:r>
          </w:p>
          <w:p w:rsidR="004408EE" w:rsidRPr="00ED29C4" w:rsidRDefault="004408EE" w:rsidP="004408EE">
            <w:pPr>
              <w:jc w:val="center"/>
              <w:rPr>
                <w:b/>
              </w:rPr>
            </w:pPr>
            <w:r w:rsidRPr="00ED29C4">
              <w:rPr>
                <w:b/>
              </w:rPr>
              <w:t>Практические работы</w:t>
            </w:r>
          </w:p>
          <w:p w:rsidR="007B7A55" w:rsidRPr="00ED29C4" w:rsidRDefault="004408EE" w:rsidP="004408EE">
            <w:pPr>
              <w:jc w:val="center"/>
              <w:rPr>
                <w:b/>
              </w:rPr>
            </w:pPr>
            <w:r w:rsidRPr="00ED29C4">
              <w:rPr>
                <w:b/>
              </w:rPr>
              <w:t>Экзамен</w:t>
            </w:r>
          </w:p>
        </w:tc>
      </w:tr>
      <w:tr w:rsidR="007B7A55" w:rsidRPr="00ED29C4" w:rsidTr="00A42DC7">
        <w:tc>
          <w:tcPr>
            <w:tcW w:w="2122" w:type="dxa"/>
          </w:tcPr>
          <w:p w:rsidR="007B7A55" w:rsidRPr="00ED29C4" w:rsidRDefault="007B7A55" w:rsidP="00570408">
            <w:pPr>
              <w:rPr>
                <w:bCs/>
              </w:rPr>
            </w:pPr>
            <w:r w:rsidRPr="00ED29C4">
              <w:rPr>
                <w:b/>
                <w:bCs/>
              </w:rPr>
              <w:t>2</w:t>
            </w:r>
            <w:r w:rsidRPr="00ED29C4">
              <w:rPr>
                <w:bCs/>
              </w:rPr>
              <w:t>.Определять виды конструкционных материалов (ОК1-ОК9, ОК11, ПК1.1-1.5, ПК4.1-4.5);</w:t>
            </w:r>
          </w:p>
          <w:p w:rsidR="007B7A55" w:rsidRPr="00ED29C4" w:rsidRDefault="007B7A55" w:rsidP="00D93A1B">
            <w:pPr>
              <w:rPr>
                <w:b/>
                <w:bCs/>
              </w:rPr>
            </w:pPr>
          </w:p>
        </w:tc>
        <w:tc>
          <w:tcPr>
            <w:tcW w:w="5952" w:type="dxa"/>
          </w:tcPr>
          <w:p w:rsidR="007B7A55" w:rsidRPr="00ED29C4" w:rsidRDefault="00B60B66" w:rsidP="004B14C9">
            <w:r w:rsidRPr="00ED29C4">
              <w:rPr>
                <w:rFonts w:eastAsia="Calibri"/>
                <w:bCs/>
              </w:rPr>
              <w:t xml:space="preserve">- </w:t>
            </w:r>
            <w:r w:rsidR="004B14C9">
              <w:rPr>
                <w:rFonts w:eastAsia="Calibri"/>
                <w:bCs/>
              </w:rPr>
              <w:t xml:space="preserve">Расшифровывать </w:t>
            </w:r>
            <w:r w:rsidR="007B7A55" w:rsidRPr="00ED29C4">
              <w:rPr>
                <w:rFonts w:eastAsia="Calibri"/>
                <w:bCs/>
              </w:rPr>
              <w:t>вид</w:t>
            </w:r>
            <w:r w:rsidR="004B14C9">
              <w:rPr>
                <w:rFonts w:eastAsia="Calibri"/>
                <w:bCs/>
              </w:rPr>
              <w:t>ы</w:t>
            </w:r>
            <w:r w:rsidR="007B7A55" w:rsidRPr="00ED29C4">
              <w:rPr>
                <w:rFonts w:eastAsia="Calibri"/>
                <w:bCs/>
              </w:rPr>
              <w:t xml:space="preserve"> конструкционных материалов по маркировке ГОСТ (стали, чугуны, легированные стали, стали специального назначения, сплавы цветных металлов) для применения в производстве.</w:t>
            </w:r>
          </w:p>
        </w:tc>
        <w:tc>
          <w:tcPr>
            <w:tcW w:w="1271" w:type="dxa"/>
            <w:vMerge/>
          </w:tcPr>
          <w:p w:rsidR="007B7A55" w:rsidRPr="00ED29C4" w:rsidRDefault="007B7A55" w:rsidP="009F0ECE">
            <w:pPr>
              <w:jc w:val="center"/>
              <w:rPr>
                <w:b/>
              </w:rPr>
            </w:pPr>
          </w:p>
        </w:tc>
      </w:tr>
      <w:tr w:rsidR="007B7A55" w:rsidRPr="00ED29C4" w:rsidTr="00A42DC7">
        <w:tc>
          <w:tcPr>
            <w:tcW w:w="2122" w:type="dxa"/>
          </w:tcPr>
          <w:p w:rsidR="007B7A55" w:rsidRPr="00ED29C4" w:rsidRDefault="007B7A55" w:rsidP="005556F7">
            <w:pPr>
              <w:rPr>
                <w:bCs/>
              </w:rPr>
            </w:pPr>
            <w:r w:rsidRPr="00ED29C4">
              <w:rPr>
                <w:b/>
                <w:bCs/>
              </w:rPr>
              <w:t>3</w:t>
            </w:r>
            <w:r w:rsidRPr="00ED29C4">
              <w:rPr>
                <w:bCs/>
              </w:rPr>
              <w:t>.Выбирать материалы для конструкций по их назначению и условиям эксплуатации ОК1-ОК9, ОК11, ПК1.1-1.5, ПК4.1-4.5);</w:t>
            </w:r>
          </w:p>
          <w:p w:rsidR="007B7A55" w:rsidRPr="00ED29C4" w:rsidRDefault="007B7A55" w:rsidP="005556F7">
            <w:pPr>
              <w:rPr>
                <w:b/>
                <w:bCs/>
              </w:rPr>
            </w:pPr>
          </w:p>
        </w:tc>
        <w:tc>
          <w:tcPr>
            <w:tcW w:w="5952" w:type="dxa"/>
          </w:tcPr>
          <w:p w:rsidR="007B7A55" w:rsidRPr="00ED29C4" w:rsidRDefault="00B60B66" w:rsidP="00AA3459">
            <w:r w:rsidRPr="00ED29C4">
              <w:t xml:space="preserve"> </w:t>
            </w:r>
            <w:r w:rsidR="004B14C9">
              <w:t>Подбирать</w:t>
            </w:r>
            <w:r w:rsidR="004408EE" w:rsidRPr="00ED29C4">
              <w:t xml:space="preserve"> материал детали для конкретных условий эксплуатации</w:t>
            </w:r>
            <w:r w:rsidR="004B14C9">
              <w:t>, по их назначению.</w:t>
            </w:r>
          </w:p>
          <w:p w:rsidR="007B7A55" w:rsidRPr="00ED29C4" w:rsidRDefault="004408EE" w:rsidP="00AA3459">
            <w:r w:rsidRPr="00ED29C4">
              <w:t>Р</w:t>
            </w:r>
            <w:r w:rsidR="00B60B66" w:rsidRPr="00ED29C4">
              <w:t>еш</w:t>
            </w:r>
            <w:r w:rsidR="004B14C9">
              <w:t>ать</w:t>
            </w:r>
            <w:r w:rsidR="007B7A55" w:rsidRPr="00ED29C4">
              <w:t xml:space="preserve"> ситуационны</w:t>
            </w:r>
            <w:r w:rsidR="004B14C9">
              <w:t>е</w:t>
            </w:r>
            <w:r w:rsidR="007B7A55" w:rsidRPr="00ED29C4">
              <w:t xml:space="preserve"> задач</w:t>
            </w:r>
            <w:r w:rsidR="004B14C9">
              <w:t>и</w:t>
            </w:r>
            <w:r w:rsidR="007B7A55" w:rsidRPr="00ED29C4">
              <w:t xml:space="preserve"> по выбору материалов в различных условиях эксплуатации</w:t>
            </w:r>
            <w:r w:rsidR="004B14C9">
              <w:t>,</w:t>
            </w:r>
            <w:r w:rsidR="00FE2C52">
              <w:t xml:space="preserve"> </w:t>
            </w:r>
            <w:r w:rsidR="004B14C9">
              <w:t>назначению</w:t>
            </w:r>
          </w:p>
          <w:p w:rsidR="004B5114" w:rsidRPr="00ED29C4" w:rsidRDefault="004B5114" w:rsidP="004B5114">
            <w:pPr>
              <w:autoSpaceDE w:val="0"/>
              <w:autoSpaceDN w:val="0"/>
              <w:adjustRightInd w:val="0"/>
              <w:contextualSpacing/>
              <w:rPr>
                <w:color w:val="000000"/>
              </w:rPr>
            </w:pPr>
            <w:r w:rsidRPr="00ED29C4">
              <w:rPr>
                <w:color w:val="000000"/>
              </w:rPr>
              <w:t>Расшифровка марок конструкционных материалов</w:t>
            </w:r>
          </w:p>
          <w:p w:rsidR="004B5114" w:rsidRPr="00ED29C4" w:rsidRDefault="004B5114" w:rsidP="004B5114">
            <w:pPr>
              <w:autoSpaceDE w:val="0"/>
              <w:autoSpaceDN w:val="0"/>
              <w:adjustRightInd w:val="0"/>
              <w:rPr>
                <w:color w:val="000000"/>
              </w:rPr>
            </w:pPr>
            <w:r w:rsidRPr="00ED29C4">
              <w:rPr>
                <w:color w:val="000000"/>
              </w:rPr>
              <w:t>Подбор марки конструкционных материалов по условиям эксплуатации</w:t>
            </w:r>
          </w:p>
          <w:p w:rsidR="004B5114" w:rsidRPr="00ED29C4" w:rsidRDefault="004B5114" w:rsidP="00AA3459"/>
        </w:tc>
        <w:tc>
          <w:tcPr>
            <w:tcW w:w="1271" w:type="dxa"/>
            <w:vMerge/>
          </w:tcPr>
          <w:p w:rsidR="007B7A55" w:rsidRPr="00ED29C4" w:rsidRDefault="007B7A55" w:rsidP="009F0ECE">
            <w:pPr>
              <w:jc w:val="center"/>
              <w:rPr>
                <w:b/>
              </w:rPr>
            </w:pPr>
          </w:p>
        </w:tc>
      </w:tr>
      <w:tr w:rsidR="007B7A55" w:rsidRPr="00ED29C4" w:rsidTr="00A42DC7">
        <w:tc>
          <w:tcPr>
            <w:tcW w:w="2122" w:type="dxa"/>
          </w:tcPr>
          <w:p w:rsidR="007B7A55" w:rsidRPr="00ED29C4" w:rsidRDefault="007B7A55" w:rsidP="00C10184">
            <w:pPr>
              <w:rPr>
                <w:b/>
                <w:bCs/>
              </w:rPr>
            </w:pPr>
            <w:r w:rsidRPr="00ED29C4">
              <w:rPr>
                <w:b/>
                <w:bCs/>
              </w:rPr>
              <w:t>4</w:t>
            </w:r>
            <w:r w:rsidRPr="00ED29C4">
              <w:rPr>
                <w:bCs/>
              </w:rPr>
              <w:t>.Проводить ис</w:t>
            </w:r>
            <w:r w:rsidRPr="00ED29C4">
              <w:rPr>
                <w:bCs/>
              </w:rPr>
              <w:lastRenderedPageBreak/>
              <w:t>следования и испытания материалов (ОК1-9, ОК11, ПК1.1-1.5, 4.1-4.5)</w:t>
            </w:r>
          </w:p>
        </w:tc>
        <w:tc>
          <w:tcPr>
            <w:tcW w:w="5952" w:type="dxa"/>
          </w:tcPr>
          <w:p w:rsidR="007B7A55" w:rsidRPr="00ED29C4" w:rsidRDefault="004B14C9" w:rsidP="00AA3459">
            <w:r>
              <w:lastRenderedPageBreak/>
              <w:t>Осуществлять п</w:t>
            </w:r>
            <w:r w:rsidR="00B60B66" w:rsidRPr="00ED29C4">
              <w:t>одго</w:t>
            </w:r>
            <w:r w:rsidR="006816F4" w:rsidRPr="00ED29C4">
              <w:t>то</w:t>
            </w:r>
            <w:r w:rsidR="00B60B66" w:rsidRPr="00ED29C4">
              <w:t>вк</w:t>
            </w:r>
            <w:r>
              <w:t>у</w:t>
            </w:r>
            <w:r w:rsidR="00B60B66" w:rsidRPr="00ED29C4">
              <w:t xml:space="preserve"> и пр</w:t>
            </w:r>
            <w:r w:rsidR="006816F4" w:rsidRPr="00ED29C4">
              <w:t>о</w:t>
            </w:r>
            <w:r w:rsidR="00B60B66" w:rsidRPr="00ED29C4">
              <w:t>ведение</w:t>
            </w:r>
            <w:r w:rsidR="007B7A55" w:rsidRPr="00ED29C4">
              <w:t xml:space="preserve"> испытаний об</w:t>
            </w:r>
            <w:r w:rsidR="007B7A55" w:rsidRPr="00ED29C4">
              <w:lastRenderedPageBreak/>
              <w:t>разцов материалов на твердость по методам Бринелля и Роквелла</w:t>
            </w:r>
          </w:p>
          <w:p w:rsidR="004B5114" w:rsidRPr="00ED29C4" w:rsidRDefault="004B5114" w:rsidP="00AA3459">
            <w:pPr>
              <w:rPr>
                <w:color w:val="000000"/>
              </w:rPr>
            </w:pPr>
            <w:r w:rsidRPr="00ED29C4">
              <w:rPr>
                <w:color w:val="000000"/>
              </w:rPr>
              <w:t>Определ</w:t>
            </w:r>
            <w:r w:rsidR="004B14C9">
              <w:rPr>
                <w:color w:val="000000"/>
              </w:rPr>
              <w:t>ять</w:t>
            </w:r>
            <w:r w:rsidRPr="00ED29C4">
              <w:rPr>
                <w:color w:val="000000"/>
              </w:rPr>
              <w:t xml:space="preserve"> твёрдост</w:t>
            </w:r>
            <w:r w:rsidR="004B14C9">
              <w:rPr>
                <w:color w:val="000000"/>
              </w:rPr>
              <w:t xml:space="preserve">ь </w:t>
            </w:r>
            <w:r w:rsidRPr="00ED29C4">
              <w:rPr>
                <w:color w:val="000000"/>
              </w:rPr>
              <w:t>материалов.</w:t>
            </w:r>
          </w:p>
          <w:p w:rsidR="004408EE" w:rsidRPr="00ED29C4" w:rsidRDefault="004408EE" w:rsidP="00AA3459"/>
        </w:tc>
        <w:tc>
          <w:tcPr>
            <w:tcW w:w="1271" w:type="dxa"/>
            <w:vMerge/>
          </w:tcPr>
          <w:p w:rsidR="007B7A55" w:rsidRPr="00ED29C4" w:rsidRDefault="007B7A55" w:rsidP="009F0ECE">
            <w:pPr>
              <w:jc w:val="center"/>
              <w:rPr>
                <w:b/>
              </w:rPr>
            </w:pPr>
          </w:p>
        </w:tc>
      </w:tr>
      <w:tr w:rsidR="009F0ECE" w:rsidRPr="00ED29C4" w:rsidTr="00A42DC7">
        <w:tc>
          <w:tcPr>
            <w:tcW w:w="2122" w:type="dxa"/>
          </w:tcPr>
          <w:p w:rsidR="009F0ECE" w:rsidRPr="00ED29C4" w:rsidRDefault="009F0ECE" w:rsidP="00D93A1B">
            <w:r w:rsidRPr="00ED29C4">
              <w:rPr>
                <w:b/>
              </w:rPr>
              <w:lastRenderedPageBreak/>
              <w:t>Знать:</w:t>
            </w:r>
          </w:p>
        </w:tc>
        <w:tc>
          <w:tcPr>
            <w:tcW w:w="5952" w:type="dxa"/>
          </w:tcPr>
          <w:p w:rsidR="009F0ECE" w:rsidRPr="00ED29C4" w:rsidRDefault="009F0ECE" w:rsidP="00D93A1B"/>
        </w:tc>
        <w:tc>
          <w:tcPr>
            <w:tcW w:w="1271" w:type="dxa"/>
          </w:tcPr>
          <w:p w:rsidR="009F0ECE" w:rsidRPr="00ED29C4" w:rsidRDefault="009F0ECE" w:rsidP="00D93A1B"/>
        </w:tc>
      </w:tr>
      <w:tr w:rsidR="007B7A55" w:rsidRPr="00ED29C4" w:rsidTr="00A42DC7">
        <w:tc>
          <w:tcPr>
            <w:tcW w:w="2122" w:type="dxa"/>
          </w:tcPr>
          <w:p w:rsidR="007B7A55" w:rsidRPr="00ED29C4" w:rsidRDefault="007B7A55" w:rsidP="009F0ECE">
            <w:pPr>
              <w:autoSpaceDE w:val="0"/>
              <w:autoSpaceDN w:val="0"/>
              <w:adjustRightInd w:val="0"/>
              <w:jc w:val="both"/>
            </w:pPr>
            <w:r w:rsidRPr="00ED29C4">
              <w:rPr>
                <w:b/>
              </w:rPr>
              <w:t>1</w:t>
            </w:r>
            <w:r w:rsidRPr="00ED29C4">
              <w:t xml:space="preserve">.Закономерности процессов кристаллизации и </w:t>
            </w:r>
            <w:r w:rsidR="006816F4" w:rsidRPr="00ED29C4">
              <w:t>структурообразования</w:t>
            </w:r>
            <w:r w:rsidRPr="00ED29C4">
              <w:t xml:space="preserve"> металлов и сплавов, основы их термообработки, способы защиты металлов от коррозии (ОК1-9, ОК11, </w:t>
            </w:r>
            <w:r w:rsidRPr="00ED29C4">
              <w:rPr>
                <w:bCs/>
              </w:rPr>
              <w:t>ПК1.1-1.5, 4.1-4.5</w:t>
            </w:r>
            <w:r w:rsidRPr="00ED29C4">
              <w:t>);</w:t>
            </w:r>
          </w:p>
          <w:p w:rsidR="007B7A55" w:rsidRPr="00ED29C4" w:rsidRDefault="007B7A55" w:rsidP="009F0ECE">
            <w:pPr>
              <w:autoSpaceDE w:val="0"/>
              <w:autoSpaceDN w:val="0"/>
              <w:adjustRightInd w:val="0"/>
              <w:jc w:val="both"/>
            </w:pPr>
          </w:p>
        </w:tc>
        <w:tc>
          <w:tcPr>
            <w:tcW w:w="5952" w:type="dxa"/>
          </w:tcPr>
          <w:p w:rsidR="007B7A55" w:rsidRPr="00ED29C4" w:rsidRDefault="007B7A55" w:rsidP="00D93A1B">
            <w:r w:rsidRPr="00ED29C4">
              <w:t>Формулирование особенностей строения металлов и их сплавов, закономерности процессов кристаллизации и структурообразования;</w:t>
            </w:r>
          </w:p>
          <w:p w:rsidR="007B7A55" w:rsidRPr="00ED29C4" w:rsidRDefault="007B7A55" w:rsidP="00D93A1B">
            <w:r w:rsidRPr="00ED29C4">
              <w:t>-анализировать выбор вида термообработки для материалов в разных условиях эксплуатации;</w:t>
            </w:r>
          </w:p>
          <w:p w:rsidR="007B7A55" w:rsidRPr="00ED29C4" w:rsidRDefault="007B7A55" w:rsidP="00D93A1B">
            <w:r w:rsidRPr="00ED29C4">
              <w:t>-понимать различия между термической обработкой материалов и ХТО;</w:t>
            </w:r>
          </w:p>
          <w:p w:rsidR="007B7A55" w:rsidRPr="00ED29C4" w:rsidRDefault="007B7A55" w:rsidP="00D93A1B">
            <w:r w:rsidRPr="00ED29C4">
              <w:t>-делать выводы по выбору ТОМ в зависимости от условий эксплуатации детали;</w:t>
            </w:r>
          </w:p>
          <w:p w:rsidR="007B7A55" w:rsidRPr="00ED29C4" w:rsidRDefault="007B7A55" w:rsidP="00D93A1B">
            <w:r w:rsidRPr="00ED29C4">
              <w:t>-устанавливать связь между свойствами материалов и их эксплуатацией;</w:t>
            </w:r>
          </w:p>
          <w:p w:rsidR="007B7A55" w:rsidRPr="00ED29C4" w:rsidRDefault="007B7A55" w:rsidP="00D93A1B"/>
        </w:tc>
        <w:tc>
          <w:tcPr>
            <w:tcW w:w="1271" w:type="dxa"/>
            <w:vMerge w:val="restart"/>
          </w:tcPr>
          <w:p w:rsidR="004408EE" w:rsidRPr="00ED29C4" w:rsidRDefault="004408EE" w:rsidP="004408EE">
            <w:pPr>
              <w:jc w:val="center"/>
              <w:rPr>
                <w:b/>
              </w:rPr>
            </w:pPr>
            <w:r w:rsidRPr="00ED29C4">
              <w:rPr>
                <w:b/>
              </w:rPr>
              <w:t>Тестовые задания</w:t>
            </w:r>
          </w:p>
          <w:p w:rsidR="004408EE" w:rsidRPr="00ED29C4" w:rsidRDefault="004408EE" w:rsidP="004408EE">
            <w:pPr>
              <w:jc w:val="center"/>
              <w:rPr>
                <w:b/>
              </w:rPr>
            </w:pPr>
            <w:r w:rsidRPr="00ED29C4">
              <w:rPr>
                <w:b/>
              </w:rPr>
              <w:t>Расчетно-графические работы</w:t>
            </w:r>
          </w:p>
          <w:p w:rsidR="004408EE" w:rsidRPr="00ED29C4" w:rsidRDefault="004408EE" w:rsidP="004408EE">
            <w:pPr>
              <w:jc w:val="center"/>
              <w:rPr>
                <w:b/>
              </w:rPr>
            </w:pPr>
            <w:r w:rsidRPr="00ED29C4">
              <w:rPr>
                <w:b/>
              </w:rPr>
              <w:t>Практические работы</w:t>
            </w:r>
          </w:p>
          <w:p w:rsidR="007B7A55" w:rsidRPr="00ED29C4" w:rsidRDefault="004408EE" w:rsidP="004408EE">
            <w:pPr>
              <w:jc w:val="center"/>
              <w:rPr>
                <w:b/>
              </w:rPr>
            </w:pPr>
            <w:r w:rsidRPr="00ED29C4">
              <w:rPr>
                <w:b/>
              </w:rPr>
              <w:t>Экзамен</w:t>
            </w:r>
          </w:p>
        </w:tc>
      </w:tr>
      <w:tr w:rsidR="007B7A55" w:rsidRPr="00ED29C4" w:rsidTr="00A42DC7">
        <w:tc>
          <w:tcPr>
            <w:tcW w:w="2122" w:type="dxa"/>
          </w:tcPr>
          <w:p w:rsidR="007B7A55" w:rsidRPr="00ED29C4" w:rsidRDefault="007B7A55" w:rsidP="006D7E1A">
            <w:pPr>
              <w:autoSpaceDE w:val="0"/>
              <w:autoSpaceDN w:val="0"/>
              <w:adjustRightInd w:val="0"/>
              <w:jc w:val="both"/>
            </w:pPr>
            <w:r w:rsidRPr="00ED29C4">
              <w:rPr>
                <w:b/>
              </w:rPr>
              <w:t>2</w:t>
            </w:r>
            <w:r w:rsidRPr="00ED29C4">
              <w:t xml:space="preserve">.Классификацию и способы получения композиционных материалов (ОК1-9, ОК11, </w:t>
            </w:r>
            <w:r w:rsidRPr="00ED29C4">
              <w:rPr>
                <w:bCs/>
              </w:rPr>
              <w:t>ПК1.1-1.5, 4.1-4.5</w:t>
            </w:r>
            <w:r w:rsidRPr="00ED29C4">
              <w:t>);</w:t>
            </w:r>
          </w:p>
          <w:p w:rsidR="007B7A55" w:rsidRPr="00ED29C4" w:rsidRDefault="007B7A55" w:rsidP="009F0ECE">
            <w:pPr>
              <w:autoSpaceDE w:val="0"/>
              <w:autoSpaceDN w:val="0"/>
              <w:adjustRightInd w:val="0"/>
              <w:jc w:val="both"/>
              <w:rPr>
                <w:b/>
              </w:rPr>
            </w:pPr>
          </w:p>
        </w:tc>
        <w:tc>
          <w:tcPr>
            <w:tcW w:w="5952" w:type="dxa"/>
          </w:tcPr>
          <w:p w:rsidR="007B7A55" w:rsidRPr="00ED29C4" w:rsidRDefault="004B5114" w:rsidP="00A42DC7">
            <w:r w:rsidRPr="00ED29C4">
              <w:t>-Систематизировать композиционные материалы</w:t>
            </w:r>
            <w:r w:rsidR="007B7A55" w:rsidRPr="00ED29C4">
              <w:t xml:space="preserve"> по </w:t>
            </w:r>
            <w:r w:rsidR="00914AEF">
              <w:t xml:space="preserve">составу </w:t>
            </w:r>
            <w:r w:rsidR="007B7A55" w:rsidRPr="00ED29C4">
              <w:t>компонентов;</w:t>
            </w:r>
          </w:p>
          <w:p w:rsidR="007B7A55" w:rsidRPr="00ED29C4" w:rsidRDefault="007B7A55" w:rsidP="00914AEF">
            <w:r w:rsidRPr="00ED29C4">
              <w:t>-</w:t>
            </w:r>
            <w:r w:rsidR="00914AEF">
              <w:t xml:space="preserve">делать </w:t>
            </w:r>
            <w:r w:rsidRPr="00ED29C4">
              <w:t>обзор по способам получения, видам и условиям эксплуатации</w:t>
            </w:r>
          </w:p>
        </w:tc>
        <w:tc>
          <w:tcPr>
            <w:tcW w:w="1271" w:type="dxa"/>
            <w:vMerge/>
          </w:tcPr>
          <w:p w:rsidR="007B7A55" w:rsidRPr="00ED29C4" w:rsidRDefault="007B7A55" w:rsidP="009F0ECE">
            <w:pPr>
              <w:jc w:val="center"/>
              <w:rPr>
                <w:b/>
              </w:rPr>
            </w:pPr>
          </w:p>
        </w:tc>
      </w:tr>
      <w:tr w:rsidR="007B7A55" w:rsidRPr="00ED29C4" w:rsidTr="00A42DC7">
        <w:tc>
          <w:tcPr>
            <w:tcW w:w="2122" w:type="dxa"/>
          </w:tcPr>
          <w:p w:rsidR="007B7A55" w:rsidRPr="00ED29C4" w:rsidRDefault="007B7A55" w:rsidP="009F0ECE">
            <w:pPr>
              <w:autoSpaceDE w:val="0"/>
              <w:autoSpaceDN w:val="0"/>
              <w:adjustRightInd w:val="0"/>
              <w:jc w:val="both"/>
              <w:rPr>
                <w:b/>
              </w:rPr>
            </w:pPr>
            <w:r w:rsidRPr="00ED29C4">
              <w:rPr>
                <w:b/>
              </w:rPr>
              <w:t>3</w:t>
            </w:r>
            <w:r w:rsidRPr="00ED29C4">
              <w:t xml:space="preserve">.Принципы выбора конструкционных материалов для применения в производстве (ОК1-9, ОК11, </w:t>
            </w:r>
            <w:r w:rsidRPr="00ED29C4">
              <w:rPr>
                <w:bCs/>
              </w:rPr>
              <w:t>ПК1.1-1.5, 4.1-4.5</w:t>
            </w:r>
          </w:p>
        </w:tc>
        <w:tc>
          <w:tcPr>
            <w:tcW w:w="5952" w:type="dxa"/>
          </w:tcPr>
          <w:p w:rsidR="007B7A55" w:rsidRPr="00ED29C4" w:rsidRDefault="007B7A55" w:rsidP="00914AEF">
            <w:r w:rsidRPr="00ED29C4">
              <w:t>Определ</w:t>
            </w:r>
            <w:r w:rsidR="00914AEF">
              <w:t>ять</w:t>
            </w:r>
            <w:r w:rsidRPr="00ED29C4">
              <w:t xml:space="preserve"> наиболее важны</w:t>
            </w:r>
            <w:r w:rsidR="00914AEF">
              <w:t>е</w:t>
            </w:r>
            <w:r w:rsidRPr="00ED29C4">
              <w:t xml:space="preserve"> свойств</w:t>
            </w:r>
            <w:r w:rsidR="00914AEF">
              <w:t>а</w:t>
            </w:r>
            <w:r w:rsidRPr="00ED29C4">
              <w:t xml:space="preserve"> КМ для конкретных изделий и деталей. Анализ</w:t>
            </w:r>
            <w:r w:rsidR="00914AEF">
              <w:t xml:space="preserve">ировать </w:t>
            </w:r>
            <w:r w:rsidRPr="00ED29C4">
              <w:t>критически</w:t>
            </w:r>
            <w:r w:rsidR="00914AEF">
              <w:t xml:space="preserve">е </w:t>
            </w:r>
            <w:r w:rsidRPr="00ED29C4">
              <w:t>услови</w:t>
            </w:r>
            <w:r w:rsidR="00914AEF">
              <w:t>я</w:t>
            </w:r>
            <w:r w:rsidRPr="00ED29C4">
              <w:t xml:space="preserve"> эксплуатации КМ. Сопоставл</w:t>
            </w:r>
            <w:r w:rsidR="00914AEF">
              <w:t>ять</w:t>
            </w:r>
            <w:r w:rsidRPr="00ED29C4">
              <w:t xml:space="preserve"> количества углерода и примесей с прочностными свойствами КМ. Перечисл</w:t>
            </w:r>
            <w:r w:rsidR="00914AEF">
              <w:t>ять</w:t>
            </w:r>
            <w:r w:rsidRPr="00ED29C4">
              <w:t xml:space="preserve"> основные марки КМ. </w:t>
            </w:r>
          </w:p>
        </w:tc>
        <w:tc>
          <w:tcPr>
            <w:tcW w:w="1271" w:type="dxa"/>
            <w:vMerge/>
          </w:tcPr>
          <w:p w:rsidR="007B7A55" w:rsidRPr="00ED29C4" w:rsidRDefault="007B7A55" w:rsidP="009F0ECE">
            <w:pPr>
              <w:jc w:val="center"/>
              <w:rPr>
                <w:b/>
              </w:rPr>
            </w:pPr>
          </w:p>
        </w:tc>
      </w:tr>
    </w:tbl>
    <w:p w:rsidR="00D93A1B" w:rsidRPr="00ED29C4" w:rsidRDefault="007E5B72" w:rsidP="00A03293">
      <w:pPr>
        <w:jc w:val="center"/>
      </w:pPr>
      <w:r w:rsidRPr="00ED29C4">
        <w:rPr>
          <w:b/>
        </w:rPr>
        <w:t>1.2</w:t>
      </w:r>
      <w:r w:rsidR="00C905D6" w:rsidRPr="00ED29C4">
        <w:rPr>
          <w:b/>
        </w:rPr>
        <w:t xml:space="preserve"> </w:t>
      </w:r>
      <w:r w:rsidR="00A03293" w:rsidRPr="00ED29C4">
        <w:rPr>
          <w:b/>
        </w:rPr>
        <w:t xml:space="preserve">Задания для проведения </w:t>
      </w:r>
      <w:r w:rsidR="002929A5" w:rsidRPr="00ED29C4">
        <w:rPr>
          <w:b/>
        </w:rPr>
        <w:t>промежуточной аттестации (</w:t>
      </w:r>
      <w:r w:rsidR="00A03293" w:rsidRPr="00ED29C4">
        <w:rPr>
          <w:b/>
        </w:rPr>
        <w:t>экзаме</w:t>
      </w:r>
      <w:r w:rsidR="002929A5" w:rsidRPr="00ED29C4">
        <w:rPr>
          <w:b/>
        </w:rPr>
        <w:t>н</w:t>
      </w:r>
      <w:r w:rsidR="002929A5" w:rsidRPr="00ED29C4">
        <w:t>)</w:t>
      </w:r>
    </w:p>
    <w:p w:rsidR="00A03293" w:rsidRPr="00ED29C4" w:rsidRDefault="00C50C86" w:rsidP="00A03293">
      <w:pPr>
        <w:spacing w:after="200" w:line="276" w:lineRule="auto"/>
        <w:ind w:firstLine="567"/>
        <w:jc w:val="both"/>
        <w:rPr>
          <w:lang w:eastAsia="en-US"/>
        </w:rPr>
      </w:pPr>
      <w:r w:rsidRPr="00C50C86">
        <w:rPr>
          <w:u w:val="single"/>
          <w:lang w:eastAsia="en-US"/>
        </w:rPr>
        <w:t>Про</w:t>
      </w:r>
      <w:r>
        <w:rPr>
          <w:u w:val="single"/>
          <w:lang w:eastAsia="en-US"/>
        </w:rPr>
        <w:t>межуточный</w:t>
      </w:r>
      <w:r w:rsidR="00A03293" w:rsidRPr="00ED29C4">
        <w:rPr>
          <w:u w:val="single"/>
          <w:lang w:eastAsia="en-US"/>
        </w:rPr>
        <w:t xml:space="preserve"> контроль</w:t>
      </w:r>
      <w:r w:rsidR="00A03293" w:rsidRPr="00ED29C4">
        <w:rPr>
          <w:lang w:eastAsia="en-US"/>
        </w:rPr>
        <w:t xml:space="preserve"> предусмотрен в форме экзамена, который проводится в традиционной форме в виде устного ответа студента на два теоретических вопроса билета и выполнения практического задания.</w:t>
      </w:r>
    </w:p>
    <w:p w:rsidR="00A03293" w:rsidRPr="00ED29C4" w:rsidRDefault="00A03293" w:rsidP="00A03293">
      <w:pPr>
        <w:spacing w:after="200" w:line="276" w:lineRule="auto"/>
        <w:ind w:firstLine="567"/>
        <w:jc w:val="both"/>
        <w:rPr>
          <w:lang w:eastAsia="en-US"/>
        </w:rPr>
      </w:pPr>
      <w:r w:rsidRPr="00ED29C4">
        <w:rPr>
          <w:lang w:eastAsia="en-US"/>
        </w:rPr>
        <w:t xml:space="preserve"> Условием допуска к экзамену является выполнение и защита всех лабораторных и практических работ.</w:t>
      </w:r>
    </w:p>
    <w:p w:rsidR="00A03293" w:rsidRPr="00ED29C4" w:rsidRDefault="00A03293" w:rsidP="00A03293">
      <w:pPr>
        <w:spacing w:after="200" w:line="276" w:lineRule="auto"/>
        <w:ind w:firstLine="567"/>
        <w:jc w:val="both"/>
        <w:rPr>
          <w:lang w:eastAsia="en-US"/>
        </w:rPr>
      </w:pPr>
      <w:r w:rsidRPr="00ED29C4">
        <w:rPr>
          <w:b/>
          <w:lang w:eastAsia="en-US"/>
        </w:rPr>
        <w:t>Критерии оценок знаний студентов на экзамене</w:t>
      </w:r>
    </w:p>
    <w:p w:rsidR="00A03293" w:rsidRPr="00ED29C4" w:rsidRDefault="00A03293" w:rsidP="00A03293">
      <w:pPr>
        <w:spacing w:before="60"/>
        <w:ind w:firstLine="680"/>
        <w:jc w:val="both"/>
        <w:rPr>
          <w:bCs/>
          <w:lang w:val="x-none"/>
        </w:rPr>
      </w:pPr>
      <w:r w:rsidRPr="00ED29C4">
        <w:rPr>
          <w:bCs/>
          <w:lang w:val="x-none"/>
        </w:rPr>
        <w:t>5 (отлично) – знание теоретического материала с учетом междисциплинарных связей; последовательное, уверенное выполнение практических заданий;</w:t>
      </w:r>
    </w:p>
    <w:p w:rsidR="00A03293" w:rsidRPr="00ED29C4" w:rsidRDefault="00A03293" w:rsidP="00A03293">
      <w:pPr>
        <w:spacing w:before="60"/>
        <w:ind w:firstLine="680"/>
        <w:jc w:val="both"/>
        <w:rPr>
          <w:bCs/>
          <w:lang w:val="x-none"/>
        </w:rPr>
      </w:pPr>
      <w:r w:rsidRPr="00ED29C4">
        <w:rPr>
          <w:bCs/>
          <w:lang w:val="x-none"/>
        </w:rPr>
        <w:t>4 (хорошо) – незначительные затруднения при ответе на теоретические вопросы, неполное раскрытие междисциплинарных связей; логическое обоснование теоретических вопросов с дополнительными комментариями преподавателя; последовательное, уверенное выполнение практических заданий;</w:t>
      </w:r>
    </w:p>
    <w:p w:rsidR="00A03293" w:rsidRPr="00ED29C4" w:rsidRDefault="00A03293" w:rsidP="00A03293">
      <w:pPr>
        <w:spacing w:before="60"/>
        <w:ind w:firstLine="680"/>
        <w:jc w:val="both"/>
        <w:rPr>
          <w:bCs/>
          <w:lang w:val="x-none"/>
        </w:rPr>
      </w:pPr>
      <w:r w:rsidRPr="00ED29C4">
        <w:rPr>
          <w:bCs/>
          <w:lang w:val="x-none"/>
        </w:rPr>
        <w:t>3 (удовлетворительно) – неполное, непоследовательное изложение теоретического материала, требующее наводящих вопросов преподавателя; правильное, последовательное, но неуверенное выполнение заданий;</w:t>
      </w:r>
    </w:p>
    <w:p w:rsidR="00A03293" w:rsidRPr="00ED29C4" w:rsidRDefault="00A03293" w:rsidP="00A03293">
      <w:pPr>
        <w:spacing w:before="60"/>
        <w:ind w:firstLine="680"/>
        <w:jc w:val="both"/>
        <w:rPr>
          <w:bCs/>
          <w:lang w:val="x-none"/>
        </w:rPr>
      </w:pPr>
      <w:r w:rsidRPr="00ED29C4">
        <w:rPr>
          <w:bCs/>
          <w:lang w:val="x-none"/>
        </w:rPr>
        <w:lastRenderedPageBreak/>
        <w:t>2 (неудовлетворительно) – отсутствие знаний на вопрос в целом, неполные, единичные ответы на наводящие вопросы; неправильное выполнение практических заданий.</w:t>
      </w:r>
    </w:p>
    <w:p w:rsidR="00A03293" w:rsidRPr="00ED29C4" w:rsidRDefault="00A03293" w:rsidP="00A03293">
      <w:pPr>
        <w:spacing w:after="200" w:line="276" w:lineRule="auto"/>
        <w:jc w:val="center"/>
        <w:rPr>
          <w:snapToGrid w:val="0"/>
          <w:color w:val="000000"/>
          <w:lang w:val="x-none" w:eastAsia="en-US"/>
        </w:rPr>
      </w:pPr>
    </w:p>
    <w:p w:rsidR="00A03293" w:rsidRPr="00ED29C4" w:rsidRDefault="00A03293" w:rsidP="00A03293">
      <w:pPr>
        <w:spacing w:after="200" w:line="276" w:lineRule="auto"/>
        <w:jc w:val="center"/>
        <w:rPr>
          <w:b/>
          <w:snapToGrid w:val="0"/>
          <w:color w:val="000000"/>
          <w:lang w:eastAsia="en-US"/>
        </w:rPr>
      </w:pPr>
      <w:r w:rsidRPr="00ED29C4">
        <w:rPr>
          <w:b/>
          <w:snapToGrid w:val="0"/>
          <w:color w:val="000000"/>
          <w:lang w:eastAsia="en-US"/>
        </w:rPr>
        <w:t xml:space="preserve">Экзаменационные вопросы </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Общая характеристика металлов. Металлическая связь. Типы кристаллических решеток металлов. Понятие полиморфизма и анизотропии.</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Строение реальных металлов. Точечные, линейные, поверхностные дефекты. Зависимость между плотностью дефектов и прочностью металлов.</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Термодинамические основы фазовых превращений. Общая характеристика процессов плавления и кристаллизации.</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Основные закономерности процесса кристаллизации. Строение металлического слитка. Факторы, влияющие на размер зерна. Сущность модифицирования.</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Изменение строения и свойств металла при холодной пластической деформации. Сущность наклепа.</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Изменение строения и свойств наклепанного металла при нагреве. Сущность рекристаллизации.</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Общая характеристика методов определения механических свойств материалов. Диаграмма растяжения пластичных металлов.</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Понятие механических напряжений. Характеристика показателей прочности (временного сопротивления, физического и условного пределов текучести, предела упругости).</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Характеристика показателей пластичности (относительного удлинения и относительного сужения) и ударной вязкости.</w:t>
      </w:r>
    </w:p>
    <w:p w:rsidR="00A03293" w:rsidRPr="00ED29C4" w:rsidRDefault="00A03293" w:rsidP="00A03293">
      <w:pPr>
        <w:numPr>
          <w:ilvl w:val="0"/>
          <w:numId w:val="1"/>
        </w:numPr>
        <w:spacing w:after="200" w:line="276" w:lineRule="auto"/>
        <w:rPr>
          <w:snapToGrid w:val="0"/>
          <w:lang w:eastAsia="en-US"/>
        </w:rPr>
      </w:pPr>
      <w:r w:rsidRPr="00ED29C4">
        <w:rPr>
          <w:snapToGrid w:val="0"/>
          <w:lang w:eastAsia="en-US"/>
        </w:rPr>
        <w:t>Усталость и выносливость металлов. Понятие предела выносливости.</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Твердость. Способы определения. Сущность, сравнительная характеристика и применение способов определения твердости по Бринеллю и Роквеллу.</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 xml:space="preserve">Взаимодействие компонентов в сплавах. Общая характеристика, основы строения, условия образования и отличительные особенности химических соединений, твердых растворов и механических смесей. </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Компоненты, фазы, структурные составляющие сталей и белых чугунов. Характеристика, условия образования, основные свойства.</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Диаграмма состояния "железо - цементит". Характеристика основных областей, линий и точек, практическое значение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Получение чугуна и стали. Сущность, сравнительная характеристика основных способов.</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lastRenderedPageBreak/>
        <w:t>Классификация углеродистых сталей.</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Влияние углерода и постоянных примесей на структуру и свойства стали.</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Углеродистая сталь обыкновенного качества общего назначения. Химический состав, свойства, обозначение, применение.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Углеродистая качественная конструкционная сталь. Химический состав, свойства, обозначение, применение.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Углеродистая инструментальная сталь. Химический состав, свойства, обозначение, применение.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 xml:space="preserve">Общая характеристика процесса графитизации. Классы чугунов по структуре металлической основы. Белый и отбеленный чугун. </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Серый чугун. Строение, свойства, условия получения, обозначение, применение.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Высокопрочный и ковкий чугуны. Строение, свойства, условия получения, обозначение, применение.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Образование аустенита при нагреве. Действительное и наследственное зерно.</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 xml:space="preserve">Диаграмма изотермического распада аустенита. Характеристика основных линий и точек, теоретическое и практическое значение. </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Перлитное превращение. Механизм образования, строение и свойства перлита, сорбита и троостита.</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Превращения при отпуске закаленной стали.</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Мартенситное превращение. Механизм образования, строение и свойства мартенсита.</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Объемная закалка стали. Сущность, выбор режимов, назначение.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Закаливаемость и прокаливаемость стали. Обработка холодом.</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Разновидности объемной закалки стали в зависимости от способа охлаждения. Сущность, сравнительная характеристика, применение.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Отпуск закаленной стали. Сущность, разновидности, основные режимы, назначение.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Отжиг стали. Назначение, общая характеристика и режимы проведения основных разновидностей отжига (полного, неполного, нормализационного).</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Поверхностная закалка стали. Методы, режимы, сравнительная характеристика, применение.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Цементация. Сущность, способы, основные параметры процесса, термообработка после цементации, применение.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lang w:eastAsia="en-US"/>
        </w:rPr>
        <w:t>Понятие азотирования, нитроцементации, диффузионного насыщения металлами. Сущность, сравнительная характеристика, применение.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lastRenderedPageBreak/>
        <w:t>Сущность легирования стали. Влияние легирующих элементов на механические и технологические свойства стали. Условное обозначение легированных сталей.</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Основные классы конструкционных легированных сталей. Общая характеристика, примеры, применение.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Инструментальные легированные стали. Общая характеристика, примеры, применение.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Быстрорежущие стали. Химический состав, свойства, обозначение, термическая обработка, применение.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Твердые сплавы. Получение, свойства, обозначение, применение.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Стали, устойчивые к воздействию агрессивных сред и высоких температур (коррозионностойкие, жаростойкие, жаропрочные). Общая характеристика, примеры, применение.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Специальные легированные стали (шарикоподшипниковые, износостойкие, кавитационностойкие, автоматные). Химический состав, свойства, обозначение, применение.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Бронза и латунь. Общая характеристика, обозначение, применение.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Литейные и деформируемые алюминиевые сплавы. Общая характеристика, обозначение, применение.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Антифрикционные сплавы. Требования, структура, разновидности, общая характеристика, применение.</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Порошковые сплавы. Основы технологии получения порошков, прессование, спекание. Общая характеристика порошковых материалов, область применения.</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Полимерные материалы. Общая характеристика, методы переработки, применение в машиностроении.</w:t>
      </w:r>
    </w:p>
    <w:p w:rsidR="00A03293" w:rsidRPr="00ED29C4" w:rsidRDefault="00A03293" w:rsidP="00A03293">
      <w:pPr>
        <w:numPr>
          <w:ilvl w:val="0"/>
          <w:numId w:val="1"/>
        </w:numPr>
        <w:spacing w:after="200" w:line="276" w:lineRule="auto"/>
        <w:rPr>
          <w:snapToGrid w:val="0"/>
          <w:color w:val="000000"/>
          <w:lang w:eastAsia="en-US"/>
        </w:rPr>
      </w:pPr>
      <w:r w:rsidRPr="00ED29C4">
        <w:rPr>
          <w:snapToGrid w:val="0"/>
          <w:color w:val="000000"/>
          <w:lang w:eastAsia="en-US"/>
        </w:rPr>
        <w:t>Композиционные материалы. Сущность, общая характеристика, разновидности, способы получения, применение.</w:t>
      </w:r>
    </w:p>
    <w:p w:rsidR="00A03293" w:rsidRPr="00ED29C4" w:rsidRDefault="00A03293" w:rsidP="00A03293">
      <w:pPr>
        <w:numPr>
          <w:ilvl w:val="0"/>
          <w:numId w:val="1"/>
        </w:numPr>
        <w:spacing w:after="200" w:line="276" w:lineRule="auto"/>
        <w:rPr>
          <w:lang w:eastAsia="en-US"/>
        </w:rPr>
      </w:pPr>
      <w:r w:rsidRPr="00ED29C4">
        <w:rPr>
          <w:snapToGrid w:val="0"/>
          <w:color w:val="000000"/>
          <w:lang w:eastAsia="en-US"/>
        </w:rPr>
        <w:t>Резина. Сущность, разновидности, общая характеристика свойств, получение, применение</w:t>
      </w:r>
      <w:r w:rsidRPr="00ED29C4">
        <w:rPr>
          <w:lang w:eastAsia="en-US"/>
        </w:rPr>
        <w:t>.</w:t>
      </w:r>
    </w:p>
    <w:p w:rsidR="00A03293" w:rsidRPr="00ED29C4" w:rsidRDefault="00A03293" w:rsidP="00A03293">
      <w:pPr>
        <w:widowControl w:val="0"/>
        <w:autoSpaceDE w:val="0"/>
        <w:autoSpaceDN w:val="0"/>
        <w:adjustRightInd w:val="0"/>
        <w:spacing w:after="200" w:line="276" w:lineRule="auto"/>
        <w:jc w:val="both"/>
        <w:rPr>
          <w:lang w:eastAsia="en-US"/>
        </w:rPr>
      </w:pPr>
    </w:p>
    <w:p w:rsidR="00243F39" w:rsidRDefault="00243F39" w:rsidP="00AF5F87">
      <w:pPr>
        <w:jc w:val="center"/>
        <w:rPr>
          <w:b/>
        </w:rPr>
      </w:pPr>
    </w:p>
    <w:p w:rsidR="00243F39" w:rsidRDefault="00243F39" w:rsidP="00AF5F87">
      <w:pPr>
        <w:jc w:val="center"/>
        <w:rPr>
          <w:b/>
        </w:rPr>
      </w:pPr>
    </w:p>
    <w:p w:rsidR="00243F39" w:rsidRDefault="00243F39" w:rsidP="00AF5F87">
      <w:pPr>
        <w:jc w:val="center"/>
        <w:rPr>
          <w:b/>
        </w:rPr>
      </w:pPr>
    </w:p>
    <w:p w:rsidR="00243F39" w:rsidRDefault="00243F39" w:rsidP="00AF5F87">
      <w:pPr>
        <w:jc w:val="center"/>
        <w:rPr>
          <w:b/>
        </w:rPr>
      </w:pPr>
    </w:p>
    <w:p w:rsidR="00243F39" w:rsidRDefault="00243F39" w:rsidP="00AF5F87">
      <w:pPr>
        <w:jc w:val="center"/>
        <w:rPr>
          <w:b/>
        </w:rPr>
      </w:pPr>
    </w:p>
    <w:p w:rsidR="00243F39" w:rsidRDefault="00243F39" w:rsidP="00AF5F87">
      <w:pPr>
        <w:jc w:val="center"/>
        <w:rPr>
          <w:b/>
        </w:rPr>
      </w:pPr>
    </w:p>
    <w:p w:rsidR="00A03293" w:rsidRPr="00ED29C4" w:rsidRDefault="00445CF7" w:rsidP="00AF5F87">
      <w:pPr>
        <w:jc w:val="center"/>
        <w:rPr>
          <w:b/>
        </w:rPr>
      </w:pPr>
      <w:r w:rsidRPr="00ED29C4">
        <w:rPr>
          <w:b/>
        </w:rPr>
        <w:t>Варианты п</w:t>
      </w:r>
      <w:r w:rsidR="007E5B72" w:rsidRPr="00ED29C4">
        <w:rPr>
          <w:b/>
        </w:rPr>
        <w:t>рактических заданий</w:t>
      </w:r>
      <w:r w:rsidR="00AF5F87" w:rsidRPr="00ED29C4">
        <w:rPr>
          <w:b/>
        </w:rPr>
        <w:t xml:space="preserve"> к экзамену</w:t>
      </w:r>
    </w:p>
    <w:p w:rsidR="00AF5F87" w:rsidRPr="00ED29C4" w:rsidRDefault="00445CF7" w:rsidP="00AF5F87">
      <w:r w:rsidRPr="00ED29C4">
        <w:t>Задание:</w:t>
      </w:r>
      <w:r w:rsidR="00AF5F87" w:rsidRPr="00ED29C4">
        <w:t xml:space="preserve"> Расшифровать марки углеродистых сталей</w:t>
      </w:r>
    </w:p>
    <w:p w:rsidR="00783F9C" w:rsidRPr="00ED29C4" w:rsidRDefault="00783F9C" w:rsidP="00783F9C"/>
    <w:tbl>
      <w:tblPr>
        <w:tblOverlap w:val="never"/>
        <w:tblW w:w="0" w:type="auto"/>
        <w:jc w:val="center"/>
        <w:tblLayout w:type="fixed"/>
        <w:tblCellMar>
          <w:left w:w="10" w:type="dxa"/>
          <w:right w:w="10" w:type="dxa"/>
        </w:tblCellMar>
        <w:tblLook w:val="04A0" w:firstRow="1" w:lastRow="0" w:firstColumn="1" w:lastColumn="0" w:noHBand="0" w:noVBand="1"/>
      </w:tblPr>
      <w:tblGrid>
        <w:gridCol w:w="638"/>
        <w:gridCol w:w="1435"/>
        <w:gridCol w:w="1450"/>
        <w:gridCol w:w="1454"/>
        <w:gridCol w:w="1085"/>
        <w:gridCol w:w="835"/>
        <w:gridCol w:w="1162"/>
        <w:gridCol w:w="1162"/>
        <w:gridCol w:w="1171"/>
      </w:tblGrid>
      <w:tr w:rsidR="00783F9C" w:rsidRPr="00ED29C4" w:rsidTr="00AD1E22">
        <w:trPr>
          <w:trHeight w:hRule="exact" w:val="350"/>
          <w:jc w:val="center"/>
        </w:trPr>
        <w:tc>
          <w:tcPr>
            <w:tcW w:w="638"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lastRenderedPageBreak/>
              <w:t>1</w:t>
            </w:r>
          </w:p>
        </w:tc>
        <w:tc>
          <w:tcPr>
            <w:tcW w:w="14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Ст0</w:t>
            </w:r>
          </w:p>
        </w:tc>
        <w:tc>
          <w:tcPr>
            <w:tcW w:w="1450"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БСт2пс</w:t>
            </w:r>
          </w:p>
        </w:tc>
        <w:tc>
          <w:tcPr>
            <w:tcW w:w="1454"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ВСт5кп</w:t>
            </w:r>
          </w:p>
        </w:tc>
        <w:tc>
          <w:tcPr>
            <w:tcW w:w="108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05кп</w:t>
            </w:r>
          </w:p>
        </w:tc>
        <w:tc>
          <w:tcPr>
            <w:tcW w:w="8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25</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60Г</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У7</w:t>
            </w:r>
          </w:p>
        </w:tc>
        <w:tc>
          <w:tcPr>
            <w:tcW w:w="1171" w:type="dxa"/>
            <w:tcBorders>
              <w:top w:val="single" w:sz="4" w:space="0" w:color="auto"/>
              <w:left w:val="single" w:sz="4" w:space="0" w:color="auto"/>
              <w:right w:val="single" w:sz="4" w:space="0" w:color="auto"/>
            </w:tcBorders>
            <w:shd w:val="clear" w:color="auto" w:fill="FFFFFF"/>
            <w:vAlign w:val="bottom"/>
          </w:tcPr>
          <w:p w:rsidR="00783F9C" w:rsidRPr="00ED29C4" w:rsidRDefault="00783F9C" w:rsidP="00AD1E22">
            <w:pPr>
              <w:jc w:val="center"/>
            </w:pPr>
            <w:r w:rsidRPr="00ED29C4">
              <w:t>У10А</w:t>
            </w:r>
          </w:p>
        </w:tc>
      </w:tr>
      <w:tr w:rsidR="00783F9C" w:rsidRPr="00ED29C4" w:rsidTr="00AD1E22">
        <w:trPr>
          <w:trHeight w:hRule="exact" w:val="341"/>
          <w:jc w:val="center"/>
        </w:trPr>
        <w:tc>
          <w:tcPr>
            <w:tcW w:w="638"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2</w:t>
            </w:r>
          </w:p>
        </w:tc>
        <w:tc>
          <w:tcPr>
            <w:tcW w:w="1435" w:type="dxa"/>
            <w:tcBorders>
              <w:top w:val="single" w:sz="4" w:space="0" w:color="auto"/>
              <w:left w:val="single" w:sz="4" w:space="0" w:color="auto"/>
            </w:tcBorders>
            <w:shd w:val="clear" w:color="auto" w:fill="FFFFFF"/>
          </w:tcPr>
          <w:p w:rsidR="00783F9C" w:rsidRPr="00ED29C4" w:rsidRDefault="00783F9C" w:rsidP="00AD1E22">
            <w:pPr>
              <w:jc w:val="center"/>
            </w:pPr>
            <w:r w:rsidRPr="00ED29C4">
              <w:t>Ст1кп</w:t>
            </w:r>
          </w:p>
        </w:tc>
        <w:tc>
          <w:tcPr>
            <w:tcW w:w="1450" w:type="dxa"/>
            <w:tcBorders>
              <w:top w:val="single" w:sz="4" w:space="0" w:color="auto"/>
              <w:left w:val="single" w:sz="4" w:space="0" w:color="auto"/>
            </w:tcBorders>
            <w:shd w:val="clear" w:color="auto" w:fill="FFFFFF"/>
          </w:tcPr>
          <w:p w:rsidR="00783F9C" w:rsidRPr="00ED29C4" w:rsidRDefault="00783F9C" w:rsidP="00AD1E22">
            <w:pPr>
              <w:jc w:val="center"/>
            </w:pPr>
            <w:r w:rsidRPr="00ED29C4">
              <w:t>БСтЗсп</w:t>
            </w:r>
          </w:p>
        </w:tc>
        <w:tc>
          <w:tcPr>
            <w:tcW w:w="1454" w:type="dxa"/>
            <w:tcBorders>
              <w:top w:val="single" w:sz="4" w:space="0" w:color="auto"/>
              <w:left w:val="single" w:sz="4" w:space="0" w:color="auto"/>
            </w:tcBorders>
            <w:shd w:val="clear" w:color="auto" w:fill="FFFFFF"/>
          </w:tcPr>
          <w:p w:rsidR="00783F9C" w:rsidRPr="00ED29C4" w:rsidRDefault="00783F9C" w:rsidP="00AD1E22">
            <w:pPr>
              <w:jc w:val="center"/>
            </w:pPr>
            <w:r w:rsidRPr="00ED29C4">
              <w:t>ВСт4пс</w:t>
            </w:r>
          </w:p>
        </w:tc>
        <w:tc>
          <w:tcPr>
            <w:tcW w:w="108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08</w:t>
            </w:r>
          </w:p>
        </w:tc>
        <w:tc>
          <w:tcPr>
            <w:tcW w:w="835" w:type="dxa"/>
            <w:tcBorders>
              <w:top w:val="single" w:sz="4" w:space="0" w:color="auto"/>
              <w:left w:val="single" w:sz="4" w:space="0" w:color="auto"/>
            </w:tcBorders>
            <w:shd w:val="clear" w:color="auto" w:fill="FFFFFF"/>
          </w:tcPr>
          <w:p w:rsidR="00783F9C" w:rsidRPr="00ED29C4" w:rsidRDefault="00783F9C" w:rsidP="00AD1E22">
            <w:pPr>
              <w:jc w:val="center"/>
            </w:pPr>
            <w:r w:rsidRPr="00ED29C4">
              <w:t>30</w:t>
            </w:r>
          </w:p>
        </w:tc>
        <w:tc>
          <w:tcPr>
            <w:tcW w:w="1162" w:type="dxa"/>
            <w:tcBorders>
              <w:top w:val="single" w:sz="4" w:space="0" w:color="auto"/>
              <w:left w:val="single" w:sz="4" w:space="0" w:color="auto"/>
            </w:tcBorders>
            <w:shd w:val="clear" w:color="auto" w:fill="FFFFFF"/>
          </w:tcPr>
          <w:p w:rsidR="00783F9C" w:rsidRPr="00ED29C4" w:rsidRDefault="00783F9C" w:rsidP="00AD1E22">
            <w:pPr>
              <w:jc w:val="center"/>
            </w:pPr>
            <w:r w:rsidRPr="00ED29C4">
              <w:t>70Г</w:t>
            </w:r>
          </w:p>
        </w:tc>
        <w:tc>
          <w:tcPr>
            <w:tcW w:w="1162" w:type="dxa"/>
            <w:tcBorders>
              <w:top w:val="single" w:sz="4" w:space="0" w:color="auto"/>
              <w:left w:val="single" w:sz="4" w:space="0" w:color="auto"/>
            </w:tcBorders>
            <w:shd w:val="clear" w:color="auto" w:fill="FFFFFF"/>
          </w:tcPr>
          <w:p w:rsidR="00783F9C" w:rsidRPr="00ED29C4" w:rsidRDefault="00783F9C" w:rsidP="00AD1E22">
            <w:pPr>
              <w:jc w:val="center"/>
            </w:pPr>
            <w:r w:rsidRPr="00ED29C4">
              <w:t>У8</w:t>
            </w:r>
          </w:p>
        </w:tc>
        <w:tc>
          <w:tcPr>
            <w:tcW w:w="1171" w:type="dxa"/>
            <w:tcBorders>
              <w:top w:val="single" w:sz="4" w:space="0" w:color="auto"/>
              <w:left w:val="single" w:sz="4" w:space="0" w:color="auto"/>
              <w:right w:val="single" w:sz="4" w:space="0" w:color="auto"/>
            </w:tcBorders>
            <w:shd w:val="clear" w:color="auto" w:fill="FFFFFF"/>
          </w:tcPr>
          <w:p w:rsidR="00783F9C" w:rsidRPr="00ED29C4" w:rsidRDefault="00783F9C" w:rsidP="00AD1E22">
            <w:pPr>
              <w:jc w:val="center"/>
            </w:pPr>
            <w:r w:rsidRPr="00ED29C4">
              <w:t>У11А</w:t>
            </w:r>
          </w:p>
        </w:tc>
      </w:tr>
      <w:tr w:rsidR="00783F9C" w:rsidRPr="00ED29C4" w:rsidTr="00AD1E22">
        <w:trPr>
          <w:trHeight w:hRule="exact" w:val="346"/>
          <w:jc w:val="center"/>
        </w:trPr>
        <w:tc>
          <w:tcPr>
            <w:tcW w:w="638"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3</w:t>
            </w:r>
          </w:p>
        </w:tc>
        <w:tc>
          <w:tcPr>
            <w:tcW w:w="14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Ст2пс</w:t>
            </w:r>
          </w:p>
        </w:tc>
        <w:tc>
          <w:tcPr>
            <w:tcW w:w="1450"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БСт4</w:t>
            </w:r>
          </w:p>
        </w:tc>
        <w:tc>
          <w:tcPr>
            <w:tcW w:w="1454"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ВСтЗсп</w:t>
            </w:r>
          </w:p>
        </w:tc>
        <w:tc>
          <w:tcPr>
            <w:tcW w:w="108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08кп</w:t>
            </w:r>
          </w:p>
        </w:tc>
        <w:tc>
          <w:tcPr>
            <w:tcW w:w="8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35</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75Г</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У9</w:t>
            </w:r>
          </w:p>
        </w:tc>
        <w:tc>
          <w:tcPr>
            <w:tcW w:w="1171" w:type="dxa"/>
            <w:tcBorders>
              <w:top w:val="single" w:sz="4" w:space="0" w:color="auto"/>
              <w:left w:val="single" w:sz="4" w:space="0" w:color="auto"/>
              <w:right w:val="single" w:sz="4" w:space="0" w:color="auto"/>
            </w:tcBorders>
            <w:shd w:val="clear" w:color="auto" w:fill="FFFFFF"/>
            <w:vAlign w:val="bottom"/>
          </w:tcPr>
          <w:p w:rsidR="00783F9C" w:rsidRPr="00ED29C4" w:rsidRDefault="00783F9C" w:rsidP="00AD1E22">
            <w:pPr>
              <w:jc w:val="center"/>
            </w:pPr>
            <w:r w:rsidRPr="00ED29C4">
              <w:t>У12А</w:t>
            </w:r>
          </w:p>
        </w:tc>
      </w:tr>
      <w:tr w:rsidR="00783F9C" w:rsidRPr="00ED29C4" w:rsidTr="00AD1E22">
        <w:trPr>
          <w:trHeight w:hRule="exact" w:val="346"/>
          <w:jc w:val="center"/>
        </w:trPr>
        <w:tc>
          <w:tcPr>
            <w:tcW w:w="638"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4</w:t>
            </w:r>
          </w:p>
        </w:tc>
        <w:tc>
          <w:tcPr>
            <w:tcW w:w="14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СтЗсп</w:t>
            </w:r>
          </w:p>
        </w:tc>
        <w:tc>
          <w:tcPr>
            <w:tcW w:w="1450"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БСт5кп</w:t>
            </w:r>
          </w:p>
        </w:tc>
        <w:tc>
          <w:tcPr>
            <w:tcW w:w="1454"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ВСт2</w:t>
            </w:r>
          </w:p>
        </w:tc>
        <w:tc>
          <w:tcPr>
            <w:tcW w:w="108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08пс</w:t>
            </w:r>
          </w:p>
        </w:tc>
        <w:tc>
          <w:tcPr>
            <w:tcW w:w="8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40</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80Г</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У10</w:t>
            </w:r>
          </w:p>
        </w:tc>
        <w:tc>
          <w:tcPr>
            <w:tcW w:w="1171" w:type="dxa"/>
            <w:tcBorders>
              <w:top w:val="single" w:sz="4" w:space="0" w:color="auto"/>
              <w:left w:val="single" w:sz="4" w:space="0" w:color="auto"/>
              <w:right w:val="single" w:sz="4" w:space="0" w:color="auto"/>
            </w:tcBorders>
            <w:shd w:val="clear" w:color="auto" w:fill="FFFFFF"/>
            <w:vAlign w:val="bottom"/>
          </w:tcPr>
          <w:p w:rsidR="00783F9C" w:rsidRPr="00ED29C4" w:rsidRDefault="00783F9C" w:rsidP="00AD1E22">
            <w:pPr>
              <w:jc w:val="center"/>
            </w:pPr>
            <w:r w:rsidRPr="00ED29C4">
              <w:t>У13А</w:t>
            </w:r>
          </w:p>
        </w:tc>
      </w:tr>
      <w:tr w:rsidR="00783F9C" w:rsidRPr="00ED29C4" w:rsidTr="00AD1E22">
        <w:trPr>
          <w:trHeight w:hRule="exact" w:val="341"/>
          <w:jc w:val="center"/>
        </w:trPr>
        <w:tc>
          <w:tcPr>
            <w:tcW w:w="638" w:type="dxa"/>
            <w:tcBorders>
              <w:top w:val="single" w:sz="4" w:space="0" w:color="auto"/>
              <w:left w:val="single" w:sz="4" w:space="0" w:color="auto"/>
            </w:tcBorders>
            <w:shd w:val="clear" w:color="auto" w:fill="FFFFFF"/>
          </w:tcPr>
          <w:p w:rsidR="00783F9C" w:rsidRPr="00ED29C4" w:rsidRDefault="00783F9C" w:rsidP="00AD1E22">
            <w:pPr>
              <w:jc w:val="center"/>
            </w:pPr>
            <w:r w:rsidRPr="00ED29C4">
              <w:t>5</w:t>
            </w:r>
          </w:p>
        </w:tc>
        <w:tc>
          <w:tcPr>
            <w:tcW w:w="1435" w:type="dxa"/>
            <w:tcBorders>
              <w:top w:val="single" w:sz="4" w:space="0" w:color="auto"/>
              <w:left w:val="single" w:sz="4" w:space="0" w:color="auto"/>
            </w:tcBorders>
            <w:shd w:val="clear" w:color="auto" w:fill="FFFFFF"/>
          </w:tcPr>
          <w:p w:rsidR="00783F9C" w:rsidRPr="00ED29C4" w:rsidRDefault="00783F9C" w:rsidP="00AD1E22">
            <w:pPr>
              <w:jc w:val="center"/>
            </w:pPr>
            <w:r w:rsidRPr="00ED29C4">
              <w:t>Ст4</w:t>
            </w:r>
          </w:p>
        </w:tc>
        <w:tc>
          <w:tcPr>
            <w:tcW w:w="1450" w:type="dxa"/>
            <w:tcBorders>
              <w:top w:val="single" w:sz="4" w:space="0" w:color="auto"/>
              <w:left w:val="single" w:sz="4" w:space="0" w:color="auto"/>
            </w:tcBorders>
            <w:shd w:val="clear" w:color="auto" w:fill="FFFFFF"/>
          </w:tcPr>
          <w:p w:rsidR="00783F9C" w:rsidRPr="00ED29C4" w:rsidRDefault="00783F9C" w:rsidP="00AD1E22">
            <w:pPr>
              <w:jc w:val="center"/>
            </w:pPr>
            <w:r w:rsidRPr="00ED29C4">
              <w:t>БСтбпс</w:t>
            </w:r>
          </w:p>
        </w:tc>
        <w:tc>
          <w:tcPr>
            <w:tcW w:w="1454" w:type="dxa"/>
            <w:tcBorders>
              <w:top w:val="single" w:sz="4" w:space="0" w:color="auto"/>
              <w:left w:val="single" w:sz="4" w:space="0" w:color="auto"/>
            </w:tcBorders>
            <w:shd w:val="clear" w:color="auto" w:fill="FFFFFF"/>
          </w:tcPr>
          <w:p w:rsidR="00783F9C" w:rsidRPr="00ED29C4" w:rsidRDefault="00783F9C" w:rsidP="00AD1E22">
            <w:pPr>
              <w:jc w:val="center"/>
            </w:pPr>
            <w:r w:rsidRPr="00ED29C4">
              <w:t>ВСт1кп</w:t>
            </w:r>
          </w:p>
        </w:tc>
        <w:tc>
          <w:tcPr>
            <w:tcW w:w="108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10</w:t>
            </w:r>
          </w:p>
        </w:tc>
        <w:tc>
          <w:tcPr>
            <w:tcW w:w="835" w:type="dxa"/>
            <w:tcBorders>
              <w:top w:val="single" w:sz="4" w:space="0" w:color="auto"/>
              <w:left w:val="single" w:sz="4" w:space="0" w:color="auto"/>
            </w:tcBorders>
            <w:shd w:val="clear" w:color="auto" w:fill="FFFFFF"/>
          </w:tcPr>
          <w:p w:rsidR="00783F9C" w:rsidRPr="00ED29C4" w:rsidRDefault="00783F9C" w:rsidP="00AD1E22">
            <w:pPr>
              <w:jc w:val="center"/>
            </w:pPr>
            <w:r w:rsidRPr="00ED29C4">
              <w:t>45</w:t>
            </w:r>
          </w:p>
        </w:tc>
        <w:tc>
          <w:tcPr>
            <w:tcW w:w="1162" w:type="dxa"/>
            <w:tcBorders>
              <w:top w:val="single" w:sz="4" w:space="0" w:color="auto"/>
              <w:left w:val="single" w:sz="4" w:space="0" w:color="auto"/>
            </w:tcBorders>
            <w:shd w:val="clear" w:color="auto" w:fill="FFFFFF"/>
          </w:tcPr>
          <w:p w:rsidR="00783F9C" w:rsidRPr="00ED29C4" w:rsidRDefault="00783F9C" w:rsidP="00AD1E22">
            <w:pPr>
              <w:jc w:val="center"/>
            </w:pPr>
            <w:r w:rsidRPr="00ED29C4">
              <w:t>65Г</w:t>
            </w:r>
          </w:p>
        </w:tc>
        <w:tc>
          <w:tcPr>
            <w:tcW w:w="1162" w:type="dxa"/>
            <w:tcBorders>
              <w:top w:val="single" w:sz="4" w:space="0" w:color="auto"/>
              <w:left w:val="single" w:sz="4" w:space="0" w:color="auto"/>
            </w:tcBorders>
            <w:shd w:val="clear" w:color="auto" w:fill="FFFFFF"/>
          </w:tcPr>
          <w:p w:rsidR="00783F9C" w:rsidRPr="00ED29C4" w:rsidRDefault="00783F9C" w:rsidP="00AD1E22">
            <w:pPr>
              <w:jc w:val="center"/>
            </w:pPr>
            <w:r w:rsidRPr="00ED29C4">
              <w:t>У11</w:t>
            </w:r>
          </w:p>
        </w:tc>
        <w:tc>
          <w:tcPr>
            <w:tcW w:w="1171" w:type="dxa"/>
            <w:tcBorders>
              <w:top w:val="single" w:sz="4" w:space="0" w:color="auto"/>
              <w:left w:val="single" w:sz="4" w:space="0" w:color="auto"/>
              <w:right w:val="single" w:sz="4" w:space="0" w:color="auto"/>
            </w:tcBorders>
            <w:shd w:val="clear" w:color="auto" w:fill="FFFFFF"/>
          </w:tcPr>
          <w:p w:rsidR="00783F9C" w:rsidRPr="00ED29C4" w:rsidRDefault="00783F9C" w:rsidP="00AD1E22">
            <w:pPr>
              <w:jc w:val="center"/>
            </w:pPr>
            <w:r w:rsidRPr="00ED29C4">
              <w:t>У7А</w:t>
            </w:r>
          </w:p>
        </w:tc>
      </w:tr>
      <w:tr w:rsidR="00783F9C" w:rsidRPr="00ED29C4" w:rsidTr="00AD1E22">
        <w:trPr>
          <w:trHeight w:hRule="exact" w:val="346"/>
          <w:jc w:val="center"/>
        </w:trPr>
        <w:tc>
          <w:tcPr>
            <w:tcW w:w="638"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6</w:t>
            </w:r>
          </w:p>
        </w:tc>
        <w:tc>
          <w:tcPr>
            <w:tcW w:w="14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Ст5кп</w:t>
            </w:r>
          </w:p>
        </w:tc>
        <w:tc>
          <w:tcPr>
            <w:tcW w:w="1450"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БСт0</w:t>
            </w:r>
          </w:p>
        </w:tc>
        <w:tc>
          <w:tcPr>
            <w:tcW w:w="1454"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ВСт4сп</w:t>
            </w:r>
          </w:p>
        </w:tc>
        <w:tc>
          <w:tcPr>
            <w:tcW w:w="108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10кп</w:t>
            </w:r>
          </w:p>
        </w:tc>
        <w:tc>
          <w:tcPr>
            <w:tcW w:w="8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50</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60Г</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У12</w:t>
            </w:r>
          </w:p>
        </w:tc>
        <w:tc>
          <w:tcPr>
            <w:tcW w:w="1171" w:type="dxa"/>
            <w:tcBorders>
              <w:top w:val="single" w:sz="4" w:space="0" w:color="auto"/>
              <w:left w:val="single" w:sz="4" w:space="0" w:color="auto"/>
              <w:right w:val="single" w:sz="4" w:space="0" w:color="auto"/>
            </w:tcBorders>
            <w:shd w:val="clear" w:color="auto" w:fill="FFFFFF"/>
            <w:vAlign w:val="bottom"/>
          </w:tcPr>
          <w:p w:rsidR="00783F9C" w:rsidRPr="00ED29C4" w:rsidRDefault="00783F9C" w:rsidP="00AD1E22">
            <w:pPr>
              <w:jc w:val="center"/>
            </w:pPr>
            <w:r w:rsidRPr="00ED29C4">
              <w:t>У8А</w:t>
            </w:r>
          </w:p>
        </w:tc>
      </w:tr>
      <w:tr w:rsidR="00783F9C" w:rsidRPr="00ED29C4" w:rsidTr="00AD1E22">
        <w:trPr>
          <w:trHeight w:hRule="exact" w:val="346"/>
          <w:jc w:val="center"/>
        </w:trPr>
        <w:tc>
          <w:tcPr>
            <w:tcW w:w="638" w:type="dxa"/>
            <w:tcBorders>
              <w:top w:val="single" w:sz="4" w:space="0" w:color="auto"/>
              <w:left w:val="single" w:sz="4" w:space="0" w:color="auto"/>
            </w:tcBorders>
            <w:shd w:val="clear" w:color="auto" w:fill="FFFFFF"/>
          </w:tcPr>
          <w:p w:rsidR="00783F9C" w:rsidRPr="00ED29C4" w:rsidRDefault="00783F9C" w:rsidP="00AD1E22">
            <w:pPr>
              <w:jc w:val="center"/>
            </w:pPr>
            <w:r w:rsidRPr="00ED29C4">
              <w:t>7</w:t>
            </w:r>
          </w:p>
        </w:tc>
        <w:tc>
          <w:tcPr>
            <w:tcW w:w="1435" w:type="dxa"/>
            <w:tcBorders>
              <w:top w:val="single" w:sz="4" w:space="0" w:color="auto"/>
              <w:left w:val="single" w:sz="4" w:space="0" w:color="auto"/>
            </w:tcBorders>
            <w:shd w:val="clear" w:color="auto" w:fill="FFFFFF"/>
          </w:tcPr>
          <w:p w:rsidR="00783F9C" w:rsidRPr="00ED29C4" w:rsidRDefault="00783F9C" w:rsidP="00AD1E22">
            <w:pPr>
              <w:jc w:val="center"/>
            </w:pPr>
            <w:r w:rsidRPr="00ED29C4">
              <w:t>Стбпс</w:t>
            </w:r>
          </w:p>
        </w:tc>
        <w:tc>
          <w:tcPr>
            <w:tcW w:w="1450" w:type="dxa"/>
            <w:tcBorders>
              <w:top w:val="single" w:sz="4" w:space="0" w:color="auto"/>
              <w:left w:val="single" w:sz="4" w:space="0" w:color="auto"/>
            </w:tcBorders>
            <w:shd w:val="clear" w:color="auto" w:fill="FFFFFF"/>
          </w:tcPr>
          <w:p w:rsidR="00783F9C" w:rsidRPr="00ED29C4" w:rsidRDefault="00783F9C" w:rsidP="00AD1E22">
            <w:pPr>
              <w:jc w:val="center"/>
            </w:pPr>
            <w:r w:rsidRPr="00ED29C4">
              <w:t>БСт1сп</w:t>
            </w:r>
          </w:p>
        </w:tc>
        <w:tc>
          <w:tcPr>
            <w:tcW w:w="1454" w:type="dxa"/>
            <w:tcBorders>
              <w:top w:val="single" w:sz="4" w:space="0" w:color="auto"/>
              <w:left w:val="single" w:sz="4" w:space="0" w:color="auto"/>
            </w:tcBorders>
            <w:shd w:val="clear" w:color="auto" w:fill="FFFFFF"/>
          </w:tcPr>
          <w:p w:rsidR="00783F9C" w:rsidRPr="00ED29C4" w:rsidRDefault="00783F9C" w:rsidP="00AD1E22">
            <w:pPr>
              <w:jc w:val="center"/>
            </w:pPr>
            <w:r w:rsidRPr="00ED29C4">
              <w:t>ВСтЗ</w:t>
            </w:r>
          </w:p>
        </w:tc>
        <w:tc>
          <w:tcPr>
            <w:tcW w:w="1085" w:type="dxa"/>
            <w:tcBorders>
              <w:top w:val="single" w:sz="4" w:space="0" w:color="auto"/>
              <w:left w:val="single" w:sz="4" w:space="0" w:color="auto"/>
            </w:tcBorders>
            <w:shd w:val="clear" w:color="auto" w:fill="FFFFFF"/>
          </w:tcPr>
          <w:p w:rsidR="00783F9C" w:rsidRPr="00ED29C4" w:rsidRDefault="00783F9C" w:rsidP="00AD1E22">
            <w:pPr>
              <w:jc w:val="center"/>
            </w:pPr>
            <w:r w:rsidRPr="00ED29C4">
              <w:t>10пс</w:t>
            </w:r>
          </w:p>
        </w:tc>
        <w:tc>
          <w:tcPr>
            <w:tcW w:w="835" w:type="dxa"/>
            <w:tcBorders>
              <w:top w:val="single" w:sz="4" w:space="0" w:color="auto"/>
              <w:left w:val="single" w:sz="4" w:space="0" w:color="auto"/>
            </w:tcBorders>
            <w:shd w:val="clear" w:color="auto" w:fill="FFFFFF"/>
          </w:tcPr>
          <w:p w:rsidR="00783F9C" w:rsidRPr="00ED29C4" w:rsidRDefault="00783F9C" w:rsidP="00AD1E22">
            <w:pPr>
              <w:jc w:val="center"/>
            </w:pPr>
            <w:r w:rsidRPr="00ED29C4">
              <w:t>55</w:t>
            </w:r>
          </w:p>
        </w:tc>
        <w:tc>
          <w:tcPr>
            <w:tcW w:w="1162" w:type="dxa"/>
            <w:tcBorders>
              <w:top w:val="single" w:sz="4" w:space="0" w:color="auto"/>
              <w:left w:val="single" w:sz="4" w:space="0" w:color="auto"/>
            </w:tcBorders>
            <w:shd w:val="clear" w:color="auto" w:fill="FFFFFF"/>
          </w:tcPr>
          <w:p w:rsidR="00783F9C" w:rsidRPr="00ED29C4" w:rsidRDefault="00783F9C" w:rsidP="00AD1E22">
            <w:pPr>
              <w:jc w:val="center"/>
            </w:pPr>
            <w:r w:rsidRPr="00ED29C4">
              <w:t>70Г</w:t>
            </w:r>
          </w:p>
        </w:tc>
        <w:tc>
          <w:tcPr>
            <w:tcW w:w="1162" w:type="dxa"/>
            <w:tcBorders>
              <w:top w:val="single" w:sz="4" w:space="0" w:color="auto"/>
              <w:left w:val="single" w:sz="4" w:space="0" w:color="auto"/>
            </w:tcBorders>
            <w:shd w:val="clear" w:color="auto" w:fill="FFFFFF"/>
          </w:tcPr>
          <w:p w:rsidR="00783F9C" w:rsidRPr="00ED29C4" w:rsidRDefault="00783F9C" w:rsidP="00AD1E22">
            <w:pPr>
              <w:jc w:val="center"/>
            </w:pPr>
            <w:r w:rsidRPr="00ED29C4">
              <w:t>У13</w:t>
            </w:r>
          </w:p>
        </w:tc>
        <w:tc>
          <w:tcPr>
            <w:tcW w:w="1171" w:type="dxa"/>
            <w:tcBorders>
              <w:top w:val="single" w:sz="4" w:space="0" w:color="auto"/>
              <w:left w:val="single" w:sz="4" w:space="0" w:color="auto"/>
              <w:right w:val="single" w:sz="4" w:space="0" w:color="auto"/>
            </w:tcBorders>
            <w:shd w:val="clear" w:color="auto" w:fill="FFFFFF"/>
          </w:tcPr>
          <w:p w:rsidR="00783F9C" w:rsidRPr="00ED29C4" w:rsidRDefault="00783F9C" w:rsidP="00AD1E22">
            <w:pPr>
              <w:jc w:val="center"/>
            </w:pPr>
            <w:r w:rsidRPr="00ED29C4">
              <w:t>У9А</w:t>
            </w:r>
          </w:p>
        </w:tc>
      </w:tr>
      <w:tr w:rsidR="00783F9C" w:rsidRPr="00ED29C4" w:rsidTr="00AD1E22">
        <w:trPr>
          <w:trHeight w:hRule="exact" w:val="341"/>
          <w:jc w:val="center"/>
        </w:trPr>
        <w:tc>
          <w:tcPr>
            <w:tcW w:w="638"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8</w:t>
            </w:r>
          </w:p>
        </w:tc>
        <w:tc>
          <w:tcPr>
            <w:tcW w:w="1435" w:type="dxa"/>
            <w:tcBorders>
              <w:top w:val="single" w:sz="4" w:space="0" w:color="auto"/>
              <w:left w:val="single" w:sz="4" w:space="0" w:color="auto"/>
            </w:tcBorders>
            <w:shd w:val="clear" w:color="auto" w:fill="FFFFFF"/>
          </w:tcPr>
          <w:p w:rsidR="00783F9C" w:rsidRPr="00ED29C4" w:rsidRDefault="00783F9C" w:rsidP="00AD1E22">
            <w:pPr>
              <w:jc w:val="center"/>
            </w:pPr>
            <w:r w:rsidRPr="00ED29C4">
              <w:t>Ст0</w:t>
            </w:r>
          </w:p>
        </w:tc>
        <w:tc>
          <w:tcPr>
            <w:tcW w:w="1450" w:type="dxa"/>
            <w:tcBorders>
              <w:top w:val="single" w:sz="4" w:space="0" w:color="auto"/>
              <w:left w:val="single" w:sz="4" w:space="0" w:color="auto"/>
            </w:tcBorders>
            <w:shd w:val="clear" w:color="auto" w:fill="FFFFFF"/>
          </w:tcPr>
          <w:p w:rsidR="00783F9C" w:rsidRPr="00ED29C4" w:rsidRDefault="00783F9C" w:rsidP="00AD1E22">
            <w:pPr>
              <w:jc w:val="center"/>
            </w:pPr>
            <w:r w:rsidRPr="00ED29C4">
              <w:t>БСт2Г</w:t>
            </w:r>
          </w:p>
        </w:tc>
        <w:tc>
          <w:tcPr>
            <w:tcW w:w="1454" w:type="dxa"/>
            <w:tcBorders>
              <w:top w:val="single" w:sz="4" w:space="0" w:color="auto"/>
              <w:left w:val="single" w:sz="4" w:space="0" w:color="auto"/>
            </w:tcBorders>
            <w:shd w:val="clear" w:color="auto" w:fill="FFFFFF"/>
          </w:tcPr>
          <w:p w:rsidR="00783F9C" w:rsidRPr="00ED29C4" w:rsidRDefault="00783F9C" w:rsidP="00AD1E22">
            <w:pPr>
              <w:jc w:val="center"/>
            </w:pPr>
            <w:r w:rsidRPr="00ED29C4">
              <w:t>ВСт5пс</w:t>
            </w:r>
          </w:p>
        </w:tc>
        <w:tc>
          <w:tcPr>
            <w:tcW w:w="1085" w:type="dxa"/>
            <w:tcBorders>
              <w:top w:val="single" w:sz="4" w:space="0" w:color="auto"/>
              <w:left w:val="single" w:sz="4" w:space="0" w:color="auto"/>
            </w:tcBorders>
            <w:shd w:val="clear" w:color="auto" w:fill="FFFFFF"/>
          </w:tcPr>
          <w:p w:rsidR="00783F9C" w:rsidRPr="00ED29C4" w:rsidRDefault="00783F9C" w:rsidP="00AD1E22">
            <w:pPr>
              <w:jc w:val="center"/>
            </w:pPr>
            <w:r w:rsidRPr="00ED29C4">
              <w:t>15</w:t>
            </w:r>
          </w:p>
        </w:tc>
        <w:tc>
          <w:tcPr>
            <w:tcW w:w="8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60</w:t>
            </w:r>
          </w:p>
        </w:tc>
        <w:tc>
          <w:tcPr>
            <w:tcW w:w="1162" w:type="dxa"/>
            <w:tcBorders>
              <w:top w:val="single" w:sz="4" w:space="0" w:color="auto"/>
              <w:left w:val="single" w:sz="4" w:space="0" w:color="auto"/>
            </w:tcBorders>
            <w:shd w:val="clear" w:color="auto" w:fill="FFFFFF"/>
          </w:tcPr>
          <w:p w:rsidR="00783F9C" w:rsidRPr="00ED29C4" w:rsidRDefault="00783F9C" w:rsidP="00AD1E22">
            <w:pPr>
              <w:jc w:val="center"/>
            </w:pPr>
            <w:r w:rsidRPr="00ED29C4">
              <w:t>75Г</w:t>
            </w:r>
          </w:p>
        </w:tc>
        <w:tc>
          <w:tcPr>
            <w:tcW w:w="1162" w:type="dxa"/>
            <w:tcBorders>
              <w:top w:val="single" w:sz="4" w:space="0" w:color="auto"/>
              <w:left w:val="single" w:sz="4" w:space="0" w:color="auto"/>
            </w:tcBorders>
            <w:shd w:val="clear" w:color="auto" w:fill="FFFFFF"/>
          </w:tcPr>
          <w:p w:rsidR="00783F9C" w:rsidRPr="00ED29C4" w:rsidRDefault="00783F9C" w:rsidP="00AD1E22">
            <w:pPr>
              <w:jc w:val="center"/>
            </w:pPr>
            <w:r w:rsidRPr="00ED29C4">
              <w:t>У7А</w:t>
            </w:r>
          </w:p>
        </w:tc>
        <w:tc>
          <w:tcPr>
            <w:tcW w:w="1171" w:type="dxa"/>
            <w:tcBorders>
              <w:top w:val="single" w:sz="4" w:space="0" w:color="auto"/>
              <w:left w:val="single" w:sz="4" w:space="0" w:color="auto"/>
              <w:right w:val="single" w:sz="4" w:space="0" w:color="auto"/>
            </w:tcBorders>
            <w:shd w:val="clear" w:color="auto" w:fill="FFFFFF"/>
          </w:tcPr>
          <w:p w:rsidR="00783F9C" w:rsidRPr="00ED29C4" w:rsidRDefault="00783F9C" w:rsidP="00AD1E22">
            <w:pPr>
              <w:jc w:val="center"/>
            </w:pPr>
            <w:r w:rsidRPr="00ED29C4">
              <w:t>У10</w:t>
            </w:r>
          </w:p>
        </w:tc>
      </w:tr>
      <w:tr w:rsidR="00783F9C" w:rsidRPr="00ED29C4" w:rsidTr="00AD1E22">
        <w:trPr>
          <w:trHeight w:hRule="exact" w:val="346"/>
          <w:jc w:val="center"/>
        </w:trPr>
        <w:tc>
          <w:tcPr>
            <w:tcW w:w="638" w:type="dxa"/>
            <w:tcBorders>
              <w:top w:val="single" w:sz="4" w:space="0" w:color="auto"/>
              <w:left w:val="single" w:sz="4" w:space="0" w:color="auto"/>
            </w:tcBorders>
            <w:shd w:val="clear" w:color="auto" w:fill="FFFFFF"/>
          </w:tcPr>
          <w:p w:rsidR="00783F9C" w:rsidRPr="00ED29C4" w:rsidRDefault="00783F9C" w:rsidP="00AD1E22">
            <w:pPr>
              <w:jc w:val="center"/>
            </w:pPr>
            <w:r w:rsidRPr="00ED29C4">
              <w:t>9</w:t>
            </w:r>
          </w:p>
        </w:tc>
        <w:tc>
          <w:tcPr>
            <w:tcW w:w="1435" w:type="dxa"/>
            <w:tcBorders>
              <w:top w:val="single" w:sz="4" w:space="0" w:color="auto"/>
              <w:left w:val="single" w:sz="4" w:space="0" w:color="auto"/>
            </w:tcBorders>
            <w:shd w:val="clear" w:color="auto" w:fill="FFFFFF"/>
          </w:tcPr>
          <w:p w:rsidR="00783F9C" w:rsidRPr="00ED29C4" w:rsidRDefault="00783F9C" w:rsidP="00AD1E22">
            <w:pPr>
              <w:jc w:val="center"/>
            </w:pPr>
            <w:r w:rsidRPr="00ED29C4">
              <w:t>Ст1сп</w:t>
            </w:r>
          </w:p>
        </w:tc>
        <w:tc>
          <w:tcPr>
            <w:tcW w:w="1450" w:type="dxa"/>
            <w:tcBorders>
              <w:top w:val="single" w:sz="4" w:space="0" w:color="auto"/>
              <w:left w:val="single" w:sz="4" w:space="0" w:color="auto"/>
            </w:tcBorders>
            <w:shd w:val="clear" w:color="auto" w:fill="FFFFFF"/>
          </w:tcPr>
          <w:p w:rsidR="00783F9C" w:rsidRPr="00ED29C4" w:rsidRDefault="00783F9C" w:rsidP="00AD1E22">
            <w:pPr>
              <w:jc w:val="center"/>
            </w:pPr>
            <w:r w:rsidRPr="00ED29C4">
              <w:t>БСтЗкп</w:t>
            </w:r>
          </w:p>
        </w:tc>
        <w:tc>
          <w:tcPr>
            <w:tcW w:w="1454" w:type="dxa"/>
            <w:tcBorders>
              <w:top w:val="single" w:sz="4" w:space="0" w:color="auto"/>
              <w:left w:val="single" w:sz="4" w:space="0" w:color="auto"/>
            </w:tcBorders>
            <w:shd w:val="clear" w:color="auto" w:fill="FFFFFF"/>
          </w:tcPr>
          <w:p w:rsidR="00783F9C" w:rsidRPr="00ED29C4" w:rsidRDefault="00783F9C" w:rsidP="00AD1E22">
            <w:pPr>
              <w:jc w:val="center"/>
            </w:pPr>
            <w:r w:rsidRPr="00ED29C4">
              <w:t>ВСт2пс</w:t>
            </w:r>
          </w:p>
        </w:tc>
        <w:tc>
          <w:tcPr>
            <w:tcW w:w="1085" w:type="dxa"/>
            <w:tcBorders>
              <w:top w:val="single" w:sz="4" w:space="0" w:color="auto"/>
              <w:left w:val="single" w:sz="4" w:space="0" w:color="auto"/>
            </w:tcBorders>
            <w:shd w:val="clear" w:color="auto" w:fill="FFFFFF"/>
          </w:tcPr>
          <w:p w:rsidR="00783F9C" w:rsidRPr="00ED29C4" w:rsidRDefault="00783F9C" w:rsidP="00AD1E22">
            <w:pPr>
              <w:jc w:val="center"/>
            </w:pPr>
            <w:r w:rsidRPr="00ED29C4">
              <w:t>15кп</w:t>
            </w:r>
          </w:p>
        </w:tc>
        <w:tc>
          <w:tcPr>
            <w:tcW w:w="835" w:type="dxa"/>
            <w:tcBorders>
              <w:top w:val="single" w:sz="4" w:space="0" w:color="auto"/>
              <w:left w:val="single" w:sz="4" w:space="0" w:color="auto"/>
            </w:tcBorders>
            <w:shd w:val="clear" w:color="auto" w:fill="FFFFFF"/>
          </w:tcPr>
          <w:p w:rsidR="00783F9C" w:rsidRPr="00ED29C4" w:rsidRDefault="00783F9C" w:rsidP="00AD1E22">
            <w:pPr>
              <w:jc w:val="center"/>
            </w:pPr>
            <w:r w:rsidRPr="00ED29C4">
              <w:t>65</w:t>
            </w:r>
          </w:p>
        </w:tc>
        <w:tc>
          <w:tcPr>
            <w:tcW w:w="1162" w:type="dxa"/>
            <w:tcBorders>
              <w:top w:val="single" w:sz="4" w:space="0" w:color="auto"/>
              <w:left w:val="single" w:sz="4" w:space="0" w:color="auto"/>
            </w:tcBorders>
            <w:shd w:val="clear" w:color="auto" w:fill="FFFFFF"/>
          </w:tcPr>
          <w:p w:rsidR="00783F9C" w:rsidRPr="00ED29C4" w:rsidRDefault="00783F9C" w:rsidP="00AD1E22">
            <w:pPr>
              <w:jc w:val="center"/>
            </w:pPr>
            <w:r w:rsidRPr="00ED29C4">
              <w:t>80Г</w:t>
            </w:r>
          </w:p>
        </w:tc>
        <w:tc>
          <w:tcPr>
            <w:tcW w:w="1162" w:type="dxa"/>
            <w:tcBorders>
              <w:top w:val="single" w:sz="4" w:space="0" w:color="auto"/>
              <w:left w:val="single" w:sz="4" w:space="0" w:color="auto"/>
            </w:tcBorders>
            <w:shd w:val="clear" w:color="auto" w:fill="FFFFFF"/>
          </w:tcPr>
          <w:p w:rsidR="00783F9C" w:rsidRPr="00ED29C4" w:rsidRDefault="00783F9C" w:rsidP="00AD1E22">
            <w:pPr>
              <w:jc w:val="center"/>
            </w:pPr>
            <w:r w:rsidRPr="00ED29C4">
              <w:t>У8А</w:t>
            </w:r>
          </w:p>
        </w:tc>
        <w:tc>
          <w:tcPr>
            <w:tcW w:w="1171" w:type="dxa"/>
            <w:tcBorders>
              <w:top w:val="single" w:sz="4" w:space="0" w:color="auto"/>
              <w:left w:val="single" w:sz="4" w:space="0" w:color="auto"/>
              <w:right w:val="single" w:sz="4" w:space="0" w:color="auto"/>
            </w:tcBorders>
            <w:shd w:val="clear" w:color="auto" w:fill="FFFFFF"/>
          </w:tcPr>
          <w:p w:rsidR="00783F9C" w:rsidRPr="00ED29C4" w:rsidRDefault="00783F9C" w:rsidP="00AD1E22">
            <w:pPr>
              <w:jc w:val="center"/>
            </w:pPr>
            <w:r w:rsidRPr="00ED29C4">
              <w:t>У11</w:t>
            </w:r>
          </w:p>
        </w:tc>
      </w:tr>
      <w:tr w:rsidR="00783F9C" w:rsidRPr="00ED29C4" w:rsidTr="00AD1E22">
        <w:trPr>
          <w:trHeight w:hRule="exact" w:val="346"/>
          <w:jc w:val="center"/>
        </w:trPr>
        <w:tc>
          <w:tcPr>
            <w:tcW w:w="638"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10</w:t>
            </w:r>
          </w:p>
        </w:tc>
        <w:tc>
          <w:tcPr>
            <w:tcW w:w="1435" w:type="dxa"/>
            <w:tcBorders>
              <w:top w:val="single" w:sz="4" w:space="0" w:color="auto"/>
              <w:left w:val="single" w:sz="4" w:space="0" w:color="auto"/>
            </w:tcBorders>
            <w:shd w:val="clear" w:color="auto" w:fill="FFFFFF"/>
          </w:tcPr>
          <w:p w:rsidR="00783F9C" w:rsidRPr="00ED29C4" w:rsidRDefault="00783F9C" w:rsidP="00AD1E22">
            <w:pPr>
              <w:jc w:val="center"/>
            </w:pPr>
            <w:r w:rsidRPr="00ED29C4">
              <w:t>Ст2</w:t>
            </w:r>
          </w:p>
        </w:tc>
        <w:tc>
          <w:tcPr>
            <w:tcW w:w="1450" w:type="dxa"/>
            <w:tcBorders>
              <w:top w:val="single" w:sz="4" w:space="0" w:color="auto"/>
              <w:left w:val="single" w:sz="4" w:space="0" w:color="auto"/>
            </w:tcBorders>
            <w:shd w:val="clear" w:color="auto" w:fill="FFFFFF"/>
          </w:tcPr>
          <w:p w:rsidR="00783F9C" w:rsidRPr="00ED29C4" w:rsidRDefault="00783F9C" w:rsidP="00AD1E22">
            <w:pPr>
              <w:jc w:val="center"/>
            </w:pPr>
            <w:r w:rsidRPr="00ED29C4">
              <w:t>БСт4пс</w:t>
            </w:r>
          </w:p>
        </w:tc>
        <w:tc>
          <w:tcPr>
            <w:tcW w:w="1454" w:type="dxa"/>
            <w:tcBorders>
              <w:top w:val="single" w:sz="4" w:space="0" w:color="auto"/>
              <w:left w:val="single" w:sz="4" w:space="0" w:color="auto"/>
            </w:tcBorders>
            <w:shd w:val="clear" w:color="auto" w:fill="FFFFFF"/>
          </w:tcPr>
          <w:p w:rsidR="00783F9C" w:rsidRPr="00ED29C4" w:rsidRDefault="00783F9C" w:rsidP="00AD1E22">
            <w:pPr>
              <w:jc w:val="center"/>
            </w:pPr>
            <w:r w:rsidRPr="00ED29C4">
              <w:t>ВСт1сп</w:t>
            </w:r>
          </w:p>
        </w:tc>
        <w:tc>
          <w:tcPr>
            <w:tcW w:w="1085" w:type="dxa"/>
            <w:tcBorders>
              <w:top w:val="single" w:sz="4" w:space="0" w:color="auto"/>
              <w:left w:val="single" w:sz="4" w:space="0" w:color="auto"/>
            </w:tcBorders>
            <w:shd w:val="clear" w:color="auto" w:fill="FFFFFF"/>
          </w:tcPr>
          <w:p w:rsidR="00783F9C" w:rsidRPr="00ED29C4" w:rsidRDefault="00783F9C" w:rsidP="00AD1E22">
            <w:pPr>
              <w:jc w:val="center"/>
            </w:pPr>
            <w:r w:rsidRPr="00ED29C4">
              <w:t>15пс</w:t>
            </w:r>
          </w:p>
        </w:tc>
        <w:tc>
          <w:tcPr>
            <w:tcW w:w="835" w:type="dxa"/>
            <w:tcBorders>
              <w:top w:val="single" w:sz="4" w:space="0" w:color="auto"/>
              <w:left w:val="single" w:sz="4" w:space="0" w:color="auto"/>
            </w:tcBorders>
            <w:shd w:val="clear" w:color="auto" w:fill="FFFFFF"/>
          </w:tcPr>
          <w:p w:rsidR="00783F9C" w:rsidRPr="00ED29C4" w:rsidRDefault="00783F9C" w:rsidP="00AD1E22">
            <w:pPr>
              <w:jc w:val="center"/>
            </w:pPr>
            <w:r w:rsidRPr="00ED29C4">
              <w:t>70</w:t>
            </w:r>
          </w:p>
        </w:tc>
        <w:tc>
          <w:tcPr>
            <w:tcW w:w="1162" w:type="dxa"/>
            <w:tcBorders>
              <w:top w:val="single" w:sz="4" w:space="0" w:color="auto"/>
              <w:left w:val="single" w:sz="4" w:space="0" w:color="auto"/>
            </w:tcBorders>
            <w:shd w:val="clear" w:color="auto" w:fill="FFFFFF"/>
          </w:tcPr>
          <w:p w:rsidR="00783F9C" w:rsidRPr="00ED29C4" w:rsidRDefault="00783F9C" w:rsidP="00AD1E22">
            <w:pPr>
              <w:jc w:val="center"/>
            </w:pPr>
            <w:r w:rsidRPr="00ED29C4">
              <w:t>65Г</w:t>
            </w:r>
          </w:p>
        </w:tc>
        <w:tc>
          <w:tcPr>
            <w:tcW w:w="1162" w:type="dxa"/>
            <w:tcBorders>
              <w:top w:val="single" w:sz="4" w:space="0" w:color="auto"/>
              <w:left w:val="single" w:sz="4" w:space="0" w:color="auto"/>
            </w:tcBorders>
            <w:shd w:val="clear" w:color="auto" w:fill="FFFFFF"/>
          </w:tcPr>
          <w:p w:rsidR="00783F9C" w:rsidRPr="00ED29C4" w:rsidRDefault="00783F9C" w:rsidP="00AD1E22">
            <w:pPr>
              <w:jc w:val="center"/>
            </w:pPr>
            <w:r w:rsidRPr="00ED29C4">
              <w:t>У9А</w:t>
            </w:r>
          </w:p>
        </w:tc>
        <w:tc>
          <w:tcPr>
            <w:tcW w:w="1171" w:type="dxa"/>
            <w:tcBorders>
              <w:top w:val="single" w:sz="4" w:space="0" w:color="auto"/>
              <w:left w:val="single" w:sz="4" w:space="0" w:color="auto"/>
              <w:right w:val="single" w:sz="4" w:space="0" w:color="auto"/>
            </w:tcBorders>
            <w:shd w:val="clear" w:color="auto" w:fill="FFFFFF"/>
          </w:tcPr>
          <w:p w:rsidR="00783F9C" w:rsidRPr="00ED29C4" w:rsidRDefault="00783F9C" w:rsidP="00AD1E22">
            <w:pPr>
              <w:jc w:val="center"/>
            </w:pPr>
            <w:r w:rsidRPr="00ED29C4">
              <w:t>У12</w:t>
            </w:r>
          </w:p>
        </w:tc>
      </w:tr>
      <w:tr w:rsidR="00783F9C" w:rsidRPr="00ED29C4" w:rsidTr="00AD1E22">
        <w:trPr>
          <w:trHeight w:hRule="exact" w:val="341"/>
          <w:jc w:val="center"/>
        </w:trPr>
        <w:tc>
          <w:tcPr>
            <w:tcW w:w="638"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11</w:t>
            </w:r>
          </w:p>
        </w:tc>
        <w:tc>
          <w:tcPr>
            <w:tcW w:w="14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СтЗкп</w:t>
            </w:r>
          </w:p>
        </w:tc>
        <w:tc>
          <w:tcPr>
            <w:tcW w:w="1450"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БСт5сп</w:t>
            </w:r>
          </w:p>
        </w:tc>
        <w:tc>
          <w:tcPr>
            <w:tcW w:w="1454"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ВСт4</w:t>
            </w:r>
          </w:p>
        </w:tc>
        <w:tc>
          <w:tcPr>
            <w:tcW w:w="108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18кп</w:t>
            </w:r>
          </w:p>
        </w:tc>
        <w:tc>
          <w:tcPr>
            <w:tcW w:w="8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75</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60Г</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У10А</w:t>
            </w:r>
          </w:p>
        </w:tc>
        <w:tc>
          <w:tcPr>
            <w:tcW w:w="1171" w:type="dxa"/>
            <w:tcBorders>
              <w:top w:val="single" w:sz="4" w:space="0" w:color="auto"/>
              <w:left w:val="single" w:sz="4" w:space="0" w:color="auto"/>
              <w:right w:val="single" w:sz="4" w:space="0" w:color="auto"/>
            </w:tcBorders>
            <w:shd w:val="clear" w:color="auto" w:fill="FFFFFF"/>
            <w:vAlign w:val="bottom"/>
          </w:tcPr>
          <w:p w:rsidR="00783F9C" w:rsidRPr="00ED29C4" w:rsidRDefault="00783F9C" w:rsidP="00AD1E22">
            <w:pPr>
              <w:jc w:val="center"/>
            </w:pPr>
            <w:r w:rsidRPr="00ED29C4">
              <w:t>У13</w:t>
            </w:r>
          </w:p>
        </w:tc>
      </w:tr>
      <w:tr w:rsidR="00783F9C" w:rsidRPr="00ED29C4" w:rsidTr="00AD1E22">
        <w:trPr>
          <w:trHeight w:hRule="exact" w:val="346"/>
          <w:jc w:val="center"/>
        </w:trPr>
        <w:tc>
          <w:tcPr>
            <w:tcW w:w="638"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12</w:t>
            </w:r>
          </w:p>
        </w:tc>
        <w:tc>
          <w:tcPr>
            <w:tcW w:w="14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Ст4пс</w:t>
            </w:r>
          </w:p>
        </w:tc>
        <w:tc>
          <w:tcPr>
            <w:tcW w:w="1450"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БСт6</w:t>
            </w:r>
          </w:p>
        </w:tc>
        <w:tc>
          <w:tcPr>
            <w:tcW w:w="1454"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ВСтЗкп</w:t>
            </w:r>
          </w:p>
        </w:tc>
        <w:tc>
          <w:tcPr>
            <w:tcW w:w="108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20</w:t>
            </w:r>
          </w:p>
        </w:tc>
        <w:tc>
          <w:tcPr>
            <w:tcW w:w="8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80</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70Г</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У11А</w:t>
            </w:r>
          </w:p>
        </w:tc>
        <w:tc>
          <w:tcPr>
            <w:tcW w:w="1171" w:type="dxa"/>
            <w:tcBorders>
              <w:top w:val="single" w:sz="4" w:space="0" w:color="auto"/>
              <w:left w:val="single" w:sz="4" w:space="0" w:color="auto"/>
              <w:right w:val="single" w:sz="4" w:space="0" w:color="auto"/>
            </w:tcBorders>
            <w:shd w:val="clear" w:color="auto" w:fill="FFFFFF"/>
            <w:vAlign w:val="center"/>
          </w:tcPr>
          <w:p w:rsidR="00783F9C" w:rsidRPr="00ED29C4" w:rsidRDefault="00783F9C" w:rsidP="00AD1E22">
            <w:pPr>
              <w:jc w:val="center"/>
            </w:pPr>
            <w:r w:rsidRPr="00ED29C4">
              <w:t>У7</w:t>
            </w:r>
          </w:p>
        </w:tc>
      </w:tr>
      <w:tr w:rsidR="00783F9C" w:rsidRPr="00ED29C4" w:rsidTr="00AD1E22">
        <w:trPr>
          <w:trHeight w:hRule="exact" w:val="384"/>
          <w:jc w:val="center"/>
        </w:trPr>
        <w:tc>
          <w:tcPr>
            <w:tcW w:w="638"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13</w:t>
            </w:r>
          </w:p>
        </w:tc>
        <w:tc>
          <w:tcPr>
            <w:tcW w:w="14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Ст5сп</w:t>
            </w:r>
          </w:p>
        </w:tc>
        <w:tc>
          <w:tcPr>
            <w:tcW w:w="1450"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БСт0</w:t>
            </w:r>
          </w:p>
        </w:tc>
        <w:tc>
          <w:tcPr>
            <w:tcW w:w="1454"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ВСт1пс</w:t>
            </w:r>
          </w:p>
        </w:tc>
        <w:tc>
          <w:tcPr>
            <w:tcW w:w="108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20кп</w:t>
            </w:r>
          </w:p>
        </w:tc>
        <w:tc>
          <w:tcPr>
            <w:tcW w:w="8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25</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75Г</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У12А</w:t>
            </w:r>
          </w:p>
        </w:tc>
        <w:tc>
          <w:tcPr>
            <w:tcW w:w="1171" w:type="dxa"/>
            <w:tcBorders>
              <w:top w:val="single" w:sz="4" w:space="0" w:color="auto"/>
              <w:left w:val="single" w:sz="4" w:space="0" w:color="auto"/>
              <w:right w:val="single" w:sz="4" w:space="0" w:color="auto"/>
            </w:tcBorders>
            <w:shd w:val="clear" w:color="auto" w:fill="FFFFFF"/>
            <w:vAlign w:val="bottom"/>
          </w:tcPr>
          <w:p w:rsidR="00783F9C" w:rsidRPr="00ED29C4" w:rsidRDefault="00783F9C" w:rsidP="00AD1E22">
            <w:pPr>
              <w:jc w:val="center"/>
            </w:pPr>
            <w:r w:rsidRPr="00ED29C4">
              <w:t>У8</w:t>
            </w:r>
          </w:p>
        </w:tc>
      </w:tr>
      <w:tr w:rsidR="00783F9C" w:rsidRPr="00ED29C4" w:rsidTr="00AD1E22">
        <w:trPr>
          <w:trHeight w:hRule="exact" w:val="374"/>
          <w:jc w:val="center"/>
        </w:trPr>
        <w:tc>
          <w:tcPr>
            <w:tcW w:w="638"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14</w:t>
            </w:r>
          </w:p>
        </w:tc>
        <w:tc>
          <w:tcPr>
            <w:tcW w:w="14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Ст6</w:t>
            </w:r>
          </w:p>
        </w:tc>
        <w:tc>
          <w:tcPr>
            <w:tcW w:w="1450"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БСт1пс</w:t>
            </w:r>
          </w:p>
        </w:tc>
        <w:tc>
          <w:tcPr>
            <w:tcW w:w="1454"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ВСт2сп</w:t>
            </w:r>
          </w:p>
        </w:tc>
        <w:tc>
          <w:tcPr>
            <w:tcW w:w="108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20пс</w:t>
            </w:r>
          </w:p>
        </w:tc>
        <w:tc>
          <w:tcPr>
            <w:tcW w:w="8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30</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80Г</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У13А</w:t>
            </w:r>
          </w:p>
        </w:tc>
        <w:tc>
          <w:tcPr>
            <w:tcW w:w="1171" w:type="dxa"/>
            <w:tcBorders>
              <w:top w:val="single" w:sz="4" w:space="0" w:color="auto"/>
              <w:left w:val="single" w:sz="4" w:space="0" w:color="auto"/>
              <w:right w:val="single" w:sz="4" w:space="0" w:color="auto"/>
            </w:tcBorders>
            <w:shd w:val="clear" w:color="auto" w:fill="FFFFFF"/>
            <w:vAlign w:val="bottom"/>
          </w:tcPr>
          <w:p w:rsidR="00783F9C" w:rsidRPr="00ED29C4" w:rsidRDefault="00783F9C" w:rsidP="00AD1E22">
            <w:pPr>
              <w:jc w:val="center"/>
            </w:pPr>
            <w:r w:rsidRPr="00ED29C4">
              <w:t>У9</w:t>
            </w:r>
          </w:p>
        </w:tc>
      </w:tr>
      <w:tr w:rsidR="00783F9C" w:rsidRPr="00ED29C4" w:rsidTr="00AD1E22">
        <w:trPr>
          <w:trHeight w:hRule="exact" w:val="379"/>
          <w:jc w:val="center"/>
        </w:trPr>
        <w:tc>
          <w:tcPr>
            <w:tcW w:w="638"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15</w:t>
            </w:r>
          </w:p>
        </w:tc>
        <w:tc>
          <w:tcPr>
            <w:tcW w:w="14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Ст0</w:t>
            </w:r>
          </w:p>
        </w:tc>
        <w:tc>
          <w:tcPr>
            <w:tcW w:w="1450"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БСт2сп</w:t>
            </w:r>
          </w:p>
        </w:tc>
        <w:tc>
          <w:tcPr>
            <w:tcW w:w="1454"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ВСт5</w:t>
            </w:r>
          </w:p>
        </w:tc>
        <w:tc>
          <w:tcPr>
            <w:tcW w:w="108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05кп</w:t>
            </w:r>
          </w:p>
        </w:tc>
        <w:tc>
          <w:tcPr>
            <w:tcW w:w="8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35</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65Г</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У7</w:t>
            </w:r>
          </w:p>
        </w:tc>
        <w:tc>
          <w:tcPr>
            <w:tcW w:w="1171" w:type="dxa"/>
            <w:tcBorders>
              <w:top w:val="single" w:sz="4" w:space="0" w:color="auto"/>
              <w:left w:val="single" w:sz="4" w:space="0" w:color="auto"/>
              <w:right w:val="single" w:sz="4" w:space="0" w:color="auto"/>
            </w:tcBorders>
            <w:shd w:val="clear" w:color="auto" w:fill="FFFFFF"/>
            <w:vAlign w:val="bottom"/>
          </w:tcPr>
          <w:p w:rsidR="00783F9C" w:rsidRPr="00ED29C4" w:rsidRDefault="00783F9C" w:rsidP="00AD1E22">
            <w:pPr>
              <w:jc w:val="center"/>
            </w:pPr>
            <w:r w:rsidRPr="00ED29C4">
              <w:t>У11А</w:t>
            </w:r>
          </w:p>
        </w:tc>
      </w:tr>
      <w:tr w:rsidR="00783F9C" w:rsidRPr="00ED29C4" w:rsidTr="00AD1E22">
        <w:trPr>
          <w:trHeight w:hRule="exact" w:val="389"/>
          <w:jc w:val="center"/>
        </w:trPr>
        <w:tc>
          <w:tcPr>
            <w:tcW w:w="638" w:type="dxa"/>
            <w:tcBorders>
              <w:top w:val="single" w:sz="4" w:space="0" w:color="auto"/>
              <w:left w:val="single" w:sz="4" w:space="0" w:color="auto"/>
              <w:bottom w:val="single" w:sz="4" w:space="0" w:color="auto"/>
            </w:tcBorders>
            <w:shd w:val="clear" w:color="auto" w:fill="FFFFFF"/>
            <w:vAlign w:val="center"/>
          </w:tcPr>
          <w:p w:rsidR="00783F9C" w:rsidRPr="00ED29C4" w:rsidRDefault="00783F9C" w:rsidP="00AD1E22">
            <w:pPr>
              <w:jc w:val="center"/>
            </w:pPr>
            <w:r w:rsidRPr="00ED29C4">
              <w:t>16</w:t>
            </w:r>
          </w:p>
        </w:tc>
        <w:tc>
          <w:tcPr>
            <w:tcW w:w="1435" w:type="dxa"/>
            <w:tcBorders>
              <w:top w:val="single" w:sz="4" w:space="0" w:color="auto"/>
              <w:left w:val="single" w:sz="4" w:space="0" w:color="auto"/>
              <w:bottom w:val="single" w:sz="4" w:space="0" w:color="auto"/>
            </w:tcBorders>
            <w:shd w:val="clear" w:color="auto" w:fill="FFFFFF"/>
            <w:vAlign w:val="center"/>
          </w:tcPr>
          <w:p w:rsidR="00783F9C" w:rsidRPr="00ED29C4" w:rsidRDefault="00783F9C" w:rsidP="00AD1E22">
            <w:pPr>
              <w:jc w:val="center"/>
            </w:pPr>
            <w:r w:rsidRPr="00ED29C4">
              <w:t>Ст1пс</w:t>
            </w:r>
          </w:p>
        </w:tc>
        <w:tc>
          <w:tcPr>
            <w:tcW w:w="1450" w:type="dxa"/>
            <w:tcBorders>
              <w:top w:val="single" w:sz="4" w:space="0" w:color="auto"/>
              <w:left w:val="single" w:sz="4" w:space="0" w:color="auto"/>
              <w:bottom w:val="single" w:sz="4" w:space="0" w:color="auto"/>
            </w:tcBorders>
            <w:shd w:val="clear" w:color="auto" w:fill="FFFFFF"/>
            <w:vAlign w:val="center"/>
          </w:tcPr>
          <w:p w:rsidR="00783F9C" w:rsidRPr="00ED29C4" w:rsidRDefault="00783F9C" w:rsidP="00AD1E22">
            <w:pPr>
              <w:jc w:val="center"/>
            </w:pPr>
            <w:r w:rsidRPr="00ED29C4">
              <w:t>БСтЗ</w:t>
            </w:r>
          </w:p>
        </w:tc>
        <w:tc>
          <w:tcPr>
            <w:tcW w:w="1454" w:type="dxa"/>
            <w:tcBorders>
              <w:top w:val="single" w:sz="4" w:space="0" w:color="auto"/>
              <w:left w:val="single" w:sz="4" w:space="0" w:color="auto"/>
              <w:bottom w:val="single" w:sz="4" w:space="0" w:color="auto"/>
            </w:tcBorders>
            <w:shd w:val="clear" w:color="auto" w:fill="FFFFFF"/>
            <w:vAlign w:val="center"/>
          </w:tcPr>
          <w:p w:rsidR="00783F9C" w:rsidRPr="00ED29C4" w:rsidRDefault="00783F9C" w:rsidP="00AD1E22">
            <w:pPr>
              <w:jc w:val="center"/>
            </w:pPr>
            <w:r w:rsidRPr="00ED29C4">
              <w:t>ВСт2кп</w:t>
            </w:r>
          </w:p>
        </w:tc>
        <w:tc>
          <w:tcPr>
            <w:tcW w:w="1085" w:type="dxa"/>
            <w:tcBorders>
              <w:top w:val="single" w:sz="4" w:space="0" w:color="auto"/>
              <w:left w:val="single" w:sz="4" w:space="0" w:color="auto"/>
              <w:bottom w:val="single" w:sz="4" w:space="0" w:color="auto"/>
            </w:tcBorders>
            <w:shd w:val="clear" w:color="auto" w:fill="FFFFFF"/>
            <w:vAlign w:val="center"/>
          </w:tcPr>
          <w:p w:rsidR="00783F9C" w:rsidRPr="00ED29C4" w:rsidRDefault="00783F9C" w:rsidP="00AD1E22">
            <w:pPr>
              <w:jc w:val="center"/>
            </w:pPr>
            <w:r w:rsidRPr="00ED29C4">
              <w:t>08</w:t>
            </w:r>
          </w:p>
        </w:tc>
        <w:tc>
          <w:tcPr>
            <w:tcW w:w="835" w:type="dxa"/>
            <w:tcBorders>
              <w:top w:val="single" w:sz="4" w:space="0" w:color="auto"/>
              <w:left w:val="single" w:sz="4" w:space="0" w:color="auto"/>
              <w:bottom w:val="single" w:sz="4" w:space="0" w:color="auto"/>
            </w:tcBorders>
            <w:shd w:val="clear" w:color="auto" w:fill="FFFFFF"/>
            <w:vAlign w:val="center"/>
          </w:tcPr>
          <w:p w:rsidR="00783F9C" w:rsidRPr="00ED29C4" w:rsidRDefault="00783F9C" w:rsidP="00AD1E22">
            <w:pPr>
              <w:jc w:val="center"/>
            </w:pPr>
            <w:r w:rsidRPr="00ED29C4">
              <w:t>40</w:t>
            </w:r>
          </w:p>
        </w:tc>
        <w:tc>
          <w:tcPr>
            <w:tcW w:w="1162" w:type="dxa"/>
            <w:tcBorders>
              <w:top w:val="single" w:sz="4" w:space="0" w:color="auto"/>
              <w:left w:val="single" w:sz="4" w:space="0" w:color="auto"/>
              <w:bottom w:val="single" w:sz="4" w:space="0" w:color="auto"/>
            </w:tcBorders>
            <w:shd w:val="clear" w:color="auto" w:fill="FFFFFF"/>
            <w:vAlign w:val="center"/>
          </w:tcPr>
          <w:p w:rsidR="00783F9C" w:rsidRPr="00ED29C4" w:rsidRDefault="00783F9C" w:rsidP="00AD1E22">
            <w:pPr>
              <w:jc w:val="center"/>
            </w:pPr>
            <w:r w:rsidRPr="00ED29C4">
              <w:t>60Г</w:t>
            </w:r>
          </w:p>
        </w:tc>
        <w:tc>
          <w:tcPr>
            <w:tcW w:w="1162" w:type="dxa"/>
            <w:tcBorders>
              <w:top w:val="single" w:sz="4" w:space="0" w:color="auto"/>
              <w:left w:val="single" w:sz="4" w:space="0" w:color="auto"/>
              <w:bottom w:val="single" w:sz="4" w:space="0" w:color="auto"/>
            </w:tcBorders>
            <w:shd w:val="clear" w:color="auto" w:fill="FFFFFF"/>
            <w:vAlign w:val="center"/>
          </w:tcPr>
          <w:p w:rsidR="00783F9C" w:rsidRPr="00ED29C4" w:rsidRDefault="00783F9C" w:rsidP="00AD1E22">
            <w:pPr>
              <w:jc w:val="center"/>
            </w:pPr>
            <w:r w:rsidRPr="00ED29C4">
              <w:t>У8</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rsidR="00783F9C" w:rsidRPr="00ED29C4" w:rsidRDefault="00783F9C" w:rsidP="00AD1E22">
            <w:pPr>
              <w:jc w:val="center"/>
            </w:pPr>
            <w:r w:rsidRPr="00ED29C4">
              <w:t>У12А</w:t>
            </w:r>
          </w:p>
        </w:tc>
      </w:tr>
      <w:tr w:rsidR="00783F9C" w:rsidRPr="00ED29C4" w:rsidTr="00AD1E22">
        <w:trPr>
          <w:trHeight w:hRule="exact" w:val="408"/>
          <w:jc w:val="center"/>
        </w:trPr>
        <w:tc>
          <w:tcPr>
            <w:tcW w:w="638"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17</w:t>
            </w:r>
          </w:p>
        </w:tc>
        <w:tc>
          <w:tcPr>
            <w:tcW w:w="14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Ст2сп</w:t>
            </w:r>
          </w:p>
        </w:tc>
        <w:tc>
          <w:tcPr>
            <w:tcW w:w="1450"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БСт4кп</w:t>
            </w:r>
          </w:p>
        </w:tc>
        <w:tc>
          <w:tcPr>
            <w:tcW w:w="1454"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ВСт3пс</w:t>
            </w:r>
          </w:p>
        </w:tc>
        <w:tc>
          <w:tcPr>
            <w:tcW w:w="108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08кп</w:t>
            </w:r>
          </w:p>
        </w:tc>
        <w:tc>
          <w:tcPr>
            <w:tcW w:w="8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45</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70Г</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У9</w:t>
            </w:r>
          </w:p>
        </w:tc>
        <w:tc>
          <w:tcPr>
            <w:tcW w:w="1171" w:type="dxa"/>
            <w:tcBorders>
              <w:top w:val="single" w:sz="4" w:space="0" w:color="auto"/>
              <w:left w:val="single" w:sz="4" w:space="0" w:color="auto"/>
              <w:right w:val="single" w:sz="4" w:space="0" w:color="auto"/>
            </w:tcBorders>
            <w:shd w:val="clear" w:color="auto" w:fill="FFFFFF"/>
            <w:vAlign w:val="center"/>
          </w:tcPr>
          <w:p w:rsidR="00783F9C" w:rsidRPr="00ED29C4" w:rsidRDefault="00783F9C" w:rsidP="00AD1E22">
            <w:pPr>
              <w:jc w:val="center"/>
            </w:pPr>
            <w:r w:rsidRPr="00ED29C4">
              <w:t>У13А</w:t>
            </w:r>
          </w:p>
        </w:tc>
      </w:tr>
      <w:tr w:rsidR="00783F9C" w:rsidRPr="00ED29C4" w:rsidTr="00AD1E22">
        <w:trPr>
          <w:trHeight w:hRule="exact" w:val="398"/>
          <w:jc w:val="center"/>
        </w:trPr>
        <w:tc>
          <w:tcPr>
            <w:tcW w:w="638"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18</w:t>
            </w:r>
          </w:p>
        </w:tc>
        <w:tc>
          <w:tcPr>
            <w:tcW w:w="14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Ст3</w:t>
            </w:r>
          </w:p>
        </w:tc>
        <w:tc>
          <w:tcPr>
            <w:tcW w:w="1450"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БСт5пс</w:t>
            </w:r>
          </w:p>
        </w:tc>
        <w:tc>
          <w:tcPr>
            <w:tcW w:w="1454"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ВСт4кп</w:t>
            </w:r>
          </w:p>
        </w:tc>
        <w:tc>
          <w:tcPr>
            <w:tcW w:w="108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08пс</w:t>
            </w:r>
          </w:p>
        </w:tc>
        <w:tc>
          <w:tcPr>
            <w:tcW w:w="8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50</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75Г</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У10</w:t>
            </w:r>
          </w:p>
        </w:tc>
        <w:tc>
          <w:tcPr>
            <w:tcW w:w="1171" w:type="dxa"/>
            <w:tcBorders>
              <w:top w:val="single" w:sz="4" w:space="0" w:color="auto"/>
              <w:left w:val="single" w:sz="4" w:space="0" w:color="auto"/>
              <w:right w:val="single" w:sz="4" w:space="0" w:color="auto"/>
            </w:tcBorders>
            <w:shd w:val="clear" w:color="auto" w:fill="FFFFFF"/>
            <w:vAlign w:val="center"/>
          </w:tcPr>
          <w:p w:rsidR="00783F9C" w:rsidRPr="00ED29C4" w:rsidRDefault="00783F9C" w:rsidP="00AD1E22">
            <w:pPr>
              <w:jc w:val="center"/>
            </w:pPr>
            <w:r w:rsidRPr="00ED29C4">
              <w:t>У7А</w:t>
            </w:r>
          </w:p>
        </w:tc>
      </w:tr>
      <w:tr w:rsidR="00783F9C" w:rsidRPr="00ED29C4" w:rsidTr="00AD1E22">
        <w:trPr>
          <w:trHeight w:hRule="exact" w:val="403"/>
          <w:jc w:val="center"/>
        </w:trPr>
        <w:tc>
          <w:tcPr>
            <w:tcW w:w="638"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19</w:t>
            </w:r>
          </w:p>
        </w:tc>
        <w:tc>
          <w:tcPr>
            <w:tcW w:w="14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Ст4кп</w:t>
            </w:r>
          </w:p>
        </w:tc>
        <w:tc>
          <w:tcPr>
            <w:tcW w:w="1450"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БСт6сп</w:t>
            </w:r>
          </w:p>
        </w:tc>
        <w:tc>
          <w:tcPr>
            <w:tcW w:w="1454"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ВСт1</w:t>
            </w:r>
          </w:p>
        </w:tc>
        <w:tc>
          <w:tcPr>
            <w:tcW w:w="108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10</w:t>
            </w:r>
          </w:p>
        </w:tc>
        <w:tc>
          <w:tcPr>
            <w:tcW w:w="8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55</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80Г</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У11</w:t>
            </w:r>
          </w:p>
        </w:tc>
        <w:tc>
          <w:tcPr>
            <w:tcW w:w="1171" w:type="dxa"/>
            <w:tcBorders>
              <w:top w:val="single" w:sz="4" w:space="0" w:color="auto"/>
              <w:left w:val="single" w:sz="4" w:space="0" w:color="auto"/>
              <w:right w:val="single" w:sz="4" w:space="0" w:color="auto"/>
            </w:tcBorders>
            <w:shd w:val="clear" w:color="auto" w:fill="FFFFFF"/>
            <w:vAlign w:val="center"/>
          </w:tcPr>
          <w:p w:rsidR="00783F9C" w:rsidRPr="00ED29C4" w:rsidRDefault="00783F9C" w:rsidP="00AD1E22">
            <w:pPr>
              <w:jc w:val="center"/>
            </w:pPr>
            <w:r w:rsidRPr="00ED29C4">
              <w:t>У8А</w:t>
            </w:r>
          </w:p>
        </w:tc>
      </w:tr>
      <w:tr w:rsidR="00783F9C" w:rsidRPr="00ED29C4" w:rsidTr="00AD1E22">
        <w:trPr>
          <w:trHeight w:hRule="exact" w:val="403"/>
          <w:jc w:val="center"/>
        </w:trPr>
        <w:tc>
          <w:tcPr>
            <w:tcW w:w="638"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20</w:t>
            </w:r>
          </w:p>
        </w:tc>
        <w:tc>
          <w:tcPr>
            <w:tcW w:w="14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Ст5пс</w:t>
            </w:r>
          </w:p>
        </w:tc>
        <w:tc>
          <w:tcPr>
            <w:tcW w:w="1450"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БСт0</w:t>
            </w:r>
          </w:p>
        </w:tc>
        <w:tc>
          <w:tcPr>
            <w:tcW w:w="1454"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ВСт1кп</w:t>
            </w:r>
          </w:p>
        </w:tc>
        <w:tc>
          <w:tcPr>
            <w:tcW w:w="108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10кп</w:t>
            </w:r>
          </w:p>
        </w:tc>
        <w:tc>
          <w:tcPr>
            <w:tcW w:w="8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60</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65Г</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У12</w:t>
            </w:r>
          </w:p>
        </w:tc>
        <w:tc>
          <w:tcPr>
            <w:tcW w:w="1171" w:type="dxa"/>
            <w:tcBorders>
              <w:top w:val="single" w:sz="4" w:space="0" w:color="auto"/>
              <w:left w:val="single" w:sz="4" w:space="0" w:color="auto"/>
              <w:right w:val="single" w:sz="4" w:space="0" w:color="auto"/>
            </w:tcBorders>
            <w:shd w:val="clear" w:color="auto" w:fill="FFFFFF"/>
            <w:vAlign w:val="center"/>
          </w:tcPr>
          <w:p w:rsidR="00783F9C" w:rsidRPr="00ED29C4" w:rsidRDefault="00783F9C" w:rsidP="00AD1E22">
            <w:pPr>
              <w:jc w:val="center"/>
            </w:pPr>
            <w:r w:rsidRPr="00ED29C4">
              <w:t>У9А</w:t>
            </w:r>
          </w:p>
        </w:tc>
      </w:tr>
      <w:tr w:rsidR="00783F9C" w:rsidRPr="00ED29C4" w:rsidTr="00AD1E22">
        <w:trPr>
          <w:trHeight w:hRule="exact" w:val="398"/>
          <w:jc w:val="center"/>
        </w:trPr>
        <w:tc>
          <w:tcPr>
            <w:tcW w:w="638"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21</w:t>
            </w:r>
          </w:p>
        </w:tc>
        <w:tc>
          <w:tcPr>
            <w:tcW w:w="14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Ст6сп</w:t>
            </w:r>
          </w:p>
        </w:tc>
        <w:tc>
          <w:tcPr>
            <w:tcW w:w="1450"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БСт1</w:t>
            </w:r>
          </w:p>
        </w:tc>
        <w:tc>
          <w:tcPr>
            <w:tcW w:w="1454"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ВСт2пс</w:t>
            </w:r>
          </w:p>
        </w:tc>
        <w:tc>
          <w:tcPr>
            <w:tcW w:w="108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10пс</w:t>
            </w:r>
          </w:p>
        </w:tc>
        <w:tc>
          <w:tcPr>
            <w:tcW w:w="8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65</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60Г</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У13</w:t>
            </w:r>
          </w:p>
        </w:tc>
        <w:tc>
          <w:tcPr>
            <w:tcW w:w="1171" w:type="dxa"/>
            <w:tcBorders>
              <w:top w:val="single" w:sz="4" w:space="0" w:color="auto"/>
              <w:left w:val="single" w:sz="4" w:space="0" w:color="auto"/>
              <w:right w:val="single" w:sz="4" w:space="0" w:color="auto"/>
            </w:tcBorders>
            <w:shd w:val="clear" w:color="auto" w:fill="FFFFFF"/>
            <w:vAlign w:val="center"/>
          </w:tcPr>
          <w:p w:rsidR="00783F9C" w:rsidRPr="00ED29C4" w:rsidRDefault="00783F9C" w:rsidP="00AD1E22">
            <w:pPr>
              <w:jc w:val="center"/>
            </w:pPr>
            <w:r w:rsidRPr="00ED29C4">
              <w:t>У10А</w:t>
            </w:r>
          </w:p>
        </w:tc>
      </w:tr>
      <w:tr w:rsidR="00783F9C" w:rsidRPr="00ED29C4" w:rsidTr="00AD1E22">
        <w:trPr>
          <w:trHeight w:hRule="exact" w:val="403"/>
          <w:jc w:val="center"/>
        </w:trPr>
        <w:tc>
          <w:tcPr>
            <w:tcW w:w="638"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22</w:t>
            </w:r>
          </w:p>
        </w:tc>
        <w:tc>
          <w:tcPr>
            <w:tcW w:w="14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Ст0</w:t>
            </w:r>
          </w:p>
        </w:tc>
        <w:tc>
          <w:tcPr>
            <w:tcW w:w="1450"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БСт2кп</w:t>
            </w:r>
          </w:p>
        </w:tc>
        <w:tc>
          <w:tcPr>
            <w:tcW w:w="1454"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ВСт3сп</w:t>
            </w:r>
          </w:p>
        </w:tc>
        <w:tc>
          <w:tcPr>
            <w:tcW w:w="108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15</w:t>
            </w:r>
          </w:p>
        </w:tc>
        <w:tc>
          <w:tcPr>
            <w:tcW w:w="8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70</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70Г</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У7А</w:t>
            </w:r>
          </w:p>
        </w:tc>
        <w:tc>
          <w:tcPr>
            <w:tcW w:w="1171" w:type="dxa"/>
            <w:tcBorders>
              <w:top w:val="single" w:sz="4" w:space="0" w:color="auto"/>
              <w:left w:val="single" w:sz="4" w:space="0" w:color="auto"/>
              <w:right w:val="single" w:sz="4" w:space="0" w:color="auto"/>
            </w:tcBorders>
            <w:shd w:val="clear" w:color="auto" w:fill="FFFFFF"/>
            <w:vAlign w:val="center"/>
          </w:tcPr>
          <w:p w:rsidR="00783F9C" w:rsidRPr="00ED29C4" w:rsidRDefault="00783F9C" w:rsidP="00AD1E22">
            <w:pPr>
              <w:jc w:val="center"/>
            </w:pPr>
            <w:r w:rsidRPr="00ED29C4">
              <w:t>У11</w:t>
            </w:r>
          </w:p>
        </w:tc>
      </w:tr>
      <w:tr w:rsidR="00783F9C" w:rsidRPr="00ED29C4" w:rsidTr="00AD1E22">
        <w:trPr>
          <w:trHeight w:hRule="exact" w:val="403"/>
          <w:jc w:val="center"/>
        </w:trPr>
        <w:tc>
          <w:tcPr>
            <w:tcW w:w="638"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23</w:t>
            </w:r>
          </w:p>
        </w:tc>
        <w:tc>
          <w:tcPr>
            <w:tcW w:w="14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Ст1</w:t>
            </w:r>
          </w:p>
        </w:tc>
        <w:tc>
          <w:tcPr>
            <w:tcW w:w="1450"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БСт3пс</w:t>
            </w:r>
          </w:p>
        </w:tc>
        <w:tc>
          <w:tcPr>
            <w:tcW w:w="1454"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ВСт4кп</w:t>
            </w:r>
          </w:p>
        </w:tc>
        <w:tc>
          <w:tcPr>
            <w:tcW w:w="108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15кп</w:t>
            </w:r>
          </w:p>
        </w:tc>
        <w:tc>
          <w:tcPr>
            <w:tcW w:w="8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75</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75Г</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У8А</w:t>
            </w:r>
          </w:p>
        </w:tc>
        <w:tc>
          <w:tcPr>
            <w:tcW w:w="1171" w:type="dxa"/>
            <w:tcBorders>
              <w:top w:val="single" w:sz="4" w:space="0" w:color="auto"/>
              <w:left w:val="single" w:sz="4" w:space="0" w:color="auto"/>
              <w:right w:val="single" w:sz="4" w:space="0" w:color="auto"/>
            </w:tcBorders>
            <w:shd w:val="clear" w:color="auto" w:fill="FFFFFF"/>
            <w:vAlign w:val="center"/>
          </w:tcPr>
          <w:p w:rsidR="00783F9C" w:rsidRPr="00ED29C4" w:rsidRDefault="00783F9C" w:rsidP="00AD1E22">
            <w:pPr>
              <w:jc w:val="center"/>
            </w:pPr>
            <w:r w:rsidRPr="00ED29C4">
              <w:t>У12</w:t>
            </w:r>
          </w:p>
        </w:tc>
      </w:tr>
      <w:tr w:rsidR="00783F9C" w:rsidRPr="00ED29C4" w:rsidTr="00AD1E22">
        <w:trPr>
          <w:trHeight w:hRule="exact" w:val="398"/>
          <w:jc w:val="center"/>
        </w:trPr>
        <w:tc>
          <w:tcPr>
            <w:tcW w:w="638"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24</w:t>
            </w:r>
          </w:p>
        </w:tc>
        <w:tc>
          <w:tcPr>
            <w:tcW w:w="14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Ст2кп</w:t>
            </w:r>
          </w:p>
        </w:tc>
        <w:tc>
          <w:tcPr>
            <w:tcW w:w="1450"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БСт4сп</w:t>
            </w:r>
          </w:p>
        </w:tc>
        <w:tc>
          <w:tcPr>
            <w:tcW w:w="1454"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ВСт5</w:t>
            </w:r>
          </w:p>
        </w:tc>
        <w:tc>
          <w:tcPr>
            <w:tcW w:w="108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15пс</w:t>
            </w:r>
          </w:p>
        </w:tc>
        <w:tc>
          <w:tcPr>
            <w:tcW w:w="8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80</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80Г</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У9А</w:t>
            </w:r>
          </w:p>
        </w:tc>
        <w:tc>
          <w:tcPr>
            <w:tcW w:w="1171" w:type="dxa"/>
            <w:tcBorders>
              <w:top w:val="single" w:sz="4" w:space="0" w:color="auto"/>
              <w:left w:val="single" w:sz="4" w:space="0" w:color="auto"/>
              <w:right w:val="single" w:sz="4" w:space="0" w:color="auto"/>
            </w:tcBorders>
            <w:shd w:val="clear" w:color="auto" w:fill="FFFFFF"/>
            <w:vAlign w:val="center"/>
          </w:tcPr>
          <w:p w:rsidR="00783F9C" w:rsidRPr="00ED29C4" w:rsidRDefault="00783F9C" w:rsidP="00AD1E22">
            <w:pPr>
              <w:jc w:val="center"/>
            </w:pPr>
            <w:r w:rsidRPr="00ED29C4">
              <w:t>У13</w:t>
            </w:r>
          </w:p>
        </w:tc>
      </w:tr>
      <w:tr w:rsidR="00783F9C" w:rsidRPr="00ED29C4" w:rsidTr="00AD1E22">
        <w:trPr>
          <w:trHeight w:hRule="exact" w:val="403"/>
          <w:jc w:val="center"/>
        </w:trPr>
        <w:tc>
          <w:tcPr>
            <w:tcW w:w="638"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25</w:t>
            </w:r>
          </w:p>
        </w:tc>
        <w:tc>
          <w:tcPr>
            <w:tcW w:w="14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Ст3пс</w:t>
            </w:r>
          </w:p>
        </w:tc>
        <w:tc>
          <w:tcPr>
            <w:tcW w:w="1450"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БСт5</w:t>
            </w:r>
          </w:p>
        </w:tc>
        <w:tc>
          <w:tcPr>
            <w:tcW w:w="1454"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ВСт1сп</w:t>
            </w:r>
          </w:p>
        </w:tc>
        <w:tc>
          <w:tcPr>
            <w:tcW w:w="108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18кп</w:t>
            </w:r>
          </w:p>
        </w:tc>
        <w:tc>
          <w:tcPr>
            <w:tcW w:w="8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25</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65Г</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У10А</w:t>
            </w:r>
          </w:p>
        </w:tc>
        <w:tc>
          <w:tcPr>
            <w:tcW w:w="1171" w:type="dxa"/>
            <w:tcBorders>
              <w:top w:val="single" w:sz="4" w:space="0" w:color="auto"/>
              <w:left w:val="single" w:sz="4" w:space="0" w:color="auto"/>
              <w:right w:val="single" w:sz="4" w:space="0" w:color="auto"/>
            </w:tcBorders>
            <w:shd w:val="clear" w:color="auto" w:fill="FFFFFF"/>
            <w:vAlign w:val="bottom"/>
          </w:tcPr>
          <w:p w:rsidR="00783F9C" w:rsidRPr="00ED29C4" w:rsidRDefault="00783F9C" w:rsidP="00AD1E22">
            <w:pPr>
              <w:jc w:val="center"/>
            </w:pPr>
            <w:r w:rsidRPr="00ED29C4">
              <w:t>У7</w:t>
            </w:r>
          </w:p>
        </w:tc>
      </w:tr>
      <w:tr w:rsidR="00783F9C" w:rsidRPr="00ED29C4" w:rsidTr="00AD1E22">
        <w:trPr>
          <w:trHeight w:hRule="exact" w:val="403"/>
          <w:jc w:val="center"/>
        </w:trPr>
        <w:tc>
          <w:tcPr>
            <w:tcW w:w="638"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26</w:t>
            </w:r>
          </w:p>
        </w:tc>
        <w:tc>
          <w:tcPr>
            <w:tcW w:w="14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Ст4сп</w:t>
            </w:r>
          </w:p>
        </w:tc>
        <w:tc>
          <w:tcPr>
            <w:tcW w:w="1450"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БСт6кп</w:t>
            </w:r>
          </w:p>
        </w:tc>
        <w:tc>
          <w:tcPr>
            <w:tcW w:w="1454"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ВСт2</w:t>
            </w:r>
          </w:p>
        </w:tc>
        <w:tc>
          <w:tcPr>
            <w:tcW w:w="108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20</w:t>
            </w:r>
          </w:p>
        </w:tc>
        <w:tc>
          <w:tcPr>
            <w:tcW w:w="8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30</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60Г</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У11А</w:t>
            </w:r>
          </w:p>
        </w:tc>
        <w:tc>
          <w:tcPr>
            <w:tcW w:w="1171" w:type="dxa"/>
            <w:tcBorders>
              <w:top w:val="single" w:sz="4" w:space="0" w:color="auto"/>
              <w:left w:val="single" w:sz="4" w:space="0" w:color="auto"/>
              <w:right w:val="single" w:sz="4" w:space="0" w:color="auto"/>
            </w:tcBorders>
            <w:shd w:val="clear" w:color="auto" w:fill="FFFFFF"/>
            <w:vAlign w:val="center"/>
          </w:tcPr>
          <w:p w:rsidR="00783F9C" w:rsidRPr="00ED29C4" w:rsidRDefault="00783F9C" w:rsidP="00AD1E22">
            <w:pPr>
              <w:jc w:val="center"/>
            </w:pPr>
            <w:r w:rsidRPr="00ED29C4">
              <w:t>У8</w:t>
            </w:r>
          </w:p>
        </w:tc>
      </w:tr>
      <w:tr w:rsidR="00783F9C" w:rsidRPr="00ED29C4" w:rsidTr="00AD1E22">
        <w:trPr>
          <w:trHeight w:hRule="exact" w:val="398"/>
          <w:jc w:val="center"/>
        </w:trPr>
        <w:tc>
          <w:tcPr>
            <w:tcW w:w="638"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27</w:t>
            </w:r>
          </w:p>
        </w:tc>
        <w:tc>
          <w:tcPr>
            <w:tcW w:w="14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Ст5Г</w:t>
            </w:r>
          </w:p>
        </w:tc>
        <w:tc>
          <w:tcPr>
            <w:tcW w:w="1450"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БСт0</w:t>
            </w:r>
          </w:p>
        </w:tc>
        <w:tc>
          <w:tcPr>
            <w:tcW w:w="1454"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ВСт3кп</w:t>
            </w:r>
          </w:p>
        </w:tc>
        <w:tc>
          <w:tcPr>
            <w:tcW w:w="108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20кп</w:t>
            </w:r>
          </w:p>
        </w:tc>
        <w:tc>
          <w:tcPr>
            <w:tcW w:w="8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35</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70Г</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У12А</w:t>
            </w:r>
          </w:p>
        </w:tc>
        <w:tc>
          <w:tcPr>
            <w:tcW w:w="1171" w:type="dxa"/>
            <w:tcBorders>
              <w:top w:val="single" w:sz="4" w:space="0" w:color="auto"/>
              <w:left w:val="single" w:sz="4" w:space="0" w:color="auto"/>
              <w:right w:val="single" w:sz="4" w:space="0" w:color="auto"/>
            </w:tcBorders>
            <w:shd w:val="clear" w:color="auto" w:fill="FFFFFF"/>
            <w:vAlign w:val="bottom"/>
          </w:tcPr>
          <w:p w:rsidR="00783F9C" w:rsidRPr="00ED29C4" w:rsidRDefault="00783F9C" w:rsidP="00AD1E22">
            <w:pPr>
              <w:jc w:val="center"/>
            </w:pPr>
            <w:r w:rsidRPr="00ED29C4">
              <w:t>У9</w:t>
            </w:r>
          </w:p>
        </w:tc>
      </w:tr>
      <w:tr w:rsidR="00783F9C" w:rsidRPr="00ED29C4" w:rsidTr="00AD1E22">
        <w:trPr>
          <w:trHeight w:hRule="exact" w:val="403"/>
          <w:jc w:val="center"/>
        </w:trPr>
        <w:tc>
          <w:tcPr>
            <w:tcW w:w="638"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28</w:t>
            </w:r>
          </w:p>
        </w:tc>
        <w:tc>
          <w:tcPr>
            <w:tcW w:w="14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Ст6кп</w:t>
            </w:r>
          </w:p>
        </w:tc>
        <w:tc>
          <w:tcPr>
            <w:tcW w:w="1450"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БСт1пс</w:t>
            </w:r>
          </w:p>
        </w:tc>
        <w:tc>
          <w:tcPr>
            <w:tcW w:w="1454"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ВСт4</w:t>
            </w:r>
          </w:p>
        </w:tc>
        <w:tc>
          <w:tcPr>
            <w:tcW w:w="108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20пс</w:t>
            </w:r>
          </w:p>
        </w:tc>
        <w:tc>
          <w:tcPr>
            <w:tcW w:w="835"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40</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75Г</w:t>
            </w:r>
          </w:p>
        </w:tc>
        <w:tc>
          <w:tcPr>
            <w:tcW w:w="1162" w:type="dxa"/>
            <w:tcBorders>
              <w:top w:val="single" w:sz="4" w:space="0" w:color="auto"/>
              <w:left w:val="single" w:sz="4" w:space="0" w:color="auto"/>
            </w:tcBorders>
            <w:shd w:val="clear" w:color="auto" w:fill="FFFFFF"/>
            <w:vAlign w:val="center"/>
          </w:tcPr>
          <w:p w:rsidR="00783F9C" w:rsidRPr="00ED29C4" w:rsidRDefault="00783F9C" w:rsidP="00AD1E22">
            <w:pPr>
              <w:jc w:val="center"/>
            </w:pPr>
            <w:r w:rsidRPr="00ED29C4">
              <w:t>У13А</w:t>
            </w:r>
          </w:p>
        </w:tc>
        <w:tc>
          <w:tcPr>
            <w:tcW w:w="1171" w:type="dxa"/>
            <w:tcBorders>
              <w:top w:val="single" w:sz="4" w:space="0" w:color="auto"/>
              <w:left w:val="single" w:sz="4" w:space="0" w:color="auto"/>
              <w:right w:val="single" w:sz="4" w:space="0" w:color="auto"/>
            </w:tcBorders>
            <w:shd w:val="clear" w:color="auto" w:fill="FFFFFF"/>
            <w:vAlign w:val="center"/>
          </w:tcPr>
          <w:p w:rsidR="00783F9C" w:rsidRPr="00ED29C4" w:rsidRDefault="00783F9C" w:rsidP="00AD1E22">
            <w:pPr>
              <w:jc w:val="center"/>
            </w:pPr>
            <w:r w:rsidRPr="00ED29C4">
              <w:t>У10</w:t>
            </w:r>
          </w:p>
        </w:tc>
      </w:tr>
      <w:tr w:rsidR="00783F9C" w:rsidRPr="00ED29C4" w:rsidTr="00AD1E22">
        <w:trPr>
          <w:trHeight w:hRule="exact" w:val="403"/>
          <w:jc w:val="center"/>
        </w:trPr>
        <w:tc>
          <w:tcPr>
            <w:tcW w:w="638"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29</w:t>
            </w:r>
          </w:p>
        </w:tc>
        <w:tc>
          <w:tcPr>
            <w:tcW w:w="14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Ст0</w:t>
            </w:r>
          </w:p>
        </w:tc>
        <w:tc>
          <w:tcPr>
            <w:tcW w:w="1450"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БСт2сп</w:t>
            </w:r>
          </w:p>
        </w:tc>
        <w:tc>
          <w:tcPr>
            <w:tcW w:w="1454"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ВСт5пс</w:t>
            </w:r>
          </w:p>
        </w:tc>
        <w:tc>
          <w:tcPr>
            <w:tcW w:w="108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05кп</w:t>
            </w:r>
          </w:p>
        </w:tc>
        <w:tc>
          <w:tcPr>
            <w:tcW w:w="835"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45</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80Г</w:t>
            </w:r>
          </w:p>
        </w:tc>
        <w:tc>
          <w:tcPr>
            <w:tcW w:w="1162" w:type="dxa"/>
            <w:tcBorders>
              <w:top w:val="single" w:sz="4" w:space="0" w:color="auto"/>
              <w:left w:val="single" w:sz="4" w:space="0" w:color="auto"/>
            </w:tcBorders>
            <w:shd w:val="clear" w:color="auto" w:fill="FFFFFF"/>
            <w:vAlign w:val="bottom"/>
          </w:tcPr>
          <w:p w:rsidR="00783F9C" w:rsidRPr="00ED29C4" w:rsidRDefault="00783F9C" w:rsidP="00AD1E22">
            <w:pPr>
              <w:jc w:val="center"/>
            </w:pPr>
            <w:r w:rsidRPr="00ED29C4">
              <w:t>У7</w:t>
            </w:r>
          </w:p>
        </w:tc>
        <w:tc>
          <w:tcPr>
            <w:tcW w:w="1171" w:type="dxa"/>
            <w:tcBorders>
              <w:top w:val="single" w:sz="4" w:space="0" w:color="auto"/>
              <w:left w:val="single" w:sz="4" w:space="0" w:color="auto"/>
              <w:right w:val="single" w:sz="4" w:space="0" w:color="auto"/>
            </w:tcBorders>
            <w:shd w:val="clear" w:color="auto" w:fill="FFFFFF"/>
            <w:vAlign w:val="bottom"/>
          </w:tcPr>
          <w:p w:rsidR="00783F9C" w:rsidRPr="00ED29C4" w:rsidRDefault="00783F9C" w:rsidP="00AD1E22">
            <w:pPr>
              <w:jc w:val="center"/>
            </w:pPr>
            <w:r w:rsidRPr="00ED29C4">
              <w:t>У11А</w:t>
            </w:r>
          </w:p>
        </w:tc>
      </w:tr>
      <w:tr w:rsidR="00783F9C" w:rsidRPr="00ED29C4" w:rsidTr="00AD1E22">
        <w:trPr>
          <w:trHeight w:hRule="exact" w:val="413"/>
          <w:jc w:val="center"/>
        </w:trPr>
        <w:tc>
          <w:tcPr>
            <w:tcW w:w="638" w:type="dxa"/>
            <w:tcBorders>
              <w:top w:val="single" w:sz="4" w:space="0" w:color="auto"/>
              <w:left w:val="single" w:sz="4" w:space="0" w:color="auto"/>
              <w:bottom w:val="single" w:sz="4" w:space="0" w:color="auto"/>
            </w:tcBorders>
            <w:shd w:val="clear" w:color="auto" w:fill="FFFFFF"/>
            <w:vAlign w:val="center"/>
          </w:tcPr>
          <w:p w:rsidR="00783F9C" w:rsidRPr="00ED29C4" w:rsidRDefault="00783F9C" w:rsidP="00AD1E22">
            <w:pPr>
              <w:jc w:val="center"/>
            </w:pPr>
            <w:r w:rsidRPr="00ED29C4">
              <w:t>30</w:t>
            </w:r>
          </w:p>
        </w:tc>
        <w:tc>
          <w:tcPr>
            <w:tcW w:w="1435" w:type="dxa"/>
            <w:tcBorders>
              <w:top w:val="single" w:sz="4" w:space="0" w:color="auto"/>
              <w:left w:val="single" w:sz="4" w:space="0" w:color="auto"/>
              <w:bottom w:val="single" w:sz="4" w:space="0" w:color="auto"/>
            </w:tcBorders>
            <w:shd w:val="clear" w:color="auto" w:fill="FFFFFF"/>
            <w:vAlign w:val="center"/>
          </w:tcPr>
          <w:p w:rsidR="00783F9C" w:rsidRPr="00ED29C4" w:rsidRDefault="00783F9C" w:rsidP="00AD1E22">
            <w:pPr>
              <w:jc w:val="center"/>
            </w:pPr>
            <w:r w:rsidRPr="00ED29C4">
              <w:t>Ст1пс</w:t>
            </w:r>
          </w:p>
        </w:tc>
        <w:tc>
          <w:tcPr>
            <w:tcW w:w="1450" w:type="dxa"/>
            <w:tcBorders>
              <w:top w:val="single" w:sz="4" w:space="0" w:color="auto"/>
              <w:left w:val="single" w:sz="4" w:space="0" w:color="auto"/>
              <w:bottom w:val="single" w:sz="4" w:space="0" w:color="auto"/>
            </w:tcBorders>
            <w:shd w:val="clear" w:color="auto" w:fill="FFFFFF"/>
            <w:vAlign w:val="center"/>
          </w:tcPr>
          <w:p w:rsidR="00783F9C" w:rsidRPr="00ED29C4" w:rsidRDefault="00783F9C" w:rsidP="00AD1E22">
            <w:pPr>
              <w:jc w:val="center"/>
            </w:pPr>
            <w:r w:rsidRPr="00ED29C4">
              <w:t>БСт3кп</w:t>
            </w:r>
          </w:p>
        </w:tc>
        <w:tc>
          <w:tcPr>
            <w:tcW w:w="1454" w:type="dxa"/>
            <w:tcBorders>
              <w:top w:val="single" w:sz="4" w:space="0" w:color="auto"/>
              <w:left w:val="single" w:sz="4" w:space="0" w:color="auto"/>
              <w:bottom w:val="single" w:sz="4" w:space="0" w:color="auto"/>
            </w:tcBorders>
            <w:shd w:val="clear" w:color="auto" w:fill="FFFFFF"/>
            <w:vAlign w:val="center"/>
          </w:tcPr>
          <w:p w:rsidR="00783F9C" w:rsidRPr="00ED29C4" w:rsidRDefault="00783F9C" w:rsidP="00AD1E22">
            <w:pPr>
              <w:jc w:val="center"/>
            </w:pPr>
            <w:r w:rsidRPr="00ED29C4">
              <w:t>ВСт4сп</w:t>
            </w:r>
          </w:p>
        </w:tc>
        <w:tc>
          <w:tcPr>
            <w:tcW w:w="1085" w:type="dxa"/>
            <w:tcBorders>
              <w:top w:val="single" w:sz="4" w:space="0" w:color="auto"/>
              <w:left w:val="single" w:sz="4" w:space="0" w:color="auto"/>
              <w:bottom w:val="single" w:sz="4" w:space="0" w:color="auto"/>
            </w:tcBorders>
            <w:shd w:val="clear" w:color="auto" w:fill="FFFFFF"/>
            <w:vAlign w:val="center"/>
          </w:tcPr>
          <w:p w:rsidR="00783F9C" w:rsidRPr="00ED29C4" w:rsidRDefault="00783F9C" w:rsidP="00AD1E22">
            <w:pPr>
              <w:jc w:val="center"/>
            </w:pPr>
            <w:r w:rsidRPr="00ED29C4">
              <w:t>08пс</w:t>
            </w:r>
          </w:p>
        </w:tc>
        <w:tc>
          <w:tcPr>
            <w:tcW w:w="835" w:type="dxa"/>
            <w:tcBorders>
              <w:top w:val="single" w:sz="4" w:space="0" w:color="auto"/>
              <w:left w:val="single" w:sz="4" w:space="0" w:color="auto"/>
              <w:bottom w:val="single" w:sz="4" w:space="0" w:color="auto"/>
            </w:tcBorders>
            <w:shd w:val="clear" w:color="auto" w:fill="FFFFFF"/>
            <w:vAlign w:val="center"/>
          </w:tcPr>
          <w:p w:rsidR="00783F9C" w:rsidRPr="00ED29C4" w:rsidRDefault="00783F9C" w:rsidP="00AD1E22">
            <w:pPr>
              <w:jc w:val="center"/>
            </w:pPr>
            <w:r w:rsidRPr="00ED29C4">
              <w:t>50</w:t>
            </w:r>
          </w:p>
        </w:tc>
        <w:tc>
          <w:tcPr>
            <w:tcW w:w="1162" w:type="dxa"/>
            <w:tcBorders>
              <w:top w:val="single" w:sz="4" w:space="0" w:color="auto"/>
              <w:left w:val="single" w:sz="4" w:space="0" w:color="auto"/>
              <w:bottom w:val="single" w:sz="4" w:space="0" w:color="auto"/>
            </w:tcBorders>
            <w:shd w:val="clear" w:color="auto" w:fill="FFFFFF"/>
            <w:vAlign w:val="center"/>
          </w:tcPr>
          <w:p w:rsidR="00783F9C" w:rsidRPr="00ED29C4" w:rsidRDefault="00783F9C" w:rsidP="00AD1E22">
            <w:pPr>
              <w:jc w:val="center"/>
            </w:pPr>
            <w:r w:rsidRPr="00ED29C4">
              <w:t>65Г</w:t>
            </w:r>
          </w:p>
        </w:tc>
        <w:tc>
          <w:tcPr>
            <w:tcW w:w="1162" w:type="dxa"/>
            <w:tcBorders>
              <w:top w:val="single" w:sz="4" w:space="0" w:color="auto"/>
              <w:left w:val="single" w:sz="4" w:space="0" w:color="auto"/>
              <w:bottom w:val="single" w:sz="4" w:space="0" w:color="auto"/>
            </w:tcBorders>
            <w:shd w:val="clear" w:color="auto" w:fill="FFFFFF"/>
            <w:vAlign w:val="center"/>
          </w:tcPr>
          <w:p w:rsidR="00783F9C" w:rsidRPr="00ED29C4" w:rsidRDefault="00783F9C" w:rsidP="00AD1E22">
            <w:pPr>
              <w:jc w:val="center"/>
            </w:pPr>
            <w:r w:rsidRPr="00ED29C4">
              <w:t>У8</w:t>
            </w:r>
          </w:p>
        </w:tc>
        <w:tc>
          <w:tcPr>
            <w:tcW w:w="1171" w:type="dxa"/>
            <w:tcBorders>
              <w:top w:val="single" w:sz="4" w:space="0" w:color="auto"/>
              <w:left w:val="single" w:sz="4" w:space="0" w:color="auto"/>
              <w:bottom w:val="single" w:sz="4" w:space="0" w:color="auto"/>
              <w:right w:val="single" w:sz="4" w:space="0" w:color="auto"/>
            </w:tcBorders>
            <w:shd w:val="clear" w:color="auto" w:fill="FFFFFF"/>
            <w:vAlign w:val="center"/>
          </w:tcPr>
          <w:p w:rsidR="00783F9C" w:rsidRPr="00ED29C4" w:rsidRDefault="00783F9C" w:rsidP="00AD1E22">
            <w:pPr>
              <w:jc w:val="center"/>
            </w:pPr>
            <w:r w:rsidRPr="00ED29C4">
              <w:t>У12А</w:t>
            </w:r>
          </w:p>
        </w:tc>
      </w:tr>
    </w:tbl>
    <w:p w:rsidR="00AB3634" w:rsidRPr="00ED29C4" w:rsidRDefault="00AB3634" w:rsidP="00AF5F87"/>
    <w:p w:rsidR="00AB3634" w:rsidRPr="00ED29C4" w:rsidRDefault="00AB3634">
      <w:r w:rsidRPr="00ED29C4">
        <w:br w:type="page"/>
      </w:r>
    </w:p>
    <w:p w:rsidR="00F243A6" w:rsidRPr="00ED29C4" w:rsidRDefault="00F243A6" w:rsidP="00F243A6">
      <w:pPr>
        <w:jc w:val="both"/>
        <w:rPr>
          <w:b/>
        </w:rPr>
      </w:pPr>
      <w:r w:rsidRPr="00ED29C4">
        <w:rPr>
          <w:b/>
        </w:rPr>
        <w:lastRenderedPageBreak/>
        <w:t>2. Формы аттестации с использованием контрольно-оценочных средств</w:t>
      </w:r>
    </w:p>
    <w:p w:rsidR="00F243A6" w:rsidRPr="00ED29C4" w:rsidRDefault="00F243A6" w:rsidP="00F243A6">
      <w:pPr>
        <w:jc w:val="both"/>
        <w:rPr>
          <w:b/>
        </w:rPr>
      </w:pPr>
      <w:r w:rsidRPr="00ED29C4">
        <w:rPr>
          <w:b/>
        </w:rPr>
        <w:t>2.1 Тестовые задания направленные на проверку усвоения теоретических понятий и понимания научных основ профессиональной деятельности.</w:t>
      </w:r>
    </w:p>
    <w:p w:rsidR="00F243A6" w:rsidRPr="00ED29C4" w:rsidRDefault="00F243A6" w:rsidP="00F243A6">
      <w:pPr>
        <w:jc w:val="both"/>
        <w:rPr>
          <w:b/>
        </w:rPr>
      </w:pPr>
      <w:r w:rsidRPr="00ED29C4">
        <w:rPr>
          <w:b/>
        </w:rPr>
        <w:t>2.1.1 Тестовые задания закрытой формы</w:t>
      </w:r>
    </w:p>
    <w:p w:rsidR="00526636" w:rsidRPr="00ED29C4" w:rsidRDefault="00526636" w:rsidP="00C905D6">
      <w:pPr>
        <w:pStyle w:val="aa"/>
        <w:shd w:val="clear" w:color="auto" w:fill="FFFFFF"/>
        <w:spacing w:before="0" w:beforeAutospacing="0" w:after="0" w:afterAutospacing="0"/>
        <w:ind w:firstLine="709"/>
        <w:jc w:val="both"/>
        <w:rPr>
          <w:shd w:val="clear" w:color="auto" w:fill="FFFFFF"/>
        </w:rPr>
      </w:pPr>
      <w:r w:rsidRPr="00ED29C4">
        <w:rPr>
          <w:shd w:val="clear" w:color="auto" w:fill="FFFFFF"/>
        </w:rPr>
        <w:t>Тестовые задания являются инструментом контроля, они позволяют определять степень и уровень усвоения понятий, тем, разделов, а не просто констатацию наличия некоторой суммы знаний. Учащиеся оказываются в равных условиях и имеют одинаковые возможности показать свои достижения, что снижает их нервную нагрузку и в период подготовки, и во время самого контроля. Кроме того, тесты позволяют автоматизировать процесс проверки, уменьшить время контроля и увеличить время на другие виды учебной деятельности. Изменение сложности заданий, охвата учебного материала, целевой направленности, включение в тест нескольких компонентов структуры знаний позволяет создать вариативный инструмент проверки знаний.</w:t>
      </w:r>
    </w:p>
    <w:p w:rsidR="00526636" w:rsidRPr="00ED29C4" w:rsidRDefault="00526636" w:rsidP="00C905D6">
      <w:pPr>
        <w:pStyle w:val="aa"/>
        <w:shd w:val="clear" w:color="auto" w:fill="FFFFFF"/>
        <w:spacing w:before="0" w:beforeAutospacing="0" w:after="0" w:afterAutospacing="0"/>
        <w:jc w:val="both"/>
        <w:rPr>
          <w:b/>
          <w:color w:val="000000"/>
        </w:rPr>
      </w:pPr>
      <w:r w:rsidRPr="00ED29C4">
        <w:rPr>
          <w:b/>
          <w:color w:val="000000"/>
        </w:rPr>
        <w:t>Критерии оценки</w:t>
      </w:r>
    </w:p>
    <w:p w:rsidR="00526636" w:rsidRPr="00ED29C4" w:rsidRDefault="00526636" w:rsidP="00C905D6">
      <w:pPr>
        <w:pStyle w:val="aa"/>
        <w:shd w:val="clear" w:color="auto" w:fill="FFFFFF"/>
        <w:spacing w:before="0" w:beforeAutospacing="0" w:after="0" w:afterAutospacing="0"/>
        <w:ind w:firstLine="709"/>
        <w:rPr>
          <w:color w:val="000000"/>
        </w:rPr>
      </w:pPr>
      <w:r w:rsidRPr="00ED29C4">
        <w:rPr>
          <w:color w:val="000000"/>
        </w:rPr>
        <w:t>Оценка за контроль ключевых компетенций учащихся производится по пятибалльной системе. При выполнении заданий ставится отметка:</w:t>
      </w:r>
    </w:p>
    <w:p w:rsidR="00526636" w:rsidRPr="00ED29C4" w:rsidRDefault="00526636" w:rsidP="00526636">
      <w:pPr>
        <w:pStyle w:val="aa"/>
        <w:shd w:val="clear" w:color="auto" w:fill="FFFFFF"/>
        <w:spacing w:before="0" w:beforeAutospacing="0" w:after="0" w:afterAutospacing="0"/>
        <w:rPr>
          <w:color w:val="000000"/>
        </w:rPr>
      </w:pPr>
      <w:r w:rsidRPr="00ED29C4">
        <w:rPr>
          <w:color w:val="000000"/>
        </w:rPr>
        <w:t>«3» - за 50-70% правильно выполненных заданий,</w:t>
      </w:r>
    </w:p>
    <w:p w:rsidR="00526636" w:rsidRPr="00ED29C4" w:rsidRDefault="00526636" w:rsidP="00526636">
      <w:pPr>
        <w:pStyle w:val="aa"/>
        <w:shd w:val="clear" w:color="auto" w:fill="FFFFFF"/>
        <w:spacing w:before="0" w:beforeAutospacing="0" w:after="0" w:afterAutospacing="0"/>
        <w:rPr>
          <w:color w:val="000000"/>
        </w:rPr>
      </w:pPr>
      <w:r w:rsidRPr="00ED29C4">
        <w:rPr>
          <w:color w:val="000000"/>
        </w:rPr>
        <w:t>«4» - за 70-85% правильно выполненных заданий,</w:t>
      </w:r>
    </w:p>
    <w:p w:rsidR="00526636" w:rsidRPr="00ED29C4" w:rsidRDefault="00526636" w:rsidP="00526636">
      <w:pPr>
        <w:pStyle w:val="aa"/>
        <w:shd w:val="clear" w:color="auto" w:fill="FFFFFF"/>
        <w:spacing w:before="0" w:beforeAutospacing="0" w:after="0" w:afterAutospacing="0"/>
        <w:rPr>
          <w:color w:val="000000"/>
        </w:rPr>
      </w:pPr>
      <w:r w:rsidRPr="00ED29C4">
        <w:rPr>
          <w:color w:val="000000"/>
        </w:rPr>
        <w:t>«5» - за правильное выполнение более 85% заданий</w:t>
      </w:r>
    </w:p>
    <w:p w:rsidR="009B6BC6" w:rsidRPr="00ED29C4" w:rsidRDefault="009B6BC6" w:rsidP="009B6BC6">
      <w:pPr>
        <w:pStyle w:val="aa"/>
        <w:shd w:val="clear" w:color="auto" w:fill="FFFFFF"/>
        <w:spacing w:before="0" w:beforeAutospacing="0" w:after="0" w:afterAutospacing="0"/>
        <w:rPr>
          <w:b/>
          <w:color w:val="000000"/>
        </w:rPr>
      </w:pPr>
      <w:r w:rsidRPr="00ED29C4">
        <w:rPr>
          <w:b/>
          <w:color w:val="000000"/>
        </w:rPr>
        <w:t>Тест№1</w:t>
      </w:r>
    </w:p>
    <w:p w:rsidR="00526636" w:rsidRPr="00ED29C4" w:rsidRDefault="00526636" w:rsidP="00526636">
      <w:pPr>
        <w:jc w:val="both"/>
        <w:rPr>
          <w:b/>
          <w:lang w:eastAsia="en-US"/>
        </w:rPr>
      </w:pPr>
      <w:r w:rsidRPr="00ED29C4">
        <w:rPr>
          <w:b/>
          <w:lang w:eastAsia="en-US"/>
        </w:rPr>
        <w:t xml:space="preserve">Тема 1.1 </w:t>
      </w:r>
      <w:r w:rsidRPr="00ED29C4">
        <w:rPr>
          <w:rFonts w:eastAsia="Calibri"/>
          <w:b/>
          <w:lang w:eastAsia="en-US"/>
        </w:rPr>
        <w:t>Строение и свойства материалов.</w:t>
      </w:r>
    </w:p>
    <w:p w:rsidR="00526636" w:rsidRPr="00ED29C4" w:rsidRDefault="00526636" w:rsidP="00526636">
      <w:pPr>
        <w:jc w:val="center"/>
        <w:rPr>
          <w:lang w:eastAsia="en-US"/>
        </w:rPr>
      </w:pPr>
      <w:r w:rsidRPr="00ED29C4">
        <w:rPr>
          <w:b/>
        </w:rPr>
        <w:t>Структура задания</w:t>
      </w:r>
    </w:p>
    <w:p w:rsidR="00526636" w:rsidRPr="00ED29C4" w:rsidRDefault="00526636" w:rsidP="00526636">
      <w:pPr>
        <w:jc w:val="both"/>
        <w:rPr>
          <w:i/>
        </w:rPr>
      </w:pPr>
      <w:r w:rsidRPr="00ED29C4">
        <w:rPr>
          <w:b/>
        </w:rPr>
        <w:t>1. Тип задания: тестовое задание с выбором ответа</w:t>
      </w:r>
    </w:p>
    <w:p w:rsidR="00526636" w:rsidRPr="00ED29C4" w:rsidRDefault="00526636" w:rsidP="00526636">
      <w:pPr>
        <w:jc w:val="both"/>
        <w:rPr>
          <w:b/>
        </w:rPr>
      </w:pPr>
      <w:r w:rsidRPr="00ED29C4">
        <w:rPr>
          <w:b/>
        </w:rPr>
        <w:t>2. Текст задания</w:t>
      </w:r>
    </w:p>
    <w:p w:rsidR="00526636" w:rsidRPr="00ED29C4" w:rsidRDefault="00526636" w:rsidP="00526636">
      <w:pPr>
        <w:ind w:left="1080"/>
        <w:rPr>
          <w:b/>
        </w:rPr>
      </w:pPr>
      <w:r w:rsidRPr="00ED29C4">
        <w:rPr>
          <w:b/>
        </w:rPr>
        <w:t>1. Кристаллическая решетка. Анизотропия. Аллотропия.</w:t>
      </w:r>
    </w:p>
    <w:p w:rsidR="00526636" w:rsidRPr="00ED29C4" w:rsidRDefault="00526636" w:rsidP="00526636">
      <w:pPr>
        <w:rPr>
          <w:color w:val="000000"/>
          <w:lang w:eastAsia="en-US"/>
        </w:rPr>
      </w:pPr>
      <w:r w:rsidRPr="00ED29C4">
        <w:rPr>
          <w:lang w:eastAsia="en-US"/>
        </w:rPr>
        <w:t>1.</w:t>
      </w:r>
      <w:r w:rsidRPr="00ED29C4">
        <w:rPr>
          <w:color w:val="000000"/>
          <w:lang w:eastAsia="en-US"/>
        </w:rPr>
        <w:t>Отметьте правильный ответ</w:t>
      </w:r>
    </w:p>
    <w:p w:rsidR="00526636" w:rsidRPr="00ED29C4" w:rsidRDefault="00526636" w:rsidP="00526636">
      <w:pPr>
        <w:rPr>
          <w:color w:val="000000"/>
          <w:lang w:eastAsia="en-US"/>
        </w:rPr>
      </w:pPr>
      <w:r w:rsidRPr="00ED29C4">
        <w:rPr>
          <w:color w:val="000000"/>
          <w:lang w:eastAsia="en-US"/>
        </w:rPr>
        <w:t>Правильное расположение атома в пространстве называется:</w:t>
      </w:r>
    </w:p>
    <w:p w:rsidR="00526636" w:rsidRPr="00ED29C4" w:rsidRDefault="00526636" w:rsidP="00526636">
      <w:pPr>
        <w:numPr>
          <w:ilvl w:val="0"/>
          <w:numId w:val="2"/>
        </w:numPr>
        <w:spacing w:after="200" w:line="276" w:lineRule="auto"/>
        <w:contextualSpacing/>
        <w:rPr>
          <w:rFonts w:eastAsia="Calibri"/>
          <w:color w:val="000000"/>
          <w:lang w:eastAsia="en-US"/>
        </w:rPr>
      </w:pPr>
      <w:r w:rsidRPr="00ED29C4">
        <w:rPr>
          <w:rFonts w:eastAsia="Calibri"/>
          <w:color w:val="000000"/>
          <w:lang w:eastAsia="en-US"/>
        </w:rPr>
        <w:t>Элементарной ячейкой</w:t>
      </w:r>
    </w:p>
    <w:p w:rsidR="00526636" w:rsidRPr="00ED29C4" w:rsidRDefault="00526636" w:rsidP="00526636">
      <w:pPr>
        <w:numPr>
          <w:ilvl w:val="0"/>
          <w:numId w:val="2"/>
        </w:numPr>
        <w:spacing w:after="200" w:line="276" w:lineRule="auto"/>
        <w:contextualSpacing/>
        <w:rPr>
          <w:rFonts w:eastAsia="Calibri"/>
          <w:color w:val="000000"/>
          <w:lang w:eastAsia="en-US"/>
        </w:rPr>
      </w:pPr>
      <w:r w:rsidRPr="00ED29C4">
        <w:rPr>
          <w:rFonts w:eastAsia="Calibri"/>
          <w:color w:val="000000"/>
          <w:lang w:eastAsia="en-US"/>
        </w:rPr>
        <w:t>Кристаллической решёткой</w:t>
      </w:r>
    </w:p>
    <w:p w:rsidR="00526636" w:rsidRPr="00ED29C4" w:rsidRDefault="00526636" w:rsidP="00526636">
      <w:pPr>
        <w:numPr>
          <w:ilvl w:val="0"/>
          <w:numId w:val="2"/>
        </w:numPr>
        <w:spacing w:after="200" w:line="276" w:lineRule="auto"/>
        <w:contextualSpacing/>
        <w:rPr>
          <w:rFonts w:eastAsia="Calibri"/>
          <w:color w:val="000000"/>
          <w:lang w:eastAsia="en-US"/>
        </w:rPr>
      </w:pPr>
      <w:r w:rsidRPr="00ED29C4">
        <w:rPr>
          <w:rFonts w:eastAsia="Calibri"/>
          <w:color w:val="000000"/>
          <w:lang w:eastAsia="en-US"/>
        </w:rPr>
        <w:t>Структурой</w:t>
      </w:r>
    </w:p>
    <w:p w:rsidR="00526636" w:rsidRPr="00ED29C4" w:rsidRDefault="00526636" w:rsidP="00526636">
      <w:pPr>
        <w:numPr>
          <w:ilvl w:val="0"/>
          <w:numId w:val="2"/>
        </w:numPr>
        <w:spacing w:after="200" w:line="276" w:lineRule="auto"/>
        <w:contextualSpacing/>
        <w:rPr>
          <w:rFonts w:eastAsia="Calibri"/>
          <w:color w:val="000000"/>
          <w:lang w:eastAsia="en-US"/>
        </w:rPr>
      </w:pPr>
      <w:r w:rsidRPr="00ED29C4">
        <w:rPr>
          <w:rFonts w:eastAsia="Calibri"/>
          <w:color w:val="000000"/>
          <w:lang w:eastAsia="en-US"/>
        </w:rPr>
        <w:t>Реальным кристаллом</w:t>
      </w:r>
    </w:p>
    <w:p w:rsidR="00526636" w:rsidRPr="00ED29C4" w:rsidRDefault="00526636" w:rsidP="00526636">
      <w:pPr>
        <w:rPr>
          <w:color w:val="000000"/>
          <w:lang w:eastAsia="en-US"/>
        </w:rPr>
      </w:pPr>
      <w:r w:rsidRPr="00ED29C4">
        <w:rPr>
          <w:lang w:eastAsia="en-US"/>
        </w:rPr>
        <w:t>2.</w:t>
      </w:r>
      <w:r w:rsidRPr="00ED29C4">
        <w:rPr>
          <w:color w:val="000000"/>
          <w:lang w:eastAsia="en-US"/>
        </w:rPr>
        <w:t>Отметьте правильный ответ</w:t>
      </w:r>
    </w:p>
    <w:p w:rsidR="00526636" w:rsidRPr="00ED29C4" w:rsidRDefault="00526636" w:rsidP="00526636">
      <w:pPr>
        <w:rPr>
          <w:color w:val="000000"/>
          <w:lang w:eastAsia="en-US"/>
        </w:rPr>
      </w:pPr>
      <w:r w:rsidRPr="00ED29C4">
        <w:rPr>
          <w:color w:val="000000"/>
          <w:lang w:eastAsia="en-US"/>
        </w:rPr>
        <w:t>Решетка, 14 атомов которой расположены в узлах и в центре шестигранных оснований призмы и 3 атома в средней плоскости призмы называется ...</w:t>
      </w:r>
    </w:p>
    <w:p w:rsidR="00526636" w:rsidRPr="00ED29C4" w:rsidRDefault="00526636" w:rsidP="00526636">
      <w:pPr>
        <w:numPr>
          <w:ilvl w:val="0"/>
          <w:numId w:val="3"/>
        </w:numPr>
        <w:spacing w:after="200" w:line="276" w:lineRule="auto"/>
        <w:contextualSpacing/>
        <w:rPr>
          <w:rFonts w:eastAsia="Calibri"/>
          <w:color w:val="000000"/>
          <w:lang w:eastAsia="en-US"/>
        </w:rPr>
      </w:pPr>
      <w:r w:rsidRPr="00ED29C4">
        <w:rPr>
          <w:rFonts w:eastAsia="Calibri"/>
          <w:color w:val="000000"/>
          <w:lang w:eastAsia="en-US"/>
        </w:rPr>
        <w:t>Кубическая</w:t>
      </w:r>
    </w:p>
    <w:p w:rsidR="00526636" w:rsidRPr="00ED29C4" w:rsidRDefault="006816F4" w:rsidP="00526636">
      <w:pPr>
        <w:numPr>
          <w:ilvl w:val="0"/>
          <w:numId w:val="3"/>
        </w:numPr>
        <w:spacing w:after="200" w:line="276" w:lineRule="auto"/>
        <w:contextualSpacing/>
        <w:rPr>
          <w:rFonts w:eastAsia="Calibri"/>
          <w:color w:val="000000"/>
          <w:lang w:eastAsia="en-US"/>
        </w:rPr>
      </w:pPr>
      <w:r w:rsidRPr="00ED29C4">
        <w:rPr>
          <w:rFonts w:eastAsia="Calibri"/>
          <w:color w:val="000000"/>
          <w:lang w:eastAsia="en-US"/>
        </w:rPr>
        <w:t>Объёмно</w:t>
      </w:r>
      <w:r w:rsidR="00526636" w:rsidRPr="00ED29C4">
        <w:rPr>
          <w:rFonts w:eastAsia="Calibri"/>
          <w:color w:val="000000"/>
          <w:lang w:eastAsia="en-US"/>
        </w:rPr>
        <w:t>-центрированная</w:t>
      </w:r>
    </w:p>
    <w:p w:rsidR="00526636" w:rsidRPr="00ED29C4" w:rsidRDefault="00526636" w:rsidP="00526636">
      <w:pPr>
        <w:numPr>
          <w:ilvl w:val="0"/>
          <w:numId w:val="3"/>
        </w:numPr>
        <w:spacing w:after="200" w:line="276" w:lineRule="auto"/>
        <w:contextualSpacing/>
        <w:rPr>
          <w:rFonts w:eastAsia="Calibri"/>
          <w:color w:val="000000"/>
          <w:lang w:eastAsia="en-US"/>
        </w:rPr>
      </w:pPr>
      <w:r w:rsidRPr="00ED29C4">
        <w:rPr>
          <w:rFonts w:eastAsia="Calibri"/>
          <w:color w:val="000000"/>
          <w:lang w:eastAsia="en-US"/>
        </w:rPr>
        <w:t>Гексагональная</w:t>
      </w:r>
    </w:p>
    <w:p w:rsidR="00526636" w:rsidRPr="00ED29C4" w:rsidRDefault="00526636" w:rsidP="00526636">
      <w:pPr>
        <w:numPr>
          <w:ilvl w:val="0"/>
          <w:numId w:val="3"/>
        </w:numPr>
        <w:spacing w:after="200" w:line="276" w:lineRule="auto"/>
        <w:contextualSpacing/>
        <w:rPr>
          <w:rFonts w:eastAsia="Calibri"/>
          <w:color w:val="000000"/>
          <w:lang w:eastAsia="en-US"/>
        </w:rPr>
      </w:pPr>
      <w:r w:rsidRPr="00ED29C4">
        <w:rPr>
          <w:rFonts w:eastAsia="Calibri"/>
          <w:color w:val="000000"/>
          <w:lang w:eastAsia="en-US"/>
        </w:rPr>
        <w:t>Г</w:t>
      </w:r>
      <w:r w:rsidR="00E73002" w:rsidRPr="00ED29C4">
        <w:rPr>
          <w:rFonts w:eastAsia="Calibri"/>
          <w:color w:val="000000"/>
          <w:lang w:eastAsia="en-US"/>
        </w:rPr>
        <w:t>ране</w:t>
      </w:r>
      <w:r w:rsidR="006816F4" w:rsidRPr="00ED29C4">
        <w:rPr>
          <w:rFonts w:eastAsia="Calibri"/>
          <w:color w:val="000000"/>
          <w:lang w:eastAsia="en-US"/>
        </w:rPr>
        <w:t>центрированная</w:t>
      </w:r>
    </w:p>
    <w:p w:rsidR="00526636" w:rsidRPr="00ED29C4" w:rsidRDefault="00526636" w:rsidP="00526636">
      <w:pPr>
        <w:rPr>
          <w:color w:val="000000"/>
          <w:lang w:eastAsia="en-US"/>
        </w:rPr>
      </w:pPr>
      <w:r w:rsidRPr="00ED29C4">
        <w:rPr>
          <w:lang w:eastAsia="en-US"/>
        </w:rPr>
        <w:t>3.</w:t>
      </w:r>
      <w:r w:rsidRPr="00ED29C4">
        <w:rPr>
          <w:color w:val="000000"/>
          <w:lang w:eastAsia="en-US"/>
        </w:rPr>
        <w:t>Отметьте правильный ответ</w:t>
      </w:r>
    </w:p>
    <w:p w:rsidR="00526636" w:rsidRPr="00ED29C4" w:rsidRDefault="00526636" w:rsidP="00526636">
      <w:pPr>
        <w:rPr>
          <w:color w:val="000000"/>
          <w:lang w:eastAsia="en-US"/>
        </w:rPr>
      </w:pPr>
      <w:r w:rsidRPr="00ED29C4">
        <w:rPr>
          <w:color w:val="000000"/>
          <w:lang w:eastAsia="en-US"/>
        </w:rPr>
        <w:t>Гранецентрированная решётка имеет … атомов</w:t>
      </w:r>
    </w:p>
    <w:p w:rsidR="00526636" w:rsidRPr="00ED29C4" w:rsidRDefault="00526636" w:rsidP="00526636">
      <w:pPr>
        <w:numPr>
          <w:ilvl w:val="0"/>
          <w:numId w:val="4"/>
        </w:numPr>
        <w:spacing w:after="200" w:line="276" w:lineRule="auto"/>
        <w:contextualSpacing/>
        <w:rPr>
          <w:rFonts w:eastAsia="Calibri"/>
          <w:color w:val="000000"/>
          <w:lang w:eastAsia="en-US"/>
        </w:rPr>
      </w:pPr>
      <w:r w:rsidRPr="00ED29C4">
        <w:rPr>
          <w:rFonts w:eastAsia="Calibri"/>
          <w:color w:val="000000"/>
          <w:lang w:eastAsia="en-US"/>
        </w:rPr>
        <w:t>17</w:t>
      </w:r>
    </w:p>
    <w:p w:rsidR="00526636" w:rsidRPr="00ED29C4" w:rsidRDefault="00526636" w:rsidP="00526636">
      <w:pPr>
        <w:numPr>
          <w:ilvl w:val="0"/>
          <w:numId w:val="4"/>
        </w:numPr>
        <w:spacing w:after="200" w:line="276" w:lineRule="auto"/>
        <w:contextualSpacing/>
        <w:rPr>
          <w:rFonts w:eastAsia="Calibri"/>
          <w:color w:val="000000"/>
          <w:lang w:eastAsia="en-US"/>
        </w:rPr>
      </w:pPr>
      <w:r w:rsidRPr="00ED29C4">
        <w:rPr>
          <w:rFonts w:eastAsia="Calibri"/>
          <w:color w:val="000000"/>
          <w:lang w:eastAsia="en-US"/>
        </w:rPr>
        <w:t>12</w:t>
      </w:r>
    </w:p>
    <w:p w:rsidR="00526636" w:rsidRPr="00ED29C4" w:rsidRDefault="00526636" w:rsidP="00526636">
      <w:pPr>
        <w:numPr>
          <w:ilvl w:val="0"/>
          <w:numId w:val="4"/>
        </w:numPr>
        <w:spacing w:after="200" w:line="276" w:lineRule="auto"/>
        <w:contextualSpacing/>
        <w:rPr>
          <w:rFonts w:eastAsia="Calibri"/>
          <w:color w:val="000000"/>
          <w:lang w:eastAsia="en-US"/>
        </w:rPr>
      </w:pPr>
      <w:r w:rsidRPr="00ED29C4">
        <w:rPr>
          <w:rFonts w:eastAsia="Calibri"/>
          <w:color w:val="000000"/>
          <w:lang w:eastAsia="en-US"/>
        </w:rPr>
        <w:t>14</w:t>
      </w:r>
    </w:p>
    <w:p w:rsidR="00526636" w:rsidRPr="00ED29C4" w:rsidRDefault="00526636" w:rsidP="00526636">
      <w:pPr>
        <w:numPr>
          <w:ilvl w:val="0"/>
          <w:numId w:val="4"/>
        </w:numPr>
        <w:spacing w:after="200" w:line="276" w:lineRule="auto"/>
        <w:contextualSpacing/>
        <w:rPr>
          <w:rFonts w:eastAsia="Calibri"/>
          <w:color w:val="000000"/>
          <w:lang w:eastAsia="en-US"/>
        </w:rPr>
      </w:pPr>
      <w:r w:rsidRPr="00ED29C4">
        <w:rPr>
          <w:rFonts w:eastAsia="Calibri"/>
          <w:color w:val="000000"/>
          <w:lang w:eastAsia="en-US"/>
        </w:rPr>
        <w:t>9</w:t>
      </w:r>
    </w:p>
    <w:p w:rsidR="00526636" w:rsidRPr="00ED29C4" w:rsidRDefault="00526636" w:rsidP="00526636">
      <w:pPr>
        <w:rPr>
          <w:color w:val="000000"/>
          <w:lang w:eastAsia="en-US"/>
        </w:rPr>
      </w:pPr>
      <w:r w:rsidRPr="00ED29C4">
        <w:rPr>
          <w:lang w:eastAsia="en-US"/>
        </w:rPr>
        <w:t>4.</w:t>
      </w:r>
      <w:r w:rsidRPr="00ED29C4">
        <w:rPr>
          <w:color w:val="000000"/>
          <w:lang w:eastAsia="en-US"/>
        </w:rPr>
        <w:t>Отметьте правильный ответ</w:t>
      </w:r>
    </w:p>
    <w:p w:rsidR="00526636" w:rsidRPr="00ED29C4" w:rsidRDefault="00526636" w:rsidP="00526636">
      <w:pPr>
        <w:rPr>
          <w:color w:val="000000"/>
          <w:lang w:eastAsia="en-US"/>
        </w:rPr>
      </w:pPr>
      <w:r w:rsidRPr="00ED29C4">
        <w:rPr>
          <w:color w:val="000000"/>
          <w:lang w:eastAsia="en-US"/>
        </w:rPr>
        <w:t>Объём, занятый атомами, называется...</w:t>
      </w:r>
    </w:p>
    <w:p w:rsidR="00526636" w:rsidRPr="00ED29C4" w:rsidRDefault="00526636" w:rsidP="00526636">
      <w:pPr>
        <w:numPr>
          <w:ilvl w:val="0"/>
          <w:numId w:val="5"/>
        </w:numPr>
        <w:spacing w:after="200" w:line="276" w:lineRule="auto"/>
        <w:contextualSpacing/>
        <w:rPr>
          <w:rFonts w:eastAsia="Calibri"/>
          <w:color w:val="000000"/>
          <w:lang w:eastAsia="en-US"/>
        </w:rPr>
      </w:pPr>
      <w:r w:rsidRPr="00ED29C4">
        <w:rPr>
          <w:rFonts w:eastAsia="Calibri"/>
          <w:color w:val="000000"/>
          <w:lang w:eastAsia="en-US"/>
        </w:rPr>
        <w:t>Координационным числом</w:t>
      </w:r>
    </w:p>
    <w:p w:rsidR="00526636" w:rsidRPr="00ED29C4" w:rsidRDefault="00526636" w:rsidP="00526636">
      <w:pPr>
        <w:numPr>
          <w:ilvl w:val="0"/>
          <w:numId w:val="5"/>
        </w:numPr>
        <w:spacing w:after="200" w:line="276" w:lineRule="auto"/>
        <w:contextualSpacing/>
        <w:rPr>
          <w:rFonts w:eastAsia="Calibri"/>
          <w:color w:val="000000"/>
          <w:lang w:eastAsia="en-US"/>
        </w:rPr>
      </w:pPr>
      <w:r w:rsidRPr="00ED29C4">
        <w:rPr>
          <w:rFonts w:eastAsia="Calibri"/>
          <w:color w:val="000000"/>
          <w:lang w:eastAsia="en-US"/>
        </w:rPr>
        <w:t>Индексом плоскости</w:t>
      </w:r>
    </w:p>
    <w:p w:rsidR="00526636" w:rsidRPr="00ED29C4" w:rsidRDefault="00526636" w:rsidP="00526636">
      <w:pPr>
        <w:numPr>
          <w:ilvl w:val="0"/>
          <w:numId w:val="5"/>
        </w:numPr>
        <w:spacing w:after="200" w:line="276" w:lineRule="auto"/>
        <w:contextualSpacing/>
        <w:rPr>
          <w:rFonts w:eastAsia="Calibri"/>
          <w:color w:val="000000"/>
          <w:lang w:eastAsia="en-US"/>
        </w:rPr>
      </w:pPr>
      <w:r w:rsidRPr="00ED29C4">
        <w:rPr>
          <w:rFonts w:eastAsia="Calibri"/>
          <w:color w:val="000000"/>
          <w:lang w:eastAsia="en-US"/>
        </w:rPr>
        <w:t>Индексом направлений</w:t>
      </w:r>
    </w:p>
    <w:p w:rsidR="00526636" w:rsidRPr="00ED29C4" w:rsidRDefault="00526636" w:rsidP="00526636">
      <w:pPr>
        <w:numPr>
          <w:ilvl w:val="0"/>
          <w:numId w:val="5"/>
        </w:numPr>
        <w:spacing w:after="200" w:line="276" w:lineRule="auto"/>
        <w:contextualSpacing/>
        <w:rPr>
          <w:rFonts w:eastAsia="Calibri"/>
          <w:color w:val="000000"/>
          <w:lang w:eastAsia="en-US"/>
        </w:rPr>
      </w:pPr>
      <w:r w:rsidRPr="00ED29C4">
        <w:rPr>
          <w:rFonts w:eastAsia="Calibri"/>
          <w:color w:val="000000"/>
          <w:lang w:eastAsia="en-US"/>
        </w:rPr>
        <w:t>Межузельные атомы</w:t>
      </w:r>
    </w:p>
    <w:p w:rsidR="00526636" w:rsidRPr="00ED29C4" w:rsidRDefault="00526636" w:rsidP="00526636">
      <w:pPr>
        <w:rPr>
          <w:color w:val="000000"/>
          <w:lang w:eastAsia="en-US"/>
        </w:rPr>
      </w:pPr>
      <w:r w:rsidRPr="00ED29C4">
        <w:rPr>
          <w:lang w:eastAsia="en-US"/>
        </w:rPr>
        <w:lastRenderedPageBreak/>
        <w:t>5.</w:t>
      </w:r>
      <w:r w:rsidRPr="00ED29C4">
        <w:rPr>
          <w:color w:val="000000"/>
          <w:lang w:eastAsia="en-US"/>
        </w:rPr>
        <w:t>Отметьте правильный ответ</w:t>
      </w:r>
    </w:p>
    <w:p w:rsidR="00526636" w:rsidRPr="00ED29C4" w:rsidRDefault="00526636" w:rsidP="00526636">
      <w:pPr>
        <w:rPr>
          <w:color w:val="000000"/>
          <w:lang w:eastAsia="en-US"/>
        </w:rPr>
      </w:pPr>
      <w:r w:rsidRPr="00ED29C4">
        <w:rPr>
          <w:color w:val="000000"/>
          <w:lang w:eastAsia="en-US"/>
        </w:rPr>
        <w:t>Линейное несовершенство (дефект), имеющие, малые размеры в двух измерениях и большую протяжённость в третьем измерении называется ...</w:t>
      </w:r>
    </w:p>
    <w:p w:rsidR="00526636" w:rsidRPr="00ED29C4" w:rsidRDefault="00526636" w:rsidP="00526636">
      <w:pPr>
        <w:numPr>
          <w:ilvl w:val="0"/>
          <w:numId w:val="6"/>
        </w:numPr>
        <w:spacing w:after="200" w:line="276" w:lineRule="auto"/>
        <w:contextualSpacing/>
        <w:rPr>
          <w:rFonts w:eastAsia="Calibri"/>
          <w:color w:val="000000"/>
          <w:lang w:eastAsia="en-US"/>
        </w:rPr>
      </w:pPr>
      <w:r w:rsidRPr="00ED29C4">
        <w:rPr>
          <w:rFonts w:eastAsia="Calibri"/>
          <w:color w:val="000000"/>
          <w:lang w:eastAsia="en-US"/>
        </w:rPr>
        <w:t>Субструктурой</w:t>
      </w:r>
    </w:p>
    <w:p w:rsidR="00526636" w:rsidRPr="00ED29C4" w:rsidRDefault="00526636" w:rsidP="00526636">
      <w:pPr>
        <w:numPr>
          <w:ilvl w:val="0"/>
          <w:numId w:val="6"/>
        </w:numPr>
        <w:spacing w:after="200" w:line="276" w:lineRule="auto"/>
        <w:contextualSpacing/>
        <w:rPr>
          <w:rFonts w:eastAsia="Calibri"/>
          <w:color w:val="000000"/>
          <w:lang w:eastAsia="en-US"/>
        </w:rPr>
      </w:pPr>
      <w:r w:rsidRPr="00ED29C4">
        <w:rPr>
          <w:rFonts w:eastAsia="Calibri"/>
          <w:color w:val="000000"/>
          <w:lang w:eastAsia="en-US"/>
        </w:rPr>
        <w:t>Вакансией</w:t>
      </w:r>
    </w:p>
    <w:p w:rsidR="00526636" w:rsidRPr="00ED29C4" w:rsidRDefault="00526636" w:rsidP="00526636">
      <w:pPr>
        <w:numPr>
          <w:ilvl w:val="0"/>
          <w:numId w:val="6"/>
        </w:numPr>
        <w:spacing w:after="200" w:line="276" w:lineRule="auto"/>
        <w:contextualSpacing/>
        <w:rPr>
          <w:rFonts w:eastAsia="Calibri"/>
          <w:color w:val="000000"/>
          <w:lang w:eastAsia="en-US"/>
        </w:rPr>
      </w:pPr>
      <w:r w:rsidRPr="00ED29C4">
        <w:rPr>
          <w:rFonts w:eastAsia="Calibri"/>
          <w:color w:val="000000"/>
          <w:lang w:eastAsia="en-US"/>
        </w:rPr>
        <w:t>Дислокацией</w:t>
      </w:r>
    </w:p>
    <w:p w:rsidR="00526636" w:rsidRPr="00ED29C4" w:rsidRDefault="00526636" w:rsidP="00526636">
      <w:pPr>
        <w:numPr>
          <w:ilvl w:val="0"/>
          <w:numId w:val="6"/>
        </w:numPr>
        <w:spacing w:after="200" w:line="276" w:lineRule="auto"/>
        <w:contextualSpacing/>
        <w:rPr>
          <w:rFonts w:eastAsia="Calibri"/>
          <w:color w:val="000000"/>
          <w:lang w:eastAsia="en-US"/>
        </w:rPr>
      </w:pPr>
      <w:r w:rsidRPr="00ED29C4">
        <w:rPr>
          <w:rFonts w:eastAsia="Calibri"/>
          <w:color w:val="000000"/>
          <w:lang w:eastAsia="en-US"/>
        </w:rPr>
        <w:t>Межузельными атомами</w:t>
      </w:r>
    </w:p>
    <w:p w:rsidR="005C2874" w:rsidRPr="00ED29C4" w:rsidRDefault="005C2874" w:rsidP="005C2874">
      <w:pPr>
        <w:jc w:val="center"/>
        <w:rPr>
          <w:b/>
          <w:color w:val="000000"/>
          <w:lang w:eastAsia="en-US"/>
        </w:rPr>
      </w:pPr>
      <w:r w:rsidRPr="00ED29C4">
        <w:rPr>
          <w:b/>
          <w:color w:val="000000"/>
          <w:lang w:eastAsia="en-US"/>
        </w:rPr>
        <w:t>2. Механические свойства металлов и определение свойств</w:t>
      </w:r>
    </w:p>
    <w:p w:rsidR="005C2874" w:rsidRPr="00ED29C4" w:rsidRDefault="005C2874" w:rsidP="005C2874">
      <w:pPr>
        <w:rPr>
          <w:lang w:eastAsia="en-US"/>
        </w:rPr>
      </w:pPr>
      <w:r w:rsidRPr="00ED29C4">
        <w:rPr>
          <w:lang w:eastAsia="en-US"/>
        </w:rPr>
        <w:t>1.Какой из двух стержней, изготовленных из одного и того же материала стали, прочнее: мелкозернистый или крупнозернистый?</w:t>
      </w:r>
    </w:p>
    <w:p w:rsidR="005C2874" w:rsidRPr="00ED29C4" w:rsidRDefault="005C2874" w:rsidP="005C2874">
      <w:pPr>
        <w:rPr>
          <w:lang w:eastAsia="en-US"/>
        </w:rPr>
      </w:pPr>
      <w:r w:rsidRPr="00ED29C4">
        <w:rPr>
          <w:lang w:eastAsia="en-US"/>
        </w:rPr>
        <w:t>2.Какое механическое свойство увеличивается при нагреве?</w:t>
      </w:r>
    </w:p>
    <w:p w:rsidR="005C2874" w:rsidRPr="00ED29C4" w:rsidRDefault="005C2874" w:rsidP="005C2874">
      <w:pPr>
        <w:rPr>
          <w:lang w:eastAsia="en-US"/>
        </w:rPr>
      </w:pPr>
      <w:r w:rsidRPr="00ED29C4">
        <w:rPr>
          <w:lang w:eastAsia="en-US"/>
        </w:rPr>
        <w:t>3.Отметьте правильный ответ</w:t>
      </w:r>
    </w:p>
    <w:p w:rsidR="005C2874" w:rsidRPr="00ED29C4" w:rsidRDefault="005C2874" w:rsidP="005C2874">
      <w:pPr>
        <w:rPr>
          <w:lang w:eastAsia="en-US"/>
        </w:rPr>
      </w:pPr>
      <w:r w:rsidRPr="00ED29C4">
        <w:rPr>
          <w:lang w:eastAsia="en-US"/>
        </w:rPr>
        <w:t xml:space="preserve">Микроскопом называется прибор для определения </w:t>
      </w:r>
    </w:p>
    <w:p w:rsidR="005C2874" w:rsidRPr="00ED29C4" w:rsidRDefault="005C2874" w:rsidP="005C2874">
      <w:pPr>
        <w:numPr>
          <w:ilvl w:val="0"/>
          <w:numId w:val="7"/>
        </w:numPr>
        <w:spacing w:after="200" w:line="276" w:lineRule="auto"/>
        <w:rPr>
          <w:lang w:eastAsia="en-US"/>
        </w:rPr>
      </w:pPr>
      <w:r w:rsidRPr="00ED29C4">
        <w:rPr>
          <w:lang w:eastAsia="en-US"/>
        </w:rPr>
        <w:t>Твердости</w:t>
      </w:r>
    </w:p>
    <w:p w:rsidR="005C2874" w:rsidRPr="00ED29C4" w:rsidRDefault="005C2874" w:rsidP="005C2874">
      <w:pPr>
        <w:numPr>
          <w:ilvl w:val="0"/>
          <w:numId w:val="7"/>
        </w:numPr>
        <w:spacing w:after="200" w:line="276" w:lineRule="auto"/>
        <w:rPr>
          <w:lang w:eastAsia="en-US"/>
        </w:rPr>
      </w:pPr>
      <w:r w:rsidRPr="00ED29C4">
        <w:rPr>
          <w:lang w:eastAsia="en-US"/>
        </w:rPr>
        <w:t>Структур</w:t>
      </w:r>
    </w:p>
    <w:p w:rsidR="005C2874" w:rsidRPr="00ED29C4" w:rsidRDefault="005C2874" w:rsidP="005C2874">
      <w:pPr>
        <w:numPr>
          <w:ilvl w:val="0"/>
          <w:numId w:val="7"/>
        </w:numPr>
        <w:spacing w:after="200" w:line="276" w:lineRule="auto"/>
        <w:rPr>
          <w:lang w:eastAsia="en-US"/>
        </w:rPr>
      </w:pPr>
      <w:r w:rsidRPr="00ED29C4">
        <w:rPr>
          <w:lang w:eastAsia="en-US"/>
        </w:rPr>
        <w:t>Свойств материалов</w:t>
      </w:r>
    </w:p>
    <w:p w:rsidR="005C2874" w:rsidRPr="00ED29C4" w:rsidRDefault="005C2874" w:rsidP="005C2874">
      <w:pPr>
        <w:rPr>
          <w:lang w:eastAsia="en-US"/>
        </w:rPr>
      </w:pPr>
      <w:r w:rsidRPr="00ED29C4">
        <w:rPr>
          <w:lang w:eastAsia="en-US"/>
        </w:rPr>
        <w:t>4.Отметьте правильный ответ</w:t>
      </w:r>
    </w:p>
    <w:p w:rsidR="005C2874" w:rsidRPr="00ED29C4" w:rsidRDefault="005C2874" w:rsidP="005C2874">
      <w:pPr>
        <w:rPr>
          <w:lang w:eastAsia="en-US"/>
        </w:rPr>
      </w:pPr>
      <w:r w:rsidRPr="00ED29C4">
        <w:rPr>
          <w:lang w:eastAsia="en-US"/>
        </w:rPr>
        <w:t xml:space="preserve">Совокупность свойств, характеризующих способность металлов сопротивляться воздействию внешних сил относятся к  </w:t>
      </w:r>
    </w:p>
    <w:p w:rsidR="005C2874" w:rsidRPr="00ED29C4" w:rsidRDefault="005C2874" w:rsidP="005C2874">
      <w:pPr>
        <w:numPr>
          <w:ilvl w:val="0"/>
          <w:numId w:val="8"/>
        </w:numPr>
        <w:spacing w:after="200" w:line="276" w:lineRule="auto"/>
        <w:rPr>
          <w:lang w:eastAsia="en-US"/>
        </w:rPr>
      </w:pPr>
      <w:r w:rsidRPr="00ED29C4">
        <w:rPr>
          <w:lang w:eastAsia="en-US"/>
        </w:rPr>
        <w:t>Химическими</w:t>
      </w:r>
    </w:p>
    <w:p w:rsidR="005C2874" w:rsidRPr="00ED29C4" w:rsidRDefault="005C2874" w:rsidP="005C2874">
      <w:pPr>
        <w:numPr>
          <w:ilvl w:val="0"/>
          <w:numId w:val="8"/>
        </w:numPr>
        <w:spacing w:after="200" w:line="276" w:lineRule="auto"/>
        <w:rPr>
          <w:lang w:eastAsia="en-US"/>
        </w:rPr>
      </w:pPr>
      <w:r w:rsidRPr="00ED29C4">
        <w:rPr>
          <w:lang w:eastAsia="en-US"/>
        </w:rPr>
        <w:t>Механическим</w:t>
      </w:r>
    </w:p>
    <w:p w:rsidR="005C2874" w:rsidRPr="00ED29C4" w:rsidRDefault="005C2874" w:rsidP="005C2874">
      <w:pPr>
        <w:numPr>
          <w:ilvl w:val="0"/>
          <w:numId w:val="8"/>
        </w:numPr>
        <w:spacing w:after="200" w:line="276" w:lineRule="auto"/>
        <w:rPr>
          <w:lang w:eastAsia="en-US"/>
        </w:rPr>
      </w:pPr>
      <w:r w:rsidRPr="00ED29C4">
        <w:rPr>
          <w:lang w:eastAsia="en-US"/>
        </w:rPr>
        <w:t>Технологическим</w:t>
      </w:r>
    </w:p>
    <w:p w:rsidR="005C2874" w:rsidRPr="00ED29C4" w:rsidRDefault="005C2874" w:rsidP="005C2874">
      <w:pPr>
        <w:rPr>
          <w:lang w:eastAsia="en-US"/>
        </w:rPr>
      </w:pPr>
      <w:r w:rsidRPr="00ED29C4">
        <w:rPr>
          <w:lang w:eastAsia="en-US"/>
        </w:rPr>
        <w:t>5.Отметьте правильный ответ</w:t>
      </w:r>
    </w:p>
    <w:p w:rsidR="005C2874" w:rsidRPr="00ED29C4" w:rsidRDefault="005C2874" w:rsidP="005C2874">
      <w:pPr>
        <w:rPr>
          <w:lang w:eastAsia="en-US"/>
        </w:rPr>
      </w:pPr>
      <w:r w:rsidRPr="00ED29C4">
        <w:rPr>
          <w:lang w:eastAsia="en-US"/>
        </w:rPr>
        <w:t xml:space="preserve">Жаростойкость - это способность металлов </w:t>
      </w:r>
    </w:p>
    <w:p w:rsidR="005C2874" w:rsidRPr="00ED29C4" w:rsidRDefault="005C2874" w:rsidP="005C2874">
      <w:pPr>
        <w:numPr>
          <w:ilvl w:val="0"/>
          <w:numId w:val="9"/>
        </w:numPr>
        <w:spacing w:after="200" w:line="276" w:lineRule="auto"/>
        <w:rPr>
          <w:lang w:eastAsia="en-US"/>
        </w:rPr>
      </w:pPr>
      <w:r w:rsidRPr="00ED29C4">
        <w:rPr>
          <w:lang w:eastAsia="en-US"/>
        </w:rPr>
        <w:t>Оказывать сопротивление высоким температурам</w:t>
      </w:r>
    </w:p>
    <w:p w:rsidR="005C2874" w:rsidRPr="00ED29C4" w:rsidRDefault="005C2874" w:rsidP="005C2874">
      <w:pPr>
        <w:numPr>
          <w:ilvl w:val="0"/>
          <w:numId w:val="9"/>
        </w:numPr>
        <w:spacing w:after="200" w:line="276" w:lineRule="auto"/>
        <w:rPr>
          <w:lang w:eastAsia="en-US"/>
        </w:rPr>
      </w:pPr>
      <w:r w:rsidRPr="00ED29C4">
        <w:rPr>
          <w:lang w:eastAsia="en-US"/>
        </w:rPr>
        <w:t>При высоких температурах не образовывать окалины</w:t>
      </w:r>
    </w:p>
    <w:p w:rsidR="005C2874" w:rsidRPr="00ED29C4" w:rsidRDefault="005C2874" w:rsidP="005C2874">
      <w:pPr>
        <w:numPr>
          <w:ilvl w:val="0"/>
          <w:numId w:val="9"/>
        </w:numPr>
        <w:spacing w:after="200" w:line="276" w:lineRule="auto"/>
        <w:rPr>
          <w:lang w:eastAsia="en-US"/>
        </w:rPr>
      </w:pPr>
      <w:r w:rsidRPr="00ED29C4">
        <w:rPr>
          <w:lang w:eastAsia="en-US"/>
        </w:rPr>
        <w:t>Не терять твердость в процессе нагрева</w:t>
      </w:r>
    </w:p>
    <w:p w:rsidR="005C2874" w:rsidRPr="00ED29C4" w:rsidRDefault="005C2874" w:rsidP="005C2874">
      <w:pPr>
        <w:rPr>
          <w:lang w:eastAsia="en-US"/>
        </w:rPr>
      </w:pPr>
      <w:r w:rsidRPr="00ED29C4">
        <w:rPr>
          <w:lang w:eastAsia="en-US"/>
        </w:rPr>
        <w:t>6.Отметьте правильный ответ</w:t>
      </w:r>
    </w:p>
    <w:p w:rsidR="005C2874" w:rsidRPr="00ED29C4" w:rsidRDefault="005C2874" w:rsidP="005C2874">
      <w:pPr>
        <w:rPr>
          <w:lang w:eastAsia="en-US"/>
        </w:rPr>
      </w:pPr>
      <w:r w:rsidRPr="00ED29C4">
        <w:rPr>
          <w:lang w:eastAsia="en-US"/>
        </w:rPr>
        <w:t xml:space="preserve">Способность металлов восстанавливать свою первоначальную форму после снятия сил, называется  </w:t>
      </w:r>
    </w:p>
    <w:p w:rsidR="005C2874" w:rsidRPr="00ED29C4" w:rsidRDefault="005C2874" w:rsidP="005C2874">
      <w:pPr>
        <w:numPr>
          <w:ilvl w:val="0"/>
          <w:numId w:val="10"/>
        </w:numPr>
        <w:spacing w:after="200" w:line="276" w:lineRule="auto"/>
        <w:rPr>
          <w:lang w:eastAsia="en-US"/>
        </w:rPr>
      </w:pPr>
      <w:r w:rsidRPr="00ED29C4">
        <w:rPr>
          <w:lang w:eastAsia="en-US"/>
        </w:rPr>
        <w:t>Вязкостью</w:t>
      </w:r>
    </w:p>
    <w:p w:rsidR="005C2874" w:rsidRPr="00ED29C4" w:rsidRDefault="005C2874" w:rsidP="005C2874">
      <w:pPr>
        <w:numPr>
          <w:ilvl w:val="0"/>
          <w:numId w:val="10"/>
        </w:numPr>
        <w:spacing w:after="200" w:line="276" w:lineRule="auto"/>
        <w:rPr>
          <w:lang w:eastAsia="en-US"/>
        </w:rPr>
      </w:pPr>
      <w:r w:rsidRPr="00ED29C4">
        <w:rPr>
          <w:lang w:eastAsia="en-US"/>
        </w:rPr>
        <w:t>Твердостью</w:t>
      </w:r>
    </w:p>
    <w:p w:rsidR="005C2874" w:rsidRPr="00ED29C4" w:rsidRDefault="005C2874" w:rsidP="005C2874">
      <w:pPr>
        <w:numPr>
          <w:ilvl w:val="0"/>
          <w:numId w:val="10"/>
        </w:numPr>
        <w:spacing w:after="200" w:line="276" w:lineRule="auto"/>
        <w:rPr>
          <w:lang w:eastAsia="en-US"/>
        </w:rPr>
      </w:pPr>
      <w:r w:rsidRPr="00ED29C4">
        <w:rPr>
          <w:lang w:eastAsia="en-US"/>
        </w:rPr>
        <w:t>Упругостью</w:t>
      </w:r>
    </w:p>
    <w:p w:rsidR="005C2874" w:rsidRPr="00ED29C4" w:rsidRDefault="005C2874" w:rsidP="005C2874">
      <w:pPr>
        <w:numPr>
          <w:ilvl w:val="0"/>
          <w:numId w:val="10"/>
        </w:numPr>
        <w:spacing w:after="200" w:line="276" w:lineRule="auto"/>
        <w:rPr>
          <w:lang w:eastAsia="en-US"/>
        </w:rPr>
      </w:pPr>
      <w:r w:rsidRPr="00ED29C4">
        <w:rPr>
          <w:lang w:eastAsia="en-US"/>
        </w:rPr>
        <w:t>Пластичностью</w:t>
      </w:r>
    </w:p>
    <w:p w:rsidR="005C2874" w:rsidRPr="00ED29C4" w:rsidRDefault="005C2874" w:rsidP="005C2874">
      <w:pPr>
        <w:rPr>
          <w:lang w:eastAsia="en-US"/>
        </w:rPr>
      </w:pPr>
      <w:r w:rsidRPr="00ED29C4">
        <w:rPr>
          <w:lang w:eastAsia="en-US"/>
        </w:rPr>
        <w:t>7.Отметьте правильный ответ</w:t>
      </w:r>
    </w:p>
    <w:p w:rsidR="005C2874" w:rsidRPr="00ED29C4" w:rsidRDefault="005C2874" w:rsidP="005C2874">
      <w:pPr>
        <w:rPr>
          <w:lang w:eastAsia="en-US"/>
        </w:rPr>
      </w:pPr>
      <w:r w:rsidRPr="00ED29C4">
        <w:rPr>
          <w:lang w:eastAsia="en-US"/>
        </w:rPr>
        <w:t>Нагрузка предела прочности характеризует</w:t>
      </w:r>
    </w:p>
    <w:p w:rsidR="005C2874" w:rsidRPr="00ED29C4" w:rsidRDefault="005C2874" w:rsidP="005C2874">
      <w:pPr>
        <w:numPr>
          <w:ilvl w:val="0"/>
          <w:numId w:val="11"/>
        </w:numPr>
        <w:spacing w:after="200" w:line="276" w:lineRule="auto"/>
        <w:rPr>
          <w:lang w:eastAsia="en-US"/>
        </w:rPr>
      </w:pPr>
      <w:r w:rsidRPr="00ED29C4">
        <w:rPr>
          <w:lang w:eastAsia="en-US"/>
        </w:rPr>
        <w:t>Максимальную нагрузку для разрушения образца</w:t>
      </w:r>
    </w:p>
    <w:p w:rsidR="005C2874" w:rsidRPr="00ED29C4" w:rsidRDefault="005C2874" w:rsidP="005C2874">
      <w:pPr>
        <w:numPr>
          <w:ilvl w:val="0"/>
          <w:numId w:val="11"/>
        </w:numPr>
        <w:spacing w:after="200" w:line="276" w:lineRule="auto"/>
        <w:rPr>
          <w:lang w:eastAsia="en-US"/>
        </w:rPr>
      </w:pPr>
      <w:r w:rsidRPr="00ED29C4">
        <w:rPr>
          <w:lang w:eastAsia="en-US"/>
        </w:rPr>
        <w:t>Минимальную нагрузку для разрушения образца</w:t>
      </w:r>
    </w:p>
    <w:p w:rsidR="005C2874" w:rsidRPr="00ED29C4" w:rsidRDefault="005C2874" w:rsidP="005C2874">
      <w:pPr>
        <w:numPr>
          <w:ilvl w:val="0"/>
          <w:numId w:val="11"/>
        </w:numPr>
        <w:spacing w:after="200" w:line="276" w:lineRule="auto"/>
        <w:rPr>
          <w:lang w:eastAsia="en-US"/>
        </w:rPr>
      </w:pPr>
      <w:r w:rsidRPr="00ED29C4">
        <w:rPr>
          <w:lang w:eastAsia="en-US"/>
        </w:rPr>
        <w:t>Переменную нагрузку для разрушения образца</w:t>
      </w:r>
    </w:p>
    <w:p w:rsidR="005C2874" w:rsidRPr="00ED29C4" w:rsidRDefault="005C2874" w:rsidP="005C2874">
      <w:pPr>
        <w:rPr>
          <w:lang w:eastAsia="en-US"/>
        </w:rPr>
      </w:pPr>
      <w:r w:rsidRPr="00ED29C4">
        <w:rPr>
          <w:lang w:eastAsia="en-US"/>
        </w:rPr>
        <w:lastRenderedPageBreak/>
        <w:t>8.Отметьте правильный ответ</w:t>
      </w:r>
    </w:p>
    <w:p w:rsidR="005C2874" w:rsidRPr="00ED29C4" w:rsidRDefault="005C2874" w:rsidP="005C2874">
      <w:pPr>
        <w:rPr>
          <w:lang w:eastAsia="en-US"/>
        </w:rPr>
      </w:pPr>
      <w:r w:rsidRPr="00ED29C4">
        <w:rPr>
          <w:lang w:eastAsia="en-US"/>
        </w:rPr>
        <w:t>К механическим свойствам относят:</w:t>
      </w:r>
    </w:p>
    <w:p w:rsidR="005C2874" w:rsidRPr="00ED29C4" w:rsidRDefault="005C2874" w:rsidP="005C2874">
      <w:pPr>
        <w:numPr>
          <w:ilvl w:val="0"/>
          <w:numId w:val="12"/>
        </w:numPr>
        <w:spacing w:after="200" w:line="276" w:lineRule="auto"/>
        <w:rPr>
          <w:lang w:eastAsia="en-US"/>
        </w:rPr>
      </w:pPr>
      <w:r w:rsidRPr="00ED29C4">
        <w:rPr>
          <w:lang w:eastAsia="en-US"/>
        </w:rPr>
        <w:t>Жаропрочность, жаростойкость</w:t>
      </w:r>
    </w:p>
    <w:p w:rsidR="005C2874" w:rsidRPr="00ED29C4" w:rsidRDefault="005C2874" w:rsidP="005C2874">
      <w:pPr>
        <w:numPr>
          <w:ilvl w:val="0"/>
          <w:numId w:val="12"/>
        </w:numPr>
        <w:spacing w:after="200" w:line="276" w:lineRule="auto"/>
        <w:rPr>
          <w:lang w:eastAsia="en-US"/>
        </w:rPr>
      </w:pPr>
      <w:r w:rsidRPr="00ED29C4">
        <w:rPr>
          <w:lang w:eastAsia="en-US"/>
        </w:rPr>
        <w:t>Прокаливаемость, теплостойкость</w:t>
      </w:r>
    </w:p>
    <w:p w:rsidR="005C2874" w:rsidRPr="00ED29C4" w:rsidRDefault="005C2874" w:rsidP="005C2874">
      <w:pPr>
        <w:numPr>
          <w:ilvl w:val="0"/>
          <w:numId w:val="12"/>
        </w:numPr>
        <w:spacing w:after="200" w:line="276" w:lineRule="auto"/>
        <w:rPr>
          <w:lang w:eastAsia="en-US"/>
        </w:rPr>
      </w:pPr>
      <w:r w:rsidRPr="00ED29C4">
        <w:rPr>
          <w:lang w:eastAsia="en-US"/>
        </w:rPr>
        <w:t>Прочность, твердость</w:t>
      </w:r>
    </w:p>
    <w:p w:rsidR="005C2874" w:rsidRPr="00ED29C4" w:rsidRDefault="005C2874" w:rsidP="005C2874">
      <w:pPr>
        <w:rPr>
          <w:lang w:eastAsia="en-US"/>
        </w:rPr>
      </w:pPr>
      <w:r w:rsidRPr="00ED29C4">
        <w:rPr>
          <w:lang w:eastAsia="en-US"/>
        </w:rPr>
        <w:t>9.Отметьте правильный ответ</w:t>
      </w:r>
    </w:p>
    <w:p w:rsidR="005C2874" w:rsidRPr="00ED29C4" w:rsidRDefault="005C2874" w:rsidP="005C2874">
      <w:pPr>
        <w:rPr>
          <w:lang w:eastAsia="en-US"/>
        </w:rPr>
      </w:pPr>
      <w:r w:rsidRPr="00ED29C4">
        <w:rPr>
          <w:lang w:eastAsia="en-US"/>
        </w:rPr>
        <w:t xml:space="preserve">Способность металлов оказывать сопротивление ударным нагрузкам, называется </w:t>
      </w:r>
    </w:p>
    <w:p w:rsidR="005C2874" w:rsidRPr="00ED29C4" w:rsidRDefault="005C2874" w:rsidP="005C2874">
      <w:pPr>
        <w:numPr>
          <w:ilvl w:val="0"/>
          <w:numId w:val="13"/>
        </w:numPr>
        <w:spacing w:after="200" w:line="276" w:lineRule="auto"/>
        <w:rPr>
          <w:lang w:eastAsia="en-US"/>
        </w:rPr>
      </w:pPr>
      <w:r w:rsidRPr="00ED29C4">
        <w:rPr>
          <w:lang w:eastAsia="en-US"/>
        </w:rPr>
        <w:t>Прочностью</w:t>
      </w:r>
    </w:p>
    <w:p w:rsidR="005C2874" w:rsidRPr="00ED29C4" w:rsidRDefault="005C2874" w:rsidP="005C2874">
      <w:pPr>
        <w:numPr>
          <w:ilvl w:val="0"/>
          <w:numId w:val="13"/>
        </w:numPr>
        <w:spacing w:after="200" w:line="276" w:lineRule="auto"/>
        <w:rPr>
          <w:lang w:eastAsia="en-US"/>
        </w:rPr>
      </w:pPr>
      <w:r w:rsidRPr="00ED29C4">
        <w:rPr>
          <w:lang w:eastAsia="en-US"/>
        </w:rPr>
        <w:t>Упругостью</w:t>
      </w:r>
    </w:p>
    <w:p w:rsidR="005C2874" w:rsidRPr="00ED29C4" w:rsidRDefault="005C2874" w:rsidP="005C2874">
      <w:pPr>
        <w:numPr>
          <w:ilvl w:val="0"/>
          <w:numId w:val="13"/>
        </w:numPr>
        <w:spacing w:after="200" w:line="276" w:lineRule="auto"/>
        <w:rPr>
          <w:lang w:eastAsia="en-US"/>
        </w:rPr>
      </w:pPr>
      <w:r w:rsidRPr="00ED29C4">
        <w:rPr>
          <w:lang w:eastAsia="en-US"/>
        </w:rPr>
        <w:t>Вязкостью</w:t>
      </w:r>
    </w:p>
    <w:p w:rsidR="005C2874" w:rsidRPr="00ED29C4" w:rsidRDefault="005C2874" w:rsidP="005C2874">
      <w:pPr>
        <w:rPr>
          <w:lang w:eastAsia="en-US"/>
        </w:rPr>
      </w:pPr>
      <w:r w:rsidRPr="00ED29C4">
        <w:rPr>
          <w:lang w:eastAsia="en-US"/>
        </w:rPr>
        <w:t>10.Отметьте правильный ответ</w:t>
      </w:r>
    </w:p>
    <w:p w:rsidR="005C2874" w:rsidRPr="00ED29C4" w:rsidRDefault="005C2874" w:rsidP="005C2874">
      <w:pPr>
        <w:rPr>
          <w:lang w:eastAsia="en-US"/>
        </w:rPr>
      </w:pPr>
      <w:r w:rsidRPr="00ED29C4">
        <w:rPr>
          <w:lang w:eastAsia="en-US"/>
        </w:rPr>
        <w:t xml:space="preserve">Способность металлов оказывать сопротивление твердому наконечнику называется </w:t>
      </w:r>
    </w:p>
    <w:p w:rsidR="005C2874" w:rsidRPr="00ED29C4" w:rsidRDefault="005C2874" w:rsidP="005C2874">
      <w:pPr>
        <w:numPr>
          <w:ilvl w:val="0"/>
          <w:numId w:val="14"/>
        </w:numPr>
        <w:spacing w:after="200" w:line="276" w:lineRule="auto"/>
        <w:rPr>
          <w:lang w:eastAsia="en-US"/>
        </w:rPr>
      </w:pPr>
      <w:r w:rsidRPr="00ED29C4">
        <w:rPr>
          <w:lang w:eastAsia="en-US"/>
        </w:rPr>
        <w:t>Прочностью</w:t>
      </w:r>
    </w:p>
    <w:p w:rsidR="005C2874" w:rsidRPr="00ED29C4" w:rsidRDefault="005C2874" w:rsidP="005C2874">
      <w:pPr>
        <w:numPr>
          <w:ilvl w:val="0"/>
          <w:numId w:val="14"/>
        </w:numPr>
        <w:spacing w:after="200" w:line="276" w:lineRule="auto"/>
        <w:rPr>
          <w:lang w:eastAsia="en-US"/>
        </w:rPr>
      </w:pPr>
      <w:r w:rsidRPr="00ED29C4">
        <w:rPr>
          <w:lang w:eastAsia="en-US"/>
        </w:rPr>
        <w:t>Твердостью</w:t>
      </w:r>
    </w:p>
    <w:p w:rsidR="005C2874" w:rsidRPr="00ED29C4" w:rsidRDefault="005C2874" w:rsidP="005C2874">
      <w:pPr>
        <w:numPr>
          <w:ilvl w:val="0"/>
          <w:numId w:val="14"/>
        </w:numPr>
        <w:spacing w:after="200" w:line="276" w:lineRule="auto"/>
        <w:rPr>
          <w:lang w:eastAsia="en-US"/>
        </w:rPr>
      </w:pPr>
      <w:r w:rsidRPr="00ED29C4">
        <w:rPr>
          <w:lang w:eastAsia="en-US"/>
        </w:rPr>
        <w:t>Упругостью</w:t>
      </w:r>
    </w:p>
    <w:p w:rsidR="005C2874" w:rsidRPr="00ED29C4" w:rsidRDefault="005C2874" w:rsidP="005C2874">
      <w:pPr>
        <w:numPr>
          <w:ilvl w:val="0"/>
          <w:numId w:val="15"/>
        </w:numPr>
        <w:spacing w:after="200" w:line="276" w:lineRule="auto"/>
        <w:rPr>
          <w:lang w:eastAsia="en-US"/>
        </w:rPr>
      </w:pPr>
      <w:r w:rsidRPr="00ED29C4">
        <w:rPr>
          <w:lang w:eastAsia="en-US"/>
        </w:rPr>
        <w:t>Химические элементы</w:t>
      </w:r>
    </w:p>
    <w:p w:rsidR="005C2874" w:rsidRPr="00ED29C4" w:rsidRDefault="005C2874" w:rsidP="005C2874">
      <w:pPr>
        <w:numPr>
          <w:ilvl w:val="0"/>
          <w:numId w:val="15"/>
        </w:numPr>
        <w:spacing w:after="200" w:line="276" w:lineRule="auto"/>
        <w:rPr>
          <w:lang w:eastAsia="en-US"/>
        </w:rPr>
      </w:pPr>
      <w:r w:rsidRPr="00ED29C4">
        <w:rPr>
          <w:lang w:eastAsia="en-US"/>
        </w:rPr>
        <w:t>Непрозрачные элементы</w:t>
      </w:r>
    </w:p>
    <w:p w:rsidR="009B6BC6" w:rsidRPr="00ED29C4" w:rsidRDefault="009B6BC6" w:rsidP="009B6BC6">
      <w:pPr>
        <w:pStyle w:val="aa"/>
        <w:shd w:val="clear" w:color="auto" w:fill="FFFFFF"/>
        <w:spacing w:before="0" w:beforeAutospacing="0" w:after="0" w:afterAutospacing="0"/>
        <w:ind w:left="142" w:hanging="142"/>
        <w:jc w:val="both"/>
        <w:rPr>
          <w:b/>
          <w:color w:val="000000"/>
        </w:rPr>
      </w:pPr>
      <w:r w:rsidRPr="00ED29C4">
        <w:rPr>
          <w:b/>
          <w:color w:val="000000"/>
        </w:rPr>
        <w:t>Тест№2</w:t>
      </w:r>
    </w:p>
    <w:p w:rsidR="005C2874" w:rsidRPr="00ED29C4" w:rsidRDefault="005C2874" w:rsidP="005C2874">
      <w:pPr>
        <w:jc w:val="both"/>
        <w:rPr>
          <w:b/>
          <w:lang w:eastAsia="en-US"/>
        </w:rPr>
      </w:pPr>
      <w:r w:rsidRPr="00ED29C4">
        <w:rPr>
          <w:b/>
          <w:lang w:eastAsia="en-US"/>
        </w:rPr>
        <w:t>Тема 1.</w:t>
      </w:r>
      <w:r w:rsidR="00C905D6" w:rsidRPr="00ED29C4">
        <w:rPr>
          <w:b/>
          <w:lang w:eastAsia="en-US"/>
        </w:rPr>
        <w:t>2</w:t>
      </w:r>
      <w:r w:rsidRPr="00ED29C4">
        <w:rPr>
          <w:b/>
          <w:lang w:eastAsia="en-US"/>
        </w:rPr>
        <w:t xml:space="preserve"> </w:t>
      </w:r>
      <w:r w:rsidRPr="00ED29C4">
        <w:rPr>
          <w:rFonts w:eastAsia="Calibri"/>
          <w:b/>
          <w:lang w:eastAsia="en-US"/>
        </w:rPr>
        <w:t>Закономерности процессов кристаллизации и структурообразования металлов и сплавов.</w:t>
      </w:r>
    </w:p>
    <w:p w:rsidR="005C2874" w:rsidRPr="00ED29C4" w:rsidRDefault="005C2874" w:rsidP="005C2874">
      <w:pPr>
        <w:jc w:val="both"/>
        <w:rPr>
          <w:lang w:eastAsia="en-US"/>
        </w:rPr>
      </w:pPr>
      <w:r w:rsidRPr="00ED29C4">
        <w:rPr>
          <w:b/>
        </w:rPr>
        <w:t>Структура задания</w:t>
      </w:r>
    </w:p>
    <w:p w:rsidR="005C2874" w:rsidRPr="00ED29C4" w:rsidRDefault="00AD1E22" w:rsidP="005C2874">
      <w:pPr>
        <w:jc w:val="both"/>
        <w:rPr>
          <w:i/>
        </w:rPr>
      </w:pPr>
      <w:r w:rsidRPr="00ED29C4">
        <w:rPr>
          <w:b/>
        </w:rPr>
        <w:t>1. Тип задания: тестовое задание с выбором ответа</w:t>
      </w:r>
      <w:r w:rsidRPr="00ED29C4">
        <w:rPr>
          <w:i/>
        </w:rPr>
        <w:t xml:space="preserve"> </w:t>
      </w:r>
    </w:p>
    <w:p w:rsidR="005C2874" w:rsidRPr="00ED29C4" w:rsidRDefault="005C2874" w:rsidP="005C2874">
      <w:pPr>
        <w:jc w:val="both"/>
        <w:rPr>
          <w:b/>
        </w:rPr>
      </w:pPr>
      <w:r w:rsidRPr="00ED29C4">
        <w:rPr>
          <w:b/>
        </w:rPr>
        <w:t>2. Текст задания</w:t>
      </w:r>
    </w:p>
    <w:p w:rsidR="005C2874" w:rsidRPr="00ED29C4" w:rsidRDefault="005C2874" w:rsidP="005C2874">
      <w:pPr>
        <w:rPr>
          <w:lang w:eastAsia="en-US"/>
        </w:rPr>
      </w:pPr>
      <w:r w:rsidRPr="00ED29C4">
        <w:rPr>
          <w:lang w:eastAsia="en-US"/>
        </w:rPr>
        <w:t>1.Отметьте правильный ответ</w:t>
      </w:r>
    </w:p>
    <w:p w:rsidR="005C2874" w:rsidRPr="00ED29C4" w:rsidRDefault="005C2874" w:rsidP="005C2874">
      <w:pPr>
        <w:rPr>
          <w:lang w:eastAsia="en-US"/>
        </w:rPr>
      </w:pPr>
      <w:r w:rsidRPr="00ED29C4">
        <w:rPr>
          <w:lang w:eastAsia="en-US"/>
        </w:rPr>
        <w:t>Кристаллы неправильной формы называются</w:t>
      </w:r>
    </w:p>
    <w:p w:rsidR="005C2874" w:rsidRPr="00ED29C4" w:rsidRDefault="00AD1E22" w:rsidP="006D4ECE">
      <w:pPr>
        <w:numPr>
          <w:ilvl w:val="0"/>
          <w:numId w:val="16"/>
        </w:numPr>
        <w:spacing w:after="200" w:line="276" w:lineRule="auto"/>
        <w:rPr>
          <w:lang w:eastAsia="en-US"/>
        </w:rPr>
      </w:pPr>
      <w:r w:rsidRPr="00ED29C4">
        <w:rPr>
          <w:lang w:eastAsia="en-US"/>
        </w:rPr>
        <w:t>Ц</w:t>
      </w:r>
      <w:r w:rsidR="005C2874" w:rsidRPr="00ED29C4">
        <w:rPr>
          <w:lang w:eastAsia="en-US"/>
        </w:rPr>
        <w:t>ентр кристаллизации</w:t>
      </w:r>
    </w:p>
    <w:p w:rsidR="005C2874" w:rsidRPr="00ED29C4" w:rsidRDefault="00AD1E22" w:rsidP="006D4ECE">
      <w:pPr>
        <w:numPr>
          <w:ilvl w:val="0"/>
          <w:numId w:val="16"/>
        </w:numPr>
        <w:spacing w:after="200" w:line="276" w:lineRule="auto"/>
        <w:rPr>
          <w:lang w:eastAsia="en-US"/>
        </w:rPr>
      </w:pPr>
      <w:r w:rsidRPr="00ED29C4">
        <w:rPr>
          <w:lang w:eastAsia="en-US"/>
        </w:rPr>
        <w:t>П</w:t>
      </w:r>
      <w:r w:rsidR="005C2874" w:rsidRPr="00ED29C4">
        <w:rPr>
          <w:lang w:eastAsia="en-US"/>
        </w:rPr>
        <w:t>оликристаллами</w:t>
      </w:r>
    </w:p>
    <w:p w:rsidR="005C2874" w:rsidRPr="00ED29C4" w:rsidRDefault="00AD1E22" w:rsidP="006D4ECE">
      <w:pPr>
        <w:numPr>
          <w:ilvl w:val="0"/>
          <w:numId w:val="16"/>
        </w:numPr>
        <w:spacing w:after="200" w:line="276" w:lineRule="auto"/>
        <w:rPr>
          <w:lang w:eastAsia="en-US"/>
        </w:rPr>
      </w:pPr>
      <w:r w:rsidRPr="00ED29C4">
        <w:rPr>
          <w:lang w:eastAsia="en-US"/>
        </w:rPr>
        <w:t>М</w:t>
      </w:r>
      <w:r w:rsidR="005C2874" w:rsidRPr="00ED29C4">
        <w:rPr>
          <w:lang w:eastAsia="en-US"/>
        </w:rPr>
        <w:t>онокристаллами</w:t>
      </w:r>
    </w:p>
    <w:p w:rsidR="005C2874" w:rsidRPr="00ED29C4" w:rsidRDefault="00AD1E22" w:rsidP="006D4ECE">
      <w:pPr>
        <w:numPr>
          <w:ilvl w:val="0"/>
          <w:numId w:val="16"/>
        </w:numPr>
        <w:spacing w:after="200" w:line="276" w:lineRule="auto"/>
        <w:rPr>
          <w:lang w:eastAsia="en-US"/>
        </w:rPr>
      </w:pPr>
      <w:r w:rsidRPr="00ED29C4">
        <w:rPr>
          <w:lang w:eastAsia="en-US"/>
        </w:rPr>
        <w:t>К</w:t>
      </w:r>
      <w:r w:rsidR="005C2874" w:rsidRPr="00ED29C4">
        <w:rPr>
          <w:lang w:eastAsia="en-US"/>
        </w:rPr>
        <w:t>ристаллитами</w:t>
      </w:r>
    </w:p>
    <w:p w:rsidR="005C2874" w:rsidRPr="00ED29C4" w:rsidRDefault="005C2874" w:rsidP="005C2874">
      <w:pPr>
        <w:rPr>
          <w:lang w:eastAsia="en-US"/>
        </w:rPr>
      </w:pPr>
      <w:r w:rsidRPr="00ED29C4">
        <w:rPr>
          <w:lang w:eastAsia="en-US"/>
        </w:rPr>
        <w:t>2.Отметьте правильный ответ</w:t>
      </w:r>
    </w:p>
    <w:p w:rsidR="005C2874" w:rsidRPr="00ED29C4" w:rsidRDefault="005C2874" w:rsidP="005C2874">
      <w:pPr>
        <w:rPr>
          <w:lang w:eastAsia="en-US"/>
        </w:rPr>
      </w:pPr>
      <w:r w:rsidRPr="00ED29C4">
        <w:rPr>
          <w:lang w:eastAsia="en-US"/>
        </w:rPr>
        <w:t>Группа атомов правильной формы называется</w:t>
      </w:r>
    </w:p>
    <w:p w:rsidR="005C2874" w:rsidRPr="00ED29C4" w:rsidRDefault="00AD1E22" w:rsidP="006D4ECE">
      <w:pPr>
        <w:numPr>
          <w:ilvl w:val="0"/>
          <w:numId w:val="17"/>
        </w:numPr>
        <w:spacing w:after="200" w:line="276" w:lineRule="auto"/>
        <w:rPr>
          <w:lang w:eastAsia="en-US"/>
        </w:rPr>
      </w:pPr>
      <w:r w:rsidRPr="00ED29C4">
        <w:rPr>
          <w:lang w:eastAsia="en-US"/>
        </w:rPr>
        <w:t>К</w:t>
      </w:r>
      <w:r w:rsidR="005C2874" w:rsidRPr="00ED29C4">
        <w:rPr>
          <w:lang w:eastAsia="en-US"/>
        </w:rPr>
        <w:t>ристаллитом</w:t>
      </w:r>
    </w:p>
    <w:p w:rsidR="005C2874" w:rsidRPr="00ED29C4" w:rsidRDefault="00AD1E22" w:rsidP="006D4ECE">
      <w:pPr>
        <w:numPr>
          <w:ilvl w:val="0"/>
          <w:numId w:val="17"/>
        </w:numPr>
        <w:spacing w:after="200" w:line="276" w:lineRule="auto"/>
        <w:rPr>
          <w:lang w:eastAsia="en-US"/>
        </w:rPr>
      </w:pPr>
      <w:r w:rsidRPr="00ED29C4">
        <w:rPr>
          <w:lang w:eastAsia="en-US"/>
        </w:rPr>
        <w:t>Ц</w:t>
      </w:r>
      <w:r w:rsidR="005C2874" w:rsidRPr="00ED29C4">
        <w:rPr>
          <w:lang w:eastAsia="en-US"/>
        </w:rPr>
        <w:t>ентром кристаллизации</w:t>
      </w:r>
    </w:p>
    <w:p w:rsidR="005C2874" w:rsidRPr="00ED29C4" w:rsidRDefault="00AD1E22" w:rsidP="006D4ECE">
      <w:pPr>
        <w:numPr>
          <w:ilvl w:val="0"/>
          <w:numId w:val="17"/>
        </w:numPr>
        <w:spacing w:after="200" w:line="276" w:lineRule="auto"/>
        <w:rPr>
          <w:lang w:eastAsia="en-US"/>
        </w:rPr>
      </w:pPr>
      <w:r w:rsidRPr="00ED29C4">
        <w:rPr>
          <w:lang w:eastAsia="en-US"/>
        </w:rPr>
        <w:t>М</w:t>
      </w:r>
      <w:r w:rsidR="005C2874" w:rsidRPr="00ED29C4">
        <w:rPr>
          <w:lang w:eastAsia="en-US"/>
        </w:rPr>
        <w:t>онокристаллитом</w:t>
      </w:r>
    </w:p>
    <w:p w:rsidR="005C2874" w:rsidRPr="00ED29C4" w:rsidRDefault="00AD1E22" w:rsidP="006D4ECE">
      <w:pPr>
        <w:numPr>
          <w:ilvl w:val="0"/>
          <w:numId w:val="17"/>
        </w:numPr>
        <w:spacing w:after="200" w:line="276" w:lineRule="auto"/>
        <w:rPr>
          <w:lang w:eastAsia="en-US"/>
        </w:rPr>
      </w:pPr>
      <w:r w:rsidRPr="00ED29C4">
        <w:rPr>
          <w:lang w:eastAsia="en-US"/>
        </w:rPr>
        <w:t>П</w:t>
      </w:r>
      <w:r w:rsidR="005C2874" w:rsidRPr="00ED29C4">
        <w:rPr>
          <w:lang w:eastAsia="en-US"/>
        </w:rPr>
        <w:t>оликристаллом</w:t>
      </w:r>
    </w:p>
    <w:p w:rsidR="005C2874" w:rsidRPr="00ED29C4" w:rsidRDefault="005C2874" w:rsidP="005C2874">
      <w:pPr>
        <w:rPr>
          <w:lang w:eastAsia="en-US"/>
        </w:rPr>
      </w:pPr>
      <w:r w:rsidRPr="00ED29C4">
        <w:rPr>
          <w:lang w:eastAsia="en-US"/>
        </w:rPr>
        <w:t>3.Отметьте правильный ответ</w:t>
      </w:r>
    </w:p>
    <w:p w:rsidR="005C2874" w:rsidRPr="00ED29C4" w:rsidRDefault="005C2874" w:rsidP="005C2874">
      <w:pPr>
        <w:rPr>
          <w:lang w:eastAsia="en-US"/>
        </w:rPr>
      </w:pPr>
      <w:r w:rsidRPr="00ED29C4">
        <w:rPr>
          <w:lang w:eastAsia="en-US"/>
        </w:rPr>
        <w:lastRenderedPageBreak/>
        <w:t>Усадочная раковина образуется из-за</w:t>
      </w:r>
    </w:p>
    <w:p w:rsidR="005C2874" w:rsidRPr="00ED29C4" w:rsidRDefault="00AD1E22" w:rsidP="006D4ECE">
      <w:pPr>
        <w:numPr>
          <w:ilvl w:val="0"/>
          <w:numId w:val="18"/>
        </w:numPr>
        <w:spacing w:after="200" w:line="276" w:lineRule="auto"/>
        <w:rPr>
          <w:lang w:eastAsia="en-US"/>
        </w:rPr>
      </w:pPr>
      <w:r w:rsidRPr="00ED29C4">
        <w:rPr>
          <w:lang w:eastAsia="en-US"/>
        </w:rPr>
        <w:t>З</w:t>
      </w:r>
      <w:r w:rsidR="005C2874" w:rsidRPr="00ED29C4">
        <w:rPr>
          <w:lang w:eastAsia="en-US"/>
        </w:rPr>
        <w:t>агрязненности металла</w:t>
      </w:r>
    </w:p>
    <w:p w:rsidR="005C2874" w:rsidRPr="00ED29C4" w:rsidRDefault="00AD1E22" w:rsidP="006D4ECE">
      <w:pPr>
        <w:numPr>
          <w:ilvl w:val="0"/>
          <w:numId w:val="18"/>
        </w:numPr>
        <w:spacing w:after="200" w:line="276" w:lineRule="auto"/>
        <w:rPr>
          <w:lang w:eastAsia="en-US"/>
        </w:rPr>
      </w:pPr>
      <w:r w:rsidRPr="00ED29C4">
        <w:rPr>
          <w:lang w:eastAsia="en-US"/>
        </w:rPr>
        <w:t>У</w:t>
      </w:r>
      <w:r w:rsidR="005C2874" w:rsidRPr="00ED29C4">
        <w:rPr>
          <w:lang w:eastAsia="en-US"/>
        </w:rPr>
        <w:t>дельного объема</w:t>
      </w:r>
    </w:p>
    <w:p w:rsidR="005C2874" w:rsidRPr="00ED29C4" w:rsidRDefault="00AD1E22" w:rsidP="006D4ECE">
      <w:pPr>
        <w:numPr>
          <w:ilvl w:val="0"/>
          <w:numId w:val="18"/>
        </w:numPr>
        <w:spacing w:after="200" w:line="276" w:lineRule="auto"/>
        <w:rPr>
          <w:lang w:eastAsia="en-US"/>
        </w:rPr>
      </w:pPr>
      <w:r w:rsidRPr="00ED29C4">
        <w:rPr>
          <w:lang w:eastAsia="en-US"/>
        </w:rPr>
        <w:t>Микро- и макро</w:t>
      </w:r>
      <w:r w:rsidR="005C2874" w:rsidRPr="00ED29C4">
        <w:rPr>
          <w:lang w:eastAsia="en-US"/>
        </w:rPr>
        <w:t>пор</w:t>
      </w:r>
    </w:p>
    <w:p w:rsidR="005C2874" w:rsidRPr="00ED29C4" w:rsidRDefault="00AD1E22" w:rsidP="006D4ECE">
      <w:pPr>
        <w:numPr>
          <w:ilvl w:val="0"/>
          <w:numId w:val="18"/>
        </w:numPr>
        <w:spacing w:after="200" w:line="276" w:lineRule="auto"/>
        <w:rPr>
          <w:lang w:eastAsia="en-US"/>
        </w:rPr>
      </w:pPr>
      <w:r w:rsidRPr="00ED29C4">
        <w:rPr>
          <w:lang w:eastAsia="en-US"/>
        </w:rPr>
        <w:t>Н</w:t>
      </w:r>
      <w:r w:rsidR="005C2874" w:rsidRPr="00ED29C4">
        <w:rPr>
          <w:lang w:eastAsia="en-US"/>
        </w:rPr>
        <w:t>аличия пузырей</w:t>
      </w:r>
    </w:p>
    <w:p w:rsidR="005C2874" w:rsidRPr="00ED29C4" w:rsidRDefault="005C2874" w:rsidP="005C2874">
      <w:pPr>
        <w:rPr>
          <w:lang w:eastAsia="en-US"/>
        </w:rPr>
      </w:pPr>
      <w:r w:rsidRPr="00ED29C4">
        <w:rPr>
          <w:lang w:eastAsia="en-US"/>
        </w:rPr>
        <w:t>4.Отметьте правильный ответ</w:t>
      </w:r>
    </w:p>
    <w:p w:rsidR="005C2874" w:rsidRPr="00ED29C4" w:rsidRDefault="005C2874" w:rsidP="005C2874">
      <w:pPr>
        <w:rPr>
          <w:lang w:eastAsia="en-US"/>
        </w:rPr>
      </w:pPr>
      <w:r w:rsidRPr="00ED29C4">
        <w:rPr>
          <w:lang w:eastAsia="en-US"/>
        </w:rPr>
        <w:t>Зона мелких разностных кристаллов в слитке образуется в результате</w:t>
      </w:r>
    </w:p>
    <w:p w:rsidR="005C2874" w:rsidRPr="00ED29C4" w:rsidRDefault="00AD1E22" w:rsidP="006D4ECE">
      <w:pPr>
        <w:numPr>
          <w:ilvl w:val="0"/>
          <w:numId w:val="19"/>
        </w:numPr>
        <w:spacing w:after="200" w:line="276" w:lineRule="auto"/>
        <w:rPr>
          <w:lang w:eastAsia="en-US"/>
        </w:rPr>
      </w:pPr>
      <w:r w:rsidRPr="00ED29C4">
        <w:rPr>
          <w:lang w:eastAsia="en-US"/>
        </w:rPr>
        <w:t>К</w:t>
      </w:r>
      <w:r w:rsidR="005C2874" w:rsidRPr="00ED29C4">
        <w:rPr>
          <w:lang w:eastAsia="en-US"/>
        </w:rPr>
        <w:t>ристаллизации</w:t>
      </w:r>
    </w:p>
    <w:p w:rsidR="005C2874" w:rsidRPr="00ED29C4" w:rsidRDefault="00AD1E22" w:rsidP="006D4ECE">
      <w:pPr>
        <w:numPr>
          <w:ilvl w:val="0"/>
          <w:numId w:val="19"/>
        </w:numPr>
        <w:spacing w:after="200" w:line="276" w:lineRule="auto"/>
        <w:rPr>
          <w:lang w:eastAsia="en-US"/>
        </w:rPr>
      </w:pPr>
      <w:r w:rsidRPr="00ED29C4">
        <w:rPr>
          <w:lang w:eastAsia="en-US"/>
        </w:rPr>
        <w:t>П</w:t>
      </w:r>
      <w:r w:rsidR="005C2874" w:rsidRPr="00ED29C4">
        <w:rPr>
          <w:lang w:eastAsia="en-US"/>
        </w:rPr>
        <w:t>ереохлажденной жидкости</w:t>
      </w:r>
    </w:p>
    <w:p w:rsidR="005C2874" w:rsidRPr="00ED29C4" w:rsidRDefault="00AD1E22" w:rsidP="006D4ECE">
      <w:pPr>
        <w:numPr>
          <w:ilvl w:val="0"/>
          <w:numId w:val="19"/>
        </w:numPr>
        <w:spacing w:after="200" w:line="276" w:lineRule="auto"/>
        <w:rPr>
          <w:lang w:eastAsia="en-US"/>
        </w:rPr>
      </w:pPr>
      <w:r w:rsidRPr="00ED29C4">
        <w:rPr>
          <w:lang w:eastAsia="en-US"/>
        </w:rPr>
        <w:t>Б</w:t>
      </w:r>
      <w:r w:rsidR="005C2874" w:rsidRPr="00ED29C4">
        <w:rPr>
          <w:lang w:eastAsia="en-US"/>
        </w:rPr>
        <w:t>ольшой скорости охлаждения</w:t>
      </w:r>
    </w:p>
    <w:p w:rsidR="005C2874" w:rsidRPr="00ED29C4" w:rsidRDefault="00AD1E22" w:rsidP="006D4ECE">
      <w:pPr>
        <w:numPr>
          <w:ilvl w:val="0"/>
          <w:numId w:val="19"/>
        </w:numPr>
        <w:spacing w:after="200" w:line="276" w:lineRule="auto"/>
        <w:rPr>
          <w:lang w:eastAsia="en-US"/>
        </w:rPr>
      </w:pPr>
      <w:r w:rsidRPr="00ED29C4">
        <w:rPr>
          <w:lang w:eastAsia="en-US"/>
        </w:rPr>
        <w:t>О</w:t>
      </w:r>
      <w:r w:rsidR="005C2874" w:rsidRPr="00ED29C4">
        <w:rPr>
          <w:lang w:eastAsia="en-US"/>
        </w:rPr>
        <w:t>бразования дендритов</w:t>
      </w:r>
    </w:p>
    <w:p w:rsidR="005C2874" w:rsidRPr="00ED29C4" w:rsidRDefault="005C2874" w:rsidP="005C2874">
      <w:pPr>
        <w:rPr>
          <w:lang w:eastAsia="en-US"/>
        </w:rPr>
      </w:pPr>
      <w:r w:rsidRPr="00ED29C4">
        <w:rPr>
          <w:lang w:eastAsia="en-US"/>
        </w:rPr>
        <w:t>5.Отметьте правильный ответ</w:t>
      </w:r>
    </w:p>
    <w:p w:rsidR="005C2874" w:rsidRPr="00ED29C4" w:rsidRDefault="005C2874" w:rsidP="005C2874">
      <w:pPr>
        <w:rPr>
          <w:lang w:eastAsia="en-US"/>
        </w:rPr>
      </w:pPr>
      <w:r w:rsidRPr="00ED29C4">
        <w:rPr>
          <w:lang w:eastAsia="en-US"/>
        </w:rPr>
        <w:t>Реальный кристалл имеет</w:t>
      </w:r>
    </w:p>
    <w:p w:rsidR="005C2874" w:rsidRPr="00ED29C4" w:rsidRDefault="00AD1E22" w:rsidP="006D4ECE">
      <w:pPr>
        <w:numPr>
          <w:ilvl w:val="0"/>
          <w:numId w:val="20"/>
        </w:numPr>
        <w:spacing w:after="200" w:line="276" w:lineRule="auto"/>
        <w:rPr>
          <w:lang w:eastAsia="en-US"/>
        </w:rPr>
      </w:pPr>
      <w:r w:rsidRPr="00ED29C4">
        <w:rPr>
          <w:lang w:eastAsia="en-US"/>
        </w:rPr>
        <w:t>П</w:t>
      </w:r>
      <w:r w:rsidR="005C2874" w:rsidRPr="00ED29C4">
        <w:rPr>
          <w:lang w:eastAsia="en-US"/>
        </w:rPr>
        <w:t>равильную форму</w:t>
      </w:r>
    </w:p>
    <w:p w:rsidR="005C2874" w:rsidRPr="00ED29C4" w:rsidRDefault="00AD1E22" w:rsidP="006D4ECE">
      <w:pPr>
        <w:numPr>
          <w:ilvl w:val="0"/>
          <w:numId w:val="20"/>
        </w:numPr>
        <w:spacing w:after="200" w:line="276" w:lineRule="auto"/>
        <w:rPr>
          <w:lang w:eastAsia="en-US"/>
        </w:rPr>
      </w:pPr>
      <w:r w:rsidRPr="00ED29C4">
        <w:rPr>
          <w:lang w:eastAsia="en-US"/>
        </w:rPr>
        <w:t>Д</w:t>
      </w:r>
      <w:r w:rsidR="005C2874" w:rsidRPr="00ED29C4">
        <w:rPr>
          <w:lang w:eastAsia="en-US"/>
        </w:rPr>
        <w:t>ефекты</w:t>
      </w:r>
    </w:p>
    <w:p w:rsidR="005C2874" w:rsidRPr="00ED29C4" w:rsidRDefault="00AD1E22" w:rsidP="006D4ECE">
      <w:pPr>
        <w:numPr>
          <w:ilvl w:val="0"/>
          <w:numId w:val="20"/>
        </w:numPr>
        <w:spacing w:after="200" w:line="276" w:lineRule="auto"/>
        <w:rPr>
          <w:lang w:eastAsia="en-US"/>
        </w:rPr>
      </w:pPr>
      <w:r w:rsidRPr="00ED29C4">
        <w:rPr>
          <w:lang w:eastAsia="en-US"/>
        </w:rPr>
        <w:t>Д</w:t>
      </w:r>
      <w:r w:rsidR="005C2874" w:rsidRPr="00ED29C4">
        <w:rPr>
          <w:lang w:eastAsia="en-US"/>
        </w:rPr>
        <w:t>ендритное строение</w:t>
      </w:r>
    </w:p>
    <w:p w:rsidR="005C2874" w:rsidRPr="00ED29C4" w:rsidRDefault="005C2874" w:rsidP="005C2874">
      <w:pPr>
        <w:rPr>
          <w:lang w:eastAsia="en-US"/>
        </w:rPr>
      </w:pPr>
      <w:r w:rsidRPr="00ED29C4">
        <w:rPr>
          <w:lang w:eastAsia="en-US"/>
        </w:rPr>
        <w:t>6.Дополните</w:t>
      </w:r>
    </w:p>
    <w:p w:rsidR="005C2874" w:rsidRPr="00ED29C4" w:rsidRDefault="005C2874" w:rsidP="005C2874">
      <w:pPr>
        <w:rPr>
          <w:lang w:eastAsia="en-US"/>
        </w:rPr>
      </w:pPr>
      <w:r w:rsidRPr="00ED29C4">
        <w:rPr>
          <w:lang w:eastAsia="en-US"/>
        </w:rPr>
        <w:t>Аллотропическим превращ</w:t>
      </w:r>
      <w:r w:rsidR="00AD1E22" w:rsidRPr="00ED29C4">
        <w:rPr>
          <w:lang w:eastAsia="en-US"/>
        </w:rPr>
        <w:t xml:space="preserve">ением называется изменение </w:t>
      </w:r>
    </w:p>
    <w:p w:rsidR="005C2874" w:rsidRPr="00ED29C4" w:rsidRDefault="005C2874" w:rsidP="005C2874">
      <w:pPr>
        <w:rPr>
          <w:lang w:eastAsia="en-US"/>
        </w:rPr>
      </w:pPr>
      <w:r w:rsidRPr="00ED29C4">
        <w:rPr>
          <w:lang w:eastAsia="en-US"/>
        </w:rPr>
        <w:t>7.Дополните</w:t>
      </w:r>
    </w:p>
    <w:p w:rsidR="005C2874" w:rsidRPr="00ED29C4" w:rsidRDefault="005C2874" w:rsidP="005C2874">
      <w:pPr>
        <w:rPr>
          <w:lang w:eastAsia="en-US"/>
        </w:rPr>
      </w:pPr>
      <w:r w:rsidRPr="00ED29C4">
        <w:rPr>
          <w:lang w:eastAsia="en-US"/>
        </w:rPr>
        <w:t>Кривой охлаждения называется графическое изображение процесса ...</w:t>
      </w:r>
    </w:p>
    <w:p w:rsidR="005C2874" w:rsidRPr="00ED29C4" w:rsidRDefault="005C2874" w:rsidP="005C2874">
      <w:pPr>
        <w:rPr>
          <w:lang w:eastAsia="en-US"/>
        </w:rPr>
      </w:pPr>
      <w:r w:rsidRPr="00ED29C4">
        <w:rPr>
          <w:lang w:eastAsia="en-US"/>
        </w:rPr>
        <w:t>8.Отметьте правильный ответ</w:t>
      </w:r>
    </w:p>
    <w:p w:rsidR="005C2874" w:rsidRPr="00ED29C4" w:rsidRDefault="005C2874" w:rsidP="005C2874">
      <w:pPr>
        <w:rPr>
          <w:lang w:eastAsia="en-US"/>
        </w:rPr>
      </w:pPr>
      <w:r w:rsidRPr="00ED29C4">
        <w:rPr>
          <w:lang w:eastAsia="en-US"/>
        </w:rPr>
        <w:t>Зерном называется</w:t>
      </w:r>
    </w:p>
    <w:p w:rsidR="005C2874" w:rsidRPr="00ED29C4" w:rsidRDefault="00AD1E22" w:rsidP="006D4ECE">
      <w:pPr>
        <w:numPr>
          <w:ilvl w:val="0"/>
          <w:numId w:val="21"/>
        </w:numPr>
        <w:spacing w:after="200" w:line="276" w:lineRule="auto"/>
        <w:rPr>
          <w:lang w:eastAsia="en-US"/>
        </w:rPr>
      </w:pPr>
      <w:r w:rsidRPr="00ED29C4">
        <w:rPr>
          <w:lang w:eastAsia="en-US"/>
        </w:rPr>
        <w:t>С</w:t>
      </w:r>
      <w:r w:rsidR="005C2874" w:rsidRPr="00ED29C4">
        <w:rPr>
          <w:lang w:eastAsia="en-US"/>
        </w:rPr>
        <w:t>овокупность кристаллитов</w:t>
      </w:r>
    </w:p>
    <w:p w:rsidR="005C2874" w:rsidRPr="00ED29C4" w:rsidRDefault="00AD1E22" w:rsidP="006D4ECE">
      <w:pPr>
        <w:numPr>
          <w:ilvl w:val="0"/>
          <w:numId w:val="21"/>
        </w:numPr>
        <w:spacing w:after="200" w:line="276" w:lineRule="auto"/>
        <w:rPr>
          <w:lang w:eastAsia="en-US"/>
        </w:rPr>
      </w:pPr>
      <w:r w:rsidRPr="00ED29C4">
        <w:rPr>
          <w:lang w:eastAsia="en-US"/>
        </w:rPr>
        <w:t>С</w:t>
      </w:r>
      <w:r w:rsidR="005C2874" w:rsidRPr="00ED29C4">
        <w:rPr>
          <w:lang w:eastAsia="en-US"/>
        </w:rPr>
        <w:t>овокупность кристаллов и кристаллитов</w:t>
      </w:r>
    </w:p>
    <w:p w:rsidR="005C2874" w:rsidRPr="00ED29C4" w:rsidRDefault="00AD1E22" w:rsidP="006D4ECE">
      <w:pPr>
        <w:numPr>
          <w:ilvl w:val="0"/>
          <w:numId w:val="21"/>
        </w:numPr>
        <w:spacing w:after="200" w:line="276" w:lineRule="auto"/>
        <w:rPr>
          <w:lang w:eastAsia="en-US"/>
        </w:rPr>
      </w:pPr>
      <w:r w:rsidRPr="00ED29C4">
        <w:rPr>
          <w:lang w:eastAsia="en-US"/>
        </w:rPr>
        <w:t>С</w:t>
      </w:r>
      <w:r w:rsidR="005C2874" w:rsidRPr="00ED29C4">
        <w:rPr>
          <w:lang w:eastAsia="en-US"/>
        </w:rPr>
        <w:t>овокупность кристаллов и центров кристаллизации</w:t>
      </w:r>
    </w:p>
    <w:p w:rsidR="005C2874" w:rsidRPr="00ED29C4" w:rsidRDefault="005C2874" w:rsidP="005C2874">
      <w:pPr>
        <w:rPr>
          <w:lang w:eastAsia="en-US"/>
        </w:rPr>
      </w:pPr>
      <w:r w:rsidRPr="00ED29C4">
        <w:rPr>
          <w:lang w:eastAsia="en-US"/>
        </w:rPr>
        <w:t>9.Отметьте правильный ответ</w:t>
      </w:r>
    </w:p>
    <w:p w:rsidR="005C2874" w:rsidRPr="00ED29C4" w:rsidRDefault="005C2874" w:rsidP="005C2874">
      <w:pPr>
        <w:rPr>
          <w:lang w:eastAsia="en-US"/>
        </w:rPr>
      </w:pPr>
      <w:r w:rsidRPr="00ED29C4">
        <w:rPr>
          <w:lang w:eastAsia="en-US"/>
        </w:rPr>
        <w:t>Дефект кристаллической решетки, увеличивающий прочность материала</w:t>
      </w:r>
    </w:p>
    <w:p w:rsidR="005C2874" w:rsidRPr="00ED29C4" w:rsidRDefault="005C2874" w:rsidP="006D4ECE">
      <w:pPr>
        <w:numPr>
          <w:ilvl w:val="0"/>
          <w:numId w:val="22"/>
        </w:numPr>
        <w:spacing w:after="200" w:line="276" w:lineRule="auto"/>
        <w:rPr>
          <w:lang w:eastAsia="en-US"/>
        </w:rPr>
      </w:pPr>
      <w:r w:rsidRPr="00ED29C4">
        <w:rPr>
          <w:lang w:eastAsia="en-US"/>
        </w:rPr>
        <w:t>Вакансия</w:t>
      </w:r>
    </w:p>
    <w:p w:rsidR="005C2874" w:rsidRPr="00ED29C4" w:rsidRDefault="005C2874" w:rsidP="006D4ECE">
      <w:pPr>
        <w:numPr>
          <w:ilvl w:val="0"/>
          <w:numId w:val="22"/>
        </w:numPr>
        <w:spacing w:after="200" w:line="276" w:lineRule="auto"/>
        <w:rPr>
          <w:lang w:eastAsia="en-US"/>
        </w:rPr>
      </w:pPr>
      <w:r w:rsidRPr="00ED29C4">
        <w:rPr>
          <w:lang w:eastAsia="en-US"/>
        </w:rPr>
        <w:t>Атом примеси</w:t>
      </w:r>
    </w:p>
    <w:p w:rsidR="005C2874" w:rsidRPr="00ED29C4" w:rsidRDefault="005C2874" w:rsidP="006D4ECE">
      <w:pPr>
        <w:numPr>
          <w:ilvl w:val="0"/>
          <w:numId w:val="22"/>
        </w:numPr>
        <w:spacing w:after="200" w:line="276" w:lineRule="auto"/>
        <w:rPr>
          <w:lang w:eastAsia="en-US"/>
        </w:rPr>
      </w:pPr>
      <w:r w:rsidRPr="00ED29C4">
        <w:rPr>
          <w:lang w:eastAsia="en-US"/>
        </w:rPr>
        <w:t>Дислокация</w:t>
      </w:r>
    </w:p>
    <w:p w:rsidR="005C2874" w:rsidRPr="00ED29C4" w:rsidRDefault="005C2874" w:rsidP="005C2874">
      <w:pPr>
        <w:rPr>
          <w:lang w:eastAsia="en-US"/>
        </w:rPr>
      </w:pPr>
      <w:r w:rsidRPr="00ED29C4">
        <w:rPr>
          <w:lang w:eastAsia="en-US"/>
        </w:rPr>
        <w:t>10.Отметьте правильный ответ</w:t>
      </w:r>
    </w:p>
    <w:p w:rsidR="005C2874" w:rsidRPr="00ED29C4" w:rsidRDefault="005C2874" w:rsidP="005C2874">
      <w:pPr>
        <w:rPr>
          <w:lang w:eastAsia="en-US"/>
        </w:rPr>
      </w:pPr>
      <w:r w:rsidRPr="00ED29C4">
        <w:rPr>
          <w:lang w:eastAsia="en-US"/>
        </w:rPr>
        <w:t xml:space="preserve">Большая степень переохлаждения влияет на число зародышей и скорости их роста  </w:t>
      </w:r>
    </w:p>
    <w:p w:rsidR="005C2874" w:rsidRPr="00ED29C4" w:rsidRDefault="00AD1E22" w:rsidP="006D4ECE">
      <w:pPr>
        <w:numPr>
          <w:ilvl w:val="0"/>
          <w:numId w:val="23"/>
        </w:numPr>
        <w:spacing w:after="200" w:line="276" w:lineRule="auto"/>
        <w:rPr>
          <w:lang w:eastAsia="en-US"/>
        </w:rPr>
      </w:pPr>
      <w:r w:rsidRPr="00ED29C4">
        <w:rPr>
          <w:lang w:eastAsia="en-US"/>
        </w:rPr>
        <w:t>У</w:t>
      </w:r>
      <w:r w:rsidR="005C2874" w:rsidRPr="00ED29C4">
        <w:rPr>
          <w:lang w:eastAsia="en-US"/>
        </w:rPr>
        <w:t>меньшает число зародышей и их рост</w:t>
      </w:r>
    </w:p>
    <w:p w:rsidR="005C2874" w:rsidRPr="00ED29C4" w:rsidRDefault="00AD1E22" w:rsidP="006D4ECE">
      <w:pPr>
        <w:numPr>
          <w:ilvl w:val="0"/>
          <w:numId w:val="23"/>
        </w:numPr>
        <w:spacing w:after="200" w:line="276" w:lineRule="auto"/>
        <w:rPr>
          <w:lang w:eastAsia="en-US"/>
        </w:rPr>
      </w:pPr>
      <w:r w:rsidRPr="00ED29C4">
        <w:rPr>
          <w:lang w:eastAsia="en-US"/>
        </w:rPr>
        <w:t>У</w:t>
      </w:r>
      <w:r w:rsidR="005C2874" w:rsidRPr="00ED29C4">
        <w:rPr>
          <w:lang w:eastAsia="en-US"/>
        </w:rPr>
        <w:t>величивает число зародышей, но уменьшает их рост</w:t>
      </w:r>
    </w:p>
    <w:p w:rsidR="005C2874" w:rsidRPr="00ED29C4" w:rsidRDefault="00AD1E22" w:rsidP="006D4ECE">
      <w:pPr>
        <w:numPr>
          <w:ilvl w:val="0"/>
          <w:numId w:val="23"/>
        </w:numPr>
        <w:spacing w:after="200" w:line="276" w:lineRule="auto"/>
        <w:rPr>
          <w:lang w:eastAsia="en-US"/>
        </w:rPr>
      </w:pPr>
      <w:r w:rsidRPr="00ED29C4">
        <w:rPr>
          <w:lang w:eastAsia="en-US"/>
        </w:rPr>
        <w:t>У</w:t>
      </w:r>
      <w:r w:rsidR="005C2874" w:rsidRPr="00ED29C4">
        <w:rPr>
          <w:lang w:eastAsia="en-US"/>
        </w:rPr>
        <w:t>величивает число зародышей и уменьшает их рост</w:t>
      </w:r>
    </w:p>
    <w:p w:rsidR="005C2874" w:rsidRPr="00ED29C4" w:rsidRDefault="00AD1E22" w:rsidP="006D4ECE">
      <w:pPr>
        <w:numPr>
          <w:ilvl w:val="0"/>
          <w:numId w:val="23"/>
        </w:numPr>
        <w:spacing w:after="200" w:line="276" w:lineRule="auto"/>
        <w:rPr>
          <w:lang w:eastAsia="en-US"/>
        </w:rPr>
      </w:pPr>
      <w:r w:rsidRPr="00ED29C4">
        <w:rPr>
          <w:lang w:eastAsia="en-US"/>
        </w:rPr>
        <w:lastRenderedPageBreak/>
        <w:t>П</w:t>
      </w:r>
      <w:r w:rsidR="005C2874" w:rsidRPr="00ED29C4">
        <w:rPr>
          <w:lang w:eastAsia="en-US"/>
        </w:rPr>
        <w:t>риводит к аморфному состоянию</w:t>
      </w:r>
    </w:p>
    <w:p w:rsidR="005C2874" w:rsidRPr="00ED29C4" w:rsidRDefault="005C2874" w:rsidP="005C2874">
      <w:pPr>
        <w:rPr>
          <w:lang w:eastAsia="en-US"/>
        </w:rPr>
      </w:pPr>
      <w:r w:rsidRPr="00ED29C4">
        <w:rPr>
          <w:lang w:eastAsia="en-US"/>
        </w:rPr>
        <w:t>11.Отметьте правильный ответ</w:t>
      </w:r>
    </w:p>
    <w:p w:rsidR="005C2874" w:rsidRPr="00ED29C4" w:rsidRDefault="005C2874" w:rsidP="005C2874">
      <w:pPr>
        <w:rPr>
          <w:lang w:eastAsia="en-US"/>
        </w:rPr>
      </w:pPr>
      <w:r w:rsidRPr="00ED29C4">
        <w:rPr>
          <w:lang w:eastAsia="en-US"/>
        </w:rPr>
        <w:t>Процесс искусственного измельчения зерна называется</w:t>
      </w:r>
    </w:p>
    <w:p w:rsidR="005C2874" w:rsidRPr="00ED29C4" w:rsidRDefault="00AD1E22" w:rsidP="006D4ECE">
      <w:pPr>
        <w:numPr>
          <w:ilvl w:val="0"/>
          <w:numId w:val="24"/>
        </w:numPr>
        <w:spacing w:after="200" w:line="276" w:lineRule="auto"/>
        <w:rPr>
          <w:lang w:eastAsia="en-US"/>
        </w:rPr>
      </w:pPr>
      <w:r w:rsidRPr="00ED29C4">
        <w:rPr>
          <w:lang w:eastAsia="en-US"/>
        </w:rPr>
        <w:t>М</w:t>
      </w:r>
      <w:r w:rsidR="005C2874" w:rsidRPr="00ED29C4">
        <w:rPr>
          <w:lang w:eastAsia="en-US"/>
        </w:rPr>
        <w:t>одифицированием</w:t>
      </w:r>
    </w:p>
    <w:p w:rsidR="005C2874" w:rsidRPr="00ED29C4" w:rsidRDefault="00AD1E22" w:rsidP="006D4ECE">
      <w:pPr>
        <w:numPr>
          <w:ilvl w:val="0"/>
          <w:numId w:val="24"/>
        </w:numPr>
        <w:spacing w:after="200" w:line="276" w:lineRule="auto"/>
        <w:rPr>
          <w:lang w:eastAsia="en-US"/>
        </w:rPr>
      </w:pPr>
      <w:r w:rsidRPr="00ED29C4">
        <w:rPr>
          <w:lang w:eastAsia="en-US"/>
        </w:rPr>
        <w:t>Р</w:t>
      </w:r>
      <w:r w:rsidR="005C2874" w:rsidRPr="00ED29C4">
        <w:rPr>
          <w:lang w:eastAsia="en-US"/>
        </w:rPr>
        <w:t>остом зерен</w:t>
      </w:r>
    </w:p>
    <w:p w:rsidR="005C2874" w:rsidRPr="00ED29C4" w:rsidRDefault="00AD1E22" w:rsidP="006D4ECE">
      <w:pPr>
        <w:numPr>
          <w:ilvl w:val="0"/>
          <w:numId w:val="24"/>
        </w:numPr>
        <w:spacing w:after="200" w:line="276" w:lineRule="auto"/>
        <w:rPr>
          <w:lang w:eastAsia="en-US"/>
        </w:rPr>
      </w:pPr>
      <w:r w:rsidRPr="00ED29C4">
        <w:rPr>
          <w:lang w:eastAsia="en-US"/>
        </w:rPr>
        <w:t>О</w:t>
      </w:r>
      <w:r w:rsidR="005C2874" w:rsidRPr="00ED29C4">
        <w:rPr>
          <w:lang w:eastAsia="en-US"/>
        </w:rPr>
        <w:t>бразованием</w:t>
      </w:r>
    </w:p>
    <w:p w:rsidR="005C2874" w:rsidRPr="00ED29C4" w:rsidRDefault="00AD1E22" w:rsidP="006D4ECE">
      <w:pPr>
        <w:numPr>
          <w:ilvl w:val="0"/>
          <w:numId w:val="24"/>
        </w:numPr>
        <w:spacing w:after="200" w:line="276" w:lineRule="auto"/>
        <w:rPr>
          <w:lang w:eastAsia="en-US"/>
        </w:rPr>
      </w:pPr>
      <w:r w:rsidRPr="00ED29C4">
        <w:rPr>
          <w:lang w:eastAsia="en-US"/>
        </w:rPr>
        <w:t>Р</w:t>
      </w:r>
      <w:r w:rsidR="005C2874" w:rsidRPr="00ED29C4">
        <w:rPr>
          <w:lang w:eastAsia="en-US"/>
        </w:rPr>
        <w:t>остом кристаллов</w:t>
      </w:r>
    </w:p>
    <w:p w:rsidR="005C2874" w:rsidRPr="00ED29C4" w:rsidRDefault="005C2874" w:rsidP="005C2874">
      <w:pPr>
        <w:rPr>
          <w:lang w:eastAsia="en-US"/>
        </w:rPr>
      </w:pPr>
      <w:r w:rsidRPr="00ED29C4">
        <w:rPr>
          <w:lang w:eastAsia="en-US"/>
        </w:rPr>
        <w:t>12.Отметьте правильный ответ</w:t>
      </w:r>
    </w:p>
    <w:p w:rsidR="005C2874" w:rsidRPr="00ED29C4" w:rsidRDefault="005C2874" w:rsidP="005C2874">
      <w:pPr>
        <w:rPr>
          <w:lang w:eastAsia="en-US"/>
        </w:rPr>
      </w:pPr>
      <w:r w:rsidRPr="00ED29C4">
        <w:rPr>
          <w:lang w:eastAsia="en-US"/>
        </w:rPr>
        <w:t>Кристалл древовидной формы называется</w:t>
      </w:r>
    </w:p>
    <w:p w:rsidR="005C2874" w:rsidRPr="00ED29C4" w:rsidRDefault="00AD1E22" w:rsidP="006D4ECE">
      <w:pPr>
        <w:numPr>
          <w:ilvl w:val="0"/>
          <w:numId w:val="25"/>
        </w:numPr>
        <w:spacing w:after="200" w:line="276" w:lineRule="auto"/>
        <w:rPr>
          <w:lang w:eastAsia="en-US"/>
        </w:rPr>
      </w:pPr>
      <w:r w:rsidRPr="00ED29C4">
        <w:rPr>
          <w:lang w:eastAsia="en-US"/>
        </w:rPr>
        <w:t>Д</w:t>
      </w:r>
      <w:r w:rsidR="005C2874" w:rsidRPr="00ED29C4">
        <w:rPr>
          <w:lang w:eastAsia="en-US"/>
        </w:rPr>
        <w:t>еревом</w:t>
      </w:r>
    </w:p>
    <w:p w:rsidR="005C2874" w:rsidRPr="00ED29C4" w:rsidRDefault="00AD1E22" w:rsidP="006D4ECE">
      <w:pPr>
        <w:numPr>
          <w:ilvl w:val="0"/>
          <w:numId w:val="25"/>
        </w:numPr>
        <w:spacing w:after="200" w:line="276" w:lineRule="auto"/>
        <w:rPr>
          <w:lang w:eastAsia="en-US"/>
        </w:rPr>
      </w:pPr>
      <w:r w:rsidRPr="00ED29C4">
        <w:rPr>
          <w:lang w:eastAsia="en-US"/>
        </w:rPr>
        <w:t>Д</w:t>
      </w:r>
      <w:r w:rsidR="005C2874" w:rsidRPr="00ED29C4">
        <w:rPr>
          <w:lang w:eastAsia="en-US"/>
        </w:rPr>
        <w:t>ендритом</w:t>
      </w:r>
    </w:p>
    <w:p w:rsidR="005C2874" w:rsidRPr="00ED29C4" w:rsidRDefault="00AD1E22" w:rsidP="006D4ECE">
      <w:pPr>
        <w:numPr>
          <w:ilvl w:val="0"/>
          <w:numId w:val="25"/>
        </w:numPr>
        <w:spacing w:after="200" w:line="276" w:lineRule="auto"/>
        <w:rPr>
          <w:lang w:eastAsia="en-US"/>
        </w:rPr>
      </w:pPr>
      <w:r w:rsidRPr="00ED29C4">
        <w:rPr>
          <w:lang w:eastAsia="en-US"/>
        </w:rPr>
        <w:t>И</w:t>
      </w:r>
      <w:r w:rsidR="005C2874" w:rsidRPr="00ED29C4">
        <w:rPr>
          <w:lang w:eastAsia="en-US"/>
        </w:rPr>
        <w:t>гольчатым кристаллом</w:t>
      </w:r>
    </w:p>
    <w:p w:rsidR="005C2874" w:rsidRPr="00ED29C4" w:rsidRDefault="00AD1E22" w:rsidP="006D4ECE">
      <w:pPr>
        <w:numPr>
          <w:ilvl w:val="0"/>
          <w:numId w:val="25"/>
        </w:numPr>
        <w:spacing w:after="200" w:line="276" w:lineRule="auto"/>
        <w:rPr>
          <w:lang w:eastAsia="en-US"/>
        </w:rPr>
      </w:pPr>
      <w:r w:rsidRPr="00ED29C4">
        <w:rPr>
          <w:lang w:eastAsia="en-US"/>
        </w:rPr>
        <w:t>К</w:t>
      </w:r>
      <w:r w:rsidR="005C2874" w:rsidRPr="00ED29C4">
        <w:rPr>
          <w:lang w:eastAsia="en-US"/>
        </w:rPr>
        <w:t>ристаллитом</w:t>
      </w:r>
    </w:p>
    <w:p w:rsidR="00F24B3E" w:rsidRPr="00ED29C4" w:rsidRDefault="00F24B3E" w:rsidP="00F24B3E">
      <w:pPr>
        <w:pStyle w:val="aa"/>
        <w:shd w:val="clear" w:color="auto" w:fill="FFFFFF"/>
        <w:spacing w:before="0" w:beforeAutospacing="0" w:after="0" w:afterAutospacing="0"/>
        <w:ind w:left="1080" w:hanging="1080"/>
        <w:rPr>
          <w:b/>
          <w:color w:val="000000"/>
        </w:rPr>
      </w:pPr>
      <w:r w:rsidRPr="00ED29C4">
        <w:rPr>
          <w:b/>
          <w:color w:val="000000"/>
        </w:rPr>
        <w:t>Тест№3</w:t>
      </w:r>
    </w:p>
    <w:p w:rsidR="005C2874" w:rsidRPr="00ED29C4" w:rsidRDefault="005C2874" w:rsidP="005C2874">
      <w:pPr>
        <w:jc w:val="both"/>
        <w:rPr>
          <w:b/>
          <w:lang w:eastAsia="en-US"/>
        </w:rPr>
      </w:pPr>
      <w:r w:rsidRPr="00ED29C4">
        <w:rPr>
          <w:b/>
          <w:lang w:eastAsia="en-US"/>
        </w:rPr>
        <w:t>Тема 1.</w:t>
      </w:r>
      <w:r w:rsidR="00C905D6" w:rsidRPr="00ED29C4">
        <w:rPr>
          <w:b/>
          <w:lang w:eastAsia="en-US"/>
        </w:rPr>
        <w:t>3</w:t>
      </w:r>
      <w:r w:rsidRPr="00ED29C4">
        <w:rPr>
          <w:b/>
          <w:lang w:eastAsia="en-US"/>
        </w:rPr>
        <w:t>.</w:t>
      </w:r>
      <w:r w:rsidR="00C905D6" w:rsidRPr="00ED29C4">
        <w:rPr>
          <w:b/>
          <w:lang w:eastAsia="en-US"/>
        </w:rPr>
        <w:t xml:space="preserve"> </w:t>
      </w:r>
      <w:r w:rsidRPr="00ED29C4">
        <w:rPr>
          <w:rFonts w:eastAsia="Calibri"/>
          <w:b/>
          <w:lang w:eastAsia="en-US"/>
        </w:rPr>
        <w:t>Формирование структуры деформированных металлов и сплавов.</w:t>
      </w:r>
    </w:p>
    <w:p w:rsidR="005C2874" w:rsidRPr="00ED29C4" w:rsidRDefault="005C2874" w:rsidP="005C2874">
      <w:pPr>
        <w:jc w:val="both"/>
        <w:rPr>
          <w:lang w:eastAsia="en-US"/>
        </w:rPr>
      </w:pPr>
      <w:r w:rsidRPr="00ED29C4">
        <w:rPr>
          <w:b/>
        </w:rPr>
        <w:t>Структура задания</w:t>
      </w:r>
    </w:p>
    <w:p w:rsidR="005C2874" w:rsidRPr="00ED29C4" w:rsidRDefault="005C2874" w:rsidP="005C2874">
      <w:pPr>
        <w:jc w:val="both"/>
        <w:rPr>
          <w:i/>
        </w:rPr>
      </w:pPr>
      <w:r w:rsidRPr="00ED29C4">
        <w:rPr>
          <w:b/>
        </w:rPr>
        <w:t>1. Тип задания</w:t>
      </w:r>
      <w:r w:rsidR="00AD1E22" w:rsidRPr="00ED29C4">
        <w:rPr>
          <w:b/>
        </w:rPr>
        <w:t>:</w:t>
      </w:r>
      <w:r w:rsidRPr="00ED29C4">
        <w:rPr>
          <w:b/>
        </w:rPr>
        <w:t xml:space="preserve"> </w:t>
      </w:r>
      <w:r w:rsidR="00AD1E22" w:rsidRPr="00ED29C4">
        <w:rPr>
          <w:b/>
        </w:rPr>
        <w:t>тестовое задание с выбором ответа</w:t>
      </w:r>
    </w:p>
    <w:p w:rsidR="005C2874" w:rsidRPr="00ED29C4" w:rsidRDefault="005C2874" w:rsidP="005C2874">
      <w:pPr>
        <w:jc w:val="both"/>
        <w:rPr>
          <w:b/>
        </w:rPr>
      </w:pPr>
      <w:r w:rsidRPr="00ED29C4">
        <w:rPr>
          <w:b/>
        </w:rPr>
        <w:t>2. Текст задания</w:t>
      </w:r>
    </w:p>
    <w:p w:rsidR="005C2874" w:rsidRPr="00ED29C4" w:rsidRDefault="005C2874" w:rsidP="005C2874">
      <w:pPr>
        <w:rPr>
          <w:lang w:eastAsia="en-US"/>
        </w:rPr>
      </w:pPr>
      <w:r w:rsidRPr="00ED29C4">
        <w:rPr>
          <w:b/>
          <w:lang w:eastAsia="en-US"/>
        </w:rPr>
        <w:t>1.</w:t>
      </w:r>
      <w:r w:rsidRPr="00ED29C4">
        <w:rPr>
          <w:lang w:eastAsia="en-US"/>
        </w:rPr>
        <w:t>Отметьте правильный ответ</w:t>
      </w:r>
    </w:p>
    <w:p w:rsidR="005C2874" w:rsidRPr="00ED29C4" w:rsidRDefault="005C2874" w:rsidP="005C2874">
      <w:pPr>
        <w:rPr>
          <w:lang w:eastAsia="en-US"/>
        </w:rPr>
      </w:pPr>
      <w:r w:rsidRPr="00ED29C4">
        <w:rPr>
          <w:lang w:eastAsia="en-US"/>
        </w:rPr>
        <w:t>Наличие в изделии механических надрезов, называют</w:t>
      </w:r>
    </w:p>
    <w:p w:rsidR="005C2874" w:rsidRPr="00ED29C4" w:rsidRDefault="00AD1E22" w:rsidP="006D4ECE">
      <w:pPr>
        <w:numPr>
          <w:ilvl w:val="0"/>
          <w:numId w:val="26"/>
        </w:numPr>
        <w:spacing w:after="200" w:line="276" w:lineRule="auto"/>
        <w:rPr>
          <w:lang w:eastAsia="en-US"/>
        </w:rPr>
      </w:pPr>
      <w:r w:rsidRPr="00ED29C4">
        <w:rPr>
          <w:lang w:eastAsia="en-US"/>
        </w:rPr>
        <w:t>Д</w:t>
      </w:r>
      <w:r w:rsidR="005C2874" w:rsidRPr="00ED29C4">
        <w:rPr>
          <w:lang w:eastAsia="en-US"/>
        </w:rPr>
        <w:t>ефектом</w:t>
      </w:r>
    </w:p>
    <w:p w:rsidR="005C2874" w:rsidRPr="00ED29C4" w:rsidRDefault="00AD1E22" w:rsidP="006D4ECE">
      <w:pPr>
        <w:numPr>
          <w:ilvl w:val="0"/>
          <w:numId w:val="26"/>
        </w:numPr>
        <w:spacing w:after="200" w:line="276" w:lineRule="auto"/>
        <w:rPr>
          <w:lang w:eastAsia="en-US"/>
        </w:rPr>
      </w:pPr>
      <w:r w:rsidRPr="00ED29C4">
        <w:rPr>
          <w:lang w:eastAsia="en-US"/>
        </w:rPr>
        <w:t>К</w:t>
      </w:r>
      <w:r w:rsidR="005C2874" w:rsidRPr="00ED29C4">
        <w:rPr>
          <w:lang w:eastAsia="en-US"/>
        </w:rPr>
        <w:t>онцентратором напряжений</w:t>
      </w:r>
    </w:p>
    <w:p w:rsidR="005C2874" w:rsidRPr="00ED29C4" w:rsidRDefault="00AD1E22" w:rsidP="006D4ECE">
      <w:pPr>
        <w:numPr>
          <w:ilvl w:val="0"/>
          <w:numId w:val="26"/>
        </w:numPr>
        <w:spacing w:after="200" w:line="276" w:lineRule="auto"/>
        <w:rPr>
          <w:lang w:eastAsia="en-US"/>
        </w:rPr>
      </w:pPr>
      <w:r w:rsidRPr="00ED29C4">
        <w:rPr>
          <w:lang w:eastAsia="en-US"/>
        </w:rPr>
        <w:t>Н</w:t>
      </w:r>
      <w:r w:rsidR="005C2874" w:rsidRPr="00ED29C4">
        <w:rPr>
          <w:lang w:eastAsia="en-US"/>
        </w:rPr>
        <w:t>ормальными напряжениями</w:t>
      </w:r>
    </w:p>
    <w:p w:rsidR="005C2874" w:rsidRPr="00ED29C4" w:rsidRDefault="00AD1E22" w:rsidP="006D4ECE">
      <w:pPr>
        <w:numPr>
          <w:ilvl w:val="0"/>
          <w:numId w:val="26"/>
        </w:numPr>
        <w:spacing w:after="200" w:line="276" w:lineRule="auto"/>
        <w:rPr>
          <w:lang w:eastAsia="en-US"/>
        </w:rPr>
      </w:pPr>
      <w:r w:rsidRPr="00ED29C4">
        <w:rPr>
          <w:lang w:eastAsia="en-US"/>
        </w:rPr>
        <w:t>К</w:t>
      </w:r>
      <w:r w:rsidR="005C2874" w:rsidRPr="00ED29C4">
        <w:rPr>
          <w:lang w:eastAsia="en-US"/>
        </w:rPr>
        <w:t>асательными напряжениями</w:t>
      </w:r>
    </w:p>
    <w:p w:rsidR="005C2874" w:rsidRPr="00ED29C4" w:rsidRDefault="005C2874" w:rsidP="005C2874">
      <w:pPr>
        <w:rPr>
          <w:lang w:eastAsia="en-US"/>
        </w:rPr>
      </w:pPr>
      <w:r w:rsidRPr="00ED29C4">
        <w:rPr>
          <w:lang w:eastAsia="en-US"/>
        </w:rPr>
        <w:t>2.Отметьте правильный ответ</w:t>
      </w:r>
    </w:p>
    <w:p w:rsidR="005C2874" w:rsidRPr="00ED29C4" w:rsidRDefault="005C2874" w:rsidP="005C2874">
      <w:pPr>
        <w:rPr>
          <w:lang w:eastAsia="en-US"/>
        </w:rPr>
      </w:pPr>
      <w:r w:rsidRPr="00ED29C4">
        <w:rPr>
          <w:lang w:eastAsia="en-US"/>
        </w:rPr>
        <w:t>Смещение отдельных частей кристалла, называется</w:t>
      </w:r>
    </w:p>
    <w:p w:rsidR="005C2874" w:rsidRPr="00ED29C4" w:rsidRDefault="00AD1E22" w:rsidP="006D4ECE">
      <w:pPr>
        <w:numPr>
          <w:ilvl w:val="0"/>
          <w:numId w:val="27"/>
        </w:numPr>
        <w:spacing w:after="200" w:line="276" w:lineRule="auto"/>
        <w:rPr>
          <w:lang w:eastAsia="en-US"/>
        </w:rPr>
      </w:pPr>
      <w:r w:rsidRPr="00ED29C4">
        <w:rPr>
          <w:lang w:eastAsia="en-US"/>
        </w:rPr>
        <w:t>Д</w:t>
      </w:r>
      <w:r w:rsidR="005C2874" w:rsidRPr="00ED29C4">
        <w:rPr>
          <w:lang w:eastAsia="en-US"/>
        </w:rPr>
        <w:t>еформацией</w:t>
      </w:r>
    </w:p>
    <w:p w:rsidR="005C2874" w:rsidRPr="00ED29C4" w:rsidRDefault="00AD1E22" w:rsidP="006D4ECE">
      <w:pPr>
        <w:numPr>
          <w:ilvl w:val="0"/>
          <w:numId w:val="27"/>
        </w:numPr>
        <w:spacing w:after="200" w:line="276" w:lineRule="auto"/>
        <w:rPr>
          <w:lang w:eastAsia="en-US"/>
        </w:rPr>
      </w:pPr>
      <w:r w:rsidRPr="00ED29C4">
        <w:rPr>
          <w:lang w:eastAsia="en-US"/>
        </w:rPr>
        <w:t>Н</w:t>
      </w:r>
      <w:r w:rsidR="005C2874" w:rsidRPr="00ED29C4">
        <w:rPr>
          <w:lang w:eastAsia="en-US"/>
        </w:rPr>
        <w:t>апряжением</w:t>
      </w:r>
    </w:p>
    <w:p w:rsidR="005C2874" w:rsidRPr="00ED29C4" w:rsidRDefault="00AD1E22" w:rsidP="006D4ECE">
      <w:pPr>
        <w:numPr>
          <w:ilvl w:val="0"/>
          <w:numId w:val="27"/>
        </w:numPr>
        <w:spacing w:after="200" w:line="276" w:lineRule="auto"/>
        <w:rPr>
          <w:lang w:eastAsia="en-US"/>
        </w:rPr>
      </w:pPr>
      <w:r w:rsidRPr="00ED29C4">
        <w:rPr>
          <w:lang w:eastAsia="en-US"/>
        </w:rPr>
        <w:t>Р</w:t>
      </w:r>
      <w:r w:rsidR="005C2874" w:rsidRPr="00ED29C4">
        <w:rPr>
          <w:lang w:eastAsia="en-US"/>
        </w:rPr>
        <w:t>астяжением</w:t>
      </w:r>
    </w:p>
    <w:p w:rsidR="005C2874" w:rsidRPr="00ED29C4" w:rsidRDefault="00AD1E22" w:rsidP="006D4ECE">
      <w:pPr>
        <w:numPr>
          <w:ilvl w:val="0"/>
          <w:numId w:val="27"/>
        </w:numPr>
        <w:spacing w:after="200" w:line="276" w:lineRule="auto"/>
        <w:rPr>
          <w:lang w:eastAsia="en-US"/>
        </w:rPr>
      </w:pPr>
      <w:r w:rsidRPr="00ED29C4">
        <w:rPr>
          <w:lang w:eastAsia="en-US"/>
        </w:rPr>
        <w:t>С</w:t>
      </w:r>
      <w:r w:rsidR="005C2874" w:rsidRPr="00ED29C4">
        <w:rPr>
          <w:lang w:eastAsia="en-US"/>
        </w:rPr>
        <w:t>опряжением</w:t>
      </w:r>
    </w:p>
    <w:p w:rsidR="005C2874" w:rsidRPr="00ED29C4" w:rsidRDefault="005C2874" w:rsidP="005C2874">
      <w:pPr>
        <w:rPr>
          <w:lang w:eastAsia="en-US"/>
        </w:rPr>
      </w:pPr>
      <w:r w:rsidRPr="00ED29C4">
        <w:rPr>
          <w:lang w:eastAsia="en-US"/>
        </w:rPr>
        <w:t>3.Отметьте правильный ответ</w:t>
      </w:r>
    </w:p>
    <w:p w:rsidR="005C2874" w:rsidRPr="00ED29C4" w:rsidRDefault="005C2874" w:rsidP="005C2874">
      <w:pPr>
        <w:rPr>
          <w:lang w:eastAsia="en-US"/>
        </w:rPr>
      </w:pPr>
      <w:r w:rsidRPr="00ED29C4">
        <w:rPr>
          <w:lang w:eastAsia="en-US"/>
        </w:rPr>
        <w:t>Увеличение плотности дислокаций приводит к</w:t>
      </w:r>
    </w:p>
    <w:p w:rsidR="005C2874" w:rsidRPr="00ED29C4" w:rsidRDefault="00AD1E22" w:rsidP="006D4ECE">
      <w:pPr>
        <w:numPr>
          <w:ilvl w:val="0"/>
          <w:numId w:val="28"/>
        </w:numPr>
        <w:spacing w:after="200" w:line="276" w:lineRule="auto"/>
        <w:rPr>
          <w:lang w:eastAsia="en-US"/>
        </w:rPr>
      </w:pPr>
      <w:r w:rsidRPr="00ED29C4">
        <w:rPr>
          <w:lang w:eastAsia="en-US"/>
        </w:rPr>
        <w:t>Т</w:t>
      </w:r>
      <w:r w:rsidR="005C2874" w:rsidRPr="00ED29C4">
        <w:rPr>
          <w:lang w:eastAsia="en-US"/>
        </w:rPr>
        <w:t>рещинам</w:t>
      </w:r>
    </w:p>
    <w:p w:rsidR="005C2874" w:rsidRPr="00ED29C4" w:rsidRDefault="00AD1E22" w:rsidP="006D4ECE">
      <w:pPr>
        <w:numPr>
          <w:ilvl w:val="0"/>
          <w:numId w:val="28"/>
        </w:numPr>
        <w:spacing w:after="200" w:line="276" w:lineRule="auto"/>
        <w:rPr>
          <w:lang w:eastAsia="en-US"/>
        </w:rPr>
      </w:pPr>
      <w:r w:rsidRPr="00ED29C4">
        <w:rPr>
          <w:lang w:eastAsia="en-US"/>
        </w:rPr>
        <w:t>Н</w:t>
      </w:r>
      <w:r w:rsidR="005C2874" w:rsidRPr="00ED29C4">
        <w:rPr>
          <w:lang w:eastAsia="en-US"/>
        </w:rPr>
        <w:t>аклепу</w:t>
      </w:r>
    </w:p>
    <w:p w:rsidR="005C2874" w:rsidRPr="00ED29C4" w:rsidRDefault="00AD1E22" w:rsidP="006D4ECE">
      <w:pPr>
        <w:numPr>
          <w:ilvl w:val="0"/>
          <w:numId w:val="28"/>
        </w:numPr>
        <w:spacing w:after="200" w:line="276" w:lineRule="auto"/>
        <w:rPr>
          <w:lang w:eastAsia="en-US"/>
        </w:rPr>
      </w:pPr>
      <w:r w:rsidRPr="00ED29C4">
        <w:rPr>
          <w:lang w:eastAsia="en-US"/>
        </w:rPr>
        <w:t>У</w:t>
      </w:r>
      <w:r w:rsidR="005C2874" w:rsidRPr="00ED29C4">
        <w:rPr>
          <w:lang w:eastAsia="en-US"/>
        </w:rPr>
        <w:t>величению пластичности</w:t>
      </w:r>
    </w:p>
    <w:p w:rsidR="005C2874" w:rsidRPr="00ED29C4" w:rsidRDefault="00AD1E22" w:rsidP="006D4ECE">
      <w:pPr>
        <w:numPr>
          <w:ilvl w:val="0"/>
          <w:numId w:val="28"/>
        </w:numPr>
        <w:spacing w:after="200" w:line="276" w:lineRule="auto"/>
        <w:rPr>
          <w:lang w:eastAsia="en-US"/>
        </w:rPr>
      </w:pPr>
      <w:r w:rsidRPr="00ED29C4">
        <w:rPr>
          <w:lang w:eastAsia="en-US"/>
        </w:rPr>
        <w:lastRenderedPageBreak/>
        <w:t>У</w:t>
      </w:r>
      <w:r w:rsidR="005C2874" w:rsidRPr="00ED29C4">
        <w:rPr>
          <w:lang w:eastAsia="en-US"/>
        </w:rPr>
        <w:t>величению плотности металла</w:t>
      </w:r>
    </w:p>
    <w:p w:rsidR="005C2874" w:rsidRPr="00ED29C4" w:rsidRDefault="005C2874" w:rsidP="005C2874">
      <w:pPr>
        <w:rPr>
          <w:lang w:eastAsia="en-US"/>
        </w:rPr>
      </w:pPr>
      <w:r w:rsidRPr="00ED29C4">
        <w:rPr>
          <w:lang w:eastAsia="en-US"/>
        </w:rPr>
        <w:t>4.Отметьте правильный ответ</w:t>
      </w:r>
    </w:p>
    <w:p w:rsidR="005C2874" w:rsidRPr="00ED29C4" w:rsidRDefault="005C2874" w:rsidP="005C2874">
      <w:pPr>
        <w:rPr>
          <w:lang w:eastAsia="en-US"/>
        </w:rPr>
      </w:pPr>
      <w:r w:rsidRPr="00ED29C4">
        <w:rPr>
          <w:lang w:eastAsia="en-US"/>
        </w:rPr>
        <w:t>При полигонизации в металле протекают изменения,</w:t>
      </w:r>
      <w:r w:rsidR="00AD1E22" w:rsidRPr="00ED29C4">
        <w:rPr>
          <w:lang w:eastAsia="en-US"/>
        </w:rPr>
        <w:t xml:space="preserve"> </w:t>
      </w:r>
      <w:r w:rsidRPr="00ED29C4">
        <w:rPr>
          <w:lang w:eastAsia="en-US"/>
        </w:rPr>
        <w:t>такие как ...</w:t>
      </w:r>
    </w:p>
    <w:p w:rsidR="005C2874" w:rsidRPr="00ED29C4" w:rsidRDefault="00AD1E22" w:rsidP="006D4ECE">
      <w:pPr>
        <w:numPr>
          <w:ilvl w:val="0"/>
          <w:numId w:val="29"/>
        </w:numPr>
        <w:spacing w:after="200" w:line="276" w:lineRule="auto"/>
        <w:rPr>
          <w:lang w:eastAsia="en-US"/>
        </w:rPr>
      </w:pPr>
      <w:r w:rsidRPr="00ED29C4">
        <w:rPr>
          <w:lang w:eastAsia="en-US"/>
        </w:rPr>
        <w:t>В</w:t>
      </w:r>
      <w:r w:rsidR="005C2874" w:rsidRPr="00ED29C4">
        <w:rPr>
          <w:lang w:eastAsia="en-US"/>
        </w:rPr>
        <w:t>торая стадия возврата</w:t>
      </w:r>
    </w:p>
    <w:p w:rsidR="005C2874" w:rsidRPr="00ED29C4" w:rsidRDefault="00AD1E22" w:rsidP="006D4ECE">
      <w:pPr>
        <w:numPr>
          <w:ilvl w:val="0"/>
          <w:numId w:val="29"/>
        </w:numPr>
        <w:spacing w:after="200" w:line="276" w:lineRule="auto"/>
        <w:rPr>
          <w:lang w:eastAsia="en-US"/>
        </w:rPr>
      </w:pPr>
      <w:r w:rsidRPr="00ED29C4">
        <w:rPr>
          <w:lang w:eastAsia="en-US"/>
        </w:rPr>
        <w:t>О</w:t>
      </w:r>
      <w:r w:rsidR="005C2874" w:rsidRPr="00ED29C4">
        <w:rPr>
          <w:lang w:eastAsia="en-US"/>
        </w:rPr>
        <w:t>бразование зёрен</w:t>
      </w:r>
    </w:p>
    <w:p w:rsidR="005C2874" w:rsidRPr="00ED29C4" w:rsidRDefault="00AD1E22" w:rsidP="006D4ECE">
      <w:pPr>
        <w:numPr>
          <w:ilvl w:val="0"/>
          <w:numId w:val="29"/>
        </w:numPr>
        <w:spacing w:after="200" w:line="276" w:lineRule="auto"/>
        <w:rPr>
          <w:lang w:eastAsia="en-US"/>
        </w:rPr>
      </w:pPr>
      <w:r w:rsidRPr="00ED29C4">
        <w:rPr>
          <w:lang w:eastAsia="en-US"/>
        </w:rPr>
        <w:t>О</w:t>
      </w:r>
      <w:r w:rsidR="005C2874" w:rsidRPr="00ED29C4">
        <w:rPr>
          <w:lang w:eastAsia="en-US"/>
        </w:rPr>
        <w:t>бразование вакансий</w:t>
      </w:r>
    </w:p>
    <w:p w:rsidR="005C2874" w:rsidRPr="00ED29C4" w:rsidRDefault="00AD1E22" w:rsidP="006D4ECE">
      <w:pPr>
        <w:numPr>
          <w:ilvl w:val="0"/>
          <w:numId w:val="29"/>
        </w:numPr>
        <w:spacing w:after="200" w:line="276" w:lineRule="auto"/>
        <w:rPr>
          <w:lang w:eastAsia="en-US"/>
        </w:rPr>
      </w:pPr>
      <w:r w:rsidRPr="00ED29C4">
        <w:rPr>
          <w:lang w:eastAsia="en-US"/>
        </w:rPr>
        <w:t>Ф</w:t>
      </w:r>
      <w:r w:rsidR="005C2874" w:rsidRPr="00ED29C4">
        <w:rPr>
          <w:lang w:eastAsia="en-US"/>
        </w:rPr>
        <w:t>рагментация кристаллов</w:t>
      </w:r>
    </w:p>
    <w:p w:rsidR="005C2874" w:rsidRPr="00ED29C4" w:rsidRDefault="005C2874" w:rsidP="005C2874">
      <w:pPr>
        <w:rPr>
          <w:lang w:eastAsia="en-US"/>
        </w:rPr>
      </w:pPr>
      <w:r w:rsidRPr="00ED29C4">
        <w:rPr>
          <w:lang w:eastAsia="en-US"/>
        </w:rPr>
        <w:t>5.Отметьте правильный ответ</w:t>
      </w:r>
    </w:p>
    <w:p w:rsidR="005C2874" w:rsidRPr="00ED29C4" w:rsidRDefault="005C2874" w:rsidP="005C2874">
      <w:pPr>
        <w:rPr>
          <w:lang w:eastAsia="en-US"/>
        </w:rPr>
      </w:pPr>
      <w:r w:rsidRPr="00ED29C4">
        <w:rPr>
          <w:lang w:eastAsia="en-US"/>
        </w:rPr>
        <w:t xml:space="preserve">Под собирательной рекристаллизацией понимают </w:t>
      </w:r>
    </w:p>
    <w:p w:rsidR="005C2874" w:rsidRPr="00ED29C4" w:rsidRDefault="00AD1E22" w:rsidP="006D4ECE">
      <w:pPr>
        <w:numPr>
          <w:ilvl w:val="0"/>
          <w:numId w:val="30"/>
        </w:numPr>
        <w:spacing w:after="200" w:line="276" w:lineRule="auto"/>
        <w:rPr>
          <w:lang w:eastAsia="en-US"/>
        </w:rPr>
      </w:pPr>
      <w:r w:rsidRPr="00ED29C4">
        <w:rPr>
          <w:lang w:eastAsia="en-US"/>
        </w:rPr>
        <w:t>С</w:t>
      </w:r>
      <w:r w:rsidR="005C2874" w:rsidRPr="00ED29C4">
        <w:rPr>
          <w:lang w:eastAsia="en-US"/>
        </w:rPr>
        <w:t>нятие наклёпа</w:t>
      </w:r>
    </w:p>
    <w:p w:rsidR="005C2874" w:rsidRPr="00ED29C4" w:rsidRDefault="00AD1E22" w:rsidP="006D4ECE">
      <w:pPr>
        <w:numPr>
          <w:ilvl w:val="0"/>
          <w:numId w:val="30"/>
        </w:numPr>
        <w:spacing w:after="200" w:line="276" w:lineRule="auto"/>
        <w:rPr>
          <w:lang w:eastAsia="en-US"/>
        </w:rPr>
      </w:pPr>
      <w:r w:rsidRPr="00ED29C4">
        <w:rPr>
          <w:lang w:eastAsia="en-US"/>
        </w:rPr>
        <w:t>О</w:t>
      </w:r>
      <w:r w:rsidR="005C2874" w:rsidRPr="00ED29C4">
        <w:rPr>
          <w:lang w:eastAsia="en-US"/>
        </w:rPr>
        <w:t>бразование новых зёрен</w:t>
      </w:r>
    </w:p>
    <w:p w:rsidR="005C2874" w:rsidRPr="00ED29C4" w:rsidRDefault="00AD1E22" w:rsidP="006D4ECE">
      <w:pPr>
        <w:numPr>
          <w:ilvl w:val="0"/>
          <w:numId w:val="30"/>
        </w:numPr>
        <w:spacing w:after="200" w:line="276" w:lineRule="auto"/>
        <w:rPr>
          <w:lang w:eastAsia="en-US"/>
        </w:rPr>
      </w:pPr>
      <w:r w:rsidRPr="00ED29C4">
        <w:rPr>
          <w:lang w:eastAsia="en-US"/>
        </w:rPr>
        <w:t>П</w:t>
      </w:r>
      <w:r w:rsidR="005C2874" w:rsidRPr="00ED29C4">
        <w:rPr>
          <w:lang w:eastAsia="en-US"/>
        </w:rPr>
        <w:t>роцесс роста новых рекристаллизационных зёрен</w:t>
      </w:r>
    </w:p>
    <w:p w:rsidR="005C2874" w:rsidRPr="00ED29C4" w:rsidRDefault="00AD1E22" w:rsidP="006D4ECE">
      <w:pPr>
        <w:numPr>
          <w:ilvl w:val="0"/>
          <w:numId w:val="30"/>
        </w:numPr>
        <w:spacing w:after="200" w:line="276" w:lineRule="auto"/>
        <w:rPr>
          <w:lang w:eastAsia="en-US"/>
        </w:rPr>
      </w:pPr>
      <w:r w:rsidRPr="00ED29C4">
        <w:rPr>
          <w:lang w:eastAsia="en-US"/>
        </w:rPr>
        <w:t>Р</w:t>
      </w:r>
      <w:r w:rsidR="005C2874" w:rsidRPr="00ED29C4">
        <w:rPr>
          <w:lang w:eastAsia="en-US"/>
        </w:rPr>
        <w:t>азупрочнение металла</w:t>
      </w:r>
    </w:p>
    <w:p w:rsidR="005C2874" w:rsidRPr="00ED29C4" w:rsidRDefault="005C2874" w:rsidP="005C2874">
      <w:pPr>
        <w:rPr>
          <w:lang w:eastAsia="en-US"/>
        </w:rPr>
      </w:pPr>
      <w:r w:rsidRPr="00ED29C4">
        <w:rPr>
          <w:lang w:eastAsia="en-US"/>
        </w:rPr>
        <w:t>6.Отметьте правильный ответ</w:t>
      </w:r>
    </w:p>
    <w:p w:rsidR="005C2874" w:rsidRPr="00ED29C4" w:rsidRDefault="005C2874" w:rsidP="005C2874">
      <w:pPr>
        <w:rPr>
          <w:lang w:eastAsia="en-US"/>
        </w:rPr>
      </w:pPr>
      <w:r w:rsidRPr="00ED29C4">
        <w:rPr>
          <w:lang w:eastAsia="en-US"/>
        </w:rPr>
        <w:t>Текстура рекристаллизаций:</w:t>
      </w:r>
    </w:p>
    <w:p w:rsidR="005C2874" w:rsidRPr="00ED29C4" w:rsidRDefault="00AD1E22" w:rsidP="006D4ECE">
      <w:pPr>
        <w:numPr>
          <w:ilvl w:val="0"/>
          <w:numId w:val="31"/>
        </w:numPr>
        <w:spacing w:after="200" w:line="276" w:lineRule="auto"/>
        <w:rPr>
          <w:lang w:eastAsia="en-US"/>
        </w:rPr>
      </w:pPr>
      <w:r w:rsidRPr="00ED29C4">
        <w:rPr>
          <w:lang w:eastAsia="en-US"/>
        </w:rPr>
        <w:t>З</w:t>
      </w:r>
      <w:r w:rsidR="005C2874" w:rsidRPr="00ED29C4">
        <w:rPr>
          <w:lang w:eastAsia="en-US"/>
        </w:rPr>
        <w:t>ёрна имеют кристаллографическую ориентировку</w:t>
      </w:r>
    </w:p>
    <w:p w:rsidR="005C2874" w:rsidRPr="00ED29C4" w:rsidRDefault="00AD1E22" w:rsidP="006D4ECE">
      <w:pPr>
        <w:numPr>
          <w:ilvl w:val="0"/>
          <w:numId w:val="31"/>
        </w:numPr>
        <w:spacing w:after="200" w:line="276" w:lineRule="auto"/>
        <w:rPr>
          <w:lang w:eastAsia="en-US"/>
        </w:rPr>
      </w:pPr>
      <w:r w:rsidRPr="00ED29C4">
        <w:rPr>
          <w:lang w:eastAsia="en-US"/>
        </w:rPr>
        <w:t>З</w:t>
      </w:r>
      <w:r w:rsidR="005C2874" w:rsidRPr="00ED29C4">
        <w:rPr>
          <w:lang w:eastAsia="en-US"/>
        </w:rPr>
        <w:t>ёрна расположены во всех направлениях одинаково</w:t>
      </w:r>
    </w:p>
    <w:p w:rsidR="005C2874" w:rsidRPr="00ED29C4" w:rsidRDefault="00AD1E22" w:rsidP="006D4ECE">
      <w:pPr>
        <w:numPr>
          <w:ilvl w:val="0"/>
          <w:numId w:val="31"/>
        </w:numPr>
        <w:spacing w:after="200" w:line="276" w:lineRule="auto"/>
        <w:rPr>
          <w:lang w:eastAsia="en-US"/>
        </w:rPr>
      </w:pPr>
      <w:r w:rsidRPr="00ED29C4">
        <w:rPr>
          <w:lang w:eastAsia="en-US"/>
        </w:rPr>
        <w:t>О</w:t>
      </w:r>
      <w:r w:rsidR="005C2874" w:rsidRPr="00ED29C4">
        <w:rPr>
          <w:lang w:eastAsia="en-US"/>
        </w:rPr>
        <w:t>бразование новых зёрен и их рост</w:t>
      </w:r>
    </w:p>
    <w:p w:rsidR="00F24B3E" w:rsidRPr="00ED29C4" w:rsidRDefault="00F24B3E" w:rsidP="00F24B3E">
      <w:pPr>
        <w:pStyle w:val="aa"/>
        <w:shd w:val="clear" w:color="auto" w:fill="FFFFFF"/>
        <w:spacing w:before="0" w:beforeAutospacing="0" w:after="0" w:afterAutospacing="0"/>
        <w:ind w:left="1080" w:hanging="1080"/>
        <w:rPr>
          <w:b/>
          <w:color w:val="000000"/>
        </w:rPr>
      </w:pPr>
      <w:r w:rsidRPr="00ED29C4">
        <w:rPr>
          <w:b/>
          <w:color w:val="000000"/>
        </w:rPr>
        <w:t>Тест№4</w:t>
      </w:r>
    </w:p>
    <w:p w:rsidR="005C2874" w:rsidRPr="00ED29C4" w:rsidRDefault="005C2874" w:rsidP="005C2874">
      <w:pPr>
        <w:jc w:val="both"/>
        <w:rPr>
          <w:b/>
          <w:lang w:eastAsia="en-US"/>
        </w:rPr>
      </w:pPr>
      <w:r w:rsidRPr="00ED29C4">
        <w:rPr>
          <w:b/>
          <w:lang w:eastAsia="en-US"/>
        </w:rPr>
        <w:t>Тема 1.</w:t>
      </w:r>
      <w:r w:rsidR="00C905D6" w:rsidRPr="00ED29C4">
        <w:rPr>
          <w:b/>
          <w:lang w:eastAsia="en-US"/>
        </w:rPr>
        <w:t>4</w:t>
      </w:r>
      <w:r w:rsidRPr="00ED29C4">
        <w:rPr>
          <w:rFonts w:eastAsia="Calibri"/>
          <w:b/>
          <w:lang w:eastAsia="en-US"/>
        </w:rPr>
        <w:t>.</w:t>
      </w:r>
      <w:r w:rsidR="00C905D6" w:rsidRPr="00ED29C4">
        <w:rPr>
          <w:rFonts w:eastAsia="Calibri"/>
          <w:b/>
          <w:lang w:eastAsia="en-US"/>
        </w:rPr>
        <w:t xml:space="preserve"> </w:t>
      </w:r>
      <w:r w:rsidRPr="00ED29C4">
        <w:rPr>
          <w:rFonts w:eastAsia="Calibri"/>
          <w:b/>
          <w:lang w:eastAsia="en-US"/>
        </w:rPr>
        <w:t>Диаграммы состояния металлов и сплавов</w:t>
      </w:r>
    </w:p>
    <w:p w:rsidR="005C2874" w:rsidRPr="00ED29C4" w:rsidRDefault="005C2874" w:rsidP="005C2874">
      <w:pPr>
        <w:jc w:val="both"/>
        <w:rPr>
          <w:lang w:eastAsia="en-US"/>
        </w:rPr>
      </w:pPr>
      <w:r w:rsidRPr="00ED29C4">
        <w:rPr>
          <w:b/>
        </w:rPr>
        <w:t>Структура задания</w:t>
      </w:r>
    </w:p>
    <w:p w:rsidR="005C2874" w:rsidRPr="00ED29C4" w:rsidRDefault="00AD1E22" w:rsidP="005C2874">
      <w:pPr>
        <w:jc w:val="both"/>
        <w:rPr>
          <w:i/>
        </w:rPr>
      </w:pPr>
      <w:r w:rsidRPr="00ED29C4">
        <w:rPr>
          <w:b/>
        </w:rPr>
        <w:t>1. Тип задания: тестовое задание с выбором ответа</w:t>
      </w:r>
    </w:p>
    <w:p w:rsidR="005C2874" w:rsidRPr="00ED29C4" w:rsidRDefault="005C2874" w:rsidP="005C2874">
      <w:pPr>
        <w:jc w:val="both"/>
        <w:rPr>
          <w:b/>
        </w:rPr>
      </w:pPr>
      <w:r w:rsidRPr="00ED29C4">
        <w:rPr>
          <w:b/>
        </w:rPr>
        <w:t>2. Текст задания</w:t>
      </w:r>
    </w:p>
    <w:p w:rsidR="005C2874" w:rsidRPr="00ED29C4" w:rsidRDefault="005C2874" w:rsidP="005C2874">
      <w:pPr>
        <w:rPr>
          <w:lang w:eastAsia="en-US"/>
        </w:rPr>
      </w:pPr>
      <w:r w:rsidRPr="00ED29C4">
        <w:rPr>
          <w:lang w:eastAsia="en-US"/>
        </w:rPr>
        <w:t>1.Дополните</w:t>
      </w:r>
    </w:p>
    <w:p w:rsidR="005C2874" w:rsidRPr="00ED29C4" w:rsidRDefault="005C2874" w:rsidP="005C2874">
      <w:pPr>
        <w:rPr>
          <w:lang w:eastAsia="en-US"/>
        </w:rPr>
      </w:pPr>
      <w:r w:rsidRPr="00ED29C4">
        <w:rPr>
          <w:lang w:eastAsia="en-US"/>
        </w:rPr>
        <w:t>Совокупность точек начала процесса кристаллизации называется ... ...</w:t>
      </w:r>
    </w:p>
    <w:p w:rsidR="005C2874" w:rsidRPr="00ED29C4" w:rsidRDefault="005C2874" w:rsidP="005C2874">
      <w:pPr>
        <w:rPr>
          <w:lang w:eastAsia="en-US"/>
        </w:rPr>
      </w:pPr>
      <w:r w:rsidRPr="00ED29C4">
        <w:rPr>
          <w:lang w:eastAsia="en-US"/>
        </w:rPr>
        <w:t>2.Отметьте правильный ответ</w:t>
      </w:r>
    </w:p>
    <w:p w:rsidR="005C2874" w:rsidRPr="00ED29C4" w:rsidRDefault="005C2874" w:rsidP="005C2874">
      <w:pPr>
        <w:rPr>
          <w:lang w:eastAsia="en-US"/>
        </w:rPr>
      </w:pPr>
      <w:r w:rsidRPr="00ED29C4">
        <w:rPr>
          <w:lang w:eastAsia="en-US"/>
        </w:rPr>
        <w:t>Сплавом называют твердый раствор, компоненты которого ...</w:t>
      </w:r>
    </w:p>
    <w:p w:rsidR="005C2874" w:rsidRPr="00ED29C4" w:rsidRDefault="00AD1E22" w:rsidP="006D4ECE">
      <w:pPr>
        <w:numPr>
          <w:ilvl w:val="0"/>
          <w:numId w:val="32"/>
        </w:numPr>
        <w:spacing w:after="200" w:line="276" w:lineRule="auto"/>
        <w:rPr>
          <w:lang w:eastAsia="en-US"/>
        </w:rPr>
      </w:pPr>
      <w:r w:rsidRPr="00ED29C4">
        <w:rPr>
          <w:lang w:eastAsia="en-US"/>
        </w:rPr>
        <w:t>В</w:t>
      </w:r>
      <w:r w:rsidR="005C2874" w:rsidRPr="00ED29C4">
        <w:rPr>
          <w:lang w:eastAsia="en-US"/>
        </w:rPr>
        <w:t>ступают в химическую реакцию</w:t>
      </w:r>
    </w:p>
    <w:p w:rsidR="005C2874" w:rsidRPr="00ED29C4" w:rsidRDefault="00AD1E22" w:rsidP="006D4ECE">
      <w:pPr>
        <w:numPr>
          <w:ilvl w:val="0"/>
          <w:numId w:val="32"/>
        </w:numPr>
        <w:spacing w:after="200" w:line="276" w:lineRule="auto"/>
        <w:rPr>
          <w:lang w:eastAsia="en-US"/>
        </w:rPr>
      </w:pPr>
      <w:r w:rsidRPr="00ED29C4">
        <w:rPr>
          <w:lang w:eastAsia="en-US"/>
        </w:rPr>
        <w:t>О</w:t>
      </w:r>
      <w:r w:rsidR="005C2874" w:rsidRPr="00ED29C4">
        <w:rPr>
          <w:lang w:eastAsia="en-US"/>
        </w:rPr>
        <w:t>бразуют 2 кристаллические решетки</w:t>
      </w:r>
    </w:p>
    <w:p w:rsidR="005C2874" w:rsidRPr="00ED29C4" w:rsidRDefault="00AD1E22" w:rsidP="006D4ECE">
      <w:pPr>
        <w:numPr>
          <w:ilvl w:val="0"/>
          <w:numId w:val="32"/>
        </w:numPr>
        <w:spacing w:after="200" w:line="276" w:lineRule="auto"/>
        <w:rPr>
          <w:lang w:eastAsia="en-US"/>
        </w:rPr>
      </w:pPr>
      <w:r w:rsidRPr="00ED29C4">
        <w:rPr>
          <w:lang w:eastAsia="en-US"/>
        </w:rPr>
        <w:t>О</w:t>
      </w:r>
      <w:r w:rsidR="005C2874" w:rsidRPr="00ED29C4">
        <w:rPr>
          <w:lang w:eastAsia="en-US"/>
        </w:rPr>
        <w:t>бразуют одну кристаллическую решетку</w:t>
      </w:r>
    </w:p>
    <w:p w:rsidR="005C2874" w:rsidRPr="00ED29C4" w:rsidRDefault="00E735C7" w:rsidP="005C2874">
      <w:pPr>
        <w:rPr>
          <w:lang w:eastAsia="en-US"/>
        </w:rPr>
      </w:pPr>
      <w:r w:rsidRPr="00ED29C4">
        <w:rPr>
          <w:noProof/>
        </w:rPr>
        <w:drawing>
          <wp:anchor distT="0" distB="0" distL="114300" distR="114300" simplePos="0" relativeHeight="251661312" behindDoc="0" locked="0" layoutInCell="1" allowOverlap="1" wp14:anchorId="115DAC7D" wp14:editId="51AEFB38">
            <wp:simplePos x="0" y="0"/>
            <wp:positionH relativeFrom="column">
              <wp:posOffset>3496310</wp:posOffset>
            </wp:positionH>
            <wp:positionV relativeFrom="paragraph">
              <wp:posOffset>174625</wp:posOffset>
            </wp:positionV>
            <wp:extent cx="1990725" cy="666750"/>
            <wp:effectExtent l="0" t="0" r="952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90725" cy="666750"/>
                    </a:xfrm>
                    <a:prstGeom prst="rect">
                      <a:avLst/>
                    </a:prstGeom>
                    <a:noFill/>
                    <a:ln>
                      <a:noFill/>
                    </a:ln>
                  </pic:spPr>
                </pic:pic>
              </a:graphicData>
            </a:graphic>
            <wp14:sizeRelH relativeFrom="page">
              <wp14:pctWidth>0</wp14:pctWidth>
            </wp14:sizeRelH>
            <wp14:sizeRelV relativeFrom="page">
              <wp14:pctHeight>0</wp14:pctHeight>
            </wp14:sizeRelV>
          </wp:anchor>
        </w:drawing>
      </w:r>
      <w:r w:rsidR="005C2874" w:rsidRPr="00ED29C4">
        <w:rPr>
          <w:lang w:eastAsia="en-US"/>
        </w:rPr>
        <w:t>3.Отметьте правильный ответ</w:t>
      </w:r>
    </w:p>
    <w:p w:rsidR="005C2874" w:rsidRPr="00ED29C4" w:rsidRDefault="005C2874" w:rsidP="005C2874">
      <w:pPr>
        <w:spacing w:line="276" w:lineRule="auto"/>
        <w:rPr>
          <w:lang w:eastAsia="en-US"/>
        </w:rPr>
      </w:pPr>
      <w:r w:rsidRPr="00ED29C4">
        <w:rPr>
          <w:lang w:eastAsia="en-US"/>
        </w:rPr>
        <w:t>Диаграмма состояния сплавов,</w:t>
      </w:r>
      <w:r w:rsidR="00AD1E22" w:rsidRPr="00ED29C4">
        <w:rPr>
          <w:lang w:eastAsia="en-US"/>
        </w:rPr>
        <w:t xml:space="preserve"> </w:t>
      </w:r>
      <w:r w:rsidRPr="00ED29C4">
        <w:rPr>
          <w:lang w:eastAsia="en-US"/>
        </w:rPr>
        <w:t xml:space="preserve">присутствующая на рисунке относится к </w:t>
      </w:r>
    </w:p>
    <w:p w:rsidR="005C2874" w:rsidRPr="00ED29C4" w:rsidRDefault="00AD1E22" w:rsidP="006D4ECE">
      <w:pPr>
        <w:numPr>
          <w:ilvl w:val="0"/>
          <w:numId w:val="33"/>
        </w:numPr>
        <w:spacing w:after="200" w:line="276" w:lineRule="auto"/>
        <w:rPr>
          <w:lang w:eastAsia="en-US"/>
        </w:rPr>
      </w:pPr>
      <w:r w:rsidRPr="00ED29C4">
        <w:rPr>
          <w:lang w:eastAsia="en-US"/>
        </w:rPr>
        <w:t>М</w:t>
      </w:r>
      <w:r w:rsidR="005C2874" w:rsidRPr="00ED29C4">
        <w:rPr>
          <w:lang w:eastAsia="en-US"/>
        </w:rPr>
        <w:t>еханической смеси</w:t>
      </w:r>
    </w:p>
    <w:p w:rsidR="005C2874" w:rsidRPr="00ED29C4" w:rsidRDefault="00AD1E22" w:rsidP="006D4ECE">
      <w:pPr>
        <w:numPr>
          <w:ilvl w:val="0"/>
          <w:numId w:val="33"/>
        </w:numPr>
        <w:spacing w:after="200" w:line="276" w:lineRule="auto"/>
        <w:rPr>
          <w:lang w:eastAsia="en-US"/>
        </w:rPr>
      </w:pPr>
      <w:r w:rsidRPr="00ED29C4">
        <w:rPr>
          <w:lang w:eastAsia="en-US"/>
        </w:rPr>
        <w:t>Т</w:t>
      </w:r>
      <w:r w:rsidR="005C2874" w:rsidRPr="00ED29C4">
        <w:rPr>
          <w:lang w:eastAsia="en-US"/>
        </w:rPr>
        <w:t>вердому раствору</w:t>
      </w:r>
    </w:p>
    <w:p w:rsidR="005C2874" w:rsidRPr="00ED29C4" w:rsidRDefault="00AD1E22" w:rsidP="006D4ECE">
      <w:pPr>
        <w:numPr>
          <w:ilvl w:val="0"/>
          <w:numId w:val="33"/>
        </w:numPr>
        <w:spacing w:after="200" w:line="276" w:lineRule="auto"/>
        <w:rPr>
          <w:lang w:eastAsia="en-US"/>
        </w:rPr>
      </w:pPr>
      <w:r w:rsidRPr="00ED29C4">
        <w:rPr>
          <w:lang w:eastAsia="en-US"/>
        </w:rPr>
        <w:t>Х</w:t>
      </w:r>
      <w:r w:rsidR="005C2874" w:rsidRPr="00ED29C4">
        <w:rPr>
          <w:lang w:eastAsia="en-US"/>
        </w:rPr>
        <w:t>имическому соединению</w:t>
      </w:r>
    </w:p>
    <w:p w:rsidR="005C2874" w:rsidRPr="00ED29C4" w:rsidRDefault="005C2874" w:rsidP="005C2874">
      <w:pPr>
        <w:rPr>
          <w:lang w:eastAsia="en-US"/>
        </w:rPr>
      </w:pPr>
      <w:r w:rsidRPr="00ED29C4">
        <w:rPr>
          <w:lang w:eastAsia="en-US"/>
        </w:rPr>
        <w:lastRenderedPageBreak/>
        <w:t>4.Отметьте правильный ответ</w:t>
      </w:r>
    </w:p>
    <w:p w:rsidR="005C2874" w:rsidRPr="00ED29C4" w:rsidRDefault="005C2874" w:rsidP="005C2874">
      <w:pPr>
        <w:rPr>
          <w:lang w:eastAsia="en-US"/>
        </w:rPr>
      </w:pPr>
      <w:r w:rsidRPr="00ED29C4">
        <w:rPr>
          <w:lang w:eastAsia="en-US"/>
        </w:rPr>
        <w:t>Сплав- механическая смесь образуется, если компоненты ...</w:t>
      </w:r>
    </w:p>
    <w:p w:rsidR="005C2874" w:rsidRPr="00ED29C4" w:rsidRDefault="00AD1E22" w:rsidP="006D4ECE">
      <w:pPr>
        <w:numPr>
          <w:ilvl w:val="0"/>
          <w:numId w:val="34"/>
        </w:numPr>
        <w:spacing w:after="200" w:line="276" w:lineRule="auto"/>
        <w:rPr>
          <w:lang w:eastAsia="en-US"/>
        </w:rPr>
      </w:pPr>
      <w:r w:rsidRPr="00ED29C4">
        <w:rPr>
          <w:lang w:eastAsia="en-US"/>
        </w:rPr>
        <w:t>И</w:t>
      </w:r>
      <w:r w:rsidR="005C2874" w:rsidRPr="00ED29C4">
        <w:rPr>
          <w:lang w:eastAsia="en-US"/>
        </w:rPr>
        <w:t>меют одинаковые решетки</w:t>
      </w:r>
    </w:p>
    <w:p w:rsidR="005C2874" w:rsidRPr="00ED29C4" w:rsidRDefault="00AD1E22" w:rsidP="006D4ECE">
      <w:pPr>
        <w:numPr>
          <w:ilvl w:val="0"/>
          <w:numId w:val="34"/>
        </w:numPr>
        <w:spacing w:after="200" w:line="276" w:lineRule="auto"/>
        <w:rPr>
          <w:lang w:eastAsia="en-US"/>
        </w:rPr>
      </w:pPr>
      <w:r w:rsidRPr="00ED29C4">
        <w:rPr>
          <w:lang w:eastAsia="en-US"/>
        </w:rPr>
        <w:t>И</w:t>
      </w:r>
      <w:r w:rsidR="005C2874" w:rsidRPr="00ED29C4">
        <w:rPr>
          <w:lang w:eastAsia="en-US"/>
        </w:rPr>
        <w:t>меют разные решетки</w:t>
      </w:r>
    </w:p>
    <w:p w:rsidR="005C2874" w:rsidRPr="00ED29C4" w:rsidRDefault="00AD1E22" w:rsidP="006D4ECE">
      <w:pPr>
        <w:numPr>
          <w:ilvl w:val="0"/>
          <w:numId w:val="34"/>
        </w:numPr>
        <w:spacing w:after="200" w:line="276" w:lineRule="auto"/>
        <w:rPr>
          <w:lang w:eastAsia="en-US"/>
        </w:rPr>
      </w:pPr>
      <w:r w:rsidRPr="00ED29C4">
        <w:rPr>
          <w:lang w:eastAsia="en-US"/>
        </w:rPr>
        <w:t>Р</w:t>
      </w:r>
      <w:r w:rsidR="005C2874" w:rsidRPr="00ED29C4">
        <w:rPr>
          <w:lang w:eastAsia="en-US"/>
        </w:rPr>
        <w:t>асположены в таблице Д.И. Менделеева рядом друг с другом</w:t>
      </w:r>
    </w:p>
    <w:p w:rsidR="005C2874" w:rsidRPr="00ED29C4" w:rsidRDefault="005C2874" w:rsidP="005C2874">
      <w:pPr>
        <w:rPr>
          <w:lang w:eastAsia="en-US"/>
        </w:rPr>
      </w:pPr>
      <w:r w:rsidRPr="00ED29C4">
        <w:rPr>
          <w:lang w:eastAsia="en-US"/>
        </w:rPr>
        <w:t>5.Отметьте правильный ответ</w:t>
      </w:r>
    </w:p>
    <w:p w:rsidR="005C2874" w:rsidRPr="00ED29C4" w:rsidRDefault="005C2874" w:rsidP="005C2874">
      <w:pPr>
        <w:rPr>
          <w:lang w:eastAsia="en-US"/>
        </w:rPr>
      </w:pPr>
      <w:r w:rsidRPr="00ED29C4">
        <w:rPr>
          <w:lang w:eastAsia="en-US"/>
        </w:rPr>
        <w:t>Вещества, входящие в состав сплава, называются...</w:t>
      </w:r>
    </w:p>
    <w:p w:rsidR="005C2874" w:rsidRPr="00ED29C4" w:rsidRDefault="00AD1E22" w:rsidP="006D4ECE">
      <w:pPr>
        <w:numPr>
          <w:ilvl w:val="0"/>
          <w:numId w:val="35"/>
        </w:numPr>
        <w:spacing w:after="200" w:line="276" w:lineRule="auto"/>
        <w:rPr>
          <w:lang w:eastAsia="en-US"/>
        </w:rPr>
      </w:pPr>
      <w:r w:rsidRPr="00ED29C4">
        <w:rPr>
          <w:lang w:eastAsia="en-US"/>
        </w:rPr>
        <w:t>К</w:t>
      </w:r>
      <w:r w:rsidR="005C2874" w:rsidRPr="00ED29C4">
        <w:rPr>
          <w:lang w:eastAsia="en-US"/>
        </w:rPr>
        <w:t>омпонентами</w:t>
      </w:r>
    </w:p>
    <w:p w:rsidR="005C2874" w:rsidRPr="00ED29C4" w:rsidRDefault="00AD1E22" w:rsidP="006D4ECE">
      <w:pPr>
        <w:numPr>
          <w:ilvl w:val="0"/>
          <w:numId w:val="35"/>
        </w:numPr>
        <w:spacing w:after="200" w:line="276" w:lineRule="auto"/>
        <w:rPr>
          <w:lang w:eastAsia="en-US"/>
        </w:rPr>
      </w:pPr>
      <w:r w:rsidRPr="00ED29C4">
        <w:rPr>
          <w:lang w:eastAsia="en-US"/>
        </w:rPr>
        <w:t>М</w:t>
      </w:r>
      <w:r w:rsidR="005C2874" w:rsidRPr="00ED29C4">
        <w:rPr>
          <w:lang w:eastAsia="en-US"/>
        </w:rPr>
        <w:t>еталлами</w:t>
      </w:r>
    </w:p>
    <w:p w:rsidR="005C2874" w:rsidRPr="00ED29C4" w:rsidRDefault="00AD1E22" w:rsidP="006D4ECE">
      <w:pPr>
        <w:numPr>
          <w:ilvl w:val="0"/>
          <w:numId w:val="35"/>
        </w:numPr>
        <w:spacing w:after="200" w:line="276" w:lineRule="auto"/>
        <w:rPr>
          <w:lang w:eastAsia="en-US"/>
        </w:rPr>
      </w:pPr>
      <w:r w:rsidRPr="00ED29C4">
        <w:rPr>
          <w:lang w:eastAsia="en-US"/>
        </w:rPr>
        <w:t>Э</w:t>
      </w:r>
      <w:r w:rsidR="005C2874" w:rsidRPr="00ED29C4">
        <w:rPr>
          <w:lang w:eastAsia="en-US"/>
        </w:rPr>
        <w:t>лементами</w:t>
      </w:r>
    </w:p>
    <w:p w:rsidR="005C2874" w:rsidRPr="00ED29C4" w:rsidRDefault="005C2874" w:rsidP="005C2874">
      <w:pPr>
        <w:rPr>
          <w:lang w:eastAsia="en-US"/>
        </w:rPr>
      </w:pPr>
      <w:r w:rsidRPr="00ED29C4">
        <w:rPr>
          <w:lang w:eastAsia="en-US"/>
        </w:rPr>
        <w:t>6.Отметьте правильный ответ</w:t>
      </w:r>
    </w:p>
    <w:p w:rsidR="005C2874" w:rsidRPr="00ED29C4" w:rsidRDefault="005C2874" w:rsidP="005C2874">
      <w:pPr>
        <w:rPr>
          <w:lang w:eastAsia="en-US"/>
        </w:rPr>
      </w:pPr>
      <w:r w:rsidRPr="00ED29C4">
        <w:rPr>
          <w:lang w:eastAsia="en-US"/>
        </w:rPr>
        <w:t>Сплавам твердых растворов соответствуют типы диаграммы ...</w:t>
      </w:r>
    </w:p>
    <w:p w:rsidR="005C2874" w:rsidRPr="00ED29C4" w:rsidRDefault="005C2874" w:rsidP="006D4ECE">
      <w:pPr>
        <w:numPr>
          <w:ilvl w:val="0"/>
          <w:numId w:val="36"/>
        </w:numPr>
        <w:spacing w:after="200" w:line="276" w:lineRule="auto"/>
        <w:rPr>
          <w:lang w:eastAsia="en-US"/>
        </w:rPr>
      </w:pPr>
      <w:r w:rsidRPr="00ED29C4">
        <w:rPr>
          <w:lang w:eastAsia="en-US"/>
        </w:rPr>
        <w:t>I-тип, II-тип</w:t>
      </w:r>
    </w:p>
    <w:p w:rsidR="005C2874" w:rsidRPr="00ED29C4" w:rsidRDefault="005C2874" w:rsidP="006D4ECE">
      <w:pPr>
        <w:numPr>
          <w:ilvl w:val="0"/>
          <w:numId w:val="36"/>
        </w:numPr>
        <w:spacing w:after="200" w:line="276" w:lineRule="auto"/>
        <w:rPr>
          <w:lang w:eastAsia="en-US"/>
        </w:rPr>
      </w:pPr>
      <w:r w:rsidRPr="00ED29C4">
        <w:rPr>
          <w:lang w:eastAsia="en-US"/>
        </w:rPr>
        <w:t>II-тип, III-тип</w:t>
      </w:r>
    </w:p>
    <w:p w:rsidR="005C2874" w:rsidRPr="00ED29C4" w:rsidRDefault="005C2874" w:rsidP="006D4ECE">
      <w:pPr>
        <w:numPr>
          <w:ilvl w:val="0"/>
          <w:numId w:val="36"/>
        </w:numPr>
        <w:spacing w:after="200" w:line="276" w:lineRule="auto"/>
        <w:rPr>
          <w:lang w:eastAsia="en-US"/>
        </w:rPr>
      </w:pPr>
      <w:r w:rsidRPr="00ED29C4">
        <w:rPr>
          <w:lang w:eastAsia="en-US"/>
        </w:rPr>
        <w:t>III-тип, IV-тип</w:t>
      </w:r>
    </w:p>
    <w:p w:rsidR="005C2874" w:rsidRPr="00ED29C4" w:rsidRDefault="005C2874" w:rsidP="005C2874">
      <w:pPr>
        <w:rPr>
          <w:lang w:eastAsia="en-US"/>
        </w:rPr>
      </w:pPr>
      <w:r w:rsidRPr="00ED29C4">
        <w:rPr>
          <w:lang w:eastAsia="en-US"/>
        </w:rPr>
        <w:t>7.Отметьте правильный ответ</w:t>
      </w:r>
    </w:p>
    <w:p w:rsidR="005C2874" w:rsidRPr="00ED29C4" w:rsidRDefault="005C2874" w:rsidP="005C2874">
      <w:pPr>
        <w:rPr>
          <w:lang w:eastAsia="en-US"/>
        </w:rPr>
      </w:pPr>
      <w:r w:rsidRPr="00ED29C4">
        <w:rPr>
          <w:lang w:eastAsia="en-US"/>
        </w:rPr>
        <w:t>Совокупность точек, показывающих начало плавления, называется линией ... .</w:t>
      </w:r>
    </w:p>
    <w:p w:rsidR="005C2874" w:rsidRPr="00ED29C4" w:rsidRDefault="00AD1E22" w:rsidP="006D4ECE">
      <w:pPr>
        <w:numPr>
          <w:ilvl w:val="0"/>
          <w:numId w:val="37"/>
        </w:numPr>
        <w:spacing w:after="200" w:line="276" w:lineRule="auto"/>
        <w:rPr>
          <w:lang w:eastAsia="en-US"/>
        </w:rPr>
      </w:pPr>
      <w:r w:rsidRPr="00ED29C4">
        <w:rPr>
          <w:lang w:eastAsia="en-US"/>
        </w:rPr>
        <w:t>С</w:t>
      </w:r>
      <w:r w:rsidR="005C2874" w:rsidRPr="00ED29C4">
        <w:rPr>
          <w:lang w:eastAsia="en-US"/>
        </w:rPr>
        <w:t>олидус</w:t>
      </w:r>
    </w:p>
    <w:p w:rsidR="005C2874" w:rsidRPr="00ED29C4" w:rsidRDefault="00AD1E22" w:rsidP="006D4ECE">
      <w:pPr>
        <w:numPr>
          <w:ilvl w:val="0"/>
          <w:numId w:val="37"/>
        </w:numPr>
        <w:spacing w:after="200" w:line="276" w:lineRule="auto"/>
        <w:rPr>
          <w:lang w:eastAsia="en-US"/>
        </w:rPr>
      </w:pPr>
      <w:r w:rsidRPr="00ED29C4">
        <w:rPr>
          <w:lang w:eastAsia="en-US"/>
        </w:rPr>
        <w:t>Л</w:t>
      </w:r>
      <w:r w:rsidR="005C2874" w:rsidRPr="00ED29C4">
        <w:rPr>
          <w:lang w:eastAsia="en-US"/>
        </w:rPr>
        <w:t>иквидус</w:t>
      </w:r>
    </w:p>
    <w:p w:rsidR="005C2874" w:rsidRPr="00ED29C4" w:rsidRDefault="00AD1E22" w:rsidP="006D4ECE">
      <w:pPr>
        <w:numPr>
          <w:ilvl w:val="0"/>
          <w:numId w:val="37"/>
        </w:numPr>
        <w:spacing w:after="200" w:line="276" w:lineRule="auto"/>
        <w:rPr>
          <w:lang w:eastAsia="en-US"/>
        </w:rPr>
      </w:pPr>
      <w:r w:rsidRPr="00ED29C4">
        <w:rPr>
          <w:lang w:eastAsia="en-US"/>
        </w:rPr>
        <w:t>Э</w:t>
      </w:r>
      <w:r w:rsidR="005C2874" w:rsidRPr="00ED29C4">
        <w:rPr>
          <w:lang w:eastAsia="en-US"/>
        </w:rPr>
        <w:t>втэктоидной</w:t>
      </w:r>
    </w:p>
    <w:p w:rsidR="005C2874" w:rsidRPr="00ED29C4" w:rsidRDefault="005C2874" w:rsidP="005C2874">
      <w:pPr>
        <w:rPr>
          <w:lang w:eastAsia="en-US"/>
        </w:rPr>
      </w:pPr>
      <w:r w:rsidRPr="00ED29C4">
        <w:rPr>
          <w:lang w:eastAsia="en-US"/>
        </w:rPr>
        <w:t>8.Отметьте правильный ответ</w:t>
      </w:r>
    </w:p>
    <w:p w:rsidR="005C2874" w:rsidRPr="00ED29C4" w:rsidRDefault="005C2874" w:rsidP="005C2874">
      <w:pPr>
        <w:rPr>
          <w:lang w:eastAsia="en-US"/>
        </w:rPr>
      </w:pPr>
      <w:r w:rsidRPr="00ED29C4">
        <w:rPr>
          <w:lang w:eastAsia="en-US"/>
        </w:rPr>
        <w:t>Точка, расположенная на горизонтальной оси диаграммы обозначает ... .</w:t>
      </w:r>
    </w:p>
    <w:p w:rsidR="005C2874" w:rsidRPr="00ED29C4" w:rsidRDefault="00AD1E22" w:rsidP="006D4ECE">
      <w:pPr>
        <w:numPr>
          <w:ilvl w:val="0"/>
          <w:numId w:val="38"/>
        </w:numPr>
        <w:spacing w:after="200" w:line="276" w:lineRule="auto"/>
        <w:rPr>
          <w:lang w:eastAsia="en-US"/>
        </w:rPr>
      </w:pPr>
      <w:r w:rsidRPr="00ED29C4">
        <w:rPr>
          <w:lang w:eastAsia="en-US"/>
        </w:rPr>
        <w:t>С</w:t>
      </w:r>
      <w:r w:rsidR="005C2874" w:rsidRPr="00ED29C4">
        <w:rPr>
          <w:lang w:eastAsia="en-US"/>
        </w:rPr>
        <w:t>плав 1го типа</w:t>
      </w:r>
    </w:p>
    <w:p w:rsidR="005C2874" w:rsidRPr="00ED29C4" w:rsidRDefault="00AD1E22" w:rsidP="006D4ECE">
      <w:pPr>
        <w:numPr>
          <w:ilvl w:val="0"/>
          <w:numId w:val="38"/>
        </w:numPr>
        <w:spacing w:after="200" w:line="276" w:lineRule="auto"/>
        <w:rPr>
          <w:lang w:eastAsia="en-US"/>
        </w:rPr>
      </w:pPr>
      <w:r w:rsidRPr="00ED29C4">
        <w:rPr>
          <w:lang w:eastAsia="en-US"/>
        </w:rPr>
        <w:t>К</w:t>
      </w:r>
      <w:r w:rsidR="005C2874" w:rsidRPr="00ED29C4">
        <w:rPr>
          <w:lang w:eastAsia="en-US"/>
        </w:rPr>
        <w:t>омпонент II</w:t>
      </w:r>
      <w:r w:rsidR="00E735C7" w:rsidRPr="00ED29C4">
        <w:rPr>
          <w:lang w:eastAsia="en-US"/>
        </w:rPr>
        <w:t>-</w:t>
      </w:r>
      <w:r w:rsidR="005C2874" w:rsidRPr="00ED29C4">
        <w:rPr>
          <w:lang w:eastAsia="en-US"/>
        </w:rPr>
        <w:t>го типа</w:t>
      </w:r>
    </w:p>
    <w:p w:rsidR="005C2874" w:rsidRPr="00ED29C4" w:rsidRDefault="00AD1E22" w:rsidP="006D4ECE">
      <w:pPr>
        <w:numPr>
          <w:ilvl w:val="0"/>
          <w:numId w:val="38"/>
        </w:numPr>
        <w:spacing w:after="200" w:line="276" w:lineRule="auto"/>
        <w:rPr>
          <w:lang w:eastAsia="en-US"/>
        </w:rPr>
      </w:pPr>
      <w:r w:rsidRPr="00ED29C4">
        <w:rPr>
          <w:lang w:eastAsia="en-US"/>
        </w:rPr>
        <w:t>К</w:t>
      </w:r>
      <w:r w:rsidR="005C2874" w:rsidRPr="00ED29C4">
        <w:rPr>
          <w:lang w:eastAsia="en-US"/>
        </w:rPr>
        <w:t>онцентрацию</w:t>
      </w:r>
    </w:p>
    <w:p w:rsidR="005C2874" w:rsidRPr="00ED29C4" w:rsidRDefault="005C2874" w:rsidP="005C2874">
      <w:pPr>
        <w:rPr>
          <w:lang w:eastAsia="en-US"/>
        </w:rPr>
      </w:pPr>
    </w:p>
    <w:p w:rsidR="005C2874" w:rsidRPr="00ED29C4" w:rsidRDefault="005C2874" w:rsidP="005C2874">
      <w:pPr>
        <w:rPr>
          <w:lang w:eastAsia="en-US"/>
        </w:rPr>
      </w:pPr>
      <w:r w:rsidRPr="00ED29C4">
        <w:rPr>
          <w:lang w:eastAsia="en-US"/>
        </w:rPr>
        <w:t>9.Отметьте правильный ответ</w:t>
      </w:r>
    </w:p>
    <w:p w:rsidR="005C2874" w:rsidRPr="00ED29C4" w:rsidRDefault="00AD1E22" w:rsidP="005C2874">
      <w:pPr>
        <w:shd w:val="clear" w:color="auto" w:fill="FFFFFF"/>
        <w:spacing w:line="326" w:lineRule="exact"/>
        <w:ind w:right="322" w:firstLine="5"/>
        <w:rPr>
          <w:lang w:eastAsia="en-US"/>
        </w:rPr>
      </w:pPr>
      <w:r w:rsidRPr="00ED29C4">
        <w:rPr>
          <w:spacing w:val="-3"/>
          <w:lang w:eastAsia="en-US"/>
        </w:rPr>
        <w:t>Диаграмма состояния сплавов</w:t>
      </w:r>
      <w:r w:rsidR="005C2874" w:rsidRPr="00ED29C4">
        <w:rPr>
          <w:spacing w:val="-3"/>
          <w:lang w:eastAsia="en-US"/>
        </w:rPr>
        <w:t>,</w:t>
      </w:r>
      <w:r w:rsidRPr="00ED29C4">
        <w:rPr>
          <w:spacing w:val="-3"/>
          <w:lang w:eastAsia="en-US"/>
        </w:rPr>
        <w:t xml:space="preserve"> </w:t>
      </w:r>
      <w:r w:rsidR="005C2874" w:rsidRPr="00ED29C4">
        <w:rPr>
          <w:spacing w:val="-3"/>
          <w:lang w:eastAsia="en-US"/>
        </w:rPr>
        <w:t xml:space="preserve">представленная на рисунке, относится к типу </w:t>
      </w:r>
    </w:p>
    <w:p w:rsidR="005C2874" w:rsidRPr="00ED29C4" w:rsidRDefault="005C2874" w:rsidP="005C2874">
      <w:pPr>
        <w:spacing w:line="276" w:lineRule="auto"/>
        <w:rPr>
          <w:lang w:eastAsia="en-US"/>
        </w:rPr>
      </w:pPr>
      <w:r w:rsidRPr="00ED29C4">
        <w:rPr>
          <w:noProof/>
        </w:rPr>
        <w:drawing>
          <wp:inline distT="0" distB="0" distL="0" distR="0" wp14:anchorId="7D14DB14" wp14:editId="242593B8">
            <wp:extent cx="1524000" cy="6381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0" cy="638175"/>
                    </a:xfrm>
                    <a:prstGeom prst="rect">
                      <a:avLst/>
                    </a:prstGeom>
                    <a:noFill/>
                    <a:ln>
                      <a:noFill/>
                    </a:ln>
                  </pic:spPr>
                </pic:pic>
              </a:graphicData>
            </a:graphic>
          </wp:inline>
        </w:drawing>
      </w:r>
    </w:p>
    <w:p w:rsidR="005C2874" w:rsidRPr="00ED29C4" w:rsidRDefault="00AD1E22" w:rsidP="006D4ECE">
      <w:pPr>
        <w:numPr>
          <w:ilvl w:val="0"/>
          <w:numId w:val="39"/>
        </w:numPr>
        <w:spacing w:after="200" w:line="276" w:lineRule="auto"/>
        <w:rPr>
          <w:lang w:eastAsia="en-US"/>
        </w:rPr>
      </w:pPr>
      <w:r w:rsidRPr="00ED29C4">
        <w:rPr>
          <w:lang w:eastAsia="en-US"/>
        </w:rPr>
        <w:t>М</w:t>
      </w:r>
      <w:r w:rsidR="005C2874" w:rsidRPr="00ED29C4">
        <w:rPr>
          <w:lang w:eastAsia="en-US"/>
        </w:rPr>
        <w:t>еханической смеси</w:t>
      </w:r>
    </w:p>
    <w:p w:rsidR="005C2874" w:rsidRPr="00ED29C4" w:rsidRDefault="00AD1E22" w:rsidP="006D4ECE">
      <w:pPr>
        <w:numPr>
          <w:ilvl w:val="0"/>
          <w:numId w:val="39"/>
        </w:numPr>
        <w:spacing w:after="200" w:line="276" w:lineRule="auto"/>
        <w:rPr>
          <w:lang w:eastAsia="en-US"/>
        </w:rPr>
      </w:pPr>
      <w:r w:rsidRPr="00ED29C4">
        <w:rPr>
          <w:lang w:eastAsia="en-US"/>
        </w:rPr>
        <w:t>Т</w:t>
      </w:r>
      <w:r w:rsidR="005C2874" w:rsidRPr="00ED29C4">
        <w:rPr>
          <w:lang w:eastAsia="en-US"/>
        </w:rPr>
        <w:t>вердого раствора</w:t>
      </w:r>
    </w:p>
    <w:p w:rsidR="005C2874" w:rsidRPr="00ED29C4" w:rsidRDefault="00AD1E22" w:rsidP="006D4ECE">
      <w:pPr>
        <w:numPr>
          <w:ilvl w:val="0"/>
          <w:numId w:val="39"/>
        </w:numPr>
        <w:spacing w:after="200" w:line="276" w:lineRule="auto"/>
        <w:rPr>
          <w:lang w:eastAsia="en-US"/>
        </w:rPr>
      </w:pPr>
      <w:r w:rsidRPr="00ED29C4">
        <w:rPr>
          <w:lang w:eastAsia="en-US"/>
        </w:rPr>
        <w:t>Х</w:t>
      </w:r>
      <w:r w:rsidR="005C2874" w:rsidRPr="00ED29C4">
        <w:rPr>
          <w:lang w:eastAsia="en-US"/>
        </w:rPr>
        <w:t>имического соединения</w:t>
      </w:r>
    </w:p>
    <w:p w:rsidR="005C2874" w:rsidRPr="00ED29C4" w:rsidRDefault="005C2874" w:rsidP="005C2874">
      <w:pPr>
        <w:rPr>
          <w:lang w:eastAsia="en-US"/>
        </w:rPr>
      </w:pPr>
      <w:r w:rsidRPr="00ED29C4">
        <w:rPr>
          <w:lang w:eastAsia="en-US"/>
        </w:rPr>
        <w:t>10.Отметьте правильный ответ</w:t>
      </w:r>
    </w:p>
    <w:p w:rsidR="005C2874" w:rsidRPr="00ED29C4" w:rsidRDefault="005C2874" w:rsidP="005C2874">
      <w:pPr>
        <w:rPr>
          <w:lang w:eastAsia="en-US"/>
        </w:rPr>
      </w:pPr>
      <w:r w:rsidRPr="00ED29C4">
        <w:rPr>
          <w:lang w:eastAsia="en-US"/>
        </w:rPr>
        <w:t>Эвтектоид - это...</w:t>
      </w:r>
    </w:p>
    <w:p w:rsidR="005C2874" w:rsidRPr="00ED29C4" w:rsidRDefault="00AD1E22" w:rsidP="006D4ECE">
      <w:pPr>
        <w:numPr>
          <w:ilvl w:val="0"/>
          <w:numId w:val="40"/>
        </w:numPr>
        <w:spacing w:after="200" w:line="276" w:lineRule="auto"/>
        <w:rPr>
          <w:lang w:eastAsia="en-US"/>
        </w:rPr>
      </w:pPr>
      <w:r w:rsidRPr="00ED29C4">
        <w:rPr>
          <w:lang w:eastAsia="en-US"/>
        </w:rPr>
        <w:lastRenderedPageBreak/>
        <w:t>М</w:t>
      </w:r>
      <w:r w:rsidR="005C2874" w:rsidRPr="00ED29C4">
        <w:rPr>
          <w:lang w:eastAsia="en-US"/>
        </w:rPr>
        <w:t>еханическая смесь</w:t>
      </w:r>
    </w:p>
    <w:p w:rsidR="005C2874" w:rsidRPr="00ED29C4" w:rsidRDefault="00AD1E22" w:rsidP="006D4ECE">
      <w:pPr>
        <w:numPr>
          <w:ilvl w:val="0"/>
          <w:numId w:val="40"/>
        </w:numPr>
        <w:spacing w:after="200" w:line="276" w:lineRule="auto"/>
        <w:rPr>
          <w:lang w:eastAsia="en-US"/>
        </w:rPr>
      </w:pPr>
      <w:r w:rsidRPr="00ED29C4">
        <w:rPr>
          <w:lang w:eastAsia="en-US"/>
        </w:rPr>
        <w:t>Т</w:t>
      </w:r>
      <w:r w:rsidR="005C2874" w:rsidRPr="00ED29C4">
        <w:rPr>
          <w:lang w:eastAsia="en-US"/>
        </w:rPr>
        <w:t>вердый раствор</w:t>
      </w:r>
    </w:p>
    <w:p w:rsidR="005C2874" w:rsidRPr="00ED29C4" w:rsidRDefault="00AD1E22" w:rsidP="006D4ECE">
      <w:pPr>
        <w:numPr>
          <w:ilvl w:val="0"/>
          <w:numId w:val="40"/>
        </w:numPr>
        <w:spacing w:after="200" w:line="276" w:lineRule="auto"/>
        <w:rPr>
          <w:lang w:eastAsia="en-US"/>
        </w:rPr>
      </w:pPr>
      <w:r w:rsidRPr="00ED29C4">
        <w:rPr>
          <w:lang w:eastAsia="en-US"/>
        </w:rPr>
        <w:t>Х</w:t>
      </w:r>
      <w:r w:rsidR="005C2874" w:rsidRPr="00ED29C4">
        <w:rPr>
          <w:lang w:eastAsia="en-US"/>
        </w:rPr>
        <w:t>имическое соединение</w:t>
      </w:r>
    </w:p>
    <w:p w:rsidR="005C2874" w:rsidRPr="00ED29C4" w:rsidRDefault="005C2874" w:rsidP="005C2874">
      <w:pPr>
        <w:rPr>
          <w:lang w:eastAsia="en-US"/>
        </w:rPr>
      </w:pPr>
      <w:r w:rsidRPr="00ED29C4">
        <w:rPr>
          <w:lang w:eastAsia="en-US"/>
        </w:rPr>
        <w:t>11.Отметьте правильный ответ</w:t>
      </w:r>
    </w:p>
    <w:p w:rsidR="005C2874" w:rsidRPr="00ED29C4" w:rsidRDefault="005C2874" w:rsidP="005C2874">
      <w:pPr>
        <w:rPr>
          <w:lang w:eastAsia="en-US"/>
        </w:rPr>
      </w:pPr>
      <w:r w:rsidRPr="00ED29C4">
        <w:rPr>
          <w:lang w:eastAsia="en-US"/>
        </w:rPr>
        <w:t xml:space="preserve">Состав </w:t>
      </w:r>
      <w:r w:rsidR="00953CA7" w:rsidRPr="00ED29C4">
        <w:rPr>
          <w:lang w:eastAsia="en-US"/>
        </w:rPr>
        <w:t xml:space="preserve">сплава определяют по линии </w:t>
      </w:r>
    </w:p>
    <w:p w:rsidR="005C2874" w:rsidRPr="00ED29C4" w:rsidRDefault="00AD1E22" w:rsidP="006D4ECE">
      <w:pPr>
        <w:numPr>
          <w:ilvl w:val="0"/>
          <w:numId w:val="41"/>
        </w:numPr>
        <w:spacing w:after="200" w:line="276" w:lineRule="auto"/>
        <w:rPr>
          <w:lang w:eastAsia="en-US"/>
        </w:rPr>
      </w:pPr>
      <w:r w:rsidRPr="00ED29C4">
        <w:rPr>
          <w:lang w:eastAsia="en-US"/>
        </w:rPr>
        <w:t>Л</w:t>
      </w:r>
      <w:r w:rsidR="005C2874" w:rsidRPr="00ED29C4">
        <w:rPr>
          <w:lang w:eastAsia="en-US"/>
        </w:rPr>
        <w:t>иквидус</w:t>
      </w:r>
    </w:p>
    <w:p w:rsidR="005C2874" w:rsidRPr="00ED29C4" w:rsidRDefault="00AD1E22" w:rsidP="006D4ECE">
      <w:pPr>
        <w:numPr>
          <w:ilvl w:val="0"/>
          <w:numId w:val="41"/>
        </w:numPr>
        <w:spacing w:after="200" w:line="276" w:lineRule="auto"/>
        <w:rPr>
          <w:lang w:eastAsia="en-US"/>
        </w:rPr>
      </w:pPr>
      <w:r w:rsidRPr="00ED29C4">
        <w:rPr>
          <w:lang w:eastAsia="en-US"/>
        </w:rPr>
        <w:t>С</w:t>
      </w:r>
      <w:r w:rsidR="005C2874" w:rsidRPr="00ED29C4">
        <w:rPr>
          <w:lang w:eastAsia="en-US"/>
        </w:rPr>
        <w:t>олидус</w:t>
      </w:r>
    </w:p>
    <w:p w:rsidR="005C2874" w:rsidRPr="00ED29C4" w:rsidRDefault="00AD1E22" w:rsidP="006D4ECE">
      <w:pPr>
        <w:numPr>
          <w:ilvl w:val="0"/>
          <w:numId w:val="41"/>
        </w:numPr>
        <w:spacing w:after="200" w:line="276" w:lineRule="auto"/>
        <w:rPr>
          <w:lang w:eastAsia="en-US"/>
        </w:rPr>
      </w:pPr>
      <w:r w:rsidRPr="00ED29C4">
        <w:rPr>
          <w:lang w:eastAsia="en-US"/>
        </w:rPr>
        <w:t>Г</w:t>
      </w:r>
      <w:r w:rsidR="005C2874" w:rsidRPr="00ED29C4">
        <w:rPr>
          <w:lang w:eastAsia="en-US"/>
        </w:rPr>
        <w:t>оризонтальной</w:t>
      </w:r>
    </w:p>
    <w:p w:rsidR="005C2874" w:rsidRPr="00ED29C4" w:rsidRDefault="005C2874" w:rsidP="005C2874">
      <w:pPr>
        <w:rPr>
          <w:lang w:eastAsia="en-US"/>
        </w:rPr>
      </w:pPr>
      <w:r w:rsidRPr="00ED29C4">
        <w:rPr>
          <w:lang w:eastAsia="en-US"/>
        </w:rPr>
        <w:t>12.Отметьте правильный ответ</w:t>
      </w:r>
    </w:p>
    <w:p w:rsidR="005C2874" w:rsidRPr="00ED29C4" w:rsidRDefault="005C2874" w:rsidP="005C2874">
      <w:pPr>
        <w:rPr>
          <w:lang w:eastAsia="en-US"/>
        </w:rPr>
      </w:pPr>
      <w:r w:rsidRPr="00ED29C4">
        <w:rPr>
          <w:lang w:eastAsia="en-US"/>
        </w:rPr>
        <w:t>Линия солидус - показывает...</w:t>
      </w:r>
    </w:p>
    <w:p w:rsidR="005C2874" w:rsidRPr="00ED29C4" w:rsidRDefault="00AD1E22" w:rsidP="006D4ECE">
      <w:pPr>
        <w:numPr>
          <w:ilvl w:val="0"/>
          <w:numId w:val="42"/>
        </w:numPr>
        <w:spacing w:after="200" w:line="276" w:lineRule="auto"/>
        <w:rPr>
          <w:lang w:eastAsia="en-US"/>
        </w:rPr>
      </w:pPr>
      <w:r w:rsidRPr="00ED29C4">
        <w:rPr>
          <w:lang w:eastAsia="en-US"/>
        </w:rPr>
        <w:t>К</w:t>
      </w:r>
      <w:r w:rsidR="005C2874" w:rsidRPr="00ED29C4">
        <w:rPr>
          <w:lang w:eastAsia="en-US"/>
        </w:rPr>
        <w:t>онец плавления сплава</w:t>
      </w:r>
    </w:p>
    <w:p w:rsidR="005C2874" w:rsidRPr="00ED29C4" w:rsidRDefault="00AD1E22" w:rsidP="006D4ECE">
      <w:pPr>
        <w:numPr>
          <w:ilvl w:val="0"/>
          <w:numId w:val="42"/>
        </w:numPr>
        <w:spacing w:after="200" w:line="276" w:lineRule="auto"/>
        <w:rPr>
          <w:lang w:eastAsia="en-US"/>
        </w:rPr>
      </w:pPr>
      <w:r w:rsidRPr="00ED29C4">
        <w:rPr>
          <w:lang w:eastAsia="en-US"/>
        </w:rPr>
        <w:t>Н</w:t>
      </w:r>
      <w:r w:rsidR="005C2874" w:rsidRPr="00ED29C4">
        <w:rPr>
          <w:lang w:eastAsia="en-US"/>
        </w:rPr>
        <w:t>ачало плавления сплава</w:t>
      </w:r>
    </w:p>
    <w:p w:rsidR="005C2874" w:rsidRPr="00ED29C4" w:rsidRDefault="00AD1E22" w:rsidP="006D4ECE">
      <w:pPr>
        <w:numPr>
          <w:ilvl w:val="0"/>
          <w:numId w:val="42"/>
        </w:numPr>
        <w:spacing w:after="200" w:line="276" w:lineRule="auto"/>
        <w:rPr>
          <w:lang w:eastAsia="en-US"/>
        </w:rPr>
      </w:pPr>
      <w:r w:rsidRPr="00ED29C4">
        <w:rPr>
          <w:lang w:eastAsia="en-US"/>
        </w:rPr>
        <w:t>Н</w:t>
      </w:r>
      <w:r w:rsidR="005C2874" w:rsidRPr="00ED29C4">
        <w:rPr>
          <w:lang w:eastAsia="en-US"/>
        </w:rPr>
        <w:t>ачало кристаллизации сплава</w:t>
      </w:r>
    </w:p>
    <w:p w:rsidR="005C2874" w:rsidRPr="00ED29C4" w:rsidRDefault="005C2874" w:rsidP="005C2874">
      <w:pPr>
        <w:rPr>
          <w:lang w:eastAsia="en-US"/>
        </w:rPr>
      </w:pPr>
      <w:r w:rsidRPr="00ED29C4">
        <w:rPr>
          <w:lang w:eastAsia="en-US"/>
        </w:rPr>
        <w:t>13.Отметьте правильный ответ</w:t>
      </w:r>
    </w:p>
    <w:p w:rsidR="005C2874" w:rsidRPr="00ED29C4" w:rsidRDefault="005C2874" w:rsidP="005C2874">
      <w:pPr>
        <w:rPr>
          <w:lang w:eastAsia="en-US"/>
        </w:rPr>
      </w:pPr>
      <w:r w:rsidRPr="00ED29C4">
        <w:rPr>
          <w:lang w:eastAsia="en-US"/>
        </w:rPr>
        <w:t>Вертикальная лин</w:t>
      </w:r>
      <w:r w:rsidR="00953CA7" w:rsidRPr="00ED29C4">
        <w:rPr>
          <w:lang w:eastAsia="en-US"/>
        </w:rPr>
        <w:t xml:space="preserve">ия на диаграмме показывает </w:t>
      </w:r>
    </w:p>
    <w:p w:rsidR="005C2874" w:rsidRPr="00ED29C4" w:rsidRDefault="00AD1E22" w:rsidP="006D4ECE">
      <w:pPr>
        <w:numPr>
          <w:ilvl w:val="0"/>
          <w:numId w:val="43"/>
        </w:numPr>
        <w:spacing w:after="200" w:line="276" w:lineRule="auto"/>
        <w:rPr>
          <w:lang w:eastAsia="en-US"/>
        </w:rPr>
      </w:pPr>
      <w:r w:rsidRPr="00ED29C4">
        <w:rPr>
          <w:lang w:eastAsia="en-US"/>
        </w:rPr>
        <w:t>С</w:t>
      </w:r>
      <w:r w:rsidR="005C2874" w:rsidRPr="00ED29C4">
        <w:rPr>
          <w:lang w:eastAsia="en-US"/>
        </w:rPr>
        <w:t>остав сплава</w:t>
      </w:r>
    </w:p>
    <w:p w:rsidR="005C2874" w:rsidRPr="00ED29C4" w:rsidRDefault="00AD1E22" w:rsidP="006D4ECE">
      <w:pPr>
        <w:numPr>
          <w:ilvl w:val="0"/>
          <w:numId w:val="43"/>
        </w:numPr>
        <w:spacing w:after="200" w:line="276" w:lineRule="auto"/>
        <w:rPr>
          <w:lang w:eastAsia="en-US"/>
        </w:rPr>
      </w:pPr>
      <w:r w:rsidRPr="00ED29C4">
        <w:rPr>
          <w:lang w:eastAsia="en-US"/>
        </w:rPr>
        <w:t>С</w:t>
      </w:r>
      <w:r w:rsidR="005C2874" w:rsidRPr="00ED29C4">
        <w:rPr>
          <w:lang w:eastAsia="en-US"/>
        </w:rPr>
        <w:t>остав жидкой части сплава</w:t>
      </w:r>
    </w:p>
    <w:p w:rsidR="005C2874" w:rsidRPr="00ED29C4" w:rsidRDefault="00AD1E22" w:rsidP="006D4ECE">
      <w:pPr>
        <w:numPr>
          <w:ilvl w:val="0"/>
          <w:numId w:val="43"/>
        </w:numPr>
        <w:spacing w:after="200" w:line="276" w:lineRule="auto"/>
        <w:rPr>
          <w:lang w:eastAsia="en-US"/>
        </w:rPr>
      </w:pPr>
      <w:r w:rsidRPr="00ED29C4">
        <w:rPr>
          <w:lang w:eastAsia="en-US"/>
        </w:rPr>
        <w:t>С</w:t>
      </w:r>
      <w:r w:rsidR="005C2874" w:rsidRPr="00ED29C4">
        <w:rPr>
          <w:lang w:eastAsia="en-US"/>
        </w:rPr>
        <w:t>остояние компонентов в сплаве</w:t>
      </w:r>
    </w:p>
    <w:p w:rsidR="005C2874" w:rsidRPr="00ED29C4" w:rsidRDefault="005C2874" w:rsidP="005C2874">
      <w:pPr>
        <w:rPr>
          <w:lang w:eastAsia="en-US"/>
        </w:rPr>
      </w:pPr>
      <w:r w:rsidRPr="00ED29C4">
        <w:rPr>
          <w:lang w:eastAsia="en-US"/>
        </w:rPr>
        <w:t>14Дополните</w:t>
      </w:r>
    </w:p>
    <w:p w:rsidR="005C2874" w:rsidRPr="00ED29C4" w:rsidRDefault="005C2874" w:rsidP="005C2874">
      <w:pPr>
        <w:rPr>
          <w:lang w:eastAsia="en-US"/>
        </w:rPr>
      </w:pPr>
      <w:r w:rsidRPr="00ED29C4">
        <w:rPr>
          <w:lang w:eastAsia="en-US"/>
        </w:rPr>
        <w:t>Графическое изображение компонентов сплава при наг</w:t>
      </w:r>
      <w:r w:rsidR="00953CA7" w:rsidRPr="00ED29C4">
        <w:rPr>
          <w:lang w:eastAsia="en-US"/>
        </w:rPr>
        <w:t xml:space="preserve">реве и охлаждении называют </w:t>
      </w:r>
    </w:p>
    <w:p w:rsidR="005C2874" w:rsidRPr="00ED29C4" w:rsidRDefault="005C2874" w:rsidP="005C2874">
      <w:pPr>
        <w:rPr>
          <w:lang w:eastAsia="en-US"/>
        </w:rPr>
      </w:pPr>
      <w:r w:rsidRPr="00ED29C4">
        <w:rPr>
          <w:lang w:eastAsia="en-US"/>
        </w:rPr>
        <w:t>15.Отметьте правильный ответ</w:t>
      </w:r>
    </w:p>
    <w:p w:rsidR="005C2874" w:rsidRPr="00ED29C4" w:rsidRDefault="005C2874" w:rsidP="005C2874">
      <w:pPr>
        <w:rPr>
          <w:lang w:eastAsia="en-US"/>
        </w:rPr>
      </w:pPr>
      <w:r w:rsidRPr="00ED29C4">
        <w:rPr>
          <w:lang w:eastAsia="en-US"/>
        </w:rPr>
        <w:t xml:space="preserve">Самым твердым </w:t>
      </w:r>
      <w:r w:rsidR="00953CA7" w:rsidRPr="00ED29C4">
        <w:rPr>
          <w:lang w:eastAsia="en-US"/>
        </w:rPr>
        <w:t xml:space="preserve">раствором является раствор </w:t>
      </w:r>
    </w:p>
    <w:p w:rsidR="005C2874" w:rsidRPr="00ED29C4" w:rsidRDefault="001B49D6" w:rsidP="006D4ECE">
      <w:pPr>
        <w:numPr>
          <w:ilvl w:val="0"/>
          <w:numId w:val="44"/>
        </w:numPr>
        <w:spacing w:after="200" w:line="276" w:lineRule="auto"/>
        <w:rPr>
          <w:lang w:eastAsia="en-US"/>
        </w:rPr>
      </w:pPr>
      <w:r w:rsidRPr="00ED29C4">
        <w:rPr>
          <w:lang w:eastAsia="en-US"/>
        </w:rPr>
        <w:t>З</w:t>
      </w:r>
      <w:r w:rsidR="005C2874" w:rsidRPr="00ED29C4">
        <w:rPr>
          <w:lang w:eastAsia="en-US"/>
        </w:rPr>
        <w:t>амещения</w:t>
      </w:r>
    </w:p>
    <w:p w:rsidR="005C2874" w:rsidRPr="00ED29C4" w:rsidRDefault="001B49D6" w:rsidP="006D4ECE">
      <w:pPr>
        <w:numPr>
          <w:ilvl w:val="0"/>
          <w:numId w:val="44"/>
        </w:numPr>
        <w:spacing w:after="200" w:line="276" w:lineRule="auto"/>
        <w:rPr>
          <w:lang w:eastAsia="en-US"/>
        </w:rPr>
      </w:pPr>
      <w:r w:rsidRPr="00ED29C4">
        <w:rPr>
          <w:lang w:eastAsia="en-US"/>
        </w:rPr>
        <w:t>В</w:t>
      </w:r>
      <w:r w:rsidR="005C2874" w:rsidRPr="00ED29C4">
        <w:rPr>
          <w:lang w:eastAsia="en-US"/>
        </w:rPr>
        <w:t>недрения</w:t>
      </w:r>
    </w:p>
    <w:p w:rsidR="005C2874" w:rsidRPr="00ED29C4" w:rsidRDefault="001B49D6" w:rsidP="006D4ECE">
      <w:pPr>
        <w:numPr>
          <w:ilvl w:val="0"/>
          <w:numId w:val="44"/>
        </w:numPr>
        <w:spacing w:after="200" w:line="276" w:lineRule="auto"/>
        <w:rPr>
          <w:lang w:eastAsia="en-US"/>
        </w:rPr>
      </w:pPr>
      <w:r w:rsidRPr="00ED29C4">
        <w:rPr>
          <w:lang w:eastAsia="en-US"/>
        </w:rPr>
        <w:t>В</w:t>
      </w:r>
      <w:r w:rsidR="005C2874" w:rsidRPr="00ED29C4">
        <w:rPr>
          <w:lang w:eastAsia="en-US"/>
        </w:rPr>
        <w:t>ычитания</w:t>
      </w:r>
    </w:p>
    <w:p w:rsidR="00F24B3E" w:rsidRPr="00ED29C4" w:rsidRDefault="00F24B3E" w:rsidP="00F24B3E">
      <w:pPr>
        <w:pStyle w:val="aa"/>
        <w:shd w:val="clear" w:color="auto" w:fill="FFFFFF"/>
        <w:spacing w:before="0" w:beforeAutospacing="0" w:after="0" w:afterAutospacing="0"/>
        <w:ind w:left="1080" w:hanging="1080"/>
        <w:rPr>
          <w:b/>
          <w:color w:val="000000"/>
        </w:rPr>
      </w:pPr>
      <w:r w:rsidRPr="00ED29C4">
        <w:rPr>
          <w:b/>
          <w:color w:val="000000"/>
        </w:rPr>
        <w:t>Тест№5</w:t>
      </w:r>
    </w:p>
    <w:p w:rsidR="005C2874" w:rsidRPr="00ED29C4" w:rsidRDefault="005C2874" w:rsidP="005C2874">
      <w:pPr>
        <w:jc w:val="both"/>
        <w:rPr>
          <w:b/>
          <w:lang w:eastAsia="en-US"/>
        </w:rPr>
      </w:pPr>
      <w:r w:rsidRPr="00ED29C4">
        <w:rPr>
          <w:b/>
          <w:lang w:eastAsia="en-US"/>
        </w:rPr>
        <w:t>Тема 1.</w:t>
      </w:r>
      <w:r w:rsidR="00C905D6" w:rsidRPr="00ED29C4">
        <w:rPr>
          <w:b/>
          <w:lang w:eastAsia="en-US"/>
        </w:rPr>
        <w:t>5</w:t>
      </w:r>
      <w:r w:rsidRPr="00ED29C4">
        <w:rPr>
          <w:b/>
          <w:lang w:eastAsia="en-US"/>
        </w:rPr>
        <w:t>. Диаграмма железо-углерод</w:t>
      </w:r>
      <w:r w:rsidRPr="00ED29C4">
        <w:rPr>
          <w:rFonts w:eastAsia="Calibri"/>
          <w:b/>
          <w:lang w:eastAsia="en-US"/>
        </w:rPr>
        <w:t>.</w:t>
      </w:r>
    </w:p>
    <w:p w:rsidR="005C2874" w:rsidRPr="00ED29C4" w:rsidRDefault="005C2874" w:rsidP="005C2874">
      <w:pPr>
        <w:jc w:val="both"/>
        <w:rPr>
          <w:lang w:eastAsia="en-US"/>
        </w:rPr>
      </w:pPr>
      <w:r w:rsidRPr="00ED29C4">
        <w:rPr>
          <w:b/>
        </w:rPr>
        <w:t>Структура задания</w:t>
      </w:r>
    </w:p>
    <w:p w:rsidR="005C2874" w:rsidRPr="00ED29C4" w:rsidRDefault="001B49D6" w:rsidP="005C2874">
      <w:pPr>
        <w:jc w:val="both"/>
        <w:rPr>
          <w:i/>
        </w:rPr>
      </w:pPr>
      <w:r w:rsidRPr="00ED29C4">
        <w:rPr>
          <w:b/>
        </w:rPr>
        <w:t>1. Тип задания: тестовое задание с выбором ответа</w:t>
      </w:r>
    </w:p>
    <w:p w:rsidR="005C2874" w:rsidRPr="00ED29C4" w:rsidRDefault="005C2874" w:rsidP="005C2874">
      <w:pPr>
        <w:jc w:val="both"/>
        <w:rPr>
          <w:b/>
        </w:rPr>
      </w:pPr>
      <w:r w:rsidRPr="00ED29C4">
        <w:rPr>
          <w:b/>
        </w:rPr>
        <w:t>2. Текст задания</w:t>
      </w:r>
    </w:p>
    <w:p w:rsidR="005C2874" w:rsidRPr="00ED29C4" w:rsidRDefault="005C2874" w:rsidP="005C2874">
      <w:pPr>
        <w:spacing w:line="276" w:lineRule="auto"/>
        <w:rPr>
          <w:lang w:eastAsia="en-US"/>
        </w:rPr>
      </w:pPr>
    </w:p>
    <w:p w:rsidR="005C2874" w:rsidRPr="00ED29C4" w:rsidRDefault="005C2874" w:rsidP="005C2874">
      <w:pPr>
        <w:rPr>
          <w:lang w:eastAsia="en-US"/>
        </w:rPr>
      </w:pPr>
      <w:r w:rsidRPr="00ED29C4">
        <w:rPr>
          <w:lang w:eastAsia="en-US"/>
        </w:rPr>
        <w:t>1.Отметьте правильный ответ</w:t>
      </w:r>
    </w:p>
    <w:p w:rsidR="005C2874" w:rsidRPr="00ED29C4" w:rsidRDefault="005C2874" w:rsidP="005C2874">
      <w:pPr>
        <w:rPr>
          <w:lang w:eastAsia="en-US"/>
        </w:rPr>
      </w:pPr>
      <w:r w:rsidRPr="00ED29C4">
        <w:rPr>
          <w:lang w:eastAsia="en-US"/>
        </w:rPr>
        <w:t>Однородная часть системы железо-цементит называется</w:t>
      </w:r>
    </w:p>
    <w:p w:rsidR="005C2874" w:rsidRPr="00ED29C4" w:rsidRDefault="001B49D6" w:rsidP="006D4ECE">
      <w:pPr>
        <w:numPr>
          <w:ilvl w:val="0"/>
          <w:numId w:val="45"/>
        </w:numPr>
        <w:spacing w:after="200" w:line="276" w:lineRule="auto"/>
        <w:rPr>
          <w:lang w:eastAsia="en-US"/>
        </w:rPr>
      </w:pPr>
      <w:r w:rsidRPr="00ED29C4">
        <w:rPr>
          <w:lang w:eastAsia="en-US"/>
        </w:rPr>
        <w:t>Ф</w:t>
      </w:r>
      <w:r w:rsidR="005C2874" w:rsidRPr="00ED29C4">
        <w:rPr>
          <w:lang w:eastAsia="en-US"/>
        </w:rPr>
        <w:t>азой</w:t>
      </w:r>
    </w:p>
    <w:p w:rsidR="005C2874" w:rsidRPr="00ED29C4" w:rsidRDefault="001B49D6" w:rsidP="006D4ECE">
      <w:pPr>
        <w:numPr>
          <w:ilvl w:val="0"/>
          <w:numId w:val="45"/>
        </w:numPr>
        <w:spacing w:after="200" w:line="276" w:lineRule="auto"/>
        <w:rPr>
          <w:lang w:eastAsia="en-US"/>
        </w:rPr>
      </w:pPr>
      <w:r w:rsidRPr="00ED29C4">
        <w:rPr>
          <w:lang w:eastAsia="en-US"/>
        </w:rPr>
        <w:t>С</w:t>
      </w:r>
      <w:r w:rsidR="005C2874" w:rsidRPr="00ED29C4">
        <w:rPr>
          <w:lang w:eastAsia="en-US"/>
        </w:rPr>
        <w:t>истемой</w:t>
      </w:r>
    </w:p>
    <w:p w:rsidR="005C2874" w:rsidRPr="00ED29C4" w:rsidRDefault="001B49D6" w:rsidP="006D4ECE">
      <w:pPr>
        <w:numPr>
          <w:ilvl w:val="0"/>
          <w:numId w:val="45"/>
        </w:numPr>
        <w:spacing w:after="200" w:line="276" w:lineRule="auto"/>
        <w:rPr>
          <w:lang w:eastAsia="en-US"/>
        </w:rPr>
      </w:pPr>
      <w:r w:rsidRPr="00ED29C4">
        <w:rPr>
          <w:lang w:eastAsia="en-US"/>
        </w:rPr>
        <w:t>К</w:t>
      </w:r>
      <w:r w:rsidR="005C2874" w:rsidRPr="00ED29C4">
        <w:rPr>
          <w:lang w:eastAsia="en-US"/>
        </w:rPr>
        <w:t>ривой охлаждения</w:t>
      </w:r>
    </w:p>
    <w:p w:rsidR="005C2874" w:rsidRPr="00ED29C4" w:rsidRDefault="001B49D6" w:rsidP="006D4ECE">
      <w:pPr>
        <w:numPr>
          <w:ilvl w:val="0"/>
          <w:numId w:val="45"/>
        </w:numPr>
        <w:spacing w:after="200" w:line="276" w:lineRule="auto"/>
        <w:rPr>
          <w:lang w:eastAsia="en-US"/>
        </w:rPr>
      </w:pPr>
      <w:r w:rsidRPr="00ED29C4">
        <w:rPr>
          <w:lang w:eastAsia="en-US"/>
        </w:rPr>
        <w:lastRenderedPageBreak/>
        <w:t>С</w:t>
      </w:r>
      <w:r w:rsidR="005C2874" w:rsidRPr="00ED29C4">
        <w:rPr>
          <w:lang w:eastAsia="en-US"/>
        </w:rPr>
        <w:t>труктурой</w:t>
      </w:r>
    </w:p>
    <w:p w:rsidR="005C2874" w:rsidRPr="00ED29C4" w:rsidRDefault="005C2874" w:rsidP="005C2874">
      <w:pPr>
        <w:rPr>
          <w:lang w:eastAsia="en-US"/>
        </w:rPr>
      </w:pPr>
      <w:r w:rsidRPr="00ED29C4">
        <w:rPr>
          <w:lang w:eastAsia="en-US"/>
        </w:rPr>
        <w:t>2.Отметьте правильный ответ</w:t>
      </w:r>
    </w:p>
    <w:p w:rsidR="005C2874" w:rsidRPr="00ED29C4" w:rsidRDefault="005C2874" w:rsidP="005C2874">
      <w:pPr>
        <w:rPr>
          <w:lang w:eastAsia="en-US"/>
        </w:rPr>
      </w:pPr>
      <w:r w:rsidRPr="00ED29C4">
        <w:rPr>
          <w:lang w:eastAsia="en-US"/>
        </w:rPr>
        <w:t>Разновидность углерода с гексагональной решеткой является</w:t>
      </w:r>
    </w:p>
    <w:p w:rsidR="005C2874" w:rsidRPr="00ED29C4" w:rsidRDefault="001B49D6" w:rsidP="006D4ECE">
      <w:pPr>
        <w:numPr>
          <w:ilvl w:val="0"/>
          <w:numId w:val="46"/>
        </w:numPr>
        <w:spacing w:after="200" w:line="276" w:lineRule="auto"/>
        <w:rPr>
          <w:lang w:eastAsia="en-US"/>
        </w:rPr>
      </w:pPr>
      <w:r w:rsidRPr="00ED29C4">
        <w:rPr>
          <w:lang w:eastAsia="en-US"/>
        </w:rPr>
        <w:t>А</w:t>
      </w:r>
      <w:r w:rsidR="005C2874" w:rsidRPr="00ED29C4">
        <w:rPr>
          <w:lang w:eastAsia="en-US"/>
        </w:rPr>
        <w:t>лмазом</w:t>
      </w:r>
    </w:p>
    <w:p w:rsidR="005C2874" w:rsidRPr="00ED29C4" w:rsidRDefault="001B49D6" w:rsidP="006D4ECE">
      <w:pPr>
        <w:numPr>
          <w:ilvl w:val="0"/>
          <w:numId w:val="46"/>
        </w:numPr>
        <w:spacing w:after="200" w:line="276" w:lineRule="auto"/>
        <w:rPr>
          <w:lang w:eastAsia="en-US"/>
        </w:rPr>
      </w:pPr>
      <w:r w:rsidRPr="00ED29C4">
        <w:rPr>
          <w:lang w:eastAsia="en-US"/>
        </w:rPr>
        <w:t>Ц</w:t>
      </w:r>
      <w:r w:rsidR="005C2874" w:rsidRPr="00ED29C4">
        <w:rPr>
          <w:lang w:eastAsia="en-US"/>
        </w:rPr>
        <w:t>ементитом</w:t>
      </w:r>
    </w:p>
    <w:p w:rsidR="005C2874" w:rsidRPr="00ED29C4" w:rsidRDefault="001B49D6" w:rsidP="00E735C7">
      <w:pPr>
        <w:numPr>
          <w:ilvl w:val="0"/>
          <w:numId w:val="46"/>
        </w:numPr>
        <w:spacing w:after="200" w:line="276" w:lineRule="auto"/>
        <w:rPr>
          <w:lang w:eastAsia="en-US"/>
        </w:rPr>
      </w:pPr>
      <w:r w:rsidRPr="00ED29C4">
        <w:rPr>
          <w:lang w:eastAsia="en-US"/>
        </w:rPr>
        <w:t>Г</w:t>
      </w:r>
      <w:r w:rsidR="005C2874" w:rsidRPr="00ED29C4">
        <w:rPr>
          <w:lang w:eastAsia="en-US"/>
        </w:rPr>
        <w:t>рафитом</w:t>
      </w:r>
    </w:p>
    <w:p w:rsidR="005C2874" w:rsidRPr="00ED29C4" w:rsidRDefault="001B49D6" w:rsidP="006D4ECE">
      <w:pPr>
        <w:numPr>
          <w:ilvl w:val="0"/>
          <w:numId w:val="46"/>
        </w:numPr>
        <w:spacing w:after="200" w:line="276" w:lineRule="auto"/>
        <w:rPr>
          <w:lang w:eastAsia="en-US"/>
        </w:rPr>
      </w:pPr>
      <w:r w:rsidRPr="00ED29C4">
        <w:rPr>
          <w:lang w:eastAsia="en-US"/>
        </w:rPr>
        <w:t>Ф</w:t>
      </w:r>
      <w:r w:rsidR="005C2874" w:rsidRPr="00ED29C4">
        <w:rPr>
          <w:lang w:eastAsia="en-US"/>
        </w:rPr>
        <w:t>ерритом</w:t>
      </w:r>
    </w:p>
    <w:p w:rsidR="005C2874" w:rsidRPr="00ED29C4" w:rsidRDefault="005C2874" w:rsidP="005C2874">
      <w:pPr>
        <w:rPr>
          <w:lang w:eastAsia="en-US"/>
        </w:rPr>
      </w:pPr>
      <w:r w:rsidRPr="00ED29C4">
        <w:rPr>
          <w:lang w:eastAsia="en-US"/>
        </w:rPr>
        <w:t>3.Отметьте правильный ответ</w:t>
      </w:r>
    </w:p>
    <w:p w:rsidR="005C2874" w:rsidRPr="00ED29C4" w:rsidRDefault="001B49D6" w:rsidP="005C2874">
      <w:pPr>
        <w:rPr>
          <w:lang w:eastAsia="en-US"/>
        </w:rPr>
      </w:pPr>
      <w:r w:rsidRPr="00ED29C4">
        <w:rPr>
          <w:lang w:eastAsia="en-US"/>
        </w:rPr>
        <w:t xml:space="preserve">Цементит растворяет </w:t>
      </w:r>
      <w:r w:rsidR="005C2874" w:rsidRPr="00ED29C4">
        <w:rPr>
          <w:lang w:eastAsia="en-US"/>
        </w:rPr>
        <w:t>% углерода.</w:t>
      </w:r>
    </w:p>
    <w:p w:rsidR="005C2874" w:rsidRPr="00ED29C4" w:rsidRDefault="005C2874" w:rsidP="006D4ECE">
      <w:pPr>
        <w:numPr>
          <w:ilvl w:val="0"/>
          <w:numId w:val="47"/>
        </w:numPr>
        <w:spacing w:after="200" w:line="276" w:lineRule="auto"/>
        <w:rPr>
          <w:lang w:eastAsia="en-US"/>
        </w:rPr>
      </w:pPr>
      <w:r w:rsidRPr="00ED29C4">
        <w:rPr>
          <w:lang w:eastAsia="en-US"/>
        </w:rPr>
        <w:t>2,14</w:t>
      </w:r>
    </w:p>
    <w:p w:rsidR="005C2874" w:rsidRPr="00ED29C4" w:rsidRDefault="005C2874" w:rsidP="006D4ECE">
      <w:pPr>
        <w:numPr>
          <w:ilvl w:val="0"/>
          <w:numId w:val="47"/>
        </w:numPr>
        <w:spacing w:after="200" w:line="276" w:lineRule="auto"/>
        <w:rPr>
          <w:lang w:eastAsia="en-US"/>
        </w:rPr>
      </w:pPr>
      <w:r w:rsidRPr="00ED29C4">
        <w:rPr>
          <w:lang w:eastAsia="en-US"/>
        </w:rPr>
        <w:t>0,83</w:t>
      </w:r>
    </w:p>
    <w:p w:rsidR="005C2874" w:rsidRPr="00ED29C4" w:rsidRDefault="005C2874" w:rsidP="006D4ECE">
      <w:pPr>
        <w:numPr>
          <w:ilvl w:val="0"/>
          <w:numId w:val="47"/>
        </w:numPr>
        <w:spacing w:after="200" w:line="276" w:lineRule="auto"/>
        <w:rPr>
          <w:lang w:eastAsia="en-US"/>
        </w:rPr>
      </w:pPr>
      <w:r w:rsidRPr="00ED29C4">
        <w:rPr>
          <w:lang w:eastAsia="en-US"/>
        </w:rPr>
        <w:t>4,3</w:t>
      </w:r>
    </w:p>
    <w:p w:rsidR="005C2874" w:rsidRPr="00ED29C4" w:rsidRDefault="005C2874" w:rsidP="006D4ECE">
      <w:pPr>
        <w:numPr>
          <w:ilvl w:val="0"/>
          <w:numId w:val="47"/>
        </w:numPr>
        <w:spacing w:after="200" w:line="276" w:lineRule="auto"/>
        <w:rPr>
          <w:lang w:eastAsia="en-US"/>
        </w:rPr>
      </w:pPr>
      <w:r w:rsidRPr="00ED29C4">
        <w:rPr>
          <w:lang w:eastAsia="en-US"/>
        </w:rPr>
        <w:t>6,67</w:t>
      </w:r>
    </w:p>
    <w:p w:rsidR="005C2874" w:rsidRPr="00ED29C4" w:rsidRDefault="005C2874" w:rsidP="005C2874">
      <w:pPr>
        <w:rPr>
          <w:lang w:eastAsia="en-US"/>
        </w:rPr>
      </w:pPr>
      <w:r w:rsidRPr="00ED29C4">
        <w:rPr>
          <w:lang w:eastAsia="en-US"/>
        </w:rPr>
        <w:t>4.Отметьте правильный ответ</w:t>
      </w:r>
    </w:p>
    <w:p w:rsidR="005C2874" w:rsidRPr="00ED29C4" w:rsidRDefault="005C2874" w:rsidP="005C2874">
      <w:pPr>
        <w:rPr>
          <w:lang w:eastAsia="en-US"/>
        </w:rPr>
      </w:pPr>
      <w:r w:rsidRPr="00ED29C4">
        <w:rPr>
          <w:lang w:eastAsia="en-US"/>
        </w:rPr>
        <w:t>Химическое соединение желе</w:t>
      </w:r>
      <w:r w:rsidR="001B49D6" w:rsidRPr="00ED29C4">
        <w:rPr>
          <w:lang w:eastAsia="en-US"/>
        </w:rPr>
        <w:t xml:space="preserve">за с углеродом, называется </w:t>
      </w:r>
    </w:p>
    <w:p w:rsidR="005C2874" w:rsidRPr="00ED29C4" w:rsidRDefault="001B49D6" w:rsidP="006D4ECE">
      <w:pPr>
        <w:numPr>
          <w:ilvl w:val="0"/>
          <w:numId w:val="48"/>
        </w:numPr>
        <w:spacing w:after="200" w:line="276" w:lineRule="auto"/>
        <w:rPr>
          <w:lang w:eastAsia="en-US"/>
        </w:rPr>
      </w:pPr>
      <w:r w:rsidRPr="00ED29C4">
        <w:rPr>
          <w:lang w:eastAsia="en-US"/>
        </w:rPr>
        <w:t>Ф</w:t>
      </w:r>
      <w:r w:rsidR="005C2874" w:rsidRPr="00ED29C4">
        <w:rPr>
          <w:lang w:eastAsia="en-US"/>
        </w:rPr>
        <w:t>ерритом</w:t>
      </w:r>
    </w:p>
    <w:p w:rsidR="005C2874" w:rsidRPr="00ED29C4" w:rsidRDefault="001B49D6" w:rsidP="006D4ECE">
      <w:pPr>
        <w:numPr>
          <w:ilvl w:val="0"/>
          <w:numId w:val="48"/>
        </w:numPr>
        <w:spacing w:after="200" w:line="276" w:lineRule="auto"/>
        <w:rPr>
          <w:lang w:eastAsia="en-US"/>
        </w:rPr>
      </w:pPr>
      <w:r w:rsidRPr="00ED29C4">
        <w:rPr>
          <w:lang w:eastAsia="en-US"/>
        </w:rPr>
        <w:t>А</w:t>
      </w:r>
      <w:r w:rsidR="005C2874" w:rsidRPr="00ED29C4">
        <w:rPr>
          <w:lang w:eastAsia="en-US"/>
        </w:rPr>
        <w:t>устенитом</w:t>
      </w:r>
    </w:p>
    <w:p w:rsidR="005C2874" w:rsidRPr="00ED29C4" w:rsidRDefault="001B49D6" w:rsidP="006D4ECE">
      <w:pPr>
        <w:numPr>
          <w:ilvl w:val="0"/>
          <w:numId w:val="48"/>
        </w:numPr>
        <w:spacing w:after="200" w:line="276" w:lineRule="auto"/>
        <w:rPr>
          <w:lang w:eastAsia="en-US"/>
        </w:rPr>
      </w:pPr>
      <w:r w:rsidRPr="00ED29C4">
        <w:rPr>
          <w:lang w:eastAsia="en-US"/>
        </w:rPr>
        <w:t>Л</w:t>
      </w:r>
      <w:r w:rsidR="005C2874" w:rsidRPr="00ED29C4">
        <w:rPr>
          <w:lang w:eastAsia="en-US"/>
        </w:rPr>
        <w:t>едебуритом</w:t>
      </w:r>
    </w:p>
    <w:p w:rsidR="005C2874" w:rsidRPr="00ED29C4" w:rsidRDefault="001B49D6" w:rsidP="006D4ECE">
      <w:pPr>
        <w:numPr>
          <w:ilvl w:val="0"/>
          <w:numId w:val="48"/>
        </w:numPr>
        <w:spacing w:after="200" w:line="276" w:lineRule="auto"/>
        <w:rPr>
          <w:lang w:eastAsia="en-US"/>
        </w:rPr>
      </w:pPr>
      <w:r w:rsidRPr="00ED29C4">
        <w:rPr>
          <w:lang w:eastAsia="en-US"/>
        </w:rPr>
        <w:t>Ц</w:t>
      </w:r>
      <w:r w:rsidR="005C2874" w:rsidRPr="00ED29C4">
        <w:rPr>
          <w:lang w:eastAsia="en-US"/>
        </w:rPr>
        <w:t>ементитом</w:t>
      </w:r>
    </w:p>
    <w:p w:rsidR="005C2874" w:rsidRPr="00ED29C4" w:rsidRDefault="005C2874" w:rsidP="005C2874">
      <w:pPr>
        <w:rPr>
          <w:lang w:eastAsia="en-US"/>
        </w:rPr>
      </w:pPr>
      <w:r w:rsidRPr="00ED29C4">
        <w:rPr>
          <w:lang w:eastAsia="en-US"/>
        </w:rPr>
        <w:t>5.Отметьте правильный ответ</w:t>
      </w:r>
    </w:p>
    <w:p w:rsidR="005C2874" w:rsidRPr="00ED29C4" w:rsidRDefault="005C2874" w:rsidP="005C2874">
      <w:pPr>
        <w:rPr>
          <w:lang w:eastAsia="en-US"/>
        </w:rPr>
      </w:pPr>
      <w:r w:rsidRPr="00ED29C4">
        <w:rPr>
          <w:lang w:eastAsia="en-US"/>
        </w:rPr>
        <w:t>Аустенит растворяет ... % углерода.</w:t>
      </w:r>
    </w:p>
    <w:p w:rsidR="005C2874" w:rsidRPr="00ED29C4" w:rsidRDefault="005C2874" w:rsidP="006D4ECE">
      <w:pPr>
        <w:numPr>
          <w:ilvl w:val="0"/>
          <w:numId w:val="49"/>
        </w:numPr>
        <w:spacing w:after="200" w:line="276" w:lineRule="auto"/>
        <w:rPr>
          <w:lang w:eastAsia="en-US"/>
        </w:rPr>
      </w:pPr>
      <w:r w:rsidRPr="00ED29C4">
        <w:rPr>
          <w:lang w:eastAsia="en-US"/>
        </w:rPr>
        <w:t>0,02-0,83</w:t>
      </w:r>
    </w:p>
    <w:p w:rsidR="005C2874" w:rsidRPr="00ED29C4" w:rsidRDefault="005C2874" w:rsidP="006D4ECE">
      <w:pPr>
        <w:numPr>
          <w:ilvl w:val="0"/>
          <w:numId w:val="49"/>
        </w:numPr>
        <w:spacing w:after="200" w:line="276" w:lineRule="auto"/>
        <w:rPr>
          <w:lang w:eastAsia="en-US"/>
        </w:rPr>
      </w:pPr>
      <w:r w:rsidRPr="00ED29C4">
        <w:rPr>
          <w:lang w:eastAsia="en-US"/>
        </w:rPr>
        <w:t>0,83-4,3</w:t>
      </w:r>
    </w:p>
    <w:p w:rsidR="005C2874" w:rsidRPr="00ED29C4" w:rsidRDefault="005C2874" w:rsidP="006D4ECE">
      <w:pPr>
        <w:numPr>
          <w:ilvl w:val="0"/>
          <w:numId w:val="49"/>
        </w:numPr>
        <w:spacing w:after="200" w:line="276" w:lineRule="auto"/>
        <w:rPr>
          <w:lang w:eastAsia="en-US"/>
        </w:rPr>
      </w:pPr>
      <w:r w:rsidRPr="00ED29C4">
        <w:rPr>
          <w:lang w:eastAsia="en-US"/>
        </w:rPr>
        <w:t>0,83-2,14</w:t>
      </w:r>
    </w:p>
    <w:p w:rsidR="005C2874" w:rsidRPr="00ED29C4" w:rsidRDefault="005C2874" w:rsidP="006D4ECE">
      <w:pPr>
        <w:numPr>
          <w:ilvl w:val="0"/>
          <w:numId w:val="49"/>
        </w:numPr>
        <w:spacing w:after="200" w:line="276" w:lineRule="auto"/>
        <w:rPr>
          <w:lang w:eastAsia="en-US"/>
        </w:rPr>
      </w:pPr>
      <w:r w:rsidRPr="00ED29C4">
        <w:rPr>
          <w:lang w:eastAsia="en-US"/>
        </w:rPr>
        <w:t>2,14-4,3</w:t>
      </w:r>
    </w:p>
    <w:p w:rsidR="005C2874" w:rsidRPr="00ED29C4" w:rsidRDefault="005C2874" w:rsidP="005C2874">
      <w:pPr>
        <w:rPr>
          <w:lang w:eastAsia="en-US"/>
        </w:rPr>
      </w:pPr>
      <w:r w:rsidRPr="00ED29C4">
        <w:rPr>
          <w:lang w:eastAsia="en-US"/>
        </w:rPr>
        <w:t>6.Отметьте правильный ответ</w:t>
      </w:r>
    </w:p>
    <w:p w:rsidR="001B49D6" w:rsidRPr="00ED29C4" w:rsidRDefault="001B49D6" w:rsidP="001B49D6">
      <w:pPr>
        <w:rPr>
          <w:lang w:eastAsia="en-US"/>
        </w:rPr>
      </w:pPr>
      <w:r w:rsidRPr="00ED29C4">
        <w:rPr>
          <w:lang w:eastAsia="en-US"/>
        </w:rPr>
        <w:t>Феррит относится к</w:t>
      </w:r>
    </w:p>
    <w:p w:rsidR="005C2874" w:rsidRPr="00ED29C4" w:rsidRDefault="001B49D6" w:rsidP="006D4ECE">
      <w:pPr>
        <w:numPr>
          <w:ilvl w:val="0"/>
          <w:numId w:val="50"/>
        </w:numPr>
        <w:spacing w:after="200" w:line="276" w:lineRule="auto"/>
        <w:rPr>
          <w:lang w:eastAsia="en-US"/>
        </w:rPr>
      </w:pPr>
      <w:r w:rsidRPr="00ED29C4">
        <w:rPr>
          <w:lang w:eastAsia="en-US"/>
        </w:rPr>
        <w:t>Х</w:t>
      </w:r>
      <w:r w:rsidR="005C2874" w:rsidRPr="00ED29C4">
        <w:rPr>
          <w:lang w:eastAsia="en-US"/>
        </w:rPr>
        <w:t>имическим соединением</w:t>
      </w:r>
    </w:p>
    <w:p w:rsidR="005C2874" w:rsidRPr="00ED29C4" w:rsidRDefault="00E735C7" w:rsidP="006D4ECE">
      <w:pPr>
        <w:numPr>
          <w:ilvl w:val="0"/>
          <w:numId w:val="50"/>
        </w:numPr>
        <w:spacing w:after="200" w:line="276" w:lineRule="auto"/>
        <w:rPr>
          <w:lang w:eastAsia="en-US"/>
        </w:rPr>
      </w:pPr>
      <w:r w:rsidRPr="00ED29C4">
        <w:rPr>
          <w:lang w:eastAsia="en-US"/>
        </w:rPr>
        <w:t>Механическим</w:t>
      </w:r>
      <w:r w:rsidR="005C2874" w:rsidRPr="00ED29C4">
        <w:rPr>
          <w:lang w:eastAsia="en-US"/>
        </w:rPr>
        <w:t xml:space="preserve"> смесям</w:t>
      </w:r>
    </w:p>
    <w:p w:rsidR="005C2874" w:rsidRPr="00ED29C4" w:rsidRDefault="001B49D6" w:rsidP="006D4ECE">
      <w:pPr>
        <w:numPr>
          <w:ilvl w:val="0"/>
          <w:numId w:val="50"/>
        </w:numPr>
        <w:spacing w:after="200" w:line="276" w:lineRule="auto"/>
        <w:rPr>
          <w:lang w:eastAsia="en-US"/>
        </w:rPr>
      </w:pPr>
      <w:r w:rsidRPr="00ED29C4">
        <w:rPr>
          <w:lang w:eastAsia="en-US"/>
        </w:rPr>
        <w:t>Р</w:t>
      </w:r>
      <w:r w:rsidR="005C2874" w:rsidRPr="00ED29C4">
        <w:rPr>
          <w:lang w:eastAsia="en-US"/>
        </w:rPr>
        <w:t>азновидности углерода</w:t>
      </w:r>
    </w:p>
    <w:p w:rsidR="001B49D6" w:rsidRPr="00ED29C4" w:rsidRDefault="001B49D6" w:rsidP="001B49D6">
      <w:pPr>
        <w:pStyle w:val="a9"/>
        <w:numPr>
          <w:ilvl w:val="0"/>
          <w:numId w:val="50"/>
        </w:numPr>
        <w:rPr>
          <w:rFonts w:ascii="Times New Roman" w:hAnsi="Times New Roman"/>
          <w:sz w:val="24"/>
          <w:szCs w:val="24"/>
        </w:rPr>
      </w:pPr>
      <w:r w:rsidRPr="00ED29C4">
        <w:rPr>
          <w:rFonts w:ascii="Times New Roman" w:hAnsi="Times New Roman"/>
          <w:sz w:val="24"/>
          <w:szCs w:val="24"/>
        </w:rPr>
        <w:t>Твердым растворам</w:t>
      </w:r>
    </w:p>
    <w:p w:rsidR="005C2874" w:rsidRPr="00ED29C4" w:rsidRDefault="005C2874" w:rsidP="005C2874">
      <w:pPr>
        <w:rPr>
          <w:lang w:eastAsia="en-US"/>
        </w:rPr>
      </w:pPr>
      <w:r w:rsidRPr="00ED29C4">
        <w:rPr>
          <w:lang w:eastAsia="en-US"/>
        </w:rPr>
        <w:t>7.Отметьте правильный ответ</w:t>
      </w:r>
    </w:p>
    <w:p w:rsidR="005C2874" w:rsidRPr="00ED29C4" w:rsidRDefault="005C2874" w:rsidP="005C2874">
      <w:pPr>
        <w:rPr>
          <w:lang w:eastAsia="en-US"/>
        </w:rPr>
      </w:pPr>
      <w:r w:rsidRPr="00ED29C4">
        <w:rPr>
          <w:lang w:eastAsia="en-US"/>
        </w:rPr>
        <w:t>Механическая смесь аустенита с цементитом, называется…</w:t>
      </w:r>
    </w:p>
    <w:p w:rsidR="005C2874" w:rsidRPr="00ED29C4" w:rsidRDefault="001B49D6" w:rsidP="006D4ECE">
      <w:pPr>
        <w:numPr>
          <w:ilvl w:val="0"/>
          <w:numId w:val="51"/>
        </w:numPr>
        <w:spacing w:after="200" w:line="276" w:lineRule="auto"/>
        <w:rPr>
          <w:lang w:eastAsia="en-US"/>
        </w:rPr>
      </w:pPr>
      <w:r w:rsidRPr="00ED29C4">
        <w:rPr>
          <w:lang w:eastAsia="en-US"/>
        </w:rPr>
        <w:t>Ф</w:t>
      </w:r>
      <w:r w:rsidR="005C2874" w:rsidRPr="00ED29C4">
        <w:rPr>
          <w:lang w:eastAsia="en-US"/>
        </w:rPr>
        <w:t>ерритом</w:t>
      </w:r>
    </w:p>
    <w:p w:rsidR="005C2874" w:rsidRPr="00ED29C4" w:rsidRDefault="001B49D6" w:rsidP="006D4ECE">
      <w:pPr>
        <w:numPr>
          <w:ilvl w:val="0"/>
          <w:numId w:val="51"/>
        </w:numPr>
        <w:spacing w:after="200" w:line="276" w:lineRule="auto"/>
        <w:rPr>
          <w:lang w:eastAsia="en-US"/>
        </w:rPr>
      </w:pPr>
      <w:r w:rsidRPr="00ED29C4">
        <w:rPr>
          <w:lang w:eastAsia="en-US"/>
        </w:rPr>
        <w:lastRenderedPageBreak/>
        <w:t>А</w:t>
      </w:r>
      <w:r w:rsidR="005C2874" w:rsidRPr="00ED29C4">
        <w:rPr>
          <w:lang w:eastAsia="en-US"/>
        </w:rPr>
        <w:t>устенитом</w:t>
      </w:r>
    </w:p>
    <w:p w:rsidR="005C2874" w:rsidRPr="00ED29C4" w:rsidRDefault="001B49D6" w:rsidP="006D4ECE">
      <w:pPr>
        <w:numPr>
          <w:ilvl w:val="0"/>
          <w:numId w:val="51"/>
        </w:numPr>
        <w:spacing w:after="200" w:line="276" w:lineRule="auto"/>
        <w:rPr>
          <w:lang w:eastAsia="en-US"/>
        </w:rPr>
      </w:pPr>
      <w:r w:rsidRPr="00ED29C4">
        <w:rPr>
          <w:lang w:eastAsia="en-US"/>
        </w:rPr>
        <w:t>Ц</w:t>
      </w:r>
      <w:r w:rsidR="005C2874" w:rsidRPr="00ED29C4">
        <w:rPr>
          <w:lang w:eastAsia="en-US"/>
        </w:rPr>
        <w:t>ементитом</w:t>
      </w:r>
    </w:p>
    <w:p w:rsidR="005C2874" w:rsidRPr="00ED29C4" w:rsidRDefault="001B49D6" w:rsidP="006D4ECE">
      <w:pPr>
        <w:numPr>
          <w:ilvl w:val="0"/>
          <w:numId w:val="51"/>
        </w:numPr>
        <w:spacing w:after="200" w:line="276" w:lineRule="auto"/>
        <w:rPr>
          <w:lang w:eastAsia="en-US"/>
        </w:rPr>
      </w:pPr>
      <w:r w:rsidRPr="00ED29C4">
        <w:rPr>
          <w:lang w:eastAsia="en-US"/>
        </w:rPr>
        <w:t>Л</w:t>
      </w:r>
      <w:r w:rsidR="005C2874" w:rsidRPr="00ED29C4">
        <w:rPr>
          <w:lang w:eastAsia="en-US"/>
        </w:rPr>
        <w:t>едебуритом</w:t>
      </w:r>
    </w:p>
    <w:p w:rsidR="005C2874" w:rsidRPr="00ED29C4" w:rsidRDefault="005C2874" w:rsidP="005C2874">
      <w:pPr>
        <w:rPr>
          <w:lang w:eastAsia="en-US"/>
        </w:rPr>
      </w:pPr>
      <w:r w:rsidRPr="00ED29C4">
        <w:rPr>
          <w:lang w:eastAsia="en-US"/>
        </w:rPr>
        <w:t>8.Отметьте правильный ответ</w:t>
      </w:r>
    </w:p>
    <w:p w:rsidR="005C2874" w:rsidRPr="00ED29C4" w:rsidRDefault="005C2874" w:rsidP="005C2874">
      <w:pPr>
        <w:rPr>
          <w:lang w:eastAsia="en-US"/>
        </w:rPr>
      </w:pPr>
      <w:r w:rsidRPr="00ED29C4">
        <w:rPr>
          <w:lang w:eastAsia="en-US"/>
        </w:rPr>
        <w:t>Доэвтектический сплав содержит ... % углерода.</w:t>
      </w:r>
    </w:p>
    <w:p w:rsidR="005C2874" w:rsidRPr="00ED29C4" w:rsidRDefault="001B49D6" w:rsidP="006D4ECE">
      <w:pPr>
        <w:numPr>
          <w:ilvl w:val="0"/>
          <w:numId w:val="52"/>
        </w:numPr>
        <w:spacing w:after="200" w:line="276" w:lineRule="auto"/>
        <w:rPr>
          <w:lang w:eastAsia="en-US"/>
        </w:rPr>
      </w:pPr>
      <w:r w:rsidRPr="00ED29C4">
        <w:rPr>
          <w:lang w:eastAsia="en-US"/>
        </w:rPr>
        <w:t>О</w:t>
      </w:r>
      <w:r w:rsidR="005C2874" w:rsidRPr="00ED29C4">
        <w:rPr>
          <w:lang w:eastAsia="en-US"/>
        </w:rPr>
        <w:t>т 0,83 до 2,14</w:t>
      </w:r>
    </w:p>
    <w:p w:rsidR="005C2874" w:rsidRPr="00ED29C4" w:rsidRDefault="001B49D6" w:rsidP="006D4ECE">
      <w:pPr>
        <w:numPr>
          <w:ilvl w:val="0"/>
          <w:numId w:val="52"/>
        </w:numPr>
        <w:spacing w:after="200" w:line="276" w:lineRule="auto"/>
        <w:rPr>
          <w:lang w:eastAsia="en-US"/>
        </w:rPr>
      </w:pPr>
      <w:r w:rsidRPr="00ED29C4">
        <w:rPr>
          <w:lang w:eastAsia="en-US"/>
        </w:rPr>
        <w:t>О</w:t>
      </w:r>
      <w:r w:rsidR="005C2874" w:rsidRPr="00ED29C4">
        <w:rPr>
          <w:lang w:eastAsia="en-US"/>
        </w:rPr>
        <w:t>т 2,14 до 4,3</w:t>
      </w:r>
    </w:p>
    <w:p w:rsidR="005C2874" w:rsidRPr="00ED29C4" w:rsidRDefault="001B49D6" w:rsidP="006D4ECE">
      <w:pPr>
        <w:numPr>
          <w:ilvl w:val="0"/>
          <w:numId w:val="52"/>
        </w:numPr>
        <w:spacing w:after="200" w:line="276" w:lineRule="auto"/>
        <w:rPr>
          <w:lang w:eastAsia="en-US"/>
        </w:rPr>
      </w:pPr>
      <w:r w:rsidRPr="00ED29C4">
        <w:rPr>
          <w:lang w:eastAsia="en-US"/>
        </w:rPr>
        <w:t>О</w:t>
      </w:r>
      <w:r w:rsidR="005C2874" w:rsidRPr="00ED29C4">
        <w:rPr>
          <w:lang w:eastAsia="en-US"/>
        </w:rPr>
        <w:t>т 4,3 до 6,67</w:t>
      </w:r>
    </w:p>
    <w:p w:rsidR="005C2874" w:rsidRPr="00ED29C4" w:rsidRDefault="001B49D6" w:rsidP="006D4ECE">
      <w:pPr>
        <w:numPr>
          <w:ilvl w:val="0"/>
          <w:numId w:val="52"/>
        </w:numPr>
        <w:spacing w:after="200" w:line="276" w:lineRule="auto"/>
        <w:rPr>
          <w:lang w:eastAsia="en-US"/>
        </w:rPr>
      </w:pPr>
      <w:r w:rsidRPr="00ED29C4">
        <w:rPr>
          <w:lang w:eastAsia="en-US"/>
        </w:rPr>
        <w:t>О</w:t>
      </w:r>
      <w:r w:rsidR="005C2874" w:rsidRPr="00ED29C4">
        <w:rPr>
          <w:lang w:eastAsia="en-US"/>
        </w:rPr>
        <w:t>т 0,02 до 0,83</w:t>
      </w:r>
    </w:p>
    <w:p w:rsidR="005C2874" w:rsidRPr="00ED29C4" w:rsidRDefault="005C2874" w:rsidP="005C2874">
      <w:pPr>
        <w:rPr>
          <w:lang w:eastAsia="en-US"/>
        </w:rPr>
      </w:pPr>
      <w:r w:rsidRPr="00ED29C4">
        <w:rPr>
          <w:lang w:eastAsia="en-US"/>
        </w:rPr>
        <w:t>9.Отметьте правильный ответ</w:t>
      </w:r>
    </w:p>
    <w:p w:rsidR="005C2874" w:rsidRPr="00ED29C4" w:rsidRDefault="00E735C7" w:rsidP="005C2874">
      <w:pPr>
        <w:rPr>
          <w:lang w:eastAsia="en-US"/>
        </w:rPr>
      </w:pPr>
      <w:r w:rsidRPr="00ED29C4">
        <w:rPr>
          <w:lang w:eastAsia="en-US"/>
        </w:rPr>
        <w:t>Эвтектоид</w:t>
      </w:r>
      <w:r w:rsidR="005C2874" w:rsidRPr="00ED29C4">
        <w:rPr>
          <w:lang w:eastAsia="en-US"/>
        </w:rPr>
        <w:t xml:space="preserve"> - это….</w:t>
      </w:r>
    </w:p>
    <w:p w:rsidR="005C2874" w:rsidRPr="00ED29C4" w:rsidRDefault="00E735C7" w:rsidP="006D4ECE">
      <w:pPr>
        <w:numPr>
          <w:ilvl w:val="0"/>
          <w:numId w:val="53"/>
        </w:numPr>
        <w:spacing w:after="200" w:line="276" w:lineRule="auto"/>
        <w:rPr>
          <w:lang w:eastAsia="en-US"/>
        </w:rPr>
      </w:pPr>
      <w:r w:rsidRPr="00ED29C4">
        <w:rPr>
          <w:lang w:eastAsia="en-US"/>
        </w:rPr>
        <w:t>Перлит</w:t>
      </w:r>
    </w:p>
    <w:p w:rsidR="005C2874" w:rsidRPr="00ED29C4" w:rsidRDefault="001B49D6" w:rsidP="006D4ECE">
      <w:pPr>
        <w:numPr>
          <w:ilvl w:val="0"/>
          <w:numId w:val="53"/>
        </w:numPr>
        <w:spacing w:after="200" w:line="276" w:lineRule="auto"/>
        <w:rPr>
          <w:lang w:eastAsia="en-US"/>
        </w:rPr>
      </w:pPr>
      <w:r w:rsidRPr="00ED29C4">
        <w:rPr>
          <w:lang w:eastAsia="en-US"/>
        </w:rPr>
        <w:t>А</w:t>
      </w:r>
      <w:r w:rsidR="005C2874" w:rsidRPr="00ED29C4">
        <w:rPr>
          <w:lang w:eastAsia="en-US"/>
        </w:rPr>
        <w:t>устенит</w:t>
      </w:r>
    </w:p>
    <w:p w:rsidR="005C2874" w:rsidRPr="00ED29C4" w:rsidRDefault="001B49D6" w:rsidP="006D4ECE">
      <w:pPr>
        <w:numPr>
          <w:ilvl w:val="0"/>
          <w:numId w:val="53"/>
        </w:numPr>
        <w:spacing w:after="200" w:line="276" w:lineRule="auto"/>
        <w:rPr>
          <w:lang w:eastAsia="en-US"/>
        </w:rPr>
      </w:pPr>
      <w:r w:rsidRPr="00ED29C4">
        <w:rPr>
          <w:lang w:eastAsia="en-US"/>
        </w:rPr>
        <w:t>Л</w:t>
      </w:r>
      <w:r w:rsidR="005C2874" w:rsidRPr="00ED29C4">
        <w:rPr>
          <w:lang w:eastAsia="en-US"/>
        </w:rPr>
        <w:t>едебурит</w:t>
      </w:r>
    </w:p>
    <w:p w:rsidR="005C2874" w:rsidRPr="00ED29C4" w:rsidRDefault="001B49D6" w:rsidP="006D4ECE">
      <w:pPr>
        <w:numPr>
          <w:ilvl w:val="0"/>
          <w:numId w:val="53"/>
        </w:numPr>
        <w:spacing w:after="200" w:line="276" w:lineRule="auto"/>
        <w:rPr>
          <w:lang w:eastAsia="en-US"/>
        </w:rPr>
      </w:pPr>
      <w:r w:rsidRPr="00ED29C4">
        <w:rPr>
          <w:lang w:eastAsia="en-US"/>
        </w:rPr>
        <w:t>Ф</w:t>
      </w:r>
      <w:r w:rsidR="005C2874" w:rsidRPr="00ED29C4">
        <w:rPr>
          <w:lang w:eastAsia="en-US"/>
        </w:rPr>
        <w:t>еррит</w:t>
      </w:r>
    </w:p>
    <w:p w:rsidR="005C2874" w:rsidRPr="00ED29C4" w:rsidRDefault="001B49D6" w:rsidP="006D4ECE">
      <w:pPr>
        <w:numPr>
          <w:ilvl w:val="0"/>
          <w:numId w:val="53"/>
        </w:numPr>
        <w:spacing w:after="200" w:line="276" w:lineRule="auto"/>
        <w:rPr>
          <w:color w:val="000000"/>
          <w:lang w:eastAsia="en-US"/>
        </w:rPr>
      </w:pPr>
      <w:r w:rsidRPr="00ED29C4">
        <w:rPr>
          <w:color w:val="000000"/>
          <w:lang w:eastAsia="en-US"/>
        </w:rPr>
        <w:t>П</w:t>
      </w:r>
      <w:r w:rsidR="005C2874" w:rsidRPr="00ED29C4">
        <w:rPr>
          <w:color w:val="000000"/>
          <w:lang w:eastAsia="en-US"/>
        </w:rPr>
        <w:t>ерлит</w:t>
      </w:r>
    </w:p>
    <w:p w:rsidR="005C2874" w:rsidRPr="00ED29C4" w:rsidRDefault="005C2874" w:rsidP="005C2874">
      <w:pPr>
        <w:rPr>
          <w:lang w:eastAsia="en-US"/>
        </w:rPr>
      </w:pPr>
      <w:r w:rsidRPr="00ED29C4">
        <w:rPr>
          <w:lang w:eastAsia="en-US"/>
        </w:rPr>
        <w:t>10.Отметьте правильный ответ</w:t>
      </w:r>
    </w:p>
    <w:p w:rsidR="005C2874" w:rsidRPr="00ED29C4" w:rsidRDefault="005C2874" w:rsidP="005C2874">
      <w:pPr>
        <w:rPr>
          <w:lang w:eastAsia="en-US"/>
        </w:rPr>
      </w:pPr>
      <w:r w:rsidRPr="00ED29C4">
        <w:rPr>
          <w:lang w:eastAsia="en-US"/>
        </w:rPr>
        <w:t>Сплав железа с углеродом, где углерода более 2,14%, называется…</w:t>
      </w:r>
    </w:p>
    <w:p w:rsidR="005C2874" w:rsidRPr="00ED29C4" w:rsidRDefault="001B49D6" w:rsidP="006D4ECE">
      <w:pPr>
        <w:numPr>
          <w:ilvl w:val="0"/>
          <w:numId w:val="54"/>
        </w:numPr>
        <w:spacing w:after="200" w:line="276" w:lineRule="auto"/>
        <w:rPr>
          <w:lang w:eastAsia="en-US"/>
        </w:rPr>
      </w:pPr>
      <w:r w:rsidRPr="00ED29C4">
        <w:rPr>
          <w:lang w:eastAsia="en-US"/>
        </w:rPr>
        <w:t>С</w:t>
      </w:r>
      <w:r w:rsidR="005C2874" w:rsidRPr="00ED29C4">
        <w:rPr>
          <w:lang w:eastAsia="en-US"/>
        </w:rPr>
        <w:t>талью</w:t>
      </w:r>
    </w:p>
    <w:p w:rsidR="005C2874" w:rsidRPr="00ED29C4" w:rsidRDefault="001B49D6" w:rsidP="006D4ECE">
      <w:pPr>
        <w:numPr>
          <w:ilvl w:val="0"/>
          <w:numId w:val="54"/>
        </w:numPr>
        <w:spacing w:after="200" w:line="276" w:lineRule="auto"/>
        <w:rPr>
          <w:lang w:eastAsia="en-US"/>
        </w:rPr>
      </w:pPr>
      <w:r w:rsidRPr="00ED29C4">
        <w:rPr>
          <w:lang w:eastAsia="en-US"/>
        </w:rPr>
        <w:t>Ч</w:t>
      </w:r>
      <w:r w:rsidR="005C2874" w:rsidRPr="00ED29C4">
        <w:rPr>
          <w:lang w:eastAsia="en-US"/>
        </w:rPr>
        <w:t>угуном</w:t>
      </w:r>
    </w:p>
    <w:p w:rsidR="005C2874" w:rsidRPr="00ED29C4" w:rsidRDefault="001B49D6" w:rsidP="006D4ECE">
      <w:pPr>
        <w:numPr>
          <w:ilvl w:val="0"/>
          <w:numId w:val="54"/>
        </w:numPr>
        <w:spacing w:after="200" w:line="276" w:lineRule="auto"/>
        <w:rPr>
          <w:lang w:eastAsia="en-US"/>
        </w:rPr>
      </w:pPr>
      <w:r w:rsidRPr="00ED29C4">
        <w:rPr>
          <w:lang w:eastAsia="en-US"/>
        </w:rPr>
        <w:t>Ф</w:t>
      </w:r>
      <w:r w:rsidR="005C2874" w:rsidRPr="00ED29C4">
        <w:rPr>
          <w:lang w:eastAsia="en-US"/>
        </w:rPr>
        <w:t>ерросплавом</w:t>
      </w:r>
    </w:p>
    <w:p w:rsidR="005C2874" w:rsidRPr="00ED29C4" w:rsidRDefault="001B49D6" w:rsidP="006D4ECE">
      <w:pPr>
        <w:numPr>
          <w:ilvl w:val="0"/>
          <w:numId w:val="54"/>
        </w:numPr>
        <w:spacing w:after="200" w:line="276" w:lineRule="auto"/>
        <w:rPr>
          <w:lang w:eastAsia="en-US"/>
        </w:rPr>
      </w:pPr>
      <w:r w:rsidRPr="00ED29C4">
        <w:rPr>
          <w:lang w:eastAsia="en-US"/>
        </w:rPr>
        <w:t>С</w:t>
      </w:r>
      <w:r w:rsidR="005C2874" w:rsidRPr="00ED29C4">
        <w:rPr>
          <w:lang w:eastAsia="en-US"/>
        </w:rPr>
        <w:t>плавом</w:t>
      </w:r>
    </w:p>
    <w:p w:rsidR="005C2874" w:rsidRPr="00ED29C4" w:rsidRDefault="005C2874" w:rsidP="005C2874">
      <w:pPr>
        <w:rPr>
          <w:lang w:eastAsia="en-US"/>
        </w:rPr>
      </w:pPr>
      <w:r w:rsidRPr="00ED29C4">
        <w:rPr>
          <w:lang w:eastAsia="en-US"/>
        </w:rPr>
        <w:t>11.Отметьте правильный ответ</w:t>
      </w:r>
    </w:p>
    <w:p w:rsidR="005C2874" w:rsidRPr="00ED29C4" w:rsidRDefault="005C2874" w:rsidP="005C2874">
      <w:pPr>
        <w:rPr>
          <w:lang w:eastAsia="en-US"/>
        </w:rPr>
      </w:pPr>
      <w:r w:rsidRPr="00ED29C4">
        <w:rPr>
          <w:lang w:eastAsia="en-US"/>
        </w:rPr>
        <w:t>В точке S диаграммы "железо- цементит" происходит:</w:t>
      </w:r>
    </w:p>
    <w:p w:rsidR="005C2874" w:rsidRPr="00ED29C4" w:rsidRDefault="001B49D6" w:rsidP="006D4ECE">
      <w:pPr>
        <w:numPr>
          <w:ilvl w:val="0"/>
          <w:numId w:val="73"/>
        </w:numPr>
        <w:spacing w:after="200" w:line="276" w:lineRule="auto"/>
        <w:rPr>
          <w:lang w:eastAsia="en-US"/>
        </w:rPr>
      </w:pPr>
      <w:r w:rsidRPr="00ED29C4">
        <w:rPr>
          <w:lang w:eastAsia="en-US"/>
        </w:rPr>
        <w:t>И</w:t>
      </w:r>
      <w:r w:rsidR="005C2874" w:rsidRPr="00ED29C4">
        <w:rPr>
          <w:lang w:eastAsia="en-US"/>
        </w:rPr>
        <w:t>з жидкости выделяются кристаллы феррита</w:t>
      </w:r>
    </w:p>
    <w:p w:rsidR="005C2874" w:rsidRPr="00ED29C4" w:rsidRDefault="001B49D6" w:rsidP="006D4ECE">
      <w:pPr>
        <w:numPr>
          <w:ilvl w:val="0"/>
          <w:numId w:val="73"/>
        </w:numPr>
        <w:spacing w:after="200" w:line="276" w:lineRule="auto"/>
        <w:rPr>
          <w:lang w:eastAsia="en-US"/>
        </w:rPr>
      </w:pPr>
      <w:r w:rsidRPr="00ED29C4">
        <w:rPr>
          <w:lang w:eastAsia="en-US"/>
        </w:rPr>
        <w:t>А</w:t>
      </w:r>
      <w:r w:rsidR="005C2874" w:rsidRPr="00ED29C4">
        <w:rPr>
          <w:lang w:eastAsia="en-US"/>
        </w:rPr>
        <w:t>устенит распадается на ферритоцементитную смесь</w:t>
      </w:r>
    </w:p>
    <w:p w:rsidR="005C2874" w:rsidRPr="00ED29C4" w:rsidRDefault="001B49D6" w:rsidP="006D4ECE">
      <w:pPr>
        <w:numPr>
          <w:ilvl w:val="0"/>
          <w:numId w:val="73"/>
        </w:numPr>
        <w:spacing w:after="200" w:line="276" w:lineRule="auto"/>
        <w:rPr>
          <w:lang w:eastAsia="en-US"/>
        </w:rPr>
      </w:pPr>
      <w:r w:rsidRPr="00ED29C4">
        <w:rPr>
          <w:lang w:eastAsia="en-US"/>
        </w:rPr>
        <w:t>Ж</w:t>
      </w:r>
      <w:r w:rsidR="005C2874" w:rsidRPr="00ED29C4">
        <w:rPr>
          <w:lang w:eastAsia="en-US"/>
        </w:rPr>
        <w:t>идкость кристаллизуется в механическую смесь аустенита с цементитом</w:t>
      </w:r>
    </w:p>
    <w:p w:rsidR="005C2874" w:rsidRPr="00ED29C4" w:rsidRDefault="001B49D6" w:rsidP="006D4ECE">
      <w:pPr>
        <w:numPr>
          <w:ilvl w:val="0"/>
          <w:numId w:val="73"/>
        </w:numPr>
        <w:spacing w:after="200" w:line="276" w:lineRule="auto"/>
        <w:rPr>
          <w:lang w:eastAsia="en-US"/>
        </w:rPr>
      </w:pPr>
      <w:r w:rsidRPr="00ED29C4">
        <w:rPr>
          <w:lang w:eastAsia="en-US"/>
        </w:rPr>
        <w:t>И</w:t>
      </w:r>
      <w:r w:rsidR="005C2874" w:rsidRPr="00ED29C4">
        <w:rPr>
          <w:lang w:eastAsia="en-US"/>
        </w:rPr>
        <w:t>з аустенита выделяется избыточный углерод в виде цементита</w:t>
      </w:r>
    </w:p>
    <w:p w:rsidR="005C2874" w:rsidRPr="00ED29C4" w:rsidRDefault="005C2874" w:rsidP="005C2874">
      <w:pPr>
        <w:rPr>
          <w:lang w:eastAsia="en-US"/>
        </w:rPr>
      </w:pPr>
      <w:r w:rsidRPr="00ED29C4">
        <w:rPr>
          <w:lang w:eastAsia="en-US"/>
        </w:rPr>
        <w:t>12.Отметьте правильный ответ</w:t>
      </w:r>
    </w:p>
    <w:p w:rsidR="005C2874" w:rsidRPr="00ED29C4" w:rsidRDefault="005C2874" w:rsidP="005C2874">
      <w:pPr>
        <w:rPr>
          <w:lang w:eastAsia="en-US"/>
        </w:rPr>
      </w:pPr>
      <w:r w:rsidRPr="00ED29C4">
        <w:rPr>
          <w:lang w:eastAsia="en-US"/>
        </w:rPr>
        <w:t>Цементитом называется</w:t>
      </w:r>
    </w:p>
    <w:p w:rsidR="005C2874" w:rsidRPr="00ED29C4" w:rsidRDefault="001B49D6" w:rsidP="006D4ECE">
      <w:pPr>
        <w:numPr>
          <w:ilvl w:val="0"/>
          <w:numId w:val="74"/>
        </w:numPr>
        <w:spacing w:after="200" w:line="276" w:lineRule="auto"/>
        <w:rPr>
          <w:lang w:eastAsia="en-US"/>
        </w:rPr>
      </w:pPr>
      <w:r w:rsidRPr="00ED29C4">
        <w:rPr>
          <w:lang w:eastAsia="en-US"/>
        </w:rPr>
        <w:t>М</w:t>
      </w:r>
      <w:r w:rsidR="005C2874" w:rsidRPr="00ED29C4">
        <w:rPr>
          <w:lang w:eastAsia="en-US"/>
        </w:rPr>
        <w:t>еханическая смесь феррита с цементитом</w:t>
      </w:r>
    </w:p>
    <w:p w:rsidR="005C2874" w:rsidRPr="00ED29C4" w:rsidRDefault="001B49D6" w:rsidP="006D4ECE">
      <w:pPr>
        <w:numPr>
          <w:ilvl w:val="0"/>
          <w:numId w:val="74"/>
        </w:numPr>
        <w:spacing w:after="200" w:line="276" w:lineRule="auto"/>
        <w:rPr>
          <w:lang w:eastAsia="en-US"/>
        </w:rPr>
      </w:pPr>
      <w:r w:rsidRPr="00ED29C4">
        <w:rPr>
          <w:lang w:eastAsia="en-US"/>
        </w:rPr>
        <w:t>Х</w:t>
      </w:r>
      <w:r w:rsidR="005C2874" w:rsidRPr="00ED29C4">
        <w:rPr>
          <w:lang w:eastAsia="en-US"/>
        </w:rPr>
        <w:t>имическое соединение железа с углеродом</w:t>
      </w:r>
    </w:p>
    <w:p w:rsidR="005C2874" w:rsidRPr="00ED29C4" w:rsidRDefault="001B49D6" w:rsidP="006D4ECE">
      <w:pPr>
        <w:numPr>
          <w:ilvl w:val="0"/>
          <w:numId w:val="74"/>
        </w:numPr>
        <w:spacing w:after="200" w:line="276" w:lineRule="auto"/>
        <w:rPr>
          <w:lang w:eastAsia="en-US"/>
        </w:rPr>
      </w:pPr>
      <w:r w:rsidRPr="00ED29C4">
        <w:rPr>
          <w:lang w:eastAsia="en-US"/>
        </w:rPr>
        <w:t>Т</w:t>
      </w:r>
      <w:r w:rsidR="005C2874" w:rsidRPr="00ED29C4">
        <w:rPr>
          <w:lang w:eastAsia="en-US"/>
        </w:rPr>
        <w:t>вердый раствор внедрения углерода в альфа железо</w:t>
      </w:r>
    </w:p>
    <w:p w:rsidR="005C2874" w:rsidRPr="00ED29C4" w:rsidRDefault="001B49D6" w:rsidP="006D4ECE">
      <w:pPr>
        <w:numPr>
          <w:ilvl w:val="0"/>
          <w:numId w:val="74"/>
        </w:numPr>
        <w:spacing w:after="200" w:line="276" w:lineRule="auto"/>
        <w:rPr>
          <w:lang w:eastAsia="en-US"/>
        </w:rPr>
      </w:pPr>
      <w:r w:rsidRPr="00ED29C4">
        <w:rPr>
          <w:lang w:eastAsia="en-US"/>
        </w:rPr>
        <w:lastRenderedPageBreak/>
        <w:t>Т</w:t>
      </w:r>
      <w:r w:rsidR="005C2874" w:rsidRPr="00ED29C4">
        <w:rPr>
          <w:lang w:eastAsia="en-US"/>
        </w:rPr>
        <w:t>вердый раствор внедрения углерода в гамма железо</w:t>
      </w:r>
    </w:p>
    <w:p w:rsidR="005C2874" w:rsidRPr="00ED29C4" w:rsidRDefault="005C2874" w:rsidP="005C2874">
      <w:pPr>
        <w:rPr>
          <w:lang w:eastAsia="en-US"/>
        </w:rPr>
      </w:pPr>
      <w:r w:rsidRPr="00ED29C4">
        <w:rPr>
          <w:lang w:eastAsia="en-US"/>
        </w:rPr>
        <w:t>13.Отметьте правильный ответ</w:t>
      </w:r>
    </w:p>
    <w:p w:rsidR="005C2874" w:rsidRPr="00ED29C4" w:rsidRDefault="005C2874" w:rsidP="005C2874">
      <w:pPr>
        <w:spacing w:line="276" w:lineRule="auto"/>
        <w:rPr>
          <w:lang w:eastAsia="en-US"/>
        </w:rPr>
      </w:pPr>
      <w:r w:rsidRPr="00ED29C4">
        <w:rPr>
          <w:spacing w:val="-1"/>
          <w:lang w:eastAsia="en-US"/>
        </w:rPr>
        <w:t>Перлитные превращения происходят</w:t>
      </w:r>
      <w:r w:rsidRPr="00ED29C4">
        <w:rPr>
          <w:spacing w:val="-2"/>
          <w:lang w:eastAsia="en-US"/>
        </w:rPr>
        <w:t xml:space="preserve"> на линии </w:t>
      </w:r>
      <w:r w:rsidR="001B49D6" w:rsidRPr="00ED29C4">
        <w:rPr>
          <w:spacing w:val="-7"/>
          <w:lang w:eastAsia="en-US"/>
        </w:rPr>
        <w:t xml:space="preserve">диаграммы </w:t>
      </w:r>
      <w:r w:rsidRPr="00ED29C4">
        <w:rPr>
          <w:spacing w:val="-7"/>
          <w:lang w:eastAsia="en-US"/>
        </w:rPr>
        <w:t xml:space="preserve">состояния </w:t>
      </w:r>
      <w:r w:rsidRPr="00ED29C4">
        <w:rPr>
          <w:spacing w:val="-7"/>
          <w:position w:val="-12"/>
          <w:lang w:eastAsia="en-US"/>
        </w:rPr>
        <w:object w:dxaOrig="10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2pt;height:15pt" o:ole="">
            <v:imagedata r:id="rId10" o:title=""/>
          </v:shape>
          <o:OLEObject Type="Embed" ProgID="Equation.3" ShapeID="_x0000_i1025" DrawAspect="Content" ObjectID="_1704641040" r:id="rId11"/>
        </w:object>
      </w:r>
      <w:r w:rsidRPr="00ED29C4">
        <w:rPr>
          <w:iCs/>
          <w:smallCaps/>
          <w:spacing w:val="-7"/>
          <w:lang w:eastAsia="en-US"/>
        </w:rPr>
        <w:t xml:space="preserve"> </w:t>
      </w:r>
    </w:p>
    <w:p w:rsidR="005C2874" w:rsidRPr="00ED29C4" w:rsidRDefault="005C2874" w:rsidP="006D4ECE">
      <w:pPr>
        <w:numPr>
          <w:ilvl w:val="0"/>
          <w:numId w:val="75"/>
        </w:numPr>
        <w:spacing w:after="200" w:line="276" w:lineRule="auto"/>
        <w:rPr>
          <w:lang w:eastAsia="en-US"/>
        </w:rPr>
      </w:pPr>
      <w:r w:rsidRPr="00ED29C4">
        <w:rPr>
          <w:lang w:eastAsia="en-US"/>
        </w:rPr>
        <w:t>GSK</w:t>
      </w:r>
    </w:p>
    <w:p w:rsidR="005C2874" w:rsidRPr="00ED29C4" w:rsidRDefault="005C2874" w:rsidP="006D4ECE">
      <w:pPr>
        <w:numPr>
          <w:ilvl w:val="0"/>
          <w:numId w:val="75"/>
        </w:numPr>
        <w:spacing w:after="200" w:line="276" w:lineRule="auto"/>
        <w:rPr>
          <w:lang w:eastAsia="en-US"/>
        </w:rPr>
      </w:pPr>
      <w:r w:rsidRPr="00ED29C4">
        <w:rPr>
          <w:lang w:eastAsia="en-US"/>
        </w:rPr>
        <w:t>ABC</w:t>
      </w:r>
    </w:p>
    <w:p w:rsidR="005C2874" w:rsidRPr="00ED29C4" w:rsidRDefault="005C2874" w:rsidP="006D4ECE">
      <w:pPr>
        <w:numPr>
          <w:ilvl w:val="0"/>
          <w:numId w:val="75"/>
        </w:numPr>
        <w:spacing w:after="200" w:line="276" w:lineRule="auto"/>
        <w:rPr>
          <w:lang w:eastAsia="en-US"/>
        </w:rPr>
      </w:pPr>
      <w:r w:rsidRPr="00ED29C4">
        <w:rPr>
          <w:lang w:eastAsia="en-US"/>
        </w:rPr>
        <w:t>PSK</w:t>
      </w:r>
    </w:p>
    <w:p w:rsidR="005C2874" w:rsidRPr="00ED29C4" w:rsidRDefault="005C2874" w:rsidP="006D4ECE">
      <w:pPr>
        <w:numPr>
          <w:ilvl w:val="0"/>
          <w:numId w:val="75"/>
        </w:numPr>
        <w:spacing w:after="200" w:line="276" w:lineRule="auto"/>
        <w:rPr>
          <w:lang w:eastAsia="en-US"/>
        </w:rPr>
      </w:pPr>
      <w:r w:rsidRPr="00ED29C4">
        <w:rPr>
          <w:lang w:eastAsia="en-US"/>
        </w:rPr>
        <w:t>ECF</w:t>
      </w:r>
    </w:p>
    <w:p w:rsidR="005C2874" w:rsidRPr="00ED29C4" w:rsidRDefault="005C2874" w:rsidP="005C2874">
      <w:pPr>
        <w:rPr>
          <w:lang w:eastAsia="en-US"/>
        </w:rPr>
      </w:pPr>
      <w:r w:rsidRPr="00ED29C4">
        <w:rPr>
          <w:lang w:eastAsia="en-US"/>
        </w:rPr>
        <w:t>14.Отметьте правильный ответ</w:t>
      </w:r>
    </w:p>
    <w:p w:rsidR="005C2874" w:rsidRPr="00ED29C4" w:rsidRDefault="005C2874" w:rsidP="005C2874">
      <w:pPr>
        <w:rPr>
          <w:lang w:eastAsia="en-US"/>
        </w:rPr>
      </w:pPr>
      <w:r w:rsidRPr="00ED29C4">
        <w:rPr>
          <w:lang w:eastAsia="en-US"/>
        </w:rPr>
        <w:t>Качество стали характеризуется содержанием ...</w:t>
      </w:r>
    </w:p>
    <w:p w:rsidR="005C2874" w:rsidRPr="00ED29C4" w:rsidRDefault="001B49D6" w:rsidP="006D4ECE">
      <w:pPr>
        <w:numPr>
          <w:ilvl w:val="0"/>
          <w:numId w:val="76"/>
        </w:numPr>
        <w:spacing w:after="200" w:line="276" w:lineRule="auto"/>
        <w:rPr>
          <w:lang w:eastAsia="en-US"/>
        </w:rPr>
      </w:pPr>
      <w:r w:rsidRPr="00ED29C4">
        <w:rPr>
          <w:lang w:eastAsia="en-US"/>
        </w:rPr>
        <w:t>В</w:t>
      </w:r>
      <w:r w:rsidR="005C2874" w:rsidRPr="00ED29C4">
        <w:rPr>
          <w:lang w:eastAsia="en-US"/>
        </w:rPr>
        <w:t>редных примесей</w:t>
      </w:r>
    </w:p>
    <w:p w:rsidR="005C2874" w:rsidRPr="00ED29C4" w:rsidRDefault="005C2874" w:rsidP="006D4ECE">
      <w:pPr>
        <w:numPr>
          <w:ilvl w:val="0"/>
          <w:numId w:val="76"/>
        </w:numPr>
        <w:spacing w:after="200" w:line="276" w:lineRule="auto"/>
        <w:rPr>
          <w:lang w:eastAsia="en-US"/>
        </w:rPr>
      </w:pPr>
      <w:r w:rsidRPr="00ED29C4">
        <w:rPr>
          <w:lang w:eastAsia="en-US"/>
        </w:rPr>
        <w:t>С, Si, Mn</w:t>
      </w:r>
    </w:p>
    <w:p w:rsidR="005C2874" w:rsidRPr="00ED29C4" w:rsidRDefault="001B49D6" w:rsidP="006D4ECE">
      <w:pPr>
        <w:numPr>
          <w:ilvl w:val="0"/>
          <w:numId w:val="76"/>
        </w:numPr>
        <w:spacing w:after="200" w:line="276" w:lineRule="auto"/>
        <w:rPr>
          <w:lang w:eastAsia="en-US"/>
        </w:rPr>
      </w:pPr>
      <w:r w:rsidRPr="00ED29C4">
        <w:rPr>
          <w:lang w:eastAsia="en-US"/>
        </w:rPr>
        <w:t>Л</w:t>
      </w:r>
      <w:r w:rsidR="005C2874" w:rsidRPr="00ED29C4">
        <w:rPr>
          <w:lang w:eastAsia="en-US"/>
        </w:rPr>
        <w:t>егирующих элементов</w:t>
      </w:r>
    </w:p>
    <w:p w:rsidR="005C2874" w:rsidRPr="00ED29C4" w:rsidRDefault="005C2874" w:rsidP="005C2874">
      <w:pPr>
        <w:rPr>
          <w:lang w:eastAsia="en-US"/>
        </w:rPr>
      </w:pPr>
      <w:r w:rsidRPr="00ED29C4">
        <w:rPr>
          <w:lang w:eastAsia="en-US"/>
        </w:rPr>
        <w:t>15.Отметьте правильный ответ</w:t>
      </w:r>
    </w:p>
    <w:p w:rsidR="005C2874" w:rsidRPr="00ED29C4" w:rsidRDefault="005C2874" w:rsidP="005C2874">
      <w:pPr>
        <w:rPr>
          <w:lang w:eastAsia="en-US"/>
        </w:rPr>
      </w:pPr>
      <w:r w:rsidRPr="00ED29C4">
        <w:rPr>
          <w:lang w:eastAsia="en-US"/>
        </w:rPr>
        <w:t>Доэвтектоидным чугуном называется чугун с содержанием углерода</w:t>
      </w:r>
    </w:p>
    <w:p w:rsidR="005C2874" w:rsidRPr="00ED29C4" w:rsidRDefault="001B49D6" w:rsidP="006D4ECE">
      <w:pPr>
        <w:numPr>
          <w:ilvl w:val="0"/>
          <w:numId w:val="77"/>
        </w:numPr>
        <w:spacing w:after="200" w:line="276" w:lineRule="auto"/>
        <w:rPr>
          <w:lang w:eastAsia="en-US"/>
        </w:rPr>
      </w:pPr>
      <w:r w:rsidRPr="00ED29C4">
        <w:rPr>
          <w:lang w:eastAsia="en-US"/>
        </w:rPr>
        <w:t>О</w:t>
      </w:r>
      <w:r w:rsidR="005C2874" w:rsidRPr="00ED29C4">
        <w:rPr>
          <w:lang w:eastAsia="en-US"/>
        </w:rPr>
        <w:t>т 2,14 до 4,3%</w:t>
      </w:r>
    </w:p>
    <w:p w:rsidR="005C2874" w:rsidRPr="00ED29C4" w:rsidRDefault="001B49D6" w:rsidP="006D4ECE">
      <w:pPr>
        <w:numPr>
          <w:ilvl w:val="0"/>
          <w:numId w:val="77"/>
        </w:numPr>
        <w:spacing w:after="200" w:line="276" w:lineRule="auto"/>
        <w:rPr>
          <w:lang w:eastAsia="en-US"/>
        </w:rPr>
      </w:pPr>
      <w:r w:rsidRPr="00ED29C4">
        <w:rPr>
          <w:lang w:eastAsia="en-US"/>
        </w:rPr>
        <w:t>О</w:t>
      </w:r>
      <w:r w:rsidR="005C2874" w:rsidRPr="00ED29C4">
        <w:rPr>
          <w:lang w:eastAsia="en-US"/>
        </w:rPr>
        <w:t>т 4,3 до 6,67%</w:t>
      </w:r>
    </w:p>
    <w:p w:rsidR="005C2874" w:rsidRPr="00ED29C4" w:rsidRDefault="001B49D6" w:rsidP="006D4ECE">
      <w:pPr>
        <w:numPr>
          <w:ilvl w:val="0"/>
          <w:numId w:val="77"/>
        </w:numPr>
        <w:spacing w:after="200" w:line="276" w:lineRule="auto"/>
        <w:rPr>
          <w:lang w:eastAsia="en-US"/>
        </w:rPr>
      </w:pPr>
      <w:r w:rsidRPr="00ED29C4">
        <w:rPr>
          <w:lang w:eastAsia="en-US"/>
        </w:rPr>
        <w:t>Д</w:t>
      </w:r>
      <w:r w:rsidR="005C2874" w:rsidRPr="00ED29C4">
        <w:rPr>
          <w:lang w:eastAsia="en-US"/>
        </w:rPr>
        <w:t>о 4,3%</w:t>
      </w:r>
    </w:p>
    <w:p w:rsidR="005C2874" w:rsidRPr="00ED29C4" w:rsidRDefault="001B49D6" w:rsidP="006D4ECE">
      <w:pPr>
        <w:numPr>
          <w:ilvl w:val="0"/>
          <w:numId w:val="77"/>
        </w:numPr>
        <w:spacing w:after="200" w:line="276" w:lineRule="auto"/>
        <w:rPr>
          <w:lang w:eastAsia="en-US"/>
        </w:rPr>
      </w:pPr>
      <w:r w:rsidRPr="00ED29C4">
        <w:rPr>
          <w:lang w:eastAsia="en-US"/>
        </w:rPr>
        <w:t>О</w:t>
      </w:r>
      <w:r w:rsidR="005C2874" w:rsidRPr="00ED29C4">
        <w:rPr>
          <w:lang w:eastAsia="en-US"/>
        </w:rPr>
        <w:t>т 4,3 до 5%</w:t>
      </w:r>
    </w:p>
    <w:p w:rsidR="00F24B3E" w:rsidRPr="00ED29C4" w:rsidRDefault="00F24B3E" w:rsidP="00F24B3E">
      <w:pPr>
        <w:pStyle w:val="aa"/>
        <w:shd w:val="clear" w:color="auto" w:fill="FFFFFF"/>
        <w:spacing w:before="0" w:beforeAutospacing="0" w:after="0" w:afterAutospacing="0"/>
        <w:ind w:left="1080" w:hanging="1080"/>
        <w:rPr>
          <w:b/>
          <w:color w:val="000000"/>
        </w:rPr>
      </w:pPr>
      <w:r w:rsidRPr="00ED29C4">
        <w:rPr>
          <w:b/>
          <w:color w:val="000000"/>
        </w:rPr>
        <w:t>Тест№6</w:t>
      </w:r>
    </w:p>
    <w:p w:rsidR="005C2874" w:rsidRPr="00ED29C4" w:rsidRDefault="0069584D" w:rsidP="005C2874">
      <w:pPr>
        <w:jc w:val="both"/>
        <w:rPr>
          <w:b/>
          <w:lang w:eastAsia="en-US"/>
        </w:rPr>
      </w:pPr>
      <w:r w:rsidRPr="00ED29C4">
        <w:rPr>
          <w:b/>
          <w:lang w:eastAsia="en-US"/>
        </w:rPr>
        <w:t>Тема 1.6. О</w:t>
      </w:r>
      <w:r w:rsidR="005C2874" w:rsidRPr="00ED29C4">
        <w:rPr>
          <w:b/>
          <w:lang w:eastAsia="en-US"/>
        </w:rPr>
        <w:t>сновы термической обработки металлов и сплавов</w:t>
      </w:r>
    </w:p>
    <w:p w:rsidR="005C2874" w:rsidRPr="00ED29C4" w:rsidRDefault="005C2874" w:rsidP="005C2874">
      <w:pPr>
        <w:jc w:val="both"/>
        <w:rPr>
          <w:b/>
          <w:lang w:eastAsia="en-US"/>
        </w:rPr>
      </w:pPr>
      <w:r w:rsidRPr="00ED29C4">
        <w:rPr>
          <w:b/>
          <w:lang w:eastAsia="en-US"/>
        </w:rPr>
        <w:t>Тема 1.7. Отжиг, закалка, нормализация, отпуск.</w:t>
      </w:r>
    </w:p>
    <w:p w:rsidR="005C2874" w:rsidRPr="00ED29C4" w:rsidRDefault="005C2874" w:rsidP="005C2874">
      <w:pPr>
        <w:jc w:val="both"/>
        <w:rPr>
          <w:b/>
          <w:lang w:eastAsia="en-US"/>
        </w:rPr>
      </w:pPr>
      <w:r w:rsidRPr="00ED29C4">
        <w:rPr>
          <w:b/>
          <w:lang w:eastAsia="en-US"/>
        </w:rPr>
        <w:t>Тема 1.8.</w:t>
      </w:r>
      <w:r w:rsidR="00C905D6" w:rsidRPr="00ED29C4">
        <w:rPr>
          <w:b/>
          <w:lang w:eastAsia="en-US"/>
        </w:rPr>
        <w:t xml:space="preserve"> </w:t>
      </w:r>
      <w:r w:rsidRPr="00ED29C4">
        <w:rPr>
          <w:b/>
          <w:lang w:eastAsia="en-US"/>
        </w:rPr>
        <w:t>Химико-термическая обработка металлов и сплавов</w:t>
      </w:r>
    </w:p>
    <w:p w:rsidR="005C2874" w:rsidRPr="00ED29C4" w:rsidRDefault="005C2874" w:rsidP="005C2874">
      <w:pPr>
        <w:jc w:val="both"/>
        <w:rPr>
          <w:lang w:eastAsia="en-US"/>
        </w:rPr>
      </w:pPr>
      <w:r w:rsidRPr="00ED29C4">
        <w:rPr>
          <w:b/>
        </w:rPr>
        <w:t>Структура задания</w:t>
      </w:r>
    </w:p>
    <w:p w:rsidR="005C2874" w:rsidRPr="00ED29C4" w:rsidRDefault="001B49D6" w:rsidP="005C2874">
      <w:pPr>
        <w:jc w:val="both"/>
        <w:rPr>
          <w:i/>
        </w:rPr>
      </w:pPr>
      <w:r w:rsidRPr="00ED29C4">
        <w:rPr>
          <w:b/>
        </w:rPr>
        <w:t>1. Тип задания: тестовое задание с дополнением ответа</w:t>
      </w:r>
    </w:p>
    <w:p w:rsidR="005C2874" w:rsidRPr="00ED29C4" w:rsidRDefault="005C2874" w:rsidP="005C2874">
      <w:pPr>
        <w:jc w:val="both"/>
        <w:rPr>
          <w:b/>
        </w:rPr>
      </w:pPr>
      <w:r w:rsidRPr="00ED29C4">
        <w:rPr>
          <w:b/>
        </w:rPr>
        <w:t>2. Текст задания</w:t>
      </w:r>
    </w:p>
    <w:p w:rsidR="005C2874" w:rsidRPr="00ED29C4" w:rsidRDefault="005C2874" w:rsidP="005C2874">
      <w:pPr>
        <w:rPr>
          <w:lang w:eastAsia="en-US"/>
        </w:rPr>
      </w:pPr>
      <w:r w:rsidRPr="00ED29C4">
        <w:rPr>
          <w:lang w:eastAsia="en-US"/>
        </w:rPr>
        <w:t>1.Дополните</w:t>
      </w:r>
    </w:p>
    <w:p w:rsidR="005C2874" w:rsidRPr="00ED29C4" w:rsidRDefault="005C2874" w:rsidP="005C2874">
      <w:pPr>
        <w:rPr>
          <w:lang w:eastAsia="en-US"/>
        </w:rPr>
      </w:pPr>
      <w:r w:rsidRPr="00ED29C4">
        <w:rPr>
          <w:lang w:eastAsia="en-US"/>
        </w:rPr>
        <w:t>Назвать дефект, возникающий в результате длительного нагрева?</w:t>
      </w:r>
    </w:p>
    <w:p w:rsidR="005C2874" w:rsidRPr="00ED29C4" w:rsidRDefault="005C2874" w:rsidP="005C2874">
      <w:pPr>
        <w:rPr>
          <w:lang w:eastAsia="en-US"/>
        </w:rPr>
      </w:pPr>
      <w:r w:rsidRPr="00ED29C4">
        <w:rPr>
          <w:lang w:eastAsia="en-US"/>
        </w:rPr>
        <w:t>2.Дополните</w:t>
      </w:r>
    </w:p>
    <w:p w:rsidR="005C2874" w:rsidRPr="00ED29C4" w:rsidRDefault="005C2874" w:rsidP="005C2874">
      <w:pPr>
        <w:rPr>
          <w:lang w:eastAsia="en-US"/>
        </w:rPr>
      </w:pPr>
      <w:r w:rsidRPr="00ED29C4">
        <w:rPr>
          <w:lang w:eastAsia="en-US"/>
        </w:rPr>
        <w:t>Длительный нагрев при высоких температурах, близких к температуре плавления, называется</w:t>
      </w:r>
    </w:p>
    <w:p w:rsidR="005C2874" w:rsidRPr="00ED29C4" w:rsidRDefault="005C2874" w:rsidP="005C2874">
      <w:pPr>
        <w:rPr>
          <w:lang w:eastAsia="en-US"/>
        </w:rPr>
      </w:pPr>
      <w:r w:rsidRPr="00ED29C4">
        <w:rPr>
          <w:lang w:eastAsia="en-US"/>
        </w:rPr>
        <w:t>3.Дополните</w:t>
      </w:r>
    </w:p>
    <w:p w:rsidR="005C2874" w:rsidRPr="00ED29C4" w:rsidRDefault="005C2874" w:rsidP="005C2874">
      <w:pPr>
        <w:rPr>
          <w:lang w:eastAsia="en-US"/>
        </w:rPr>
      </w:pPr>
      <w:r w:rsidRPr="00ED29C4">
        <w:rPr>
          <w:lang w:eastAsia="en-US"/>
        </w:rPr>
        <w:t>Процесс, где на поверхности стали образуется окалина, называется</w:t>
      </w:r>
    </w:p>
    <w:p w:rsidR="005C2874" w:rsidRPr="00ED29C4" w:rsidRDefault="005C2874" w:rsidP="005C2874">
      <w:pPr>
        <w:rPr>
          <w:lang w:eastAsia="en-US"/>
        </w:rPr>
      </w:pPr>
      <w:r w:rsidRPr="00ED29C4">
        <w:rPr>
          <w:lang w:eastAsia="en-US"/>
        </w:rPr>
        <w:t>4.Дополните</w:t>
      </w:r>
    </w:p>
    <w:p w:rsidR="005C2874" w:rsidRPr="00ED29C4" w:rsidRDefault="005C2874" w:rsidP="005C2874">
      <w:pPr>
        <w:rPr>
          <w:lang w:eastAsia="en-US"/>
        </w:rPr>
      </w:pPr>
      <w:r w:rsidRPr="00ED29C4">
        <w:rPr>
          <w:lang w:eastAsia="en-US"/>
        </w:rPr>
        <w:t>Выгорание углерода с поверхности стали, называется</w:t>
      </w:r>
    </w:p>
    <w:p w:rsidR="005C2874" w:rsidRPr="00ED29C4" w:rsidRDefault="005C2874" w:rsidP="005C2874">
      <w:pPr>
        <w:rPr>
          <w:lang w:eastAsia="en-US"/>
        </w:rPr>
      </w:pPr>
      <w:r w:rsidRPr="00ED29C4">
        <w:rPr>
          <w:lang w:eastAsia="en-US"/>
        </w:rPr>
        <w:t>5.Дополните</w:t>
      </w:r>
    </w:p>
    <w:p w:rsidR="005C2874" w:rsidRPr="00ED29C4" w:rsidRDefault="005C2874" w:rsidP="005C2874">
      <w:pPr>
        <w:rPr>
          <w:lang w:eastAsia="en-US"/>
        </w:rPr>
      </w:pPr>
      <w:r w:rsidRPr="00ED29C4">
        <w:rPr>
          <w:lang w:eastAsia="en-US"/>
        </w:rPr>
        <w:t>Какая величина увеличивается при закалке в результате мартенситного превращение</w:t>
      </w:r>
    </w:p>
    <w:p w:rsidR="005C2874" w:rsidRPr="00ED29C4" w:rsidRDefault="005C2874" w:rsidP="005C2874">
      <w:pPr>
        <w:rPr>
          <w:lang w:eastAsia="en-US"/>
        </w:rPr>
      </w:pPr>
      <w:r w:rsidRPr="00ED29C4">
        <w:rPr>
          <w:lang w:eastAsia="en-US"/>
        </w:rPr>
        <w:t>6.Дополните</w:t>
      </w:r>
    </w:p>
    <w:p w:rsidR="005C2874" w:rsidRPr="00ED29C4" w:rsidRDefault="005C2874" w:rsidP="005C2874">
      <w:pPr>
        <w:rPr>
          <w:lang w:eastAsia="en-US"/>
        </w:rPr>
      </w:pPr>
      <w:r w:rsidRPr="00ED29C4">
        <w:rPr>
          <w:lang w:eastAsia="en-US"/>
        </w:rPr>
        <w:t>Назвать термическую обработку, состоящую из закалки и высокого отпуска</w:t>
      </w:r>
    </w:p>
    <w:p w:rsidR="005C2874" w:rsidRPr="00ED29C4" w:rsidRDefault="005C2874" w:rsidP="005C2874">
      <w:pPr>
        <w:rPr>
          <w:lang w:eastAsia="en-US"/>
        </w:rPr>
      </w:pPr>
      <w:r w:rsidRPr="00ED29C4">
        <w:rPr>
          <w:lang w:eastAsia="en-US"/>
        </w:rPr>
        <w:t>7.Дополните</w:t>
      </w:r>
    </w:p>
    <w:p w:rsidR="005C2874" w:rsidRPr="00ED29C4" w:rsidRDefault="005C2874" w:rsidP="005C2874">
      <w:pPr>
        <w:rPr>
          <w:lang w:eastAsia="en-US"/>
        </w:rPr>
      </w:pPr>
      <w:r w:rsidRPr="00ED29C4">
        <w:rPr>
          <w:lang w:eastAsia="en-US"/>
        </w:rPr>
        <w:t>Назвать дефект термической обработки, который исправляется правкой?</w:t>
      </w:r>
    </w:p>
    <w:p w:rsidR="005C2874" w:rsidRPr="00ED29C4" w:rsidRDefault="005C2874" w:rsidP="005C2874">
      <w:pPr>
        <w:rPr>
          <w:lang w:eastAsia="en-US"/>
        </w:rPr>
      </w:pPr>
      <w:r w:rsidRPr="00ED29C4">
        <w:rPr>
          <w:lang w:eastAsia="en-US"/>
        </w:rPr>
        <w:t>8.Дополните</w:t>
      </w:r>
    </w:p>
    <w:p w:rsidR="005C2874" w:rsidRPr="00ED29C4" w:rsidRDefault="005C2874" w:rsidP="005C2874">
      <w:pPr>
        <w:rPr>
          <w:lang w:eastAsia="en-US"/>
        </w:rPr>
      </w:pPr>
      <w:r w:rsidRPr="00ED29C4">
        <w:rPr>
          <w:lang w:eastAsia="en-US"/>
        </w:rPr>
        <w:lastRenderedPageBreak/>
        <w:t>При помощи какого прибора можно определить твердость после закалки и низкого отпуска</w:t>
      </w:r>
    </w:p>
    <w:p w:rsidR="005C2874" w:rsidRPr="00ED29C4" w:rsidRDefault="005C2874" w:rsidP="005C2874">
      <w:pPr>
        <w:rPr>
          <w:lang w:eastAsia="en-US"/>
        </w:rPr>
      </w:pPr>
      <w:r w:rsidRPr="00ED29C4">
        <w:rPr>
          <w:lang w:eastAsia="en-US"/>
        </w:rPr>
        <w:t>9.Дополните</w:t>
      </w:r>
    </w:p>
    <w:p w:rsidR="005C2874" w:rsidRPr="00ED29C4" w:rsidRDefault="00340E76" w:rsidP="005C2874">
      <w:pPr>
        <w:rPr>
          <w:lang w:eastAsia="en-US"/>
        </w:rPr>
      </w:pPr>
      <w:r>
        <w:rPr>
          <w:lang w:eastAsia="en-US"/>
        </w:rPr>
        <w:t>Какую</w:t>
      </w:r>
      <w:r w:rsidR="005C2874" w:rsidRPr="00ED29C4">
        <w:rPr>
          <w:lang w:eastAsia="en-US"/>
        </w:rPr>
        <w:t xml:space="preserve"> температура превращения имеет мартенсит в углеродистых сталей?</w:t>
      </w:r>
    </w:p>
    <w:p w:rsidR="005C2874" w:rsidRPr="00ED29C4" w:rsidRDefault="005C2874" w:rsidP="005C2874">
      <w:pPr>
        <w:rPr>
          <w:lang w:eastAsia="en-US"/>
        </w:rPr>
      </w:pPr>
      <w:r w:rsidRPr="00ED29C4">
        <w:rPr>
          <w:lang w:eastAsia="en-US"/>
        </w:rPr>
        <w:t>10.Дополните</w:t>
      </w:r>
    </w:p>
    <w:p w:rsidR="005C2874" w:rsidRPr="00ED29C4" w:rsidRDefault="005C2874" w:rsidP="005C2874">
      <w:pPr>
        <w:rPr>
          <w:lang w:eastAsia="en-US"/>
        </w:rPr>
      </w:pPr>
      <w:r w:rsidRPr="00ED29C4">
        <w:rPr>
          <w:lang w:eastAsia="en-US"/>
        </w:rPr>
        <w:t>Для разложения остаточного аустенита в быстрорежущих сталях проводят отпуск, какой?</w:t>
      </w:r>
    </w:p>
    <w:p w:rsidR="005C2874" w:rsidRPr="00ED29C4" w:rsidRDefault="005C2874" w:rsidP="005C2874">
      <w:pPr>
        <w:rPr>
          <w:lang w:eastAsia="en-US"/>
        </w:rPr>
      </w:pPr>
      <w:r w:rsidRPr="00ED29C4">
        <w:rPr>
          <w:lang w:eastAsia="en-US"/>
        </w:rPr>
        <w:t>11.Дополните</w:t>
      </w:r>
    </w:p>
    <w:p w:rsidR="005C2874" w:rsidRPr="00ED29C4" w:rsidRDefault="005C2874" w:rsidP="005C2874">
      <w:pPr>
        <w:rPr>
          <w:lang w:eastAsia="en-US"/>
        </w:rPr>
      </w:pPr>
      <w:r w:rsidRPr="00ED29C4">
        <w:rPr>
          <w:lang w:eastAsia="en-US"/>
        </w:rPr>
        <w:t xml:space="preserve">Какой обработкой можно заменить </w:t>
      </w:r>
      <w:r w:rsidR="00E735C7" w:rsidRPr="00ED29C4">
        <w:rPr>
          <w:lang w:eastAsia="en-US"/>
        </w:rPr>
        <w:t>3</w:t>
      </w:r>
      <w:r w:rsidRPr="00ED29C4">
        <w:rPr>
          <w:lang w:eastAsia="en-US"/>
        </w:rPr>
        <w:t>-кратный отпуск в быстрорежущей стали?</w:t>
      </w:r>
    </w:p>
    <w:p w:rsidR="005C2874" w:rsidRPr="00ED29C4" w:rsidRDefault="005C2874" w:rsidP="005C2874">
      <w:pPr>
        <w:rPr>
          <w:lang w:eastAsia="en-US"/>
        </w:rPr>
      </w:pPr>
      <w:r w:rsidRPr="00ED29C4">
        <w:rPr>
          <w:lang w:eastAsia="en-US"/>
        </w:rPr>
        <w:t>12.Отметьте правильный ответ</w:t>
      </w:r>
    </w:p>
    <w:p w:rsidR="005C2874" w:rsidRPr="00ED29C4" w:rsidRDefault="00865D73" w:rsidP="005C2874">
      <w:pPr>
        <w:rPr>
          <w:lang w:eastAsia="en-US"/>
        </w:rPr>
      </w:pPr>
      <w:r w:rsidRPr="00ED29C4">
        <w:rPr>
          <w:lang w:eastAsia="en-US"/>
        </w:rPr>
        <w:t xml:space="preserve">Закалкой называется </w:t>
      </w:r>
      <w:r w:rsidR="005C2874" w:rsidRPr="00ED29C4">
        <w:rPr>
          <w:lang w:eastAsia="en-US"/>
        </w:rPr>
        <w:t>нагрев сталей выше линии ...</w:t>
      </w:r>
    </w:p>
    <w:p w:rsidR="005C2874" w:rsidRPr="00ED29C4" w:rsidRDefault="005C2874" w:rsidP="006D4ECE">
      <w:pPr>
        <w:numPr>
          <w:ilvl w:val="0"/>
          <w:numId w:val="123"/>
        </w:numPr>
        <w:spacing w:after="200" w:line="276" w:lineRule="auto"/>
        <w:rPr>
          <w:lang w:eastAsia="en-US"/>
        </w:rPr>
      </w:pPr>
      <w:r w:rsidRPr="00ED29C4">
        <w:rPr>
          <w:lang w:eastAsia="en-US"/>
        </w:rPr>
        <w:t>ЖСК на 20-30 градусов</w:t>
      </w:r>
    </w:p>
    <w:p w:rsidR="005C2874" w:rsidRPr="00ED29C4" w:rsidRDefault="005C2874" w:rsidP="006D4ECE">
      <w:pPr>
        <w:numPr>
          <w:ilvl w:val="0"/>
          <w:numId w:val="123"/>
        </w:numPr>
        <w:spacing w:after="200" w:line="276" w:lineRule="auto"/>
        <w:rPr>
          <w:lang w:eastAsia="en-US"/>
        </w:rPr>
      </w:pPr>
      <w:r w:rsidRPr="00ED29C4">
        <w:rPr>
          <w:lang w:eastAsia="en-US"/>
        </w:rPr>
        <w:t>ЖСК на 100 градусов</w:t>
      </w:r>
    </w:p>
    <w:p w:rsidR="005C2874" w:rsidRPr="00ED29C4" w:rsidRDefault="005C2874" w:rsidP="006D4ECE">
      <w:pPr>
        <w:numPr>
          <w:ilvl w:val="0"/>
          <w:numId w:val="123"/>
        </w:numPr>
        <w:spacing w:after="200" w:line="276" w:lineRule="auto"/>
        <w:rPr>
          <w:lang w:eastAsia="en-US"/>
        </w:rPr>
      </w:pPr>
      <w:r w:rsidRPr="00ED29C4">
        <w:rPr>
          <w:lang w:eastAsia="en-US"/>
        </w:rPr>
        <w:t>ЖСК на 50-60 градусов</w:t>
      </w:r>
    </w:p>
    <w:p w:rsidR="005C2874" w:rsidRPr="00ED29C4" w:rsidRDefault="005C2874" w:rsidP="006D4ECE">
      <w:pPr>
        <w:numPr>
          <w:ilvl w:val="0"/>
          <w:numId w:val="123"/>
        </w:numPr>
        <w:spacing w:after="200" w:line="276" w:lineRule="auto"/>
        <w:rPr>
          <w:lang w:eastAsia="en-US"/>
        </w:rPr>
      </w:pPr>
      <w:r w:rsidRPr="00ED29C4">
        <w:rPr>
          <w:lang w:eastAsia="en-US"/>
        </w:rPr>
        <w:t>ПСК на 50-60 градусов</w:t>
      </w:r>
    </w:p>
    <w:p w:rsidR="005C2874" w:rsidRPr="00ED29C4" w:rsidRDefault="005C2874" w:rsidP="006D4ECE">
      <w:pPr>
        <w:numPr>
          <w:ilvl w:val="0"/>
          <w:numId w:val="123"/>
        </w:numPr>
        <w:spacing w:after="200" w:line="276" w:lineRule="auto"/>
        <w:rPr>
          <w:lang w:eastAsia="en-US"/>
        </w:rPr>
      </w:pPr>
      <w:r w:rsidRPr="00ED29C4">
        <w:rPr>
          <w:lang w:eastAsia="en-US"/>
        </w:rPr>
        <w:t>ПСК на 100 градусов</w:t>
      </w:r>
    </w:p>
    <w:p w:rsidR="00346E26" w:rsidRPr="00ED29C4" w:rsidRDefault="00346E26" w:rsidP="00346E26">
      <w:pPr>
        <w:pStyle w:val="aa"/>
        <w:shd w:val="clear" w:color="auto" w:fill="FFFFFF"/>
        <w:spacing w:before="0" w:beforeAutospacing="0" w:after="0" w:afterAutospacing="0"/>
        <w:ind w:left="1080" w:hanging="1080"/>
        <w:rPr>
          <w:b/>
          <w:color w:val="000000"/>
        </w:rPr>
      </w:pPr>
      <w:r w:rsidRPr="00ED29C4">
        <w:rPr>
          <w:b/>
          <w:color w:val="000000"/>
        </w:rPr>
        <w:t>Тест№7</w:t>
      </w:r>
    </w:p>
    <w:p w:rsidR="005C2874" w:rsidRPr="00ED29C4" w:rsidRDefault="005C2874" w:rsidP="005C2874">
      <w:pPr>
        <w:jc w:val="both"/>
        <w:rPr>
          <w:b/>
          <w:lang w:eastAsia="en-US"/>
        </w:rPr>
      </w:pPr>
      <w:r w:rsidRPr="00ED29C4">
        <w:rPr>
          <w:b/>
          <w:lang w:eastAsia="en-US"/>
        </w:rPr>
        <w:t xml:space="preserve">Тема 2.1. Конструкционные материалы </w:t>
      </w:r>
    </w:p>
    <w:p w:rsidR="005C2874" w:rsidRPr="00ED29C4" w:rsidRDefault="005C2874" w:rsidP="005C2874">
      <w:pPr>
        <w:jc w:val="both"/>
        <w:rPr>
          <w:lang w:eastAsia="en-US"/>
        </w:rPr>
      </w:pPr>
      <w:r w:rsidRPr="00ED29C4">
        <w:rPr>
          <w:b/>
        </w:rPr>
        <w:t>Структура задания</w:t>
      </w:r>
    </w:p>
    <w:p w:rsidR="005C2874" w:rsidRPr="00ED29C4" w:rsidRDefault="0069584D" w:rsidP="005C2874">
      <w:pPr>
        <w:jc w:val="both"/>
        <w:rPr>
          <w:i/>
        </w:rPr>
      </w:pPr>
      <w:r w:rsidRPr="00ED29C4">
        <w:rPr>
          <w:b/>
        </w:rPr>
        <w:t>1. Тип задания: тестовое задание с выбором ответа</w:t>
      </w:r>
    </w:p>
    <w:p w:rsidR="005C2874" w:rsidRPr="00ED29C4" w:rsidRDefault="005C2874" w:rsidP="005C2874">
      <w:pPr>
        <w:jc w:val="both"/>
        <w:rPr>
          <w:b/>
        </w:rPr>
      </w:pPr>
      <w:r w:rsidRPr="00ED29C4">
        <w:rPr>
          <w:b/>
        </w:rPr>
        <w:t>2. Текст задания</w:t>
      </w:r>
    </w:p>
    <w:p w:rsidR="005C2874" w:rsidRPr="00ED29C4" w:rsidRDefault="005C2874" w:rsidP="005C2874">
      <w:pPr>
        <w:rPr>
          <w:lang w:eastAsia="en-US"/>
        </w:rPr>
      </w:pPr>
      <w:r w:rsidRPr="00ED29C4">
        <w:rPr>
          <w:lang w:eastAsia="en-US"/>
        </w:rPr>
        <w:t>1.Отметьте правильный ответ</w:t>
      </w:r>
    </w:p>
    <w:p w:rsidR="005C2874" w:rsidRPr="00ED29C4" w:rsidRDefault="005C2874" w:rsidP="005C2874">
      <w:pPr>
        <w:rPr>
          <w:lang w:eastAsia="en-US"/>
        </w:rPr>
      </w:pPr>
      <w:r w:rsidRPr="00ED29C4">
        <w:rPr>
          <w:lang w:eastAsia="en-US"/>
        </w:rPr>
        <w:t>Постоянным</w:t>
      </w:r>
      <w:r w:rsidR="0069584D" w:rsidRPr="00ED29C4">
        <w:rPr>
          <w:lang w:eastAsia="en-US"/>
        </w:rPr>
        <w:t xml:space="preserve">и примесями в стали являются </w:t>
      </w:r>
    </w:p>
    <w:p w:rsidR="005C2874" w:rsidRPr="00ED29C4" w:rsidRDefault="0069584D" w:rsidP="006D4ECE">
      <w:pPr>
        <w:numPr>
          <w:ilvl w:val="0"/>
          <w:numId w:val="55"/>
        </w:numPr>
        <w:spacing w:after="200" w:line="276" w:lineRule="auto"/>
        <w:rPr>
          <w:lang w:eastAsia="en-US"/>
        </w:rPr>
      </w:pPr>
      <w:r w:rsidRPr="00ED29C4">
        <w:rPr>
          <w:lang w:eastAsia="en-US"/>
        </w:rPr>
        <w:t>К</w:t>
      </w:r>
      <w:r w:rsidR="005C2874" w:rsidRPr="00ED29C4">
        <w:rPr>
          <w:lang w:eastAsia="en-US"/>
        </w:rPr>
        <w:t>ремний, сера</w:t>
      </w:r>
    </w:p>
    <w:p w:rsidR="005C2874" w:rsidRPr="00ED29C4" w:rsidRDefault="0069584D" w:rsidP="006D4ECE">
      <w:pPr>
        <w:numPr>
          <w:ilvl w:val="0"/>
          <w:numId w:val="55"/>
        </w:numPr>
        <w:spacing w:after="200" w:line="276" w:lineRule="auto"/>
        <w:rPr>
          <w:lang w:eastAsia="en-US"/>
        </w:rPr>
      </w:pPr>
      <w:r w:rsidRPr="00ED29C4">
        <w:rPr>
          <w:lang w:eastAsia="en-US"/>
        </w:rPr>
        <w:t>С</w:t>
      </w:r>
      <w:r w:rsidR="005C2874" w:rsidRPr="00ED29C4">
        <w:rPr>
          <w:lang w:eastAsia="en-US"/>
        </w:rPr>
        <w:t>ера, фосфор</w:t>
      </w:r>
    </w:p>
    <w:p w:rsidR="005C2874" w:rsidRPr="00ED29C4" w:rsidRDefault="0069584D" w:rsidP="006D4ECE">
      <w:pPr>
        <w:numPr>
          <w:ilvl w:val="0"/>
          <w:numId w:val="55"/>
        </w:numPr>
        <w:spacing w:after="200" w:line="276" w:lineRule="auto"/>
        <w:rPr>
          <w:lang w:eastAsia="en-US"/>
        </w:rPr>
      </w:pPr>
      <w:r w:rsidRPr="00ED29C4">
        <w:rPr>
          <w:lang w:eastAsia="en-US"/>
        </w:rPr>
        <w:t>М</w:t>
      </w:r>
      <w:r w:rsidR="005C2874" w:rsidRPr="00ED29C4">
        <w:rPr>
          <w:lang w:eastAsia="en-US"/>
        </w:rPr>
        <w:t>арганец, фосфор</w:t>
      </w:r>
    </w:p>
    <w:p w:rsidR="005C2874" w:rsidRPr="00ED29C4" w:rsidRDefault="0069584D" w:rsidP="006D4ECE">
      <w:pPr>
        <w:numPr>
          <w:ilvl w:val="0"/>
          <w:numId w:val="55"/>
        </w:numPr>
        <w:spacing w:after="200" w:line="276" w:lineRule="auto"/>
        <w:rPr>
          <w:lang w:eastAsia="en-US"/>
        </w:rPr>
      </w:pPr>
      <w:r w:rsidRPr="00ED29C4">
        <w:rPr>
          <w:lang w:eastAsia="en-US"/>
        </w:rPr>
        <w:t>К</w:t>
      </w:r>
      <w:r w:rsidR="005C2874" w:rsidRPr="00ED29C4">
        <w:rPr>
          <w:lang w:eastAsia="en-US"/>
        </w:rPr>
        <w:t>ремний, марганец</w:t>
      </w:r>
    </w:p>
    <w:p w:rsidR="005C2874" w:rsidRPr="00ED29C4" w:rsidRDefault="005C2874" w:rsidP="005C2874">
      <w:pPr>
        <w:rPr>
          <w:lang w:eastAsia="en-US"/>
        </w:rPr>
      </w:pPr>
      <w:r w:rsidRPr="00ED29C4">
        <w:rPr>
          <w:lang w:eastAsia="en-US"/>
        </w:rPr>
        <w:t>2.Отметьте правильный ответ</w:t>
      </w:r>
    </w:p>
    <w:p w:rsidR="005C2874" w:rsidRPr="00ED29C4" w:rsidRDefault="0069584D" w:rsidP="005C2874">
      <w:pPr>
        <w:rPr>
          <w:lang w:eastAsia="en-US"/>
        </w:rPr>
      </w:pPr>
      <w:r w:rsidRPr="00ED29C4">
        <w:rPr>
          <w:lang w:eastAsia="en-US"/>
        </w:rPr>
        <w:t xml:space="preserve">Повышение углерода в стали </w:t>
      </w:r>
    </w:p>
    <w:p w:rsidR="005C2874" w:rsidRPr="00ED29C4" w:rsidRDefault="0069584D" w:rsidP="006D4ECE">
      <w:pPr>
        <w:numPr>
          <w:ilvl w:val="0"/>
          <w:numId w:val="56"/>
        </w:numPr>
        <w:spacing w:after="200" w:line="276" w:lineRule="auto"/>
        <w:rPr>
          <w:lang w:eastAsia="en-US"/>
        </w:rPr>
      </w:pPr>
      <w:r w:rsidRPr="00ED29C4">
        <w:rPr>
          <w:lang w:eastAsia="en-US"/>
        </w:rPr>
        <w:t>У</w:t>
      </w:r>
      <w:r w:rsidR="005C2874" w:rsidRPr="00ED29C4">
        <w:rPr>
          <w:lang w:eastAsia="en-US"/>
        </w:rPr>
        <w:t>величивает пластичность</w:t>
      </w:r>
    </w:p>
    <w:p w:rsidR="005C2874" w:rsidRPr="00ED29C4" w:rsidRDefault="0069584D" w:rsidP="006D4ECE">
      <w:pPr>
        <w:numPr>
          <w:ilvl w:val="0"/>
          <w:numId w:val="56"/>
        </w:numPr>
        <w:spacing w:after="200" w:line="276" w:lineRule="auto"/>
        <w:rPr>
          <w:lang w:eastAsia="en-US"/>
        </w:rPr>
      </w:pPr>
      <w:r w:rsidRPr="00ED29C4">
        <w:rPr>
          <w:lang w:eastAsia="en-US"/>
        </w:rPr>
        <w:t>С</w:t>
      </w:r>
      <w:r w:rsidR="005C2874" w:rsidRPr="00ED29C4">
        <w:rPr>
          <w:lang w:eastAsia="en-US"/>
        </w:rPr>
        <w:t>нижает пластичность</w:t>
      </w:r>
    </w:p>
    <w:p w:rsidR="005C2874" w:rsidRPr="00ED29C4" w:rsidRDefault="0069584D" w:rsidP="006D4ECE">
      <w:pPr>
        <w:numPr>
          <w:ilvl w:val="0"/>
          <w:numId w:val="56"/>
        </w:numPr>
        <w:spacing w:after="200" w:line="276" w:lineRule="auto"/>
        <w:rPr>
          <w:lang w:eastAsia="en-US"/>
        </w:rPr>
      </w:pPr>
      <w:r w:rsidRPr="00ED29C4">
        <w:rPr>
          <w:lang w:eastAsia="en-US"/>
        </w:rPr>
        <w:t>Н</w:t>
      </w:r>
      <w:r w:rsidR="005C2874" w:rsidRPr="00ED29C4">
        <w:rPr>
          <w:lang w:eastAsia="en-US"/>
        </w:rPr>
        <w:t>е влияет на пластичность</w:t>
      </w:r>
    </w:p>
    <w:p w:rsidR="005C2874" w:rsidRPr="00ED29C4" w:rsidRDefault="005C2874" w:rsidP="005C2874">
      <w:pPr>
        <w:rPr>
          <w:lang w:eastAsia="en-US"/>
        </w:rPr>
      </w:pPr>
      <w:r w:rsidRPr="00ED29C4">
        <w:rPr>
          <w:lang w:eastAsia="en-US"/>
        </w:rPr>
        <w:t>3.Отметьте правильный ответ</w:t>
      </w:r>
    </w:p>
    <w:p w:rsidR="005C2874" w:rsidRPr="00ED29C4" w:rsidRDefault="005C2874" w:rsidP="005C2874">
      <w:pPr>
        <w:rPr>
          <w:lang w:eastAsia="en-US"/>
        </w:rPr>
      </w:pPr>
      <w:r w:rsidRPr="00ED29C4">
        <w:rPr>
          <w:lang w:eastAsia="en-US"/>
        </w:rPr>
        <w:t xml:space="preserve">В </w:t>
      </w:r>
      <w:r w:rsidR="0069584D" w:rsidRPr="00ED29C4">
        <w:rPr>
          <w:lang w:eastAsia="en-US"/>
        </w:rPr>
        <w:t>углеродной стали содержится</w:t>
      </w:r>
      <w:r w:rsidRPr="00ED29C4">
        <w:rPr>
          <w:lang w:eastAsia="en-US"/>
        </w:rPr>
        <w:t xml:space="preserve"> % кремния.</w:t>
      </w:r>
    </w:p>
    <w:p w:rsidR="005C2874" w:rsidRPr="00ED29C4" w:rsidRDefault="005C2874" w:rsidP="006D4ECE">
      <w:pPr>
        <w:numPr>
          <w:ilvl w:val="0"/>
          <w:numId w:val="57"/>
        </w:numPr>
        <w:spacing w:after="200" w:line="276" w:lineRule="auto"/>
        <w:rPr>
          <w:lang w:eastAsia="en-US"/>
        </w:rPr>
      </w:pPr>
      <w:r w:rsidRPr="00ED29C4">
        <w:rPr>
          <w:lang w:eastAsia="en-US"/>
        </w:rPr>
        <w:t>0,5-0,8</w:t>
      </w:r>
    </w:p>
    <w:p w:rsidR="005C2874" w:rsidRPr="00ED29C4" w:rsidRDefault="005C2874" w:rsidP="006D4ECE">
      <w:pPr>
        <w:numPr>
          <w:ilvl w:val="0"/>
          <w:numId w:val="57"/>
        </w:numPr>
        <w:spacing w:after="200" w:line="276" w:lineRule="auto"/>
        <w:rPr>
          <w:lang w:eastAsia="en-US"/>
        </w:rPr>
      </w:pPr>
      <w:r w:rsidRPr="00ED29C4">
        <w:rPr>
          <w:lang w:eastAsia="en-US"/>
        </w:rPr>
        <w:t>0,35-0,4</w:t>
      </w:r>
    </w:p>
    <w:p w:rsidR="005C2874" w:rsidRPr="00ED29C4" w:rsidRDefault="005C2874" w:rsidP="006D4ECE">
      <w:pPr>
        <w:numPr>
          <w:ilvl w:val="0"/>
          <w:numId w:val="57"/>
        </w:numPr>
        <w:spacing w:after="200" w:line="276" w:lineRule="auto"/>
        <w:rPr>
          <w:lang w:eastAsia="en-US"/>
        </w:rPr>
      </w:pPr>
      <w:r w:rsidRPr="00ED29C4">
        <w:rPr>
          <w:lang w:eastAsia="en-US"/>
        </w:rPr>
        <w:t>0,8-1,1</w:t>
      </w:r>
    </w:p>
    <w:p w:rsidR="005C2874" w:rsidRPr="00ED29C4" w:rsidRDefault="005C2874" w:rsidP="006D4ECE">
      <w:pPr>
        <w:numPr>
          <w:ilvl w:val="0"/>
          <w:numId w:val="57"/>
        </w:numPr>
        <w:spacing w:after="200" w:line="276" w:lineRule="auto"/>
        <w:rPr>
          <w:lang w:eastAsia="en-US"/>
        </w:rPr>
      </w:pPr>
      <w:r w:rsidRPr="00ED29C4">
        <w:rPr>
          <w:lang w:eastAsia="en-US"/>
        </w:rPr>
        <w:t>Более 1,1</w:t>
      </w:r>
    </w:p>
    <w:p w:rsidR="005C2874" w:rsidRPr="00ED29C4" w:rsidRDefault="005C2874" w:rsidP="005C2874">
      <w:pPr>
        <w:rPr>
          <w:lang w:eastAsia="en-US"/>
        </w:rPr>
      </w:pPr>
      <w:r w:rsidRPr="00ED29C4">
        <w:rPr>
          <w:lang w:eastAsia="en-US"/>
        </w:rPr>
        <w:t>4.Отметьте правильный ответ</w:t>
      </w:r>
    </w:p>
    <w:p w:rsidR="005C2874" w:rsidRPr="00ED29C4" w:rsidRDefault="005C2874" w:rsidP="005C2874">
      <w:pPr>
        <w:rPr>
          <w:lang w:eastAsia="en-US"/>
        </w:rPr>
      </w:pPr>
      <w:r w:rsidRPr="00ED29C4">
        <w:rPr>
          <w:lang w:eastAsia="en-US"/>
        </w:rPr>
        <w:lastRenderedPageBreak/>
        <w:t>Кремний в стали после ее раскисления повышает</w:t>
      </w:r>
    </w:p>
    <w:p w:rsidR="005C2874" w:rsidRPr="00ED29C4" w:rsidRDefault="0069584D" w:rsidP="006D4ECE">
      <w:pPr>
        <w:numPr>
          <w:ilvl w:val="0"/>
          <w:numId w:val="58"/>
        </w:numPr>
        <w:spacing w:after="200" w:line="276" w:lineRule="auto"/>
        <w:rPr>
          <w:lang w:eastAsia="en-US"/>
        </w:rPr>
      </w:pPr>
      <w:r w:rsidRPr="00ED29C4">
        <w:rPr>
          <w:lang w:eastAsia="en-US"/>
        </w:rPr>
        <w:t>П</w:t>
      </w:r>
      <w:r w:rsidR="005C2874" w:rsidRPr="00ED29C4">
        <w:rPr>
          <w:lang w:eastAsia="en-US"/>
        </w:rPr>
        <w:t>редел текучести</w:t>
      </w:r>
    </w:p>
    <w:p w:rsidR="005C2874" w:rsidRPr="00ED29C4" w:rsidRDefault="0069584D" w:rsidP="006D4ECE">
      <w:pPr>
        <w:numPr>
          <w:ilvl w:val="0"/>
          <w:numId w:val="58"/>
        </w:numPr>
        <w:spacing w:after="200" w:line="276" w:lineRule="auto"/>
        <w:rPr>
          <w:lang w:eastAsia="en-US"/>
        </w:rPr>
      </w:pPr>
      <w:r w:rsidRPr="00ED29C4">
        <w:rPr>
          <w:lang w:eastAsia="en-US"/>
        </w:rPr>
        <w:t>В</w:t>
      </w:r>
      <w:r w:rsidR="005C2874" w:rsidRPr="00ED29C4">
        <w:rPr>
          <w:lang w:eastAsia="en-US"/>
        </w:rPr>
        <w:t>язкость</w:t>
      </w:r>
    </w:p>
    <w:p w:rsidR="005C2874" w:rsidRPr="00ED29C4" w:rsidRDefault="0069584D" w:rsidP="006D4ECE">
      <w:pPr>
        <w:numPr>
          <w:ilvl w:val="0"/>
          <w:numId w:val="58"/>
        </w:numPr>
        <w:spacing w:after="200" w:line="276" w:lineRule="auto"/>
        <w:rPr>
          <w:lang w:eastAsia="en-US"/>
        </w:rPr>
      </w:pPr>
      <w:r w:rsidRPr="00ED29C4">
        <w:rPr>
          <w:lang w:eastAsia="en-US"/>
        </w:rPr>
        <w:t>П</w:t>
      </w:r>
      <w:r w:rsidR="005C2874" w:rsidRPr="00ED29C4">
        <w:rPr>
          <w:lang w:eastAsia="en-US"/>
        </w:rPr>
        <w:t>ластичность</w:t>
      </w:r>
    </w:p>
    <w:p w:rsidR="005C2874" w:rsidRPr="00ED29C4" w:rsidRDefault="0069584D" w:rsidP="006D4ECE">
      <w:pPr>
        <w:numPr>
          <w:ilvl w:val="0"/>
          <w:numId w:val="58"/>
        </w:numPr>
        <w:spacing w:after="200" w:line="276" w:lineRule="auto"/>
        <w:rPr>
          <w:lang w:eastAsia="en-US"/>
        </w:rPr>
      </w:pPr>
      <w:r w:rsidRPr="00ED29C4">
        <w:rPr>
          <w:lang w:eastAsia="en-US"/>
        </w:rPr>
        <w:t>П</w:t>
      </w:r>
      <w:r w:rsidR="005C2874" w:rsidRPr="00ED29C4">
        <w:rPr>
          <w:lang w:eastAsia="en-US"/>
        </w:rPr>
        <w:t>рочность</w:t>
      </w:r>
    </w:p>
    <w:p w:rsidR="005C2874" w:rsidRPr="00ED29C4" w:rsidRDefault="005C2874" w:rsidP="005C2874">
      <w:pPr>
        <w:rPr>
          <w:lang w:eastAsia="en-US"/>
        </w:rPr>
      </w:pPr>
      <w:r w:rsidRPr="00ED29C4">
        <w:rPr>
          <w:lang w:eastAsia="en-US"/>
        </w:rPr>
        <w:t>5.Отметьте правильный ответ</w:t>
      </w:r>
    </w:p>
    <w:p w:rsidR="005C2874" w:rsidRPr="00ED29C4" w:rsidRDefault="005C2874" w:rsidP="005C2874">
      <w:pPr>
        <w:rPr>
          <w:lang w:eastAsia="en-US"/>
        </w:rPr>
      </w:pPr>
      <w:r w:rsidRPr="00ED29C4">
        <w:rPr>
          <w:lang w:eastAsia="en-US"/>
        </w:rPr>
        <w:t>Выберите химический элемент, который сталь приводит к красноломкости ... .</w:t>
      </w:r>
    </w:p>
    <w:p w:rsidR="005C2874" w:rsidRPr="00ED29C4" w:rsidRDefault="0069584D" w:rsidP="006D4ECE">
      <w:pPr>
        <w:numPr>
          <w:ilvl w:val="0"/>
          <w:numId w:val="59"/>
        </w:numPr>
        <w:spacing w:after="200" w:line="276" w:lineRule="auto"/>
        <w:rPr>
          <w:lang w:eastAsia="en-US"/>
        </w:rPr>
      </w:pPr>
      <w:r w:rsidRPr="00ED29C4">
        <w:rPr>
          <w:lang w:eastAsia="en-US"/>
        </w:rPr>
        <w:t>К</w:t>
      </w:r>
      <w:r w:rsidR="005C2874" w:rsidRPr="00ED29C4">
        <w:rPr>
          <w:lang w:eastAsia="en-US"/>
        </w:rPr>
        <w:t>ремний</w:t>
      </w:r>
    </w:p>
    <w:p w:rsidR="005C2874" w:rsidRPr="00ED29C4" w:rsidRDefault="0069584D" w:rsidP="006D4ECE">
      <w:pPr>
        <w:numPr>
          <w:ilvl w:val="0"/>
          <w:numId w:val="59"/>
        </w:numPr>
        <w:spacing w:after="200" w:line="276" w:lineRule="auto"/>
        <w:rPr>
          <w:lang w:eastAsia="en-US"/>
        </w:rPr>
      </w:pPr>
      <w:r w:rsidRPr="00ED29C4">
        <w:rPr>
          <w:lang w:eastAsia="en-US"/>
        </w:rPr>
        <w:t>У</w:t>
      </w:r>
      <w:r w:rsidR="005C2874" w:rsidRPr="00ED29C4">
        <w:rPr>
          <w:lang w:eastAsia="en-US"/>
        </w:rPr>
        <w:t>глерод</w:t>
      </w:r>
    </w:p>
    <w:p w:rsidR="005C2874" w:rsidRPr="00ED29C4" w:rsidRDefault="0069584D" w:rsidP="006D4ECE">
      <w:pPr>
        <w:numPr>
          <w:ilvl w:val="0"/>
          <w:numId w:val="59"/>
        </w:numPr>
        <w:spacing w:after="200" w:line="276" w:lineRule="auto"/>
        <w:rPr>
          <w:lang w:eastAsia="en-US"/>
        </w:rPr>
      </w:pPr>
      <w:r w:rsidRPr="00ED29C4">
        <w:rPr>
          <w:lang w:eastAsia="en-US"/>
        </w:rPr>
        <w:t>С</w:t>
      </w:r>
      <w:r w:rsidR="005C2874" w:rsidRPr="00ED29C4">
        <w:rPr>
          <w:lang w:eastAsia="en-US"/>
        </w:rPr>
        <w:t>ера</w:t>
      </w:r>
    </w:p>
    <w:p w:rsidR="005C2874" w:rsidRPr="00ED29C4" w:rsidRDefault="0069584D" w:rsidP="006D4ECE">
      <w:pPr>
        <w:numPr>
          <w:ilvl w:val="0"/>
          <w:numId w:val="59"/>
        </w:numPr>
        <w:spacing w:after="200" w:line="276" w:lineRule="auto"/>
        <w:rPr>
          <w:lang w:eastAsia="en-US"/>
        </w:rPr>
      </w:pPr>
      <w:r w:rsidRPr="00ED29C4">
        <w:rPr>
          <w:lang w:eastAsia="en-US"/>
        </w:rPr>
        <w:t>Ф</w:t>
      </w:r>
      <w:r w:rsidR="005C2874" w:rsidRPr="00ED29C4">
        <w:rPr>
          <w:lang w:eastAsia="en-US"/>
        </w:rPr>
        <w:t>осфор</w:t>
      </w:r>
    </w:p>
    <w:p w:rsidR="005C2874" w:rsidRPr="00ED29C4" w:rsidRDefault="005C2874" w:rsidP="005C2874">
      <w:pPr>
        <w:rPr>
          <w:lang w:eastAsia="en-US"/>
        </w:rPr>
      </w:pPr>
      <w:r w:rsidRPr="00ED29C4">
        <w:rPr>
          <w:lang w:eastAsia="en-US"/>
        </w:rPr>
        <w:t>6.Отметьте правильный ответ</w:t>
      </w:r>
    </w:p>
    <w:p w:rsidR="005C2874" w:rsidRPr="00ED29C4" w:rsidRDefault="005C2874" w:rsidP="005C2874">
      <w:pPr>
        <w:rPr>
          <w:lang w:eastAsia="en-US"/>
        </w:rPr>
      </w:pPr>
      <w:r w:rsidRPr="00ED29C4">
        <w:rPr>
          <w:lang w:eastAsia="en-US"/>
        </w:rPr>
        <w:t>В сталях принято ... % серы.</w:t>
      </w:r>
    </w:p>
    <w:p w:rsidR="005C2874" w:rsidRPr="00ED29C4" w:rsidRDefault="005C2874" w:rsidP="006D4ECE">
      <w:pPr>
        <w:numPr>
          <w:ilvl w:val="0"/>
          <w:numId w:val="60"/>
        </w:numPr>
        <w:spacing w:after="200" w:line="276" w:lineRule="auto"/>
        <w:rPr>
          <w:lang w:eastAsia="en-US"/>
        </w:rPr>
      </w:pPr>
      <w:r w:rsidRPr="00ED29C4">
        <w:rPr>
          <w:lang w:eastAsia="en-US"/>
        </w:rPr>
        <w:t>0,035-0,06</w:t>
      </w:r>
    </w:p>
    <w:p w:rsidR="005C2874" w:rsidRPr="00ED29C4" w:rsidRDefault="0069584D" w:rsidP="006D4ECE">
      <w:pPr>
        <w:numPr>
          <w:ilvl w:val="0"/>
          <w:numId w:val="60"/>
        </w:numPr>
        <w:spacing w:after="200" w:line="276" w:lineRule="auto"/>
        <w:rPr>
          <w:lang w:eastAsia="en-US"/>
        </w:rPr>
      </w:pPr>
      <w:r w:rsidRPr="00ED29C4">
        <w:rPr>
          <w:lang w:eastAsia="en-US"/>
        </w:rPr>
        <w:t>Б</w:t>
      </w:r>
      <w:r w:rsidR="005C2874" w:rsidRPr="00ED29C4">
        <w:rPr>
          <w:lang w:eastAsia="en-US"/>
        </w:rPr>
        <w:t>олее 0,06</w:t>
      </w:r>
    </w:p>
    <w:p w:rsidR="005C2874" w:rsidRPr="00ED29C4" w:rsidRDefault="0069584D" w:rsidP="006D4ECE">
      <w:pPr>
        <w:numPr>
          <w:ilvl w:val="0"/>
          <w:numId w:val="60"/>
        </w:numPr>
        <w:spacing w:after="200" w:line="276" w:lineRule="auto"/>
        <w:rPr>
          <w:lang w:eastAsia="en-US"/>
        </w:rPr>
      </w:pPr>
      <w:r w:rsidRPr="00ED29C4">
        <w:rPr>
          <w:lang w:eastAsia="en-US"/>
        </w:rPr>
        <w:t>Д</w:t>
      </w:r>
      <w:r w:rsidR="005C2874" w:rsidRPr="00ED29C4">
        <w:rPr>
          <w:lang w:eastAsia="en-US"/>
        </w:rPr>
        <w:t>о 0,02</w:t>
      </w:r>
    </w:p>
    <w:p w:rsidR="005C2874" w:rsidRPr="00ED29C4" w:rsidRDefault="0069584D" w:rsidP="006D4ECE">
      <w:pPr>
        <w:numPr>
          <w:ilvl w:val="0"/>
          <w:numId w:val="60"/>
        </w:numPr>
        <w:spacing w:after="200" w:line="276" w:lineRule="auto"/>
        <w:rPr>
          <w:lang w:eastAsia="en-US"/>
        </w:rPr>
      </w:pPr>
      <w:r w:rsidRPr="00ED29C4">
        <w:rPr>
          <w:lang w:eastAsia="en-US"/>
        </w:rPr>
        <w:t>Д</w:t>
      </w:r>
      <w:r w:rsidR="005C2874" w:rsidRPr="00ED29C4">
        <w:rPr>
          <w:lang w:eastAsia="en-US"/>
        </w:rPr>
        <w:t>о 0,1</w:t>
      </w:r>
    </w:p>
    <w:p w:rsidR="005C2874" w:rsidRPr="00ED29C4" w:rsidRDefault="005C2874" w:rsidP="005C2874">
      <w:pPr>
        <w:rPr>
          <w:lang w:eastAsia="en-US"/>
        </w:rPr>
      </w:pPr>
      <w:r w:rsidRPr="00ED29C4">
        <w:rPr>
          <w:lang w:eastAsia="en-US"/>
        </w:rPr>
        <w:t>7.Отметьте правильный ответ</w:t>
      </w:r>
    </w:p>
    <w:p w:rsidR="005C2874" w:rsidRPr="00ED29C4" w:rsidRDefault="005C2874" w:rsidP="005C2874">
      <w:pPr>
        <w:rPr>
          <w:lang w:eastAsia="en-US"/>
        </w:rPr>
      </w:pPr>
      <w:r w:rsidRPr="00ED29C4">
        <w:rPr>
          <w:lang w:eastAsia="en-US"/>
        </w:rPr>
        <w:t>К образованию флок</w:t>
      </w:r>
      <w:r w:rsidR="00E735C7" w:rsidRPr="00ED29C4">
        <w:rPr>
          <w:lang w:eastAsia="en-US"/>
        </w:rPr>
        <w:t>е</w:t>
      </w:r>
      <w:r w:rsidRPr="00ED29C4">
        <w:rPr>
          <w:lang w:eastAsia="en-US"/>
        </w:rPr>
        <w:t>нов приводит:</w:t>
      </w:r>
    </w:p>
    <w:p w:rsidR="005C2874" w:rsidRPr="00ED29C4" w:rsidRDefault="0069584D" w:rsidP="006D4ECE">
      <w:pPr>
        <w:numPr>
          <w:ilvl w:val="0"/>
          <w:numId w:val="61"/>
        </w:numPr>
        <w:spacing w:after="200" w:line="276" w:lineRule="auto"/>
        <w:rPr>
          <w:lang w:eastAsia="en-US"/>
        </w:rPr>
      </w:pPr>
      <w:r w:rsidRPr="00ED29C4">
        <w:rPr>
          <w:lang w:eastAsia="en-US"/>
        </w:rPr>
        <w:t>В</w:t>
      </w:r>
      <w:r w:rsidR="005C2874" w:rsidRPr="00ED29C4">
        <w:rPr>
          <w:lang w:eastAsia="en-US"/>
        </w:rPr>
        <w:t>одород</w:t>
      </w:r>
    </w:p>
    <w:p w:rsidR="005C2874" w:rsidRPr="00ED29C4" w:rsidRDefault="0069584D" w:rsidP="006D4ECE">
      <w:pPr>
        <w:numPr>
          <w:ilvl w:val="0"/>
          <w:numId w:val="61"/>
        </w:numPr>
        <w:spacing w:after="200" w:line="276" w:lineRule="auto"/>
        <w:rPr>
          <w:lang w:eastAsia="en-US"/>
        </w:rPr>
      </w:pPr>
      <w:r w:rsidRPr="00ED29C4">
        <w:rPr>
          <w:lang w:eastAsia="en-US"/>
        </w:rPr>
        <w:t>А</w:t>
      </w:r>
      <w:r w:rsidR="005C2874" w:rsidRPr="00ED29C4">
        <w:rPr>
          <w:lang w:eastAsia="en-US"/>
        </w:rPr>
        <w:t>зот</w:t>
      </w:r>
    </w:p>
    <w:p w:rsidR="005C2874" w:rsidRPr="00ED29C4" w:rsidRDefault="0069584D" w:rsidP="006D4ECE">
      <w:pPr>
        <w:numPr>
          <w:ilvl w:val="0"/>
          <w:numId w:val="61"/>
        </w:numPr>
        <w:spacing w:after="200" w:line="276" w:lineRule="auto"/>
        <w:rPr>
          <w:lang w:eastAsia="en-US"/>
        </w:rPr>
      </w:pPr>
      <w:r w:rsidRPr="00ED29C4">
        <w:rPr>
          <w:lang w:eastAsia="en-US"/>
        </w:rPr>
        <w:t>С</w:t>
      </w:r>
      <w:r w:rsidR="005C2874" w:rsidRPr="00ED29C4">
        <w:rPr>
          <w:lang w:eastAsia="en-US"/>
        </w:rPr>
        <w:t>ера</w:t>
      </w:r>
    </w:p>
    <w:p w:rsidR="005C2874" w:rsidRPr="00ED29C4" w:rsidRDefault="0069584D" w:rsidP="006D4ECE">
      <w:pPr>
        <w:numPr>
          <w:ilvl w:val="0"/>
          <w:numId w:val="61"/>
        </w:numPr>
        <w:spacing w:after="200" w:line="276" w:lineRule="auto"/>
        <w:rPr>
          <w:lang w:eastAsia="en-US"/>
        </w:rPr>
      </w:pPr>
      <w:r w:rsidRPr="00ED29C4">
        <w:rPr>
          <w:lang w:eastAsia="en-US"/>
        </w:rPr>
        <w:t>М</w:t>
      </w:r>
      <w:r w:rsidR="005C2874" w:rsidRPr="00ED29C4">
        <w:rPr>
          <w:lang w:eastAsia="en-US"/>
        </w:rPr>
        <w:t>арганец</w:t>
      </w:r>
    </w:p>
    <w:p w:rsidR="005C2874" w:rsidRPr="00ED29C4" w:rsidRDefault="005C2874" w:rsidP="005C2874">
      <w:pPr>
        <w:rPr>
          <w:lang w:eastAsia="en-US"/>
        </w:rPr>
      </w:pPr>
      <w:r w:rsidRPr="00ED29C4">
        <w:rPr>
          <w:lang w:eastAsia="en-US"/>
        </w:rPr>
        <w:t>8.Отметьте правильный ответ</w:t>
      </w:r>
    </w:p>
    <w:p w:rsidR="005C2874" w:rsidRPr="00ED29C4" w:rsidRDefault="005C2874" w:rsidP="005C2874">
      <w:pPr>
        <w:rPr>
          <w:lang w:eastAsia="en-US"/>
        </w:rPr>
      </w:pPr>
      <w:r w:rsidRPr="00ED29C4">
        <w:rPr>
          <w:lang w:eastAsia="en-US"/>
        </w:rPr>
        <w:t>Порог хладоломкости, сопротивление хрупкому разрушению и предел в</w:t>
      </w:r>
      <w:r w:rsidR="0069584D" w:rsidRPr="00ED29C4">
        <w:rPr>
          <w:lang w:eastAsia="en-US"/>
        </w:rPr>
        <w:t xml:space="preserve">ыносливости стали повышают </w:t>
      </w:r>
    </w:p>
    <w:p w:rsidR="005C2874" w:rsidRPr="00ED29C4" w:rsidRDefault="0069584D" w:rsidP="006D4ECE">
      <w:pPr>
        <w:numPr>
          <w:ilvl w:val="0"/>
          <w:numId w:val="62"/>
        </w:numPr>
        <w:spacing w:after="200" w:line="276" w:lineRule="auto"/>
        <w:rPr>
          <w:lang w:eastAsia="en-US"/>
        </w:rPr>
      </w:pPr>
      <w:r w:rsidRPr="00ED29C4">
        <w:rPr>
          <w:lang w:eastAsia="en-US"/>
        </w:rPr>
        <w:t>А</w:t>
      </w:r>
      <w:r w:rsidR="005C2874" w:rsidRPr="00ED29C4">
        <w:rPr>
          <w:lang w:eastAsia="en-US"/>
        </w:rPr>
        <w:t>зот, водород</w:t>
      </w:r>
    </w:p>
    <w:p w:rsidR="005C2874" w:rsidRPr="00ED29C4" w:rsidRDefault="0069584D" w:rsidP="006D4ECE">
      <w:pPr>
        <w:numPr>
          <w:ilvl w:val="0"/>
          <w:numId w:val="62"/>
        </w:numPr>
        <w:spacing w:after="200" w:line="276" w:lineRule="auto"/>
        <w:rPr>
          <w:lang w:eastAsia="en-US"/>
        </w:rPr>
      </w:pPr>
      <w:r w:rsidRPr="00ED29C4">
        <w:rPr>
          <w:lang w:eastAsia="en-US"/>
        </w:rPr>
        <w:t>К</w:t>
      </w:r>
      <w:r w:rsidR="005C2874" w:rsidRPr="00ED29C4">
        <w:rPr>
          <w:lang w:eastAsia="en-US"/>
        </w:rPr>
        <w:t>ислород, водород</w:t>
      </w:r>
    </w:p>
    <w:p w:rsidR="005C2874" w:rsidRPr="00ED29C4" w:rsidRDefault="0069584D" w:rsidP="006D4ECE">
      <w:pPr>
        <w:numPr>
          <w:ilvl w:val="0"/>
          <w:numId w:val="62"/>
        </w:numPr>
        <w:spacing w:after="200" w:line="276" w:lineRule="auto"/>
        <w:rPr>
          <w:lang w:eastAsia="en-US"/>
        </w:rPr>
      </w:pPr>
      <w:r w:rsidRPr="00ED29C4">
        <w:rPr>
          <w:lang w:eastAsia="en-US"/>
        </w:rPr>
        <w:t>А</w:t>
      </w:r>
      <w:r w:rsidR="005C2874" w:rsidRPr="00ED29C4">
        <w:rPr>
          <w:lang w:eastAsia="en-US"/>
        </w:rPr>
        <w:t>зот, сера</w:t>
      </w:r>
    </w:p>
    <w:p w:rsidR="005C2874" w:rsidRPr="00ED29C4" w:rsidRDefault="0069584D" w:rsidP="006D4ECE">
      <w:pPr>
        <w:numPr>
          <w:ilvl w:val="0"/>
          <w:numId w:val="62"/>
        </w:numPr>
        <w:spacing w:after="200" w:line="276" w:lineRule="auto"/>
        <w:rPr>
          <w:lang w:eastAsia="en-US"/>
        </w:rPr>
      </w:pPr>
      <w:r w:rsidRPr="00ED29C4">
        <w:rPr>
          <w:lang w:eastAsia="en-US"/>
        </w:rPr>
        <w:t>А</w:t>
      </w:r>
      <w:r w:rsidR="005C2874" w:rsidRPr="00ED29C4">
        <w:rPr>
          <w:lang w:eastAsia="en-US"/>
        </w:rPr>
        <w:t>зот, кислород</w:t>
      </w:r>
    </w:p>
    <w:p w:rsidR="005C2874" w:rsidRPr="00ED29C4" w:rsidRDefault="005C2874" w:rsidP="005C2874">
      <w:pPr>
        <w:rPr>
          <w:lang w:eastAsia="en-US"/>
        </w:rPr>
      </w:pPr>
      <w:r w:rsidRPr="00ED29C4">
        <w:rPr>
          <w:lang w:eastAsia="en-US"/>
        </w:rPr>
        <w:t>9.Отметьте правильный ответ</w:t>
      </w:r>
    </w:p>
    <w:p w:rsidR="005C2874" w:rsidRPr="00ED29C4" w:rsidRDefault="0069584D" w:rsidP="005C2874">
      <w:pPr>
        <w:rPr>
          <w:lang w:eastAsia="en-US"/>
        </w:rPr>
      </w:pPr>
      <w:r w:rsidRPr="00ED29C4">
        <w:rPr>
          <w:lang w:eastAsia="en-US"/>
        </w:rPr>
        <w:t xml:space="preserve">К хладоломкости приводит </w:t>
      </w:r>
    </w:p>
    <w:p w:rsidR="005C2874" w:rsidRPr="00ED29C4" w:rsidRDefault="0069584D" w:rsidP="006D4ECE">
      <w:pPr>
        <w:numPr>
          <w:ilvl w:val="0"/>
          <w:numId w:val="63"/>
        </w:numPr>
        <w:spacing w:after="200" w:line="276" w:lineRule="auto"/>
        <w:rPr>
          <w:lang w:eastAsia="en-US"/>
        </w:rPr>
      </w:pPr>
      <w:r w:rsidRPr="00ED29C4">
        <w:rPr>
          <w:lang w:eastAsia="en-US"/>
        </w:rPr>
        <w:t>М</w:t>
      </w:r>
      <w:r w:rsidR="005C2874" w:rsidRPr="00ED29C4">
        <w:rPr>
          <w:lang w:eastAsia="en-US"/>
        </w:rPr>
        <w:t>арганец</w:t>
      </w:r>
    </w:p>
    <w:p w:rsidR="005C2874" w:rsidRPr="00ED29C4" w:rsidRDefault="0069584D" w:rsidP="006D4ECE">
      <w:pPr>
        <w:numPr>
          <w:ilvl w:val="0"/>
          <w:numId w:val="63"/>
        </w:numPr>
        <w:spacing w:after="200" w:line="276" w:lineRule="auto"/>
        <w:rPr>
          <w:lang w:eastAsia="en-US"/>
        </w:rPr>
      </w:pPr>
      <w:r w:rsidRPr="00ED29C4">
        <w:rPr>
          <w:lang w:eastAsia="en-US"/>
        </w:rPr>
        <w:t>В</w:t>
      </w:r>
      <w:r w:rsidR="005C2874" w:rsidRPr="00ED29C4">
        <w:rPr>
          <w:lang w:eastAsia="en-US"/>
        </w:rPr>
        <w:t>одород</w:t>
      </w:r>
    </w:p>
    <w:p w:rsidR="005C2874" w:rsidRPr="00ED29C4" w:rsidRDefault="0069584D" w:rsidP="006D4ECE">
      <w:pPr>
        <w:numPr>
          <w:ilvl w:val="0"/>
          <w:numId w:val="63"/>
        </w:numPr>
        <w:spacing w:after="200" w:line="276" w:lineRule="auto"/>
        <w:rPr>
          <w:lang w:eastAsia="en-US"/>
        </w:rPr>
      </w:pPr>
      <w:r w:rsidRPr="00ED29C4">
        <w:rPr>
          <w:lang w:eastAsia="en-US"/>
        </w:rPr>
        <w:lastRenderedPageBreak/>
        <w:t>Ф</w:t>
      </w:r>
      <w:r w:rsidR="005C2874" w:rsidRPr="00ED29C4">
        <w:rPr>
          <w:lang w:eastAsia="en-US"/>
        </w:rPr>
        <w:t>осфор</w:t>
      </w:r>
    </w:p>
    <w:p w:rsidR="005C2874" w:rsidRPr="00ED29C4" w:rsidRDefault="0069584D" w:rsidP="006D4ECE">
      <w:pPr>
        <w:numPr>
          <w:ilvl w:val="0"/>
          <w:numId w:val="63"/>
        </w:numPr>
        <w:spacing w:after="200" w:line="276" w:lineRule="auto"/>
        <w:rPr>
          <w:lang w:eastAsia="en-US"/>
        </w:rPr>
      </w:pPr>
      <w:r w:rsidRPr="00ED29C4">
        <w:rPr>
          <w:lang w:eastAsia="en-US"/>
        </w:rPr>
        <w:t>С</w:t>
      </w:r>
      <w:r w:rsidR="005C2874" w:rsidRPr="00ED29C4">
        <w:rPr>
          <w:lang w:eastAsia="en-US"/>
        </w:rPr>
        <w:t>ера</w:t>
      </w:r>
    </w:p>
    <w:p w:rsidR="005C2874" w:rsidRPr="00ED29C4" w:rsidRDefault="005C2874" w:rsidP="005C2874">
      <w:pPr>
        <w:rPr>
          <w:lang w:eastAsia="en-US"/>
        </w:rPr>
      </w:pPr>
      <w:r w:rsidRPr="00ED29C4">
        <w:rPr>
          <w:lang w:eastAsia="en-US"/>
        </w:rPr>
        <w:t>10.Отметьте правильный ответ</w:t>
      </w:r>
    </w:p>
    <w:p w:rsidR="005C2874" w:rsidRPr="00ED29C4" w:rsidRDefault="005C2874" w:rsidP="005C2874">
      <w:pPr>
        <w:rPr>
          <w:lang w:eastAsia="en-US"/>
        </w:rPr>
      </w:pPr>
      <w:r w:rsidRPr="00ED29C4">
        <w:rPr>
          <w:lang w:eastAsia="en-US"/>
        </w:rPr>
        <w:t>Резко умень</w:t>
      </w:r>
      <w:r w:rsidR="00EF702E" w:rsidRPr="00ED29C4">
        <w:rPr>
          <w:lang w:eastAsia="en-US"/>
        </w:rPr>
        <w:t xml:space="preserve">шает красностойкость стали </w:t>
      </w:r>
    </w:p>
    <w:p w:rsidR="005C2874" w:rsidRPr="00ED29C4" w:rsidRDefault="00EF702E" w:rsidP="006D4ECE">
      <w:pPr>
        <w:numPr>
          <w:ilvl w:val="0"/>
          <w:numId w:val="64"/>
        </w:numPr>
        <w:spacing w:after="200" w:line="276" w:lineRule="auto"/>
        <w:rPr>
          <w:lang w:eastAsia="en-US"/>
        </w:rPr>
      </w:pPr>
      <w:r w:rsidRPr="00ED29C4">
        <w:rPr>
          <w:lang w:eastAsia="en-US"/>
        </w:rPr>
        <w:t>М</w:t>
      </w:r>
      <w:r w:rsidR="005C2874" w:rsidRPr="00ED29C4">
        <w:rPr>
          <w:lang w:eastAsia="en-US"/>
        </w:rPr>
        <w:t>арганец</w:t>
      </w:r>
    </w:p>
    <w:p w:rsidR="005C2874" w:rsidRPr="00ED29C4" w:rsidRDefault="00EF702E" w:rsidP="006D4ECE">
      <w:pPr>
        <w:numPr>
          <w:ilvl w:val="0"/>
          <w:numId w:val="64"/>
        </w:numPr>
        <w:spacing w:after="200" w:line="276" w:lineRule="auto"/>
        <w:rPr>
          <w:lang w:eastAsia="en-US"/>
        </w:rPr>
      </w:pPr>
      <w:r w:rsidRPr="00ED29C4">
        <w:rPr>
          <w:lang w:eastAsia="en-US"/>
        </w:rPr>
        <w:t>С</w:t>
      </w:r>
      <w:r w:rsidR="005C2874" w:rsidRPr="00ED29C4">
        <w:rPr>
          <w:lang w:eastAsia="en-US"/>
        </w:rPr>
        <w:t>ера</w:t>
      </w:r>
    </w:p>
    <w:p w:rsidR="005C2874" w:rsidRPr="00ED29C4" w:rsidRDefault="00EF702E" w:rsidP="006D4ECE">
      <w:pPr>
        <w:numPr>
          <w:ilvl w:val="0"/>
          <w:numId w:val="64"/>
        </w:numPr>
        <w:spacing w:after="200" w:line="276" w:lineRule="auto"/>
        <w:rPr>
          <w:lang w:eastAsia="en-US"/>
        </w:rPr>
      </w:pPr>
      <w:r w:rsidRPr="00ED29C4">
        <w:rPr>
          <w:lang w:eastAsia="en-US"/>
        </w:rPr>
        <w:t>Ф</w:t>
      </w:r>
      <w:r w:rsidR="005C2874" w:rsidRPr="00ED29C4">
        <w:rPr>
          <w:lang w:eastAsia="en-US"/>
        </w:rPr>
        <w:t>осфор</w:t>
      </w:r>
    </w:p>
    <w:p w:rsidR="005C2874" w:rsidRPr="00ED29C4" w:rsidRDefault="00EF702E" w:rsidP="006D4ECE">
      <w:pPr>
        <w:numPr>
          <w:ilvl w:val="0"/>
          <w:numId w:val="64"/>
        </w:numPr>
        <w:spacing w:after="200" w:line="276" w:lineRule="auto"/>
        <w:rPr>
          <w:lang w:eastAsia="en-US"/>
        </w:rPr>
      </w:pPr>
      <w:r w:rsidRPr="00ED29C4">
        <w:rPr>
          <w:lang w:eastAsia="en-US"/>
        </w:rPr>
        <w:t>К</w:t>
      </w:r>
      <w:r w:rsidR="005C2874" w:rsidRPr="00ED29C4">
        <w:rPr>
          <w:lang w:eastAsia="en-US"/>
        </w:rPr>
        <w:t>ремний</w:t>
      </w:r>
    </w:p>
    <w:p w:rsidR="00346E26" w:rsidRPr="00ED29C4" w:rsidRDefault="00346E26" w:rsidP="00346E26">
      <w:pPr>
        <w:pStyle w:val="aa"/>
        <w:shd w:val="clear" w:color="auto" w:fill="FFFFFF"/>
        <w:spacing w:before="0" w:beforeAutospacing="0" w:after="0" w:afterAutospacing="0"/>
        <w:ind w:left="1080" w:hanging="1080"/>
        <w:rPr>
          <w:b/>
          <w:color w:val="000000"/>
        </w:rPr>
      </w:pPr>
      <w:r w:rsidRPr="00ED29C4">
        <w:rPr>
          <w:b/>
          <w:color w:val="000000"/>
        </w:rPr>
        <w:t>Тест№8</w:t>
      </w:r>
    </w:p>
    <w:p w:rsidR="005C2874" w:rsidRPr="00ED29C4" w:rsidRDefault="005C2874" w:rsidP="005C2874">
      <w:pPr>
        <w:jc w:val="both"/>
        <w:rPr>
          <w:b/>
          <w:lang w:eastAsia="en-US"/>
        </w:rPr>
      </w:pPr>
      <w:r w:rsidRPr="00ED29C4">
        <w:rPr>
          <w:b/>
          <w:lang w:eastAsia="en-US"/>
        </w:rPr>
        <w:t>Тема</w:t>
      </w:r>
      <w:r w:rsidRPr="00ED29C4">
        <w:rPr>
          <w:b/>
          <w:lang w:val="en-US" w:eastAsia="en-US"/>
        </w:rPr>
        <w:t xml:space="preserve"> </w:t>
      </w:r>
      <w:r w:rsidRPr="00ED29C4">
        <w:rPr>
          <w:b/>
          <w:lang w:eastAsia="en-US"/>
        </w:rPr>
        <w:t>2.2. Углеродистые стали</w:t>
      </w:r>
      <w:r w:rsidRPr="00ED29C4">
        <w:rPr>
          <w:rFonts w:eastAsia="Calibri"/>
          <w:b/>
          <w:lang w:eastAsia="en-US"/>
        </w:rPr>
        <w:t>.</w:t>
      </w:r>
    </w:p>
    <w:p w:rsidR="005C2874" w:rsidRPr="00ED29C4" w:rsidRDefault="005C2874" w:rsidP="005C2874">
      <w:pPr>
        <w:jc w:val="both"/>
        <w:rPr>
          <w:lang w:eastAsia="en-US"/>
        </w:rPr>
      </w:pPr>
      <w:r w:rsidRPr="00ED29C4">
        <w:rPr>
          <w:b/>
        </w:rPr>
        <w:t>Структура задания</w:t>
      </w:r>
    </w:p>
    <w:p w:rsidR="005C2874" w:rsidRPr="00ED29C4" w:rsidRDefault="00EF702E" w:rsidP="005C2874">
      <w:pPr>
        <w:jc w:val="both"/>
        <w:rPr>
          <w:i/>
        </w:rPr>
      </w:pPr>
      <w:r w:rsidRPr="00ED29C4">
        <w:rPr>
          <w:b/>
        </w:rPr>
        <w:t>1. Тип задания: тестовое задание с выбором ответа</w:t>
      </w:r>
    </w:p>
    <w:p w:rsidR="005C2874" w:rsidRPr="00ED29C4" w:rsidRDefault="005C2874" w:rsidP="005C2874">
      <w:pPr>
        <w:jc w:val="both"/>
        <w:rPr>
          <w:b/>
        </w:rPr>
      </w:pPr>
      <w:r w:rsidRPr="00ED29C4">
        <w:rPr>
          <w:b/>
        </w:rPr>
        <w:t>2. Текст задания</w:t>
      </w:r>
    </w:p>
    <w:p w:rsidR="005C2874" w:rsidRPr="00ED29C4" w:rsidRDefault="005C2874" w:rsidP="005C2874">
      <w:pPr>
        <w:rPr>
          <w:lang w:eastAsia="en-US"/>
        </w:rPr>
      </w:pPr>
      <w:r w:rsidRPr="00ED29C4">
        <w:rPr>
          <w:b/>
          <w:lang w:eastAsia="en-US"/>
        </w:rPr>
        <w:t>1.</w:t>
      </w:r>
      <w:r w:rsidRPr="00ED29C4">
        <w:rPr>
          <w:lang w:eastAsia="en-US"/>
        </w:rPr>
        <w:t>Отметьте правильный ответ</w:t>
      </w:r>
    </w:p>
    <w:p w:rsidR="005C2874" w:rsidRPr="00ED29C4" w:rsidRDefault="005C2874" w:rsidP="005C2874">
      <w:pPr>
        <w:rPr>
          <w:lang w:eastAsia="en-US"/>
        </w:rPr>
      </w:pPr>
      <w:r w:rsidRPr="00ED29C4">
        <w:rPr>
          <w:lang w:eastAsia="en-US"/>
        </w:rPr>
        <w:t>Кипящая сталь раскисляется при наличии</w:t>
      </w:r>
    </w:p>
    <w:p w:rsidR="005C2874" w:rsidRPr="00ED29C4" w:rsidRDefault="005C2874" w:rsidP="006D4ECE">
      <w:pPr>
        <w:numPr>
          <w:ilvl w:val="0"/>
          <w:numId w:val="65"/>
        </w:numPr>
        <w:spacing w:after="200" w:line="276" w:lineRule="auto"/>
        <w:rPr>
          <w:lang w:eastAsia="en-US"/>
        </w:rPr>
      </w:pPr>
      <w:r w:rsidRPr="00ED29C4">
        <w:rPr>
          <w:lang w:eastAsia="en-US"/>
        </w:rPr>
        <w:t>Mn, Si, Al</w:t>
      </w:r>
    </w:p>
    <w:p w:rsidR="005C2874" w:rsidRPr="00ED29C4" w:rsidRDefault="005C2874" w:rsidP="006D4ECE">
      <w:pPr>
        <w:numPr>
          <w:ilvl w:val="0"/>
          <w:numId w:val="65"/>
        </w:numPr>
        <w:spacing w:after="200" w:line="276" w:lineRule="auto"/>
        <w:rPr>
          <w:lang w:eastAsia="en-US"/>
        </w:rPr>
      </w:pPr>
      <w:r w:rsidRPr="00ED29C4">
        <w:rPr>
          <w:lang w:eastAsia="en-US"/>
        </w:rPr>
        <w:t>Mn в печи</w:t>
      </w:r>
    </w:p>
    <w:p w:rsidR="005C2874" w:rsidRPr="00ED29C4" w:rsidRDefault="005C2874" w:rsidP="006D4ECE">
      <w:pPr>
        <w:numPr>
          <w:ilvl w:val="0"/>
          <w:numId w:val="65"/>
        </w:numPr>
        <w:spacing w:after="200" w:line="276" w:lineRule="auto"/>
        <w:rPr>
          <w:lang w:eastAsia="en-US"/>
        </w:rPr>
      </w:pPr>
      <w:r w:rsidRPr="00ED29C4">
        <w:rPr>
          <w:lang w:eastAsia="en-US"/>
        </w:rPr>
        <w:t>Si, Al в ковше</w:t>
      </w:r>
    </w:p>
    <w:p w:rsidR="005C2874" w:rsidRPr="00ED29C4" w:rsidRDefault="005C2874" w:rsidP="005C2874">
      <w:pPr>
        <w:rPr>
          <w:lang w:eastAsia="en-US"/>
        </w:rPr>
      </w:pPr>
      <w:r w:rsidRPr="00ED29C4">
        <w:rPr>
          <w:lang w:eastAsia="en-US"/>
        </w:rPr>
        <w:t>2.Отметьте правильный ответ</w:t>
      </w:r>
    </w:p>
    <w:p w:rsidR="005C2874" w:rsidRPr="00ED29C4" w:rsidRDefault="005C2874" w:rsidP="005C2874">
      <w:pPr>
        <w:rPr>
          <w:lang w:eastAsia="en-US"/>
        </w:rPr>
      </w:pPr>
      <w:r w:rsidRPr="00ED29C4">
        <w:rPr>
          <w:lang w:eastAsia="en-US"/>
        </w:rPr>
        <w:t>Сталь обыкновенного качества содержит</w:t>
      </w:r>
    </w:p>
    <w:p w:rsidR="005C2874" w:rsidRPr="00ED29C4" w:rsidRDefault="005C2874" w:rsidP="006D4ECE">
      <w:pPr>
        <w:numPr>
          <w:ilvl w:val="0"/>
          <w:numId w:val="66"/>
        </w:numPr>
        <w:spacing w:after="200" w:line="276" w:lineRule="auto"/>
        <w:rPr>
          <w:lang w:eastAsia="en-US"/>
        </w:rPr>
      </w:pPr>
      <w:r w:rsidRPr="00ED29C4">
        <w:rPr>
          <w:lang w:eastAsia="en-US"/>
        </w:rPr>
        <w:t>S до 0,06, P до 0,06%</w:t>
      </w:r>
    </w:p>
    <w:p w:rsidR="005C2874" w:rsidRPr="00ED29C4" w:rsidRDefault="005C2874" w:rsidP="006D4ECE">
      <w:pPr>
        <w:numPr>
          <w:ilvl w:val="0"/>
          <w:numId w:val="66"/>
        </w:numPr>
        <w:spacing w:after="200" w:line="276" w:lineRule="auto"/>
        <w:rPr>
          <w:lang w:eastAsia="en-US"/>
        </w:rPr>
      </w:pPr>
      <w:r w:rsidRPr="00ED29C4">
        <w:rPr>
          <w:lang w:eastAsia="en-US"/>
        </w:rPr>
        <w:t>С до 0,25, S до 0,02%</w:t>
      </w:r>
    </w:p>
    <w:p w:rsidR="005C2874" w:rsidRPr="00ED29C4" w:rsidRDefault="005C2874" w:rsidP="006D4ECE">
      <w:pPr>
        <w:numPr>
          <w:ilvl w:val="0"/>
          <w:numId w:val="66"/>
        </w:numPr>
        <w:spacing w:after="200" w:line="276" w:lineRule="auto"/>
        <w:rPr>
          <w:lang w:eastAsia="en-US"/>
        </w:rPr>
      </w:pPr>
      <w:r w:rsidRPr="00ED29C4">
        <w:rPr>
          <w:lang w:eastAsia="en-US"/>
        </w:rPr>
        <w:t>S до 0,03, P до 0,03%</w:t>
      </w:r>
    </w:p>
    <w:p w:rsidR="005C2874" w:rsidRPr="00ED29C4" w:rsidRDefault="005C2874" w:rsidP="005C2874">
      <w:pPr>
        <w:rPr>
          <w:lang w:eastAsia="en-US"/>
        </w:rPr>
      </w:pPr>
      <w:r w:rsidRPr="00ED29C4">
        <w:rPr>
          <w:lang w:eastAsia="en-US"/>
        </w:rPr>
        <w:t>3.Отметьте правильный ответ</w:t>
      </w:r>
    </w:p>
    <w:p w:rsidR="005C2874" w:rsidRPr="00ED29C4" w:rsidRDefault="00865D73" w:rsidP="005C2874">
      <w:pPr>
        <w:rPr>
          <w:lang w:eastAsia="en-US"/>
        </w:rPr>
      </w:pPr>
      <w:r w:rsidRPr="00ED29C4">
        <w:rPr>
          <w:lang w:eastAsia="en-US"/>
        </w:rPr>
        <w:t xml:space="preserve">Марганец обеспечивает </w:t>
      </w:r>
    </w:p>
    <w:p w:rsidR="005C2874" w:rsidRPr="00ED29C4" w:rsidRDefault="00EF702E" w:rsidP="006D4ECE">
      <w:pPr>
        <w:numPr>
          <w:ilvl w:val="0"/>
          <w:numId w:val="67"/>
        </w:numPr>
        <w:spacing w:after="200" w:line="276" w:lineRule="auto"/>
        <w:rPr>
          <w:lang w:eastAsia="en-US"/>
        </w:rPr>
      </w:pPr>
      <w:r w:rsidRPr="00ED29C4">
        <w:rPr>
          <w:lang w:eastAsia="en-US"/>
        </w:rPr>
        <w:t>П</w:t>
      </w:r>
      <w:r w:rsidR="005C2874" w:rsidRPr="00ED29C4">
        <w:rPr>
          <w:lang w:eastAsia="en-US"/>
        </w:rPr>
        <w:t>рочность, износостойкость</w:t>
      </w:r>
    </w:p>
    <w:p w:rsidR="005C2874" w:rsidRPr="00ED29C4" w:rsidRDefault="00EF702E" w:rsidP="006D4ECE">
      <w:pPr>
        <w:numPr>
          <w:ilvl w:val="0"/>
          <w:numId w:val="67"/>
        </w:numPr>
        <w:spacing w:after="200" w:line="276" w:lineRule="auto"/>
        <w:rPr>
          <w:lang w:eastAsia="en-US"/>
        </w:rPr>
      </w:pPr>
      <w:r w:rsidRPr="00ED29C4">
        <w:rPr>
          <w:lang w:eastAsia="en-US"/>
        </w:rPr>
        <w:t>П</w:t>
      </w:r>
      <w:r w:rsidR="005C2874" w:rsidRPr="00ED29C4">
        <w:rPr>
          <w:lang w:eastAsia="en-US"/>
        </w:rPr>
        <w:t>рочность, упругость</w:t>
      </w:r>
    </w:p>
    <w:p w:rsidR="005C2874" w:rsidRPr="00ED29C4" w:rsidRDefault="00EF702E" w:rsidP="006D4ECE">
      <w:pPr>
        <w:numPr>
          <w:ilvl w:val="0"/>
          <w:numId w:val="67"/>
        </w:numPr>
        <w:spacing w:after="200" w:line="276" w:lineRule="auto"/>
        <w:rPr>
          <w:lang w:eastAsia="en-US"/>
        </w:rPr>
      </w:pPr>
      <w:r w:rsidRPr="00ED29C4">
        <w:rPr>
          <w:lang w:eastAsia="en-US"/>
        </w:rPr>
        <w:t>П</w:t>
      </w:r>
      <w:r w:rsidR="005C2874" w:rsidRPr="00ED29C4">
        <w:rPr>
          <w:lang w:eastAsia="en-US"/>
        </w:rPr>
        <w:t>рочность, жидкотекучесть</w:t>
      </w:r>
    </w:p>
    <w:p w:rsidR="005C2874" w:rsidRPr="00ED29C4" w:rsidRDefault="005C2874" w:rsidP="005C2874">
      <w:pPr>
        <w:rPr>
          <w:lang w:eastAsia="en-US"/>
        </w:rPr>
      </w:pPr>
      <w:r w:rsidRPr="00ED29C4">
        <w:rPr>
          <w:lang w:eastAsia="en-US"/>
        </w:rPr>
        <w:t>4.Отметьте правильный ответ</w:t>
      </w:r>
    </w:p>
    <w:p w:rsidR="005C2874" w:rsidRPr="00ED29C4" w:rsidRDefault="005C2874" w:rsidP="005C2874">
      <w:pPr>
        <w:rPr>
          <w:lang w:eastAsia="en-US"/>
        </w:rPr>
      </w:pPr>
      <w:r w:rsidRPr="00ED29C4">
        <w:rPr>
          <w:lang w:eastAsia="en-US"/>
        </w:rPr>
        <w:t>К ГОСТу 380-94 относится марка стали ...</w:t>
      </w:r>
    </w:p>
    <w:p w:rsidR="005C2874" w:rsidRPr="00ED29C4" w:rsidRDefault="005C2874" w:rsidP="006D4ECE">
      <w:pPr>
        <w:numPr>
          <w:ilvl w:val="0"/>
          <w:numId w:val="68"/>
        </w:numPr>
        <w:spacing w:after="200" w:line="276" w:lineRule="auto"/>
        <w:rPr>
          <w:lang w:eastAsia="en-US"/>
        </w:rPr>
      </w:pPr>
      <w:r w:rsidRPr="00ED29C4">
        <w:rPr>
          <w:lang w:eastAsia="en-US"/>
        </w:rPr>
        <w:t>СТ 5</w:t>
      </w:r>
    </w:p>
    <w:p w:rsidR="005C2874" w:rsidRPr="00ED29C4" w:rsidRDefault="005C2874" w:rsidP="006D4ECE">
      <w:pPr>
        <w:numPr>
          <w:ilvl w:val="0"/>
          <w:numId w:val="68"/>
        </w:numPr>
        <w:spacing w:after="200" w:line="276" w:lineRule="auto"/>
        <w:rPr>
          <w:lang w:eastAsia="en-US"/>
        </w:rPr>
      </w:pPr>
      <w:r w:rsidRPr="00ED29C4">
        <w:rPr>
          <w:lang w:eastAsia="en-US"/>
        </w:rPr>
        <w:t>50</w:t>
      </w:r>
    </w:p>
    <w:p w:rsidR="005C2874" w:rsidRPr="00ED29C4" w:rsidRDefault="005C2874" w:rsidP="006D4ECE">
      <w:pPr>
        <w:numPr>
          <w:ilvl w:val="0"/>
          <w:numId w:val="68"/>
        </w:numPr>
        <w:spacing w:after="200" w:line="276" w:lineRule="auto"/>
        <w:rPr>
          <w:lang w:eastAsia="en-US"/>
        </w:rPr>
      </w:pPr>
      <w:r w:rsidRPr="00ED29C4">
        <w:rPr>
          <w:lang w:eastAsia="en-US"/>
        </w:rPr>
        <w:t>У 11</w:t>
      </w:r>
    </w:p>
    <w:p w:rsidR="005C2874" w:rsidRPr="00ED29C4" w:rsidRDefault="005C2874" w:rsidP="005C2874">
      <w:pPr>
        <w:rPr>
          <w:lang w:eastAsia="en-US"/>
        </w:rPr>
      </w:pPr>
      <w:r w:rsidRPr="00ED29C4">
        <w:rPr>
          <w:lang w:eastAsia="en-US"/>
        </w:rPr>
        <w:t>5.Отметьте правильный ответ</w:t>
      </w:r>
    </w:p>
    <w:p w:rsidR="005C2874" w:rsidRPr="00ED29C4" w:rsidRDefault="005C2874" w:rsidP="005C2874">
      <w:pPr>
        <w:rPr>
          <w:lang w:eastAsia="en-US"/>
        </w:rPr>
      </w:pPr>
      <w:r w:rsidRPr="00ED29C4">
        <w:rPr>
          <w:lang w:eastAsia="en-US"/>
        </w:rPr>
        <w:t>Инструментальные качественные углеродистые стали маркируются</w:t>
      </w:r>
    </w:p>
    <w:p w:rsidR="005C2874" w:rsidRPr="00ED29C4" w:rsidRDefault="00EF702E" w:rsidP="006D4ECE">
      <w:pPr>
        <w:numPr>
          <w:ilvl w:val="0"/>
          <w:numId w:val="69"/>
        </w:numPr>
        <w:spacing w:after="200" w:line="276" w:lineRule="auto"/>
        <w:rPr>
          <w:lang w:eastAsia="en-US"/>
        </w:rPr>
      </w:pPr>
      <w:r w:rsidRPr="00ED29C4">
        <w:rPr>
          <w:lang w:eastAsia="en-US"/>
        </w:rPr>
        <w:t>Б</w:t>
      </w:r>
      <w:r w:rsidR="005C2874" w:rsidRPr="00ED29C4">
        <w:rPr>
          <w:lang w:eastAsia="en-US"/>
        </w:rPr>
        <w:t>уквой У и цифрой</w:t>
      </w:r>
    </w:p>
    <w:p w:rsidR="005C2874" w:rsidRPr="00ED29C4" w:rsidRDefault="00EF702E" w:rsidP="006D4ECE">
      <w:pPr>
        <w:numPr>
          <w:ilvl w:val="0"/>
          <w:numId w:val="69"/>
        </w:numPr>
        <w:spacing w:after="200" w:line="276" w:lineRule="auto"/>
        <w:rPr>
          <w:lang w:eastAsia="en-US"/>
        </w:rPr>
      </w:pPr>
      <w:r w:rsidRPr="00ED29C4">
        <w:rPr>
          <w:lang w:eastAsia="en-US"/>
        </w:rPr>
        <w:lastRenderedPageBreak/>
        <w:t>Б</w:t>
      </w:r>
      <w:r w:rsidR="005C2874" w:rsidRPr="00ED29C4">
        <w:rPr>
          <w:lang w:eastAsia="en-US"/>
        </w:rPr>
        <w:t>уквой У, цифрой и в конце марки А</w:t>
      </w:r>
    </w:p>
    <w:p w:rsidR="005C2874" w:rsidRPr="00ED29C4" w:rsidRDefault="00EF702E" w:rsidP="006D4ECE">
      <w:pPr>
        <w:numPr>
          <w:ilvl w:val="0"/>
          <w:numId w:val="69"/>
        </w:numPr>
        <w:spacing w:after="200" w:line="276" w:lineRule="auto"/>
        <w:rPr>
          <w:lang w:eastAsia="en-US"/>
        </w:rPr>
      </w:pPr>
      <w:r w:rsidRPr="00ED29C4">
        <w:rPr>
          <w:lang w:eastAsia="en-US"/>
        </w:rPr>
        <w:t>Б</w:t>
      </w:r>
      <w:r w:rsidR="005C2874" w:rsidRPr="00ED29C4">
        <w:rPr>
          <w:lang w:eastAsia="en-US"/>
        </w:rPr>
        <w:t>уквой У, цифрой и в конце марки Г</w:t>
      </w:r>
    </w:p>
    <w:p w:rsidR="005C2874" w:rsidRPr="00ED29C4" w:rsidRDefault="005C2874" w:rsidP="005C2874">
      <w:pPr>
        <w:rPr>
          <w:lang w:eastAsia="en-US"/>
        </w:rPr>
      </w:pPr>
      <w:r w:rsidRPr="00ED29C4">
        <w:rPr>
          <w:lang w:eastAsia="en-US"/>
        </w:rPr>
        <w:t>6.Отметьте правильный ответ</w:t>
      </w:r>
    </w:p>
    <w:p w:rsidR="005C2874" w:rsidRPr="00ED29C4" w:rsidRDefault="005C2874" w:rsidP="005C2874">
      <w:pPr>
        <w:rPr>
          <w:lang w:eastAsia="en-US"/>
        </w:rPr>
      </w:pPr>
      <w:r w:rsidRPr="00ED29C4">
        <w:rPr>
          <w:lang w:eastAsia="en-US"/>
        </w:rPr>
        <w:t>1Инструментальная сталь для молотка обозначается ...</w:t>
      </w:r>
    </w:p>
    <w:p w:rsidR="005C2874" w:rsidRPr="00ED29C4" w:rsidRDefault="005C2874" w:rsidP="006D4ECE">
      <w:pPr>
        <w:numPr>
          <w:ilvl w:val="0"/>
          <w:numId w:val="70"/>
        </w:numPr>
        <w:spacing w:after="200" w:line="276" w:lineRule="auto"/>
        <w:rPr>
          <w:lang w:eastAsia="en-US"/>
        </w:rPr>
      </w:pPr>
      <w:r w:rsidRPr="00ED29C4">
        <w:rPr>
          <w:lang w:eastAsia="en-US"/>
        </w:rPr>
        <w:t>У-8</w:t>
      </w:r>
    </w:p>
    <w:p w:rsidR="005C2874" w:rsidRPr="00ED29C4" w:rsidRDefault="005C2874" w:rsidP="006D4ECE">
      <w:pPr>
        <w:numPr>
          <w:ilvl w:val="0"/>
          <w:numId w:val="70"/>
        </w:numPr>
        <w:spacing w:after="200" w:line="276" w:lineRule="auto"/>
        <w:rPr>
          <w:lang w:eastAsia="en-US"/>
        </w:rPr>
      </w:pPr>
      <w:r w:rsidRPr="00ED29C4">
        <w:rPr>
          <w:lang w:eastAsia="en-US"/>
        </w:rPr>
        <w:t>У-10</w:t>
      </w:r>
    </w:p>
    <w:p w:rsidR="005C2874" w:rsidRPr="00ED29C4" w:rsidRDefault="005C2874" w:rsidP="006D4ECE">
      <w:pPr>
        <w:numPr>
          <w:ilvl w:val="0"/>
          <w:numId w:val="70"/>
        </w:numPr>
        <w:spacing w:after="200" w:line="276" w:lineRule="auto"/>
        <w:rPr>
          <w:lang w:eastAsia="en-US"/>
        </w:rPr>
      </w:pPr>
      <w:r w:rsidRPr="00ED29C4">
        <w:rPr>
          <w:lang w:eastAsia="en-US"/>
        </w:rPr>
        <w:t>У-13</w:t>
      </w:r>
    </w:p>
    <w:p w:rsidR="005C2874" w:rsidRPr="00ED29C4" w:rsidRDefault="005C2874" w:rsidP="005C2874">
      <w:pPr>
        <w:rPr>
          <w:lang w:eastAsia="en-US"/>
        </w:rPr>
      </w:pPr>
      <w:r w:rsidRPr="00ED29C4">
        <w:rPr>
          <w:lang w:eastAsia="en-US"/>
        </w:rPr>
        <w:t>7.Отметьте правильный ответ</w:t>
      </w:r>
    </w:p>
    <w:p w:rsidR="005C2874" w:rsidRPr="00ED29C4" w:rsidRDefault="00EF702E" w:rsidP="005C2874">
      <w:pPr>
        <w:rPr>
          <w:lang w:eastAsia="en-US"/>
        </w:rPr>
      </w:pPr>
      <w:r w:rsidRPr="00ED29C4">
        <w:rPr>
          <w:lang w:eastAsia="en-US"/>
        </w:rPr>
        <w:t xml:space="preserve">Буквы КП </w:t>
      </w:r>
      <w:r w:rsidR="005C2874" w:rsidRPr="00ED29C4">
        <w:rPr>
          <w:lang w:eastAsia="en-US"/>
        </w:rPr>
        <w:t>в марке стали обозначают</w:t>
      </w:r>
    </w:p>
    <w:p w:rsidR="005C2874" w:rsidRPr="00ED29C4" w:rsidRDefault="00EF702E" w:rsidP="006D4ECE">
      <w:pPr>
        <w:numPr>
          <w:ilvl w:val="0"/>
          <w:numId w:val="71"/>
        </w:numPr>
        <w:spacing w:after="200" w:line="276" w:lineRule="auto"/>
        <w:rPr>
          <w:lang w:eastAsia="en-US"/>
        </w:rPr>
      </w:pPr>
      <w:r w:rsidRPr="00ED29C4">
        <w:rPr>
          <w:lang w:eastAsia="en-US"/>
        </w:rPr>
        <w:t>К</w:t>
      </w:r>
      <w:r w:rsidR="005C2874" w:rsidRPr="00ED29C4">
        <w:rPr>
          <w:lang w:eastAsia="en-US"/>
        </w:rPr>
        <w:t>онструкционная, раскисленная алюминием</w:t>
      </w:r>
    </w:p>
    <w:p w:rsidR="005C2874" w:rsidRPr="00ED29C4" w:rsidRDefault="00EF702E" w:rsidP="006D4ECE">
      <w:pPr>
        <w:numPr>
          <w:ilvl w:val="0"/>
          <w:numId w:val="71"/>
        </w:numPr>
        <w:spacing w:after="200" w:line="276" w:lineRule="auto"/>
        <w:rPr>
          <w:lang w:eastAsia="en-US"/>
        </w:rPr>
      </w:pPr>
      <w:r w:rsidRPr="00ED29C4">
        <w:rPr>
          <w:lang w:eastAsia="en-US"/>
        </w:rPr>
        <w:t>К</w:t>
      </w:r>
      <w:r w:rsidR="005C2874" w:rsidRPr="00ED29C4">
        <w:rPr>
          <w:lang w:eastAsia="en-US"/>
        </w:rPr>
        <w:t>ипящая, раскисленная марганцем</w:t>
      </w:r>
    </w:p>
    <w:p w:rsidR="005C2874" w:rsidRPr="00ED29C4" w:rsidRDefault="00EF702E" w:rsidP="006D4ECE">
      <w:pPr>
        <w:numPr>
          <w:ilvl w:val="0"/>
          <w:numId w:val="71"/>
        </w:numPr>
        <w:spacing w:after="200" w:line="276" w:lineRule="auto"/>
        <w:rPr>
          <w:lang w:eastAsia="en-US"/>
        </w:rPr>
      </w:pPr>
      <w:r w:rsidRPr="00ED29C4">
        <w:rPr>
          <w:lang w:eastAsia="en-US"/>
        </w:rPr>
        <w:t>К</w:t>
      </w:r>
      <w:r w:rsidR="005C2874" w:rsidRPr="00ED29C4">
        <w:rPr>
          <w:lang w:eastAsia="en-US"/>
        </w:rPr>
        <w:t>ипящая, раскисленная кремнием</w:t>
      </w:r>
    </w:p>
    <w:p w:rsidR="005C2874" w:rsidRPr="00ED29C4" w:rsidRDefault="005C2874" w:rsidP="005C2874">
      <w:pPr>
        <w:rPr>
          <w:lang w:eastAsia="en-US"/>
        </w:rPr>
      </w:pPr>
      <w:r w:rsidRPr="00ED29C4">
        <w:rPr>
          <w:lang w:eastAsia="en-US"/>
        </w:rPr>
        <w:t>8.Отметьте правильный ответ</w:t>
      </w:r>
    </w:p>
    <w:p w:rsidR="005C2874" w:rsidRPr="00ED29C4" w:rsidRDefault="005C2874" w:rsidP="005C2874">
      <w:pPr>
        <w:rPr>
          <w:lang w:eastAsia="en-US"/>
        </w:rPr>
      </w:pPr>
      <w:r w:rsidRPr="00ED29C4">
        <w:rPr>
          <w:lang w:eastAsia="en-US"/>
        </w:rPr>
        <w:t>При составе С=1,4, S= 0,03, S</w:t>
      </w:r>
      <w:r w:rsidR="00C45BCB" w:rsidRPr="00ED29C4">
        <w:rPr>
          <w:lang w:eastAsia="en-US"/>
        </w:rPr>
        <w:t>i</w:t>
      </w:r>
      <w:r w:rsidRPr="00ED29C4">
        <w:rPr>
          <w:lang w:eastAsia="en-US"/>
        </w:rPr>
        <w:t>=0,4, P=0,03, Mn=1 марка стали обозначается</w:t>
      </w:r>
    </w:p>
    <w:p w:rsidR="005C2874" w:rsidRPr="00ED29C4" w:rsidRDefault="005C2874" w:rsidP="006D4ECE">
      <w:pPr>
        <w:numPr>
          <w:ilvl w:val="0"/>
          <w:numId w:val="72"/>
        </w:numPr>
        <w:spacing w:after="200" w:line="276" w:lineRule="auto"/>
        <w:rPr>
          <w:lang w:eastAsia="en-US"/>
        </w:rPr>
      </w:pPr>
      <w:r w:rsidRPr="00ED29C4">
        <w:rPr>
          <w:lang w:eastAsia="en-US"/>
        </w:rPr>
        <w:t>У14</w:t>
      </w:r>
    </w:p>
    <w:p w:rsidR="005C2874" w:rsidRPr="00ED29C4" w:rsidRDefault="005C2874" w:rsidP="006D4ECE">
      <w:pPr>
        <w:numPr>
          <w:ilvl w:val="0"/>
          <w:numId w:val="72"/>
        </w:numPr>
        <w:spacing w:after="200" w:line="276" w:lineRule="auto"/>
        <w:rPr>
          <w:lang w:eastAsia="en-US"/>
        </w:rPr>
      </w:pPr>
      <w:r w:rsidRPr="00ED29C4">
        <w:rPr>
          <w:lang w:eastAsia="en-US"/>
        </w:rPr>
        <w:t>У14Г</w:t>
      </w:r>
    </w:p>
    <w:p w:rsidR="005C2874" w:rsidRPr="00ED29C4" w:rsidRDefault="005C2874" w:rsidP="006D4ECE">
      <w:pPr>
        <w:numPr>
          <w:ilvl w:val="0"/>
          <w:numId w:val="72"/>
        </w:numPr>
        <w:spacing w:after="200" w:line="276" w:lineRule="auto"/>
        <w:rPr>
          <w:lang w:eastAsia="en-US"/>
        </w:rPr>
      </w:pPr>
      <w:r w:rsidRPr="00ED29C4">
        <w:rPr>
          <w:lang w:eastAsia="en-US"/>
        </w:rPr>
        <w:t>У14А</w:t>
      </w:r>
    </w:p>
    <w:p w:rsidR="00346E26" w:rsidRPr="00ED29C4" w:rsidRDefault="00346E26" w:rsidP="00346E26">
      <w:pPr>
        <w:pStyle w:val="aa"/>
        <w:shd w:val="clear" w:color="auto" w:fill="FFFFFF"/>
        <w:spacing w:before="0" w:beforeAutospacing="0" w:after="0" w:afterAutospacing="0"/>
        <w:ind w:left="1080" w:hanging="1080"/>
        <w:rPr>
          <w:b/>
          <w:color w:val="000000"/>
        </w:rPr>
      </w:pPr>
      <w:r w:rsidRPr="00ED29C4">
        <w:rPr>
          <w:b/>
          <w:color w:val="000000"/>
        </w:rPr>
        <w:t>Тест№9</w:t>
      </w:r>
    </w:p>
    <w:p w:rsidR="005C2874" w:rsidRPr="00ED29C4" w:rsidRDefault="005C2874" w:rsidP="005C2874">
      <w:pPr>
        <w:rPr>
          <w:b/>
          <w:lang w:eastAsia="en-US"/>
        </w:rPr>
      </w:pPr>
      <w:r w:rsidRPr="00ED29C4">
        <w:rPr>
          <w:b/>
          <w:lang w:eastAsia="en-US"/>
        </w:rPr>
        <w:t>Тема 2.3. Легированные стали</w:t>
      </w:r>
    </w:p>
    <w:p w:rsidR="005C2874" w:rsidRPr="00ED29C4" w:rsidRDefault="005C2874" w:rsidP="005C2874">
      <w:pPr>
        <w:jc w:val="both"/>
        <w:rPr>
          <w:lang w:eastAsia="en-US"/>
        </w:rPr>
      </w:pPr>
      <w:r w:rsidRPr="00ED29C4">
        <w:rPr>
          <w:b/>
        </w:rPr>
        <w:t>Структура задания</w:t>
      </w:r>
    </w:p>
    <w:p w:rsidR="005C2874" w:rsidRPr="00ED29C4" w:rsidRDefault="00EF702E" w:rsidP="005C2874">
      <w:pPr>
        <w:jc w:val="both"/>
        <w:rPr>
          <w:i/>
        </w:rPr>
      </w:pPr>
      <w:r w:rsidRPr="00ED29C4">
        <w:rPr>
          <w:b/>
        </w:rPr>
        <w:t>1. Тип задания: тестовое задание с выбором ответа</w:t>
      </w:r>
    </w:p>
    <w:p w:rsidR="005C2874" w:rsidRPr="00ED29C4" w:rsidRDefault="005C2874" w:rsidP="005C2874">
      <w:pPr>
        <w:jc w:val="both"/>
        <w:rPr>
          <w:b/>
        </w:rPr>
      </w:pPr>
      <w:r w:rsidRPr="00ED29C4">
        <w:rPr>
          <w:b/>
        </w:rPr>
        <w:t>2. Текст задания</w:t>
      </w:r>
    </w:p>
    <w:p w:rsidR="005C2874" w:rsidRPr="00ED29C4" w:rsidRDefault="005C2874" w:rsidP="005C2874">
      <w:pPr>
        <w:jc w:val="both"/>
        <w:rPr>
          <w:b/>
        </w:rPr>
      </w:pPr>
    </w:p>
    <w:p w:rsidR="005C2874" w:rsidRPr="00ED29C4" w:rsidRDefault="005C2874" w:rsidP="005C2874">
      <w:pPr>
        <w:rPr>
          <w:lang w:eastAsia="en-US"/>
        </w:rPr>
      </w:pPr>
      <w:r w:rsidRPr="00ED29C4">
        <w:rPr>
          <w:lang w:eastAsia="en-US"/>
        </w:rPr>
        <w:t>1.Отметьте правильный ответ</w:t>
      </w:r>
    </w:p>
    <w:p w:rsidR="005C2874" w:rsidRPr="00ED29C4" w:rsidRDefault="005C2874" w:rsidP="005C2874">
      <w:pPr>
        <w:rPr>
          <w:lang w:eastAsia="en-US"/>
        </w:rPr>
      </w:pPr>
      <w:r w:rsidRPr="00ED29C4">
        <w:rPr>
          <w:lang w:eastAsia="en-US"/>
        </w:rPr>
        <w:t xml:space="preserve">Сталь предназначенная для изготовления шариков и роликов подшипников, называется ... </w:t>
      </w:r>
    </w:p>
    <w:p w:rsidR="005C2874" w:rsidRPr="00ED29C4" w:rsidRDefault="005C2874" w:rsidP="006D4ECE">
      <w:pPr>
        <w:numPr>
          <w:ilvl w:val="0"/>
          <w:numId w:val="78"/>
        </w:numPr>
        <w:spacing w:after="200" w:line="276" w:lineRule="auto"/>
        <w:rPr>
          <w:lang w:eastAsia="en-US"/>
        </w:rPr>
      </w:pPr>
      <w:r w:rsidRPr="00ED29C4">
        <w:rPr>
          <w:lang w:eastAsia="en-US"/>
        </w:rPr>
        <w:t>Специальная</w:t>
      </w:r>
    </w:p>
    <w:p w:rsidR="005C2874" w:rsidRPr="00ED29C4" w:rsidRDefault="005C2874" w:rsidP="006D4ECE">
      <w:pPr>
        <w:numPr>
          <w:ilvl w:val="0"/>
          <w:numId w:val="78"/>
        </w:numPr>
        <w:spacing w:after="200" w:line="276" w:lineRule="auto"/>
        <w:rPr>
          <w:lang w:eastAsia="en-US"/>
        </w:rPr>
      </w:pPr>
      <w:r w:rsidRPr="00ED29C4">
        <w:rPr>
          <w:lang w:eastAsia="en-US"/>
        </w:rPr>
        <w:t>Инструментальная</w:t>
      </w:r>
    </w:p>
    <w:p w:rsidR="005C2874" w:rsidRPr="00ED29C4" w:rsidRDefault="005C2874" w:rsidP="006D4ECE">
      <w:pPr>
        <w:numPr>
          <w:ilvl w:val="0"/>
          <w:numId w:val="78"/>
        </w:numPr>
        <w:spacing w:after="200" w:line="276" w:lineRule="auto"/>
        <w:rPr>
          <w:lang w:eastAsia="en-US"/>
        </w:rPr>
      </w:pPr>
      <w:r w:rsidRPr="00ED29C4">
        <w:rPr>
          <w:lang w:eastAsia="en-US"/>
        </w:rPr>
        <w:t>Конструкционная</w:t>
      </w:r>
    </w:p>
    <w:p w:rsidR="005C2874" w:rsidRPr="00ED29C4" w:rsidRDefault="005C2874" w:rsidP="006D4ECE">
      <w:pPr>
        <w:numPr>
          <w:ilvl w:val="0"/>
          <w:numId w:val="78"/>
        </w:numPr>
        <w:spacing w:after="200" w:line="276" w:lineRule="auto"/>
        <w:rPr>
          <w:lang w:eastAsia="en-US"/>
        </w:rPr>
      </w:pPr>
      <w:r w:rsidRPr="00ED29C4">
        <w:rPr>
          <w:lang w:eastAsia="en-US"/>
        </w:rPr>
        <w:t>Роликовая</w:t>
      </w:r>
    </w:p>
    <w:p w:rsidR="005C2874" w:rsidRPr="00ED29C4" w:rsidRDefault="005C2874" w:rsidP="005C2874">
      <w:pPr>
        <w:rPr>
          <w:lang w:eastAsia="en-US"/>
        </w:rPr>
      </w:pPr>
      <w:r w:rsidRPr="00ED29C4">
        <w:rPr>
          <w:lang w:eastAsia="en-US"/>
        </w:rPr>
        <w:t>2.Отметьте правильный ответ</w:t>
      </w:r>
    </w:p>
    <w:p w:rsidR="005C2874" w:rsidRPr="00ED29C4" w:rsidRDefault="00EF702E" w:rsidP="005C2874">
      <w:pPr>
        <w:rPr>
          <w:lang w:eastAsia="en-US"/>
        </w:rPr>
      </w:pPr>
      <w:r w:rsidRPr="00ED29C4">
        <w:rPr>
          <w:lang w:eastAsia="en-US"/>
        </w:rPr>
        <w:t xml:space="preserve">Упругость </w:t>
      </w:r>
      <w:r w:rsidR="005C2874" w:rsidRPr="00ED29C4">
        <w:rPr>
          <w:lang w:eastAsia="en-US"/>
        </w:rPr>
        <w:t>сплава увеличивает ...</w:t>
      </w:r>
    </w:p>
    <w:p w:rsidR="005C2874" w:rsidRPr="00ED29C4" w:rsidRDefault="005C2874" w:rsidP="006D4ECE">
      <w:pPr>
        <w:numPr>
          <w:ilvl w:val="0"/>
          <w:numId w:val="79"/>
        </w:numPr>
        <w:spacing w:after="200" w:line="276" w:lineRule="auto"/>
        <w:rPr>
          <w:lang w:eastAsia="en-US"/>
        </w:rPr>
      </w:pPr>
      <w:r w:rsidRPr="00ED29C4">
        <w:rPr>
          <w:lang w:eastAsia="en-US"/>
        </w:rPr>
        <w:t>Вольфрам</w:t>
      </w:r>
    </w:p>
    <w:p w:rsidR="005C2874" w:rsidRPr="00ED29C4" w:rsidRDefault="005C2874" w:rsidP="006D4ECE">
      <w:pPr>
        <w:numPr>
          <w:ilvl w:val="0"/>
          <w:numId w:val="79"/>
        </w:numPr>
        <w:spacing w:after="200" w:line="276" w:lineRule="auto"/>
        <w:rPr>
          <w:lang w:eastAsia="en-US"/>
        </w:rPr>
      </w:pPr>
      <w:r w:rsidRPr="00ED29C4">
        <w:rPr>
          <w:lang w:eastAsia="en-US"/>
        </w:rPr>
        <w:t>Медь</w:t>
      </w:r>
    </w:p>
    <w:p w:rsidR="005C2874" w:rsidRPr="00ED29C4" w:rsidRDefault="005C2874" w:rsidP="006D4ECE">
      <w:pPr>
        <w:numPr>
          <w:ilvl w:val="0"/>
          <w:numId w:val="79"/>
        </w:numPr>
        <w:spacing w:after="200" w:line="276" w:lineRule="auto"/>
        <w:rPr>
          <w:lang w:eastAsia="en-US"/>
        </w:rPr>
      </w:pPr>
      <w:r w:rsidRPr="00ED29C4">
        <w:rPr>
          <w:lang w:eastAsia="en-US"/>
        </w:rPr>
        <w:t>Алюминий</w:t>
      </w:r>
    </w:p>
    <w:p w:rsidR="005C2874" w:rsidRPr="00ED29C4" w:rsidRDefault="005C2874" w:rsidP="006D4ECE">
      <w:pPr>
        <w:numPr>
          <w:ilvl w:val="0"/>
          <w:numId w:val="79"/>
        </w:numPr>
        <w:spacing w:after="200" w:line="276" w:lineRule="auto"/>
        <w:rPr>
          <w:lang w:eastAsia="en-US"/>
        </w:rPr>
      </w:pPr>
      <w:r w:rsidRPr="00ED29C4">
        <w:rPr>
          <w:lang w:eastAsia="en-US"/>
        </w:rPr>
        <w:t>Кремний</w:t>
      </w:r>
    </w:p>
    <w:p w:rsidR="005C2874" w:rsidRPr="00ED29C4" w:rsidRDefault="005C2874" w:rsidP="005C2874">
      <w:pPr>
        <w:rPr>
          <w:lang w:eastAsia="en-US"/>
        </w:rPr>
      </w:pPr>
      <w:r w:rsidRPr="00ED29C4">
        <w:rPr>
          <w:lang w:eastAsia="en-US"/>
        </w:rPr>
        <w:t>3.Отметьте правильный ответ</w:t>
      </w:r>
    </w:p>
    <w:p w:rsidR="005C2874" w:rsidRPr="00ED29C4" w:rsidRDefault="005C2874" w:rsidP="005C2874">
      <w:pPr>
        <w:rPr>
          <w:lang w:eastAsia="en-US"/>
        </w:rPr>
      </w:pPr>
      <w:r w:rsidRPr="00ED29C4">
        <w:rPr>
          <w:lang w:eastAsia="en-US"/>
        </w:rPr>
        <w:lastRenderedPageBreak/>
        <w:t>Инструментальная сталь имеет марку:</w:t>
      </w:r>
    </w:p>
    <w:p w:rsidR="005C2874" w:rsidRPr="00ED29C4" w:rsidRDefault="005C2874" w:rsidP="006D4ECE">
      <w:pPr>
        <w:numPr>
          <w:ilvl w:val="0"/>
          <w:numId w:val="80"/>
        </w:numPr>
        <w:spacing w:after="200" w:line="276" w:lineRule="auto"/>
        <w:rPr>
          <w:lang w:eastAsia="en-US"/>
        </w:rPr>
      </w:pPr>
      <w:r w:rsidRPr="00ED29C4">
        <w:rPr>
          <w:lang w:eastAsia="en-US"/>
        </w:rPr>
        <w:t>110Г13</w:t>
      </w:r>
    </w:p>
    <w:p w:rsidR="005C2874" w:rsidRPr="00ED29C4" w:rsidRDefault="005C2874" w:rsidP="006D4ECE">
      <w:pPr>
        <w:numPr>
          <w:ilvl w:val="0"/>
          <w:numId w:val="80"/>
        </w:numPr>
        <w:spacing w:after="200" w:line="276" w:lineRule="auto"/>
        <w:rPr>
          <w:lang w:eastAsia="en-US"/>
        </w:rPr>
      </w:pPr>
      <w:r w:rsidRPr="00ED29C4">
        <w:rPr>
          <w:lang w:eastAsia="en-US"/>
        </w:rPr>
        <w:t>Ф</w:t>
      </w:r>
    </w:p>
    <w:p w:rsidR="005C2874" w:rsidRPr="00ED29C4" w:rsidRDefault="005C2874" w:rsidP="006D4ECE">
      <w:pPr>
        <w:numPr>
          <w:ilvl w:val="0"/>
          <w:numId w:val="80"/>
        </w:numPr>
        <w:spacing w:after="200" w:line="276" w:lineRule="auto"/>
        <w:rPr>
          <w:lang w:eastAsia="en-US"/>
        </w:rPr>
      </w:pPr>
      <w:r w:rsidRPr="00ED29C4">
        <w:rPr>
          <w:lang w:eastAsia="en-US"/>
        </w:rPr>
        <w:t>А4Г</w:t>
      </w:r>
    </w:p>
    <w:p w:rsidR="005C2874" w:rsidRPr="00ED29C4" w:rsidRDefault="005C2874" w:rsidP="006D4ECE">
      <w:pPr>
        <w:numPr>
          <w:ilvl w:val="0"/>
          <w:numId w:val="80"/>
        </w:numPr>
        <w:spacing w:after="200" w:line="276" w:lineRule="auto"/>
        <w:rPr>
          <w:lang w:eastAsia="en-US"/>
        </w:rPr>
      </w:pPr>
      <w:r w:rsidRPr="00ED29C4">
        <w:rPr>
          <w:lang w:eastAsia="en-US"/>
        </w:rPr>
        <w:t>20ХН</w:t>
      </w:r>
    </w:p>
    <w:p w:rsidR="005C2874" w:rsidRPr="00ED29C4" w:rsidRDefault="005C2874" w:rsidP="005C2874">
      <w:pPr>
        <w:rPr>
          <w:lang w:eastAsia="en-US"/>
        </w:rPr>
      </w:pPr>
      <w:r w:rsidRPr="00ED29C4">
        <w:rPr>
          <w:lang w:eastAsia="en-US"/>
        </w:rPr>
        <w:t>4.Отметьте правильный ответ</w:t>
      </w:r>
    </w:p>
    <w:p w:rsidR="005C2874" w:rsidRPr="00ED29C4" w:rsidRDefault="005C2874" w:rsidP="005C2874">
      <w:pPr>
        <w:rPr>
          <w:lang w:eastAsia="en-US"/>
        </w:rPr>
      </w:pPr>
      <w:r w:rsidRPr="00ED29C4">
        <w:rPr>
          <w:lang w:eastAsia="en-US"/>
        </w:rPr>
        <w:t>Особо высококачественная сталь имеет марку:</w:t>
      </w:r>
    </w:p>
    <w:p w:rsidR="005C2874" w:rsidRPr="00ED29C4" w:rsidRDefault="005C2874" w:rsidP="006D4ECE">
      <w:pPr>
        <w:numPr>
          <w:ilvl w:val="0"/>
          <w:numId w:val="81"/>
        </w:numPr>
        <w:spacing w:after="200" w:line="276" w:lineRule="auto"/>
        <w:rPr>
          <w:lang w:eastAsia="en-US"/>
        </w:rPr>
      </w:pPr>
      <w:r w:rsidRPr="00ED29C4">
        <w:rPr>
          <w:lang w:eastAsia="en-US"/>
        </w:rPr>
        <w:t>20ХН</w:t>
      </w:r>
    </w:p>
    <w:p w:rsidR="005C2874" w:rsidRPr="00ED29C4" w:rsidRDefault="005C2874" w:rsidP="006D4ECE">
      <w:pPr>
        <w:numPr>
          <w:ilvl w:val="0"/>
          <w:numId w:val="81"/>
        </w:numPr>
        <w:spacing w:after="200" w:line="276" w:lineRule="auto"/>
        <w:rPr>
          <w:lang w:eastAsia="en-US"/>
        </w:rPr>
      </w:pPr>
      <w:r w:rsidRPr="00ED29C4">
        <w:rPr>
          <w:lang w:eastAsia="en-US"/>
        </w:rPr>
        <w:t>Ш20ХН</w:t>
      </w:r>
    </w:p>
    <w:p w:rsidR="005C2874" w:rsidRPr="00ED29C4" w:rsidRDefault="005C2874" w:rsidP="006D4ECE">
      <w:pPr>
        <w:numPr>
          <w:ilvl w:val="0"/>
          <w:numId w:val="81"/>
        </w:numPr>
        <w:spacing w:after="200" w:line="276" w:lineRule="auto"/>
        <w:rPr>
          <w:lang w:eastAsia="en-US"/>
        </w:rPr>
      </w:pPr>
      <w:r w:rsidRPr="00ED29C4">
        <w:rPr>
          <w:lang w:eastAsia="en-US"/>
        </w:rPr>
        <w:t>20ХНШ</w:t>
      </w:r>
    </w:p>
    <w:p w:rsidR="005C2874" w:rsidRPr="00ED29C4" w:rsidRDefault="005C2874" w:rsidP="006D4ECE">
      <w:pPr>
        <w:numPr>
          <w:ilvl w:val="0"/>
          <w:numId w:val="81"/>
        </w:numPr>
        <w:spacing w:after="200" w:line="276" w:lineRule="auto"/>
        <w:rPr>
          <w:lang w:eastAsia="en-US"/>
        </w:rPr>
      </w:pPr>
      <w:r w:rsidRPr="00ED29C4">
        <w:rPr>
          <w:lang w:eastAsia="en-US"/>
        </w:rPr>
        <w:t>ШХ15</w:t>
      </w:r>
    </w:p>
    <w:p w:rsidR="005C2874" w:rsidRPr="00ED29C4" w:rsidRDefault="005C2874" w:rsidP="005C2874">
      <w:pPr>
        <w:rPr>
          <w:lang w:eastAsia="en-US"/>
        </w:rPr>
      </w:pPr>
      <w:r w:rsidRPr="00ED29C4">
        <w:rPr>
          <w:lang w:eastAsia="en-US"/>
        </w:rPr>
        <w:t>5.Отметьте правильный ответ</w:t>
      </w:r>
    </w:p>
    <w:p w:rsidR="005C2874" w:rsidRPr="00ED29C4" w:rsidRDefault="005C2874" w:rsidP="005C2874">
      <w:pPr>
        <w:rPr>
          <w:lang w:eastAsia="en-US"/>
        </w:rPr>
      </w:pPr>
      <w:r w:rsidRPr="00ED29C4">
        <w:rPr>
          <w:lang w:eastAsia="en-US"/>
        </w:rPr>
        <w:t>Инструментальная сталь, применяемая для резца имеет марку:</w:t>
      </w:r>
    </w:p>
    <w:p w:rsidR="005C2874" w:rsidRPr="00ED29C4" w:rsidRDefault="005C2874" w:rsidP="006D4ECE">
      <w:pPr>
        <w:numPr>
          <w:ilvl w:val="0"/>
          <w:numId w:val="82"/>
        </w:numPr>
        <w:spacing w:after="200" w:line="276" w:lineRule="auto"/>
        <w:rPr>
          <w:lang w:eastAsia="en-US"/>
        </w:rPr>
      </w:pPr>
      <w:r w:rsidRPr="00ED29C4">
        <w:rPr>
          <w:lang w:eastAsia="en-US"/>
        </w:rPr>
        <w:t>19ХС</w:t>
      </w:r>
    </w:p>
    <w:p w:rsidR="005C2874" w:rsidRPr="00ED29C4" w:rsidRDefault="005C2874" w:rsidP="006D4ECE">
      <w:pPr>
        <w:numPr>
          <w:ilvl w:val="0"/>
          <w:numId w:val="82"/>
        </w:numPr>
        <w:spacing w:after="200" w:line="276" w:lineRule="auto"/>
        <w:rPr>
          <w:lang w:eastAsia="en-US"/>
        </w:rPr>
      </w:pPr>
      <w:r w:rsidRPr="00ED29C4">
        <w:rPr>
          <w:lang w:eastAsia="en-US"/>
        </w:rPr>
        <w:t>ХВГ</w:t>
      </w:r>
    </w:p>
    <w:p w:rsidR="005C2874" w:rsidRPr="00ED29C4" w:rsidRDefault="005C2874" w:rsidP="006D4ECE">
      <w:pPr>
        <w:numPr>
          <w:ilvl w:val="0"/>
          <w:numId w:val="82"/>
        </w:numPr>
        <w:spacing w:after="200" w:line="276" w:lineRule="auto"/>
        <w:rPr>
          <w:lang w:eastAsia="en-US"/>
        </w:rPr>
      </w:pPr>
      <w:r w:rsidRPr="00ED29C4">
        <w:rPr>
          <w:lang w:eastAsia="en-US"/>
        </w:rPr>
        <w:t>Р18</w:t>
      </w:r>
    </w:p>
    <w:p w:rsidR="005C2874" w:rsidRPr="00ED29C4" w:rsidRDefault="005C2874" w:rsidP="006D4ECE">
      <w:pPr>
        <w:numPr>
          <w:ilvl w:val="0"/>
          <w:numId w:val="82"/>
        </w:numPr>
        <w:spacing w:after="200" w:line="276" w:lineRule="auto"/>
        <w:rPr>
          <w:lang w:eastAsia="en-US"/>
        </w:rPr>
      </w:pPr>
      <w:r w:rsidRPr="00ED29C4">
        <w:rPr>
          <w:lang w:eastAsia="en-US"/>
        </w:rPr>
        <w:t>У13</w:t>
      </w:r>
    </w:p>
    <w:p w:rsidR="005C2874" w:rsidRPr="00ED29C4" w:rsidRDefault="005C2874" w:rsidP="005C2874">
      <w:pPr>
        <w:rPr>
          <w:lang w:eastAsia="en-US"/>
        </w:rPr>
      </w:pPr>
      <w:r w:rsidRPr="00ED29C4">
        <w:rPr>
          <w:lang w:eastAsia="en-US"/>
        </w:rPr>
        <w:t>6.Отметьте правильный ответ</w:t>
      </w:r>
    </w:p>
    <w:p w:rsidR="005C2874" w:rsidRPr="00ED29C4" w:rsidRDefault="005C2874" w:rsidP="005C2874">
      <w:pPr>
        <w:rPr>
          <w:lang w:eastAsia="en-US"/>
        </w:rPr>
      </w:pPr>
      <w:r w:rsidRPr="00ED29C4">
        <w:rPr>
          <w:lang w:eastAsia="en-US"/>
        </w:rPr>
        <w:t>Марка 12Х1М1Ф является:</w:t>
      </w:r>
    </w:p>
    <w:p w:rsidR="005C2874" w:rsidRPr="00ED29C4" w:rsidRDefault="005C2874" w:rsidP="006D4ECE">
      <w:pPr>
        <w:numPr>
          <w:ilvl w:val="0"/>
          <w:numId w:val="83"/>
        </w:numPr>
        <w:spacing w:after="200" w:line="276" w:lineRule="auto"/>
        <w:rPr>
          <w:lang w:eastAsia="en-US"/>
        </w:rPr>
      </w:pPr>
      <w:r w:rsidRPr="00ED29C4">
        <w:rPr>
          <w:lang w:eastAsia="en-US"/>
        </w:rPr>
        <w:t>Низколегированной</w:t>
      </w:r>
    </w:p>
    <w:p w:rsidR="005C2874" w:rsidRPr="00ED29C4" w:rsidRDefault="005C2874" w:rsidP="006D4ECE">
      <w:pPr>
        <w:numPr>
          <w:ilvl w:val="0"/>
          <w:numId w:val="83"/>
        </w:numPr>
        <w:spacing w:after="200" w:line="276" w:lineRule="auto"/>
        <w:rPr>
          <w:lang w:eastAsia="en-US"/>
        </w:rPr>
      </w:pPr>
      <w:r w:rsidRPr="00ED29C4">
        <w:rPr>
          <w:lang w:eastAsia="en-US"/>
        </w:rPr>
        <w:t>Высоколегированной</w:t>
      </w:r>
    </w:p>
    <w:p w:rsidR="005C2874" w:rsidRPr="00ED29C4" w:rsidRDefault="005C2874" w:rsidP="006D4ECE">
      <w:pPr>
        <w:numPr>
          <w:ilvl w:val="0"/>
          <w:numId w:val="83"/>
        </w:numPr>
        <w:spacing w:after="200" w:line="276" w:lineRule="auto"/>
        <w:rPr>
          <w:lang w:eastAsia="en-US"/>
        </w:rPr>
      </w:pPr>
      <w:r w:rsidRPr="00ED29C4">
        <w:rPr>
          <w:lang w:eastAsia="en-US"/>
        </w:rPr>
        <w:t>Среднелегированной</w:t>
      </w:r>
    </w:p>
    <w:p w:rsidR="005C2874" w:rsidRPr="00ED29C4" w:rsidRDefault="005C2874" w:rsidP="005C2874">
      <w:pPr>
        <w:rPr>
          <w:lang w:eastAsia="en-US"/>
        </w:rPr>
      </w:pPr>
      <w:r w:rsidRPr="00ED29C4">
        <w:rPr>
          <w:lang w:eastAsia="en-US"/>
        </w:rPr>
        <w:t>7.Отметьте правильный ответ</w:t>
      </w:r>
    </w:p>
    <w:p w:rsidR="005C2874" w:rsidRPr="00ED29C4" w:rsidRDefault="00EF702E" w:rsidP="005C2874">
      <w:pPr>
        <w:rPr>
          <w:lang w:eastAsia="en-US"/>
        </w:rPr>
      </w:pPr>
      <w:r w:rsidRPr="00ED29C4">
        <w:rPr>
          <w:lang w:eastAsia="en-US"/>
        </w:rPr>
        <w:t xml:space="preserve">Если в маркировке </w:t>
      </w:r>
      <w:r w:rsidR="00865D73" w:rsidRPr="00ED29C4">
        <w:rPr>
          <w:lang w:eastAsia="en-US"/>
        </w:rPr>
        <w:t>присутствуют буквы: В</w:t>
      </w:r>
      <w:r w:rsidR="00C45BCB" w:rsidRPr="00ED29C4">
        <w:rPr>
          <w:lang w:eastAsia="en-US"/>
        </w:rPr>
        <w:t xml:space="preserve">, </w:t>
      </w:r>
      <w:r w:rsidR="00865D73" w:rsidRPr="00ED29C4">
        <w:rPr>
          <w:lang w:eastAsia="en-US"/>
        </w:rPr>
        <w:t>Ц</w:t>
      </w:r>
      <w:r w:rsidR="00C45BCB" w:rsidRPr="00ED29C4">
        <w:rPr>
          <w:lang w:eastAsia="en-US"/>
        </w:rPr>
        <w:t xml:space="preserve">, </w:t>
      </w:r>
      <w:r w:rsidR="005C2874" w:rsidRPr="00ED29C4">
        <w:rPr>
          <w:lang w:eastAsia="en-US"/>
        </w:rPr>
        <w:t>К; то в сталях присутствуют легирующие элементы:</w:t>
      </w:r>
    </w:p>
    <w:p w:rsidR="005C2874" w:rsidRPr="00ED29C4" w:rsidRDefault="005C2874" w:rsidP="006D4ECE">
      <w:pPr>
        <w:numPr>
          <w:ilvl w:val="0"/>
          <w:numId w:val="84"/>
        </w:numPr>
        <w:spacing w:after="200" w:line="276" w:lineRule="auto"/>
        <w:rPr>
          <w:lang w:eastAsia="en-US"/>
        </w:rPr>
      </w:pPr>
      <w:r w:rsidRPr="00ED29C4">
        <w:rPr>
          <w:lang w:eastAsia="en-US"/>
        </w:rPr>
        <w:t>Вольфрам, цезий, кобальт</w:t>
      </w:r>
    </w:p>
    <w:p w:rsidR="005C2874" w:rsidRPr="00ED29C4" w:rsidRDefault="005C2874" w:rsidP="006D4ECE">
      <w:pPr>
        <w:numPr>
          <w:ilvl w:val="0"/>
          <w:numId w:val="84"/>
        </w:numPr>
        <w:spacing w:after="200" w:line="276" w:lineRule="auto"/>
        <w:rPr>
          <w:lang w:eastAsia="en-US"/>
        </w:rPr>
      </w:pPr>
      <w:r w:rsidRPr="00ED29C4">
        <w:rPr>
          <w:lang w:eastAsia="en-US"/>
        </w:rPr>
        <w:t>Вольфрам, цинк, кобальт</w:t>
      </w:r>
    </w:p>
    <w:p w:rsidR="005C2874" w:rsidRPr="00ED29C4" w:rsidRDefault="005C2874" w:rsidP="006D4ECE">
      <w:pPr>
        <w:numPr>
          <w:ilvl w:val="0"/>
          <w:numId w:val="84"/>
        </w:numPr>
        <w:spacing w:after="200" w:line="276" w:lineRule="auto"/>
        <w:rPr>
          <w:lang w:eastAsia="en-US"/>
        </w:rPr>
      </w:pPr>
      <w:r w:rsidRPr="00ED29C4">
        <w:rPr>
          <w:lang w:eastAsia="en-US"/>
        </w:rPr>
        <w:t>Вольфрам, цирконий, кобальт</w:t>
      </w:r>
    </w:p>
    <w:p w:rsidR="005C2874" w:rsidRPr="00ED29C4" w:rsidRDefault="005C2874" w:rsidP="006D4ECE">
      <w:pPr>
        <w:numPr>
          <w:ilvl w:val="0"/>
          <w:numId w:val="84"/>
        </w:numPr>
        <w:spacing w:after="200" w:line="276" w:lineRule="auto"/>
        <w:rPr>
          <w:lang w:eastAsia="en-US"/>
        </w:rPr>
      </w:pPr>
      <w:r w:rsidRPr="00ED29C4">
        <w:rPr>
          <w:lang w:eastAsia="en-US"/>
        </w:rPr>
        <w:t>Вольфрам, цирконий, кремний</w:t>
      </w:r>
    </w:p>
    <w:p w:rsidR="005C2874" w:rsidRPr="00ED29C4" w:rsidRDefault="005C2874" w:rsidP="005C2874">
      <w:pPr>
        <w:rPr>
          <w:lang w:eastAsia="en-US"/>
        </w:rPr>
      </w:pPr>
      <w:r w:rsidRPr="00ED29C4">
        <w:rPr>
          <w:lang w:eastAsia="en-US"/>
        </w:rPr>
        <w:t>8.Отметьте правильный ответ</w:t>
      </w:r>
    </w:p>
    <w:p w:rsidR="005C2874" w:rsidRPr="00ED29C4" w:rsidRDefault="005C2874" w:rsidP="005C2874">
      <w:pPr>
        <w:rPr>
          <w:lang w:eastAsia="en-US"/>
        </w:rPr>
      </w:pPr>
      <w:r w:rsidRPr="00ED29C4">
        <w:rPr>
          <w:lang w:eastAsia="en-US"/>
        </w:rPr>
        <w:t>Сталь, предназначенная для сердечников трансформаторов называется...</w:t>
      </w:r>
    </w:p>
    <w:p w:rsidR="005C2874" w:rsidRPr="00ED29C4" w:rsidRDefault="005C2874" w:rsidP="006D4ECE">
      <w:pPr>
        <w:numPr>
          <w:ilvl w:val="0"/>
          <w:numId w:val="85"/>
        </w:numPr>
        <w:spacing w:after="200" w:line="276" w:lineRule="auto"/>
        <w:rPr>
          <w:lang w:eastAsia="en-US"/>
        </w:rPr>
      </w:pPr>
      <w:r w:rsidRPr="00ED29C4">
        <w:rPr>
          <w:lang w:eastAsia="en-US"/>
        </w:rPr>
        <w:t>Трансформаторной</w:t>
      </w:r>
    </w:p>
    <w:p w:rsidR="005C2874" w:rsidRPr="00ED29C4" w:rsidRDefault="005C2874" w:rsidP="006D4ECE">
      <w:pPr>
        <w:numPr>
          <w:ilvl w:val="0"/>
          <w:numId w:val="85"/>
        </w:numPr>
        <w:spacing w:after="200" w:line="276" w:lineRule="auto"/>
        <w:rPr>
          <w:lang w:eastAsia="en-US"/>
        </w:rPr>
      </w:pPr>
      <w:r w:rsidRPr="00ED29C4">
        <w:rPr>
          <w:lang w:eastAsia="en-US"/>
        </w:rPr>
        <w:t>Техническим железом</w:t>
      </w:r>
    </w:p>
    <w:p w:rsidR="005C2874" w:rsidRPr="00ED29C4" w:rsidRDefault="005C2874" w:rsidP="006D4ECE">
      <w:pPr>
        <w:numPr>
          <w:ilvl w:val="0"/>
          <w:numId w:val="85"/>
        </w:numPr>
        <w:spacing w:after="200" w:line="276" w:lineRule="auto"/>
        <w:rPr>
          <w:lang w:eastAsia="en-US"/>
        </w:rPr>
      </w:pPr>
      <w:r w:rsidRPr="00ED29C4">
        <w:rPr>
          <w:lang w:eastAsia="en-US"/>
        </w:rPr>
        <w:t>Магнитной</w:t>
      </w:r>
    </w:p>
    <w:p w:rsidR="005C2874" w:rsidRPr="00ED29C4" w:rsidRDefault="005C2874" w:rsidP="006D4ECE">
      <w:pPr>
        <w:numPr>
          <w:ilvl w:val="0"/>
          <w:numId w:val="85"/>
        </w:numPr>
        <w:spacing w:after="200" w:line="276" w:lineRule="auto"/>
        <w:rPr>
          <w:lang w:eastAsia="en-US"/>
        </w:rPr>
      </w:pPr>
      <w:r w:rsidRPr="00ED29C4">
        <w:rPr>
          <w:lang w:eastAsia="en-US"/>
        </w:rPr>
        <w:lastRenderedPageBreak/>
        <w:t>Электромагнитной</w:t>
      </w:r>
    </w:p>
    <w:p w:rsidR="005C2874" w:rsidRPr="00ED29C4" w:rsidRDefault="005C2874" w:rsidP="005C2874">
      <w:pPr>
        <w:rPr>
          <w:lang w:eastAsia="en-US"/>
        </w:rPr>
      </w:pPr>
      <w:r w:rsidRPr="00ED29C4">
        <w:rPr>
          <w:lang w:eastAsia="en-US"/>
        </w:rPr>
        <w:t>9.Отметьте правильный ответ</w:t>
      </w:r>
    </w:p>
    <w:p w:rsidR="005C2874" w:rsidRPr="00ED29C4" w:rsidRDefault="005C2874" w:rsidP="005C2874">
      <w:pPr>
        <w:rPr>
          <w:lang w:eastAsia="en-US"/>
        </w:rPr>
      </w:pPr>
      <w:r w:rsidRPr="00ED29C4">
        <w:rPr>
          <w:lang w:eastAsia="en-US"/>
        </w:rPr>
        <w:t>Вязкость увеличивают:</w:t>
      </w:r>
    </w:p>
    <w:p w:rsidR="005C2874" w:rsidRPr="00ED29C4" w:rsidRDefault="005C2874" w:rsidP="006D4ECE">
      <w:pPr>
        <w:numPr>
          <w:ilvl w:val="0"/>
          <w:numId w:val="86"/>
        </w:numPr>
        <w:spacing w:after="200" w:line="276" w:lineRule="auto"/>
        <w:rPr>
          <w:lang w:eastAsia="en-US"/>
        </w:rPr>
      </w:pPr>
      <w:r w:rsidRPr="00ED29C4">
        <w:rPr>
          <w:lang w:eastAsia="en-US"/>
        </w:rPr>
        <w:t>Никель, кобальт</w:t>
      </w:r>
    </w:p>
    <w:p w:rsidR="005C2874" w:rsidRPr="00ED29C4" w:rsidRDefault="005C2874" w:rsidP="006D4ECE">
      <w:pPr>
        <w:numPr>
          <w:ilvl w:val="0"/>
          <w:numId w:val="86"/>
        </w:numPr>
        <w:spacing w:after="200" w:line="276" w:lineRule="auto"/>
        <w:rPr>
          <w:lang w:eastAsia="en-US"/>
        </w:rPr>
      </w:pPr>
      <w:r w:rsidRPr="00ED29C4">
        <w:rPr>
          <w:lang w:eastAsia="en-US"/>
        </w:rPr>
        <w:t>Никель, кремний</w:t>
      </w:r>
    </w:p>
    <w:p w:rsidR="005C2874" w:rsidRPr="00ED29C4" w:rsidRDefault="005C2874" w:rsidP="006D4ECE">
      <w:pPr>
        <w:numPr>
          <w:ilvl w:val="0"/>
          <w:numId w:val="86"/>
        </w:numPr>
        <w:spacing w:after="200" w:line="276" w:lineRule="auto"/>
        <w:rPr>
          <w:lang w:eastAsia="en-US"/>
        </w:rPr>
      </w:pPr>
      <w:r w:rsidRPr="00ED29C4">
        <w:rPr>
          <w:lang w:eastAsia="en-US"/>
        </w:rPr>
        <w:t>Никель, ванадий</w:t>
      </w:r>
    </w:p>
    <w:p w:rsidR="005C2874" w:rsidRPr="00ED29C4" w:rsidRDefault="005C2874" w:rsidP="006D4ECE">
      <w:pPr>
        <w:numPr>
          <w:ilvl w:val="0"/>
          <w:numId w:val="86"/>
        </w:numPr>
        <w:spacing w:after="200" w:line="276" w:lineRule="auto"/>
        <w:rPr>
          <w:lang w:eastAsia="en-US"/>
        </w:rPr>
      </w:pPr>
      <w:r w:rsidRPr="00ED29C4">
        <w:rPr>
          <w:lang w:eastAsia="en-US"/>
        </w:rPr>
        <w:t>Никель, медь</w:t>
      </w:r>
    </w:p>
    <w:p w:rsidR="005C2874" w:rsidRPr="00ED29C4" w:rsidRDefault="005C2874" w:rsidP="005C2874">
      <w:pPr>
        <w:rPr>
          <w:lang w:eastAsia="en-US"/>
        </w:rPr>
      </w:pPr>
      <w:r w:rsidRPr="00ED29C4">
        <w:rPr>
          <w:lang w:eastAsia="en-US"/>
        </w:rPr>
        <w:t>10.Отметьте правильный ответ</w:t>
      </w:r>
    </w:p>
    <w:p w:rsidR="005C2874" w:rsidRPr="00ED29C4" w:rsidRDefault="005C2874" w:rsidP="005C2874">
      <w:pPr>
        <w:rPr>
          <w:lang w:eastAsia="en-US"/>
        </w:rPr>
      </w:pPr>
      <w:r w:rsidRPr="00ED29C4">
        <w:rPr>
          <w:lang w:eastAsia="en-US"/>
        </w:rPr>
        <w:t>Медь в марке стали обозначается:</w:t>
      </w:r>
    </w:p>
    <w:p w:rsidR="005C2874" w:rsidRPr="00ED29C4" w:rsidRDefault="005C2874" w:rsidP="006D4ECE">
      <w:pPr>
        <w:numPr>
          <w:ilvl w:val="0"/>
          <w:numId w:val="87"/>
        </w:numPr>
        <w:spacing w:after="200" w:line="276" w:lineRule="auto"/>
        <w:rPr>
          <w:lang w:eastAsia="en-US"/>
        </w:rPr>
      </w:pPr>
      <w:r w:rsidRPr="00ED29C4">
        <w:rPr>
          <w:lang w:eastAsia="en-US"/>
        </w:rPr>
        <w:t>А</w:t>
      </w:r>
    </w:p>
    <w:p w:rsidR="005C2874" w:rsidRPr="00ED29C4" w:rsidRDefault="005C2874" w:rsidP="006D4ECE">
      <w:pPr>
        <w:numPr>
          <w:ilvl w:val="0"/>
          <w:numId w:val="87"/>
        </w:numPr>
        <w:spacing w:after="200" w:line="276" w:lineRule="auto"/>
        <w:rPr>
          <w:lang w:eastAsia="en-US"/>
        </w:rPr>
      </w:pPr>
      <w:r w:rsidRPr="00ED29C4">
        <w:rPr>
          <w:lang w:eastAsia="en-US"/>
        </w:rPr>
        <w:t>Д</w:t>
      </w:r>
    </w:p>
    <w:p w:rsidR="005C2874" w:rsidRPr="00ED29C4" w:rsidRDefault="005C2874" w:rsidP="006D4ECE">
      <w:pPr>
        <w:numPr>
          <w:ilvl w:val="0"/>
          <w:numId w:val="87"/>
        </w:numPr>
        <w:spacing w:after="200" w:line="276" w:lineRule="auto"/>
        <w:rPr>
          <w:lang w:eastAsia="en-US"/>
        </w:rPr>
      </w:pPr>
      <w:r w:rsidRPr="00ED29C4">
        <w:rPr>
          <w:lang w:eastAsia="en-US"/>
        </w:rPr>
        <w:t>Ц</w:t>
      </w:r>
    </w:p>
    <w:p w:rsidR="005C2874" w:rsidRPr="00ED29C4" w:rsidRDefault="005C2874" w:rsidP="006D4ECE">
      <w:pPr>
        <w:numPr>
          <w:ilvl w:val="0"/>
          <w:numId w:val="87"/>
        </w:numPr>
        <w:spacing w:after="200" w:line="276" w:lineRule="auto"/>
        <w:rPr>
          <w:lang w:eastAsia="en-US"/>
        </w:rPr>
      </w:pPr>
      <w:r w:rsidRPr="00ED29C4">
        <w:rPr>
          <w:lang w:eastAsia="en-US"/>
        </w:rPr>
        <w:t>М</w:t>
      </w:r>
    </w:p>
    <w:p w:rsidR="00EB3A14" w:rsidRPr="00ED29C4" w:rsidRDefault="00EB3A14" w:rsidP="00EB3A14">
      <w:pPr>
        <w:pStyle w:val="aa"/>
        <w:shd w:val="clear" w:color="auto" w:fill="FFFFFF"/>
        <w:spacing w:before="0" w:beforeAutospacing="0" w:after="0" w:afterAutospacing="0"/>
        <w:ind w:left="1080" w:hanging="1080"/>
        <w:rPr>
          <w:b/>
          <w:color w:val="000000"/>
        </w:rPr>
      </w:pPr>
      <w:r w:rsidRPr="00ED29C4">
        <w:rPr>
          <w:b/>
          <w:color w:val="000000"/>
        </w:rPr>
        <w:t>Тест№10</w:t>
      </w:r>
    </w:p>
    <w:p w:rsidR="005C2874" w:rsidRPr="00ED29C4" w:rsidRDefault="005C2874" w:rsidP="005C2874">
      <w:pPr>
        <w:rPr>
          <w:b/>
          <w:lang w:eastAsia="en-US"/>
        </w:rPr>
      </w:pPr>
      <w:r w:rsidRPr="00ED29C4">
        <w:rPr>
          <w:b/>
          <w:lang w:eastAsia="en-US"/>
        </w:rPr>
        <w:t>Тема 2.</w:t>
      </w:r>
      <w:r w:rsidR="00C905D6" w:rsidRPr="00ED29C4">
        <w:rPr>
          <w:b/>
          <w:lang w:eastAsia="en-US"/>
        </w:rPr>
        <w:t>4</w:t>
      </w:r>
      <w:r w:rsidRPr="00ED29C4">
        <w:rPr>
          <w:b/>
          <w:lang w:eastAsia="en-US"/>
        </w:rPr>
        <w:t>. Чугун</w:t>
      </w:r>
    </w:p>
    <w:p w:rsidR="005C2874" w:rsidRPr="00ED29C4" w:rsidRDefault="005C2874" w:rsidP="005C2874">
      <w:pPr>
        <w:jc w:val="both"/>
        <w:rPr>
          <w:lang w:eastAsia="en-US"/>
        </w:rPr>
      </w:pPr>
      <w:r w:rsidRPr="00ED29C4">
        <w:rPr>
          <w:b/>
        </w:rPr>
        <w:t>Структура задания</w:t>
      </w:r>
    </w:p>
    <w:p w:rsidR="005C2874" w:rsidRPr="00ED29C4" w:rsidRDefault="00EF702E" w:rsidP="005C2874">
      <w:pPr>
        <w:jc w:val="both"/>
        <w:rPr>
          <w:i/>
        </w:rPr>
      </w:pPr>
      <w:r w:rsidRPr="00ED29C4">
        <w:rPr>
          <w:b/>
        </w:rPr>
        <w:t>1. Тип задания: тестовое задание с выбором ответа</w:t>
      </w:r>
    </w:p>
    <w:p w:rsidR="005C2874" w:rsidRPr="00ED29C4" w:rsidRDefault="005C2874" w:rsidP="005C2874">
      <w:pPr>
        <w:jc w:val="both"/>
        <w:rPr>
          <w:b/>
        </w:rPr>
      </w:pPr>
      <w:r w:rsidRPr="00ED29C4">
        <w:rPr>
          <w:b/>
        </w:rPr>
        <w:t>2. Текст задания</w:t>
      </w:r>
    </w:p>
    <w:p w:rsidR="005C2874" w:rsidRPr="00ED29C4" w:rsidRDefault="005C2874" w:rsidP="005C2874">
      <w:pPr>
        <w:spacing w:line="276" w:lineRule="auto"/>
        <w:rPr>
          <w:lang w:eastAsia="en-US"/>
        </w:rPr>
      </w:pPr>
    </w:p>
    <w:p w:rsidR="005C2874" w:rsidRPr="00ED29C4" w:rsidRDefault="005C2874" w:rsidP="005C2874">
      <w:pPr>
        <w:rPr>
          <w:lang w:eastAsia="en-US"/>
        </w:rPr>
      </w:pPr>
      <w:r w:rsidRPr="00ED29C4">
        <w:rPr>
          <w:lang w:eastAsia="en-US"/>
        </w:rPr>
        <w:t>1.Отметьте правильный ответ</w:t>
      </w:r>
    </w:p>
    <w:p w:rsidR="005C2874" w:rsidRPr="00ED29C4" w:rsidRDefault="005C2874" w:rsidP="005C2874">
      <w:pPr>
        <w:rPr>
          <w:lang w:eastAsia="en-US"/>
        </w:rPr>
      </w:pPr>
      <w:r w:rsidRPr="00ED29C4">
        <w:rPr>
          <w:lang w:eastAsia="en-US"/>
        </w:rPr>
        <w:t>Чугун, в составе которого углерод находится в виде графита, называется ... чугуном.</w:t>
      </w:r>
    </w:p>
    <w:p w:rsidR="005C2874" w:rsidRPr="00ED29C4" w:rsidRDefault="00EF702E" w:rsidP="006D4ECE">
      <w:pPr>
        <w:numPr>
          <w:ilvl w:val="0"/>
          <w:numId w:val="88"/>
        </w:numPr>
        <w:spacing w:after="200" w:line="276" w:lineRule="auto"/>
        <w:rPr>
          <w:lang w:eastAsia="en-US"/>
        </w:rPr>
      </w:pPr>
      <w:r w:rsidRPr="00ED29C4">
        <w:rPr>
          <w:lang w:eastAsia="en-US"/>
        </w:rPr>
        <w:t>С</w:t>
      </w:r>
      <w:r w:rsidR="005C2874" w:rsidRPr="00ED29C4">
        <w:rPr>
          <w:lang w:eastAsia="en-US"/>
        </w:rPr>
        <w:t>ерым</w:t>
      </w:r>
    </w:p>
    <w:p w:rsidR="005C2874" w:rsidRPr="00ED29C4" w:rsidRDefault="00EF702E" w:rsidP="006D4ECE">
      <w:pPr>
        <w:numPr>
          <w:ilvl w:val="0"/>
          <w:numId w:val="88"/>
        </w:numPr>
        <w:spacing w:after="200" w:line="276" w:lineRule="auto"/>
        <w:rPr>
          <w:lang w:eastAsia="en-US"/>
        </w:rPr>
      </w:pPr>
      <w:r w:rsidRPr="00ED29C4">
        <w:rPr>
          <w:lang w:eastAsia="en-US"/>
        </w:rPr>
        <w:t>Б</w:t>
      </w:r>
      <w:r w:rsidR="005C2874" w:rsidRPr="00ED29C4">
        <w:rPr>
          <w:lang w:eastAsia="en-US"/>
        </w:rPr>
        <w:t>елым</w:t>
      </w:r>
    </w:p>
    <w:p w:rsidR="005C2874" w:rsidRPr="00ED29C4" w:rsidRDefault="00EF702E" w:rsidP="006D4ECE">
      <w:pPr>
        <w:numPr>
          <w:ilvl w:val="0"/>
          <w:numId w:val="88"/>
        </w:numPr>
        <w:spacing w:after="200" w:line="276" w:lineRule="auto"/>
        <w:rPr>
          <w:lang w:eastAsia="en-US"/>
        </w:rPr>
      </w:pPr>
      <w:r w:rsidRPr="00ED29C4">
        <w:rPr>
          <w:lang w:eastAsia="en-US"/>
        </w:rPr>
        <w:t>П</w:t>
      </w:r>
      <w:r w:rsidR="005C2874" w:rsidRPr="00ED29C4">
        <w:rPr>
          <w:lang w:eastAsia="en-US"/>
        </w:rPr>
        <w:t>ередельным</w:t>
      </w:r>
    </w:p>
    <w:p w:rsidR="005C2874" w:rsidRPr="00ED29C4" w:rsidRDefault="00EF702E" w:rsidP="006D4ECE">
      <w:pPr>
        <w:numPr>
          <w:ilvl w:val="0"/>
          <w:numId w:val="88"/>
        </w:numPr>
        <w:spacing w:after="200" w:line="276" w:lineRule="auto"/>
        <w:rPr>
          <w:lang w:eastAsia="en-US"/>
        </w:rPr>
      </w:pPr>
      <w:r w:rsidRPr="00ED29C4">
        <w:rPr>
          <w:lang w:eastAsia="en-US"/>
        </w:rPr>
        <w:t>К</w:t>
      </w:r>
      <w:r w:rsidR="005C2874" w:rsidRPr="00ED29C4">
        <w:rPr>
          <w:lang w:eastAsia="en-US"/>
        </w:rPr>
        <w:t>овким</w:t>
      </w:r>
    </w:p>
    <w:p w:rsidR="005C2874" w:rsidRPr="00ED29C4" w:rsidRDefault="005C2874" w:rsidP="005C2874">
      <w:pPr>
        <w:rPr>
          <w:lang w:eastAsia="en-US"/>
        </w:rPr>
      </w:pPr>
      <w:r w:rsidRPr="00ED29C4">
        <w:rPr>
          <w:lang w:eastAsia="en-US"/>
        </w:rPr>
        <w:t>2.Отметьте правильный ответ</w:t>
      </w:r>
    </w:p>
    <w:p w:rsidR="005C2874" w:rsidRPr="00ED29C4" w:rsidRDefault="005C2874" w:rsidP="005C2874">
      <w:pPr>
        <w:rPr>
          <w:lang w:eastAsia="en-US"/>
        </w:rPr>
      </w:pPr>
      <w:r w:rsidRPr="00ED29C4">
        <w:rPr>
          <w:lang w:eastAsia="en-US"/>
        </w:rPr>
        <w:t>Жидкотекучесть чугуна при добавлении углерода ...</w:t>
      </w:r>
    </w:p>
    <w:p w:rsidR="005C2874" w:rsidRPr="00ED29C4" w:rsidRDefault="00EF702E" w:rsidP="006D4ECE">
      <w:pPr>
        <w:numPr>
          <w:ilvl w:val="0"/>
          <w:numId w:val="89"/>
        </w:numPr>
        <w:spacing w:after="200" w:line="276" w:lineRule="auto"/>
        <w:rPr>
          <w:lang w:eastAsia="en-US"/>
        </w:rPr>
      </w:pPr>
      <w:r w:rsidRPr="00ED29C4">
        <w:rPr>
          <w:lang w:eastAsia="en-US"/>
        </w:rPr>
        <w:t>П</w:t>
      </w:r>
      <w:r w:rsidR="005C2874" w:rsidRPr="00ED29C4">
        <w:rPr>
          <w:lang w:eastAsia="en-US"/>
        </w:rPr>
        <w:t>репятствует графитизации</w:t>
      </w:r>
    </w:p>
    <w:p w:rsidR="005C2874" w:rsidRPr="00ED29C4" w:rsidRDefault="00EF702E" w:rsidP="006D4ECE">
      <w:pPr>
        <w:numPr>
          <w:ilvl w:val="0"/>
          <w:numId w:val="89"/>
        </w:numPr>
        <w:spacing w:after="200" w:line="276" w:lineRule="auto"/>
        <w:rPr>
          <w:lang w:eastAsia="en-US"/>
        </w:rPr>
      </w:pPr>
      <w:r w:rsidRPr="00ED29C4">
        <w:rPr>
          <w:lang w:eastAsia="en-US"/>
        </w:rPr>
        <w:t>С</w:t>
      </w:r>
      <w:r w:rsidR="005C2874" w:rsidRPr="00ED29C4">
        <w:rPr>
          <w:lang w:eastAsia="en-US"/>
        </w:rPr>
        <w:t>нижается</w:t>
      </w:r>
    </w:p>
    <w:p w:rsidR="005C2874" w:rsidRPr="00ED29C4" w:rsidRDefault="00EF702E" w:rsidP="006D4ECE">
      <w:pPr>
        <w:numPr>
          <w:ilvl w:val="0"/>
          <w:numId w:val="89"/>
        </w:numPr>
        <w:spacing w:after="200" w:line="276" w:lineRule="auto"/>
        <w:rPr>
          <w:lang w:eastAsia="en-US"/>
        </w:rPr>
      </w:pPr>
      <w:r w:rsidRPr="00ED29C4">
        <w:rPr>
          <w:lang w:eastAsia="en-US"/>
        </w:rPr>
        <w:t>Н</w:t>
      </w:r>
      <w:r w:rsidR="005C2874" w:rsidRPr="00ED29C4">
        <w:rPr>
          <w:lang w:eastAsia="en-US"/>
        </w:rPr>
        <w:t>е изменяется</w:t>
      </w:r>
    </w:p>
    <w:p w:rsidR="005C2874" w:rsidRPr="00ED29C4" w:rsidRDefault="00EF702E" w:rsidP="006D4ECE">
      <w:pPr>
        <w:numPr>
          <w:ilvl w:val="0"/>
          <w:numId w:val="89"/>
        </w:numPr>
        <w:spacing w:after="200" w:line="276" w:lineRule="auto"/>
        <w:rPr>
          <w:lang w:eastAsia="en-US"/>
        </w:rPr>
      </w:pPr>
      <w:r w:rsidRPr="00ED29C4">
        <w:rPr>
          <w:lang w:eastAsia="en-US"/>
        </w:rPr>
        <w:t>У</w:t>
      </w:r>
      <w:r w:rsidR="005C2874" w:rsidRPr="00ED29C4">
        <w:rPr>
          <w:lang w:eastAsia="en-US"/>
        </w:rPr>
        <w:t>величивается</w:t>
      </w:r>
    </w:p>
    <w:p w:rsidR="005C2874" w:rsidRPr="00ED29C4" w:rsidRDefault="005C2874" w:rsidP="005C2874">
      <w:pPr>
        <w:rPr>
          <w:lang w:eastAsia="en-US"/>
        </w:rPr>
      </w:pPr>
      <w:r w:rsidRPr="00ED29C4">
        <w:rPr>
          <w:lang w:eastAsia="en-US"/>
        </w:rPr>
        <w:t>3.Отметьте правильный ответ</w:t>
      </w:r>
    </w:p>
    <w:p w:rsidR="005C2874" w:rsidRPr="00ED29C4" w:rsidRDefault="00EF702E" w:rsidP="005C2874">
      <w:pPr>
        <w:rPr>
          <w:lang w:eastAsia="en-US"/>
        </w:rPr>
      </w:pPr>
      <w:r w:rsidRPr="00ED29C4">
        <w:rPr>
          <w:lang w:eastAsia="en-US"/>
        </w:rPr>
        <w:t xml:space="preserve">Чугун, имеющий в составе </w:t>
      </w:r>
      <w:r w:rsidR="005C2874" w:rsidRPr="00ED29C4">
        <w:rPr>
          <w:lang w:eastAsia="en-US"/>
        </w:rPr>
        <w:t>углерод в виде цементита, называется … чугуном.</w:t>
      </w:r>
    </w:p>
    <w:p w:rsidR="005C2874" w:rsidRPr="00ED29C4" w:rsidRDefault="005C2874" w:rsidP="006D4ECE">
      <w:pPr>
        <w:numPr>
          <w:ilvl w:val="0"/>
          <w:numId w:val="90"/>
        </w:numPr>
        <w:spacing w:after="200" w:line="276" w:lineRule="auto"/>
        <w:rPr>
          <w:lang w:eastAsia="en-US"/>
        </w:rPr>
      </w:pPr>
      <w:r w:rsidRPr="00ED29C4">
        <w:rPr>
          <w:lang w:eastAsia="en-US"/>
        </w:rPr>
        <w:t>Серым; б) белым; в) литейный; г) ковким</w:t>
      </w:r>
    </w:p>
    <w:p w:rsidR="005C2874" w:rsidRPr="00ED29C4" w:rsidRDefault="005C2874" w:rsidP="005C2874">
      <w:pPr>
        <w:rPr>
          <w:lang w:eastAsia="en-US"/>
        </w:rPr>
      </w:pPr>
      <w:r w:rsidRPr="00ED29C4">
        <w:rPr>
          <w:lang w:eastAsia="en-US"/>
        </w:rPr>
        <w:t>4.Отметьте правильный ответ</w:t>
      </w:r>
    </w:p>
    <w:p w:rsidR="005C2874" w:rsidRPr="00ED29C4" w:rsidRDefault="005C2874" w:rsidP="005C2874">
      <w:pPr>
        <w:rPr>
          <w:lang w:eastAsia="en-US"/>
        </w:rPr>
      </w:pPr>
      <w:r w:rsidRPr="00ED29C4">
        <w:rPr>
          <w:lang w:eastAsia="en-US"/>
        </w:rPr>
        <w:t>Половинчатый чугун имеет структуру…</w:t>
      </w:r>
    </w:p>
    <w:p w:rsidR="005C2874" w:rsidRPr="00ED29C4" w:rsidRDefault="00EF702E" w:rsidP="006D4ECE">
      <w:pPr>
        <w:numPr>
          <w:ilvl w:val="0"/>
          <w:numId w:val="91"/>
        </w:numPr>
        <w:spacing w:after="200" w:line="276" w:lineRule="auto"/>
        <w:rPr>
          <w:lang w:eastAsia="en-US"/>
        </w:rPr>
      </w:pPr>
      <w:r w:rsidRPr="00ED29C4">
        <w:rPr>
          <w:lang w:eastAsia="en-US"/>
        </w:rPr>
        <w:lastRenderedPageBreak/>
        <w:t>Перлит + ледеб</w:t>
      </w:r>
      <w:r w:rsidR="005C2874" w:rsidRPr="00ED29C4">
        <w:rPr>
          <w:lang w:eastAsia="en-US"/>
        </w:rPr>
        <w:t>урит + графит + цементит</w:t>
      </w:r>
    </w:p>
    <w:p w:rsidR="005C2874" w:rsidRPr="00ED29C4" w:rsidRDefault="00EF702E" w:rsidP="006D4ECE">
      <w:pPr>
        <w:numPr>
          <w:ilvl w:val="0"/>
          <w:numId w:val="91"/>
        </w:numPr>
        <w:spacing w:after="200" w:line="276" w:lineRule="auto"/>
        <w:rPr>
          <w:lang w:eastAsia="en-US"/>
        </w:rPr>
      </w:pPr>
      <w:r w:rsidRPr="00ED29C4">
        <w:rPr>
          <w:lang w:eastAsia="en-US"/>
        </w:rPr>
        <w:t>Перлит + ледеб</w:t>
      </w:r>
      <w:r w:rsidR="005C2874" w:rsidRPr="00ED29C4">
        <w:rPr>
          <w:lang w:eastAsia="en-US"/>
        </w:rPr>
        <w:t>урит + цементит</w:t>
      </w:r>
    </w:p>
    <w:p w:rsidR="005C2874" w:rsidRPr="00ED29C4" w:rsidRDefault="00EF702E" w:rsidP="006D4ECE">
      <w:pPr>
        <w:numPr>
          <w:ilvl w:val="0"/>
          <w:numId w:val="91"/>
        </w:numPr>
        <w:spacing w:after="200" w:line="276" w:lineRule="auto"/>
        <w:rPr>
          <w:lang w:eastAsia="en-US"/>
        </w:rPr>
      </w:pPr>
      <w:r w:rsidRPr="00ED29C4">
        <w:rPr>
          <w:lang w:eastAsia="en-US"/>
        </w:rPr>
        <w:t>Ледеб</w:t>
      </w:r>
      <w:r w:rsidR="005C2874" w:rsidRPr="00ED29C4">
        <w:rPr>
          <w:lang w:eastAsia="en-US"/>
        </w:rPr>
        <w:t>урит + цементит</w:t>
      </w:r>
    </w:p>
    <w:p w:rsidR="005C2874" w:rsidRPr="00ED29C4" w:rsidRDefault="00EF702E" w:rsidP="006D4ECE">
      <w:pPr>
        <w:numPr>
          <w:ilvl w:val="0"/>
          <w:numId w:val="91"/>
        </w:numPr>
        <w:spacing w:after="200" w:line="276" w:lineRule="auto"/>
        <w:rPr>
          <w:lang w:eastAsia="en-US"/>
        </w:rPr>
      </w:pPr>
      <w:r w:rsidRPr="00ED29C4">
        <w:rPr>
          <w:lang w:eastAsia="en-US"/>
        </w:rPr>
        <w:t>Ледеб</w:t>
      </w:r>
      <w:r w:rsidR="005C2874" w:rsidRPr="00ED29C4">
        <w:rPr>
          <w:lang w:eastAsia="en-US"/>
        </w:rPr>
        <w:t>урит</w:t>
      </w:r>
    </w:p>
    <w:p w:rsidR="005C2874" w:rsidRPr="00ED29C4" w:rsidRDefault="005C2874" w:rsidP="005C2874">
      <w:pPr>
        <w:rPr>
          <w:lang w:eastAsia="en-US"/>
        </w:rPr>
      </w:pPr>
      <w:r w:rsidRPr="00ED29C4">
        <w:rPr>
          <w:lang w:eastAsia="en-US"/>
        </w:rPr>
        <w:t>5.Отметьте правильный ответ</w:t>
      </w:r>
    </w:p>
    <w:p w:rsidR="005C2874" w:rsidRPr="00ED29C4" w:rsidRDefault="005C2874" w:rsidP="005C2874">
      <w:pPr>
        <w:rPr>
          <w:lang w:eastAsia="en-US"/>
        </w:rPr>
      </w:pPr>
      <w:r w:rsidRPr="00ED29C4">
        <w:rPr>
          <w:lang w:eastAsia="en-US"/>
        </w:rPr>
        <w:t xml:space="preserve">Цифры, указанные на маркировке серых чугунов, обозначают… </w:t>
      </w:r>
    </w:p>
    <w:p w:rsidR="005C2874" w:rsidRPr="00ED29C4" w:rsidRDefault="00EF702E" w:rsidP="006D4ECE">
      <w:pPr>
        <w:numPr>
          <w:ilvl w:val="0"/>
          <w:numId w:val="92"/>
        </w:numPr>
        <w:spacing w:after="200" w:line="276" w:lineRule="auto"/>
        <w:rPr>
          <w:lang w:eastAsia="en-US"/>
        </w:rPr>
      </w:pPr>
      <w:r w:rsidRPr="00ED29C4">
        <w:rPr>
          <w:lang w:eastAsia="en-US"/>
        </w:rPr>
        <w:t>О</w:t>
      </w:r>
      <w:r w:rsidR="005C2874" w:rsidRPr="00ED29C4">
        <w:rPr>
          <w:lang w:eastAsia="en-US"/>
        </w:rPr>
        <w:t>тносительное изменение</w:t>
      </w:r>
    </w:p>
    <w:p w:rsidR="005C2874" w:rsidRPr="00ED29C4" w:rsidRDefault="00EF702E" w:rsidP="006D4ECE">
      <w:pPr>
        <w:numPr>
          <w:ilvl w:val="0"/>
          <w:numId w:val="92"/>
        </w:numPr>
        <w:spacing w:after="200" w:line="276" w:lineRule="auto"/>
        <w:rPr>
          <w:lang w:eastAsia="en-US"/>
        </w:rPr>
      </w:pPr>
      <w:r w:rsidRPr="00ED29C4">
        <w:rPr>
          <w:lang w:eastAsia="en-US"/>
        </w:rPr>
        <w:t>О</w:t>
      </w:r>
      <w:r w:rsidR="005C2874" w:rsidRPr="00ED29C4">
        <w:rPr>
          <w:lang w:eastAsia="en-US"/>
        </w:rPr>
        <w:t>тносительное сужение</w:t>
      </w:r>
    </w:p>
    <w:p w:rsidR="005C2874" w:rsidRPr="00ED29C4" w:rsidRDefault="00EF702E" w:rsidP="006D4ECE">
      <w:pPr>
        <w:numPr>
          <w:ilvl w:val="0"/>
          <w:numId w:val="92"/>
        </w:numPr>
        <w:spacing w:after="200" w:line="276" w:lineRule="auto"/>
        <w:rPr>
          <w:lang w:eastAsia="en-US"/>
        </w:rPr>
      </w:pPr>
      <w:r w:rsidRPr="00ED29C4">
        <w:rPr>
          <w:lang w:eastAsia="en-US"/>
        </w:rPr>
        <w:t>П</w:t>
      </w:r>
      <w:r w:rsidR="005C2874" w:rsidRPr="00ED29C4">
        <w:rPr>
          <w:lang w:eastAsia="en-US"/>
        </w:rPr>
        <w:t>редел прочности</w:t>
      </w:r>
    </w:p>
    <w:p w:rsidR="005C2874" w:rsidRPr="00ED29C4" w:rsidRDefault="00EF702E" w:rsidP="006D4ECE">
      <w:pPr>
        <w:numPr>
          <w:ilvl w:val="0"/>
          <w:numId w:val="92"/>
        </w:numPr>
        <w:spacing w:after="200" w:line="276" w:lineRule="auto"/>
        <w:rPr>
          <w:lang w:eastAsia="en-US"/>
        </w:rPr>
      </w:pPr>
      <w:r w:rsidRPr="00ED29C4">
        <w:rPr>
          <w:lang w:eastAsia="en-US"/>
        </w:rPr>
        <w:t>П</w:t>
      </w:r>
      <w:r w:rsidR="005C2874" w:rsidRPr="00ED29C4">
        <w:rPr>
          <w:lang w:eastAsia="en-US"/>
        </w:rPr>
        <w:t>редел текучести</w:t>
      </w:r>
    </w:p>
    <w:p w:rsidR="005C2874" w:rsidRPr="00ED29C4" w:rsidRDefault="005C2874" w:rsidP="005C2874">
      <w:pPr>
        <w:rPr>
          <w:lang w:eastAsia="en-US"/>
        </w:rPr>
      </w:pPr>
      <w:r w:rsidRPr="00ED29C4">
        <w:rPr>
          <w:lang w:eastAsia="en-US"/>
        </w:rPr>
        <w:t>6.Отметьте правильный ответ</w:t>
      </w:r>
    </w:p>
    <w:p w:rsidR="005C2874" w:rsidRPr="00ED29C4" w:rsidRDefault="005C2874" w:rsidP="005C2874">
      <w:pPr>
        <w:rPr>
          <w:lang w:eastAsia="en-US"/>
        </w:rPr>
      </w:pPr>
      <w:r w:rsidRPr="00ED29C4">
        <w:rPr>
          <w:lang w:eastAsia="en-US"/>
        </w:rPr>
        <w:t>Шаровидный графит находится в … чугуне.</w:t>
      </w:r>
    </w:p>
    <w:p w:rsidR="005C2874" w:rsidRPr="00ED29C4" w:rsidRDefault="00EF702E" w:rsidP="006D4ECE">
      <w:pPr>
        <w:numPr>
          <w:ilvl w:val="0"/>
          <w:numId w:val="93"/>
        </w:numPr>
        <w:spacing w:after="200" w:line="276" w:lineRule="auto"/>
        <w:rPr>
          <w:lang w:eastAsia="en-US"/>
        </w:rPr>
      </w:pPr>
      <w:r w:rsidRPr="00ED29C4">
        <w:rPr>
          <w:lang w:eastAsia="en-US"/>
        </w:rPr>
        <w:t>Ковки</w:t>
      </w:r>
      <w:r w:rsidR="005C2874" w:rsidRPr="00ED29C4">
        <w:rPr>
          <w:lang w:eastAsia="en-US"/>
        </w:rPr>
        <w:t>м; б) модифицированном сером; в) высокопрочном</w:t>
      </w:r>
    </w:p>
    <w:p w:rsidR="005C2874" w:rsidRPr="00ED29C4" w:rsidRDefault="005C2874" w:rsidP="005C2874">
      <w:pPr>
        <w:rPr>
          <w:lang w:eastAsia="en-US"/>
        </w:rPr>
      </w:pPr>
      <w:r w:rsidRPr="00ED29C4">
        <w:rPr>
          <w:lang w:eastAsia="en-US"/>
        </w:rPr>
        <w:t>7.Отметьте правильный ответ</w:t>
      </w:r>
    </w:p>
    <w:p w:rsidR="005C2874" w:rsidRPr="00ED29C4" w:rsidRDefault="005C2874" w:rsidP="005C2874">
      <w:pPr>
        <w:rPr>
          <w:lang w:eastAsia="en-US"/>
        </w:rPr>
      </w:pPr>
      <w:r w:rsidRPr="00ED29C4">
        <w:rPr>
          <w:lang w:eastAsia="en-US"/>
        </w:rPr>
        <w:t>Графит в чугуне обеспечивает положительное свойство:</w:t>
      </w:r>
    </w:p>
    <w:p w:rsidR="005C2874" w:rsidRPr="00ED29C4" w:rsidRDefault="00EF702E" w:rsidP="006D4ECE">
      <w:pPr>
        <w:numPr>
          <w:ilvl w:val="0"/>
          <w:numId w:val="94"/>
        </w:numPr>
        <w:spacing w:after="200" w:line="276" w:lineRule="auto"/>
        <w:rPr>
          <w:lang w:eastAsia="en-US"/>
        </w:rPr>
      </w:pPr>
      <w:r w:rsidRPr="00ED29C4">
        <w:rPr>
          <w:lang w:eastAsia="en-US"/>
        </w:rPr>
        <w:t>У</w:t>
      </w:r>
      <w:r w:rsidR="005C2874" w:rsidRPr="00ED29C4">
        <w:rPr>
          <w:lang w:eastAsia="en-US"/>
        </w:rPr>
        <w:t>лучшает обрабатываемость резанием</w:t>
      </w:r>
    </w:p>
    <w:p w:rsidR="005C2874" w:rsidRPr="00ED29C4" w:rsidRDefault="00EF702E" w:rsidP="006D4ECE">
      <w:pPr>
        <w:numPr>
          <w:ilvl w:val="0"/>
          <w:numId w:val="94"/>
        </w:numPr>
        <w:spacing w:after="200" w:line="276" w:lineRule="auto"/>
        <w:rPr>
          <w:lang w:eastAsia="en-US"/>
        </w:rPr>
      </w:pPr>
      <w:r w:rsidRPr="00ED29C4">
        <w:rPr>
          <w:lang w:eastAsia="en-US"/>
        </w:rPr>
        <w:t>У</w:t>
      </w:r>
      <w:r w:rsidR="005C2874" w:rsidRPr="00ED29C4">
        <w:rPr>
          <w:lang w:eastAsia="en-US"/>
        </w:rPr>
        <w:t>величивает прочность</w:t>
      </w:r>
    </w:p>
    <w:p w:rsidR="005C2874" w:rsidRPr="00ED29C4" w:rsidRDefault="00EF702E" w:rsidP="006D4ECE">
      <w:pPr>
        <w:numPr>
          <w:ilvl w:val="0"/>
          <w:numId w:val="94"/>
        </w:numPr>
        <w:spacing w:after="200" w:line="276" w:lineRule="auto"/>
        <w:rPr>
          <w:lang w:eastAsia="en-US"/>
        </w:rPr>
      </w:pPr>
      <w:r w:rsidRPr="00ED29C4">
        <w:rPr>
          <w:lang w:eastAsia="en-US"/>
        </w:rPr>
        <w:t>О</w:t>
      </w:r>
      <w:r w:rsidR="005C2874" w:rsidRPr="00ED29C4">
        <w:rPr>
          <w:lang w:eastAsia="en-US"/>
        </w:rPr>
        <w:t>бразует надрезы</w:t>
      </w:r>
    </w:p>
    <w:p w:rsidR="005C2874" w:rsidRPr="00ED29C4" w:rsidRDefault="00EF702E" w:rsidP="006D4ECE">
      <w:pPr>
        <w:numPr>
          <w:ilvl w:val="0"/>
          <w:numId w:val="94"/>
        </w:numPr>
        <w:spacing w:after="200" w:line="276" w:lineRule="auto"/>
        <w:rPr>
          <w:lang w:eastAsia="en-US"/>
        </w:rPr>
      </w:pPr>
      <w:r w:rsidRPr="00ED29C4">
        <w:rPr>
          <w:lang w:eastAsia="en-US"/>
        </w:rPr>
        <w:t>У</w:t>
      </w:r>
      <w:r w:rsidR="005C2874" w:rsidRPr="00ED29C4">
        <w:rPr>
          <w:lang w:eastAsia="en-US"/>
        </w:rPr>
        <w:t>меньшает чувствительность к концентраторам напряжений</w:t>
      </w:r>
    </w:p>
    <w:p w:rsidR="005C2874" w:rsidRPr="00ED29C4" w:rsidRDefault="005C2874" w:rsidP="005C2874">
      <w:pPr>
        <w:rPr>
          <w:lang w:eastAsia="en-US"/>
        </w:rPr>
      </w:pPr>
      <w:r w:rsidRPr="00ED29C4">
        <w:rPr>
          <w:lang w:eastAsia="en-US"/>
        </w:rPr>
        <w:t>8.Отметьте правильный ответ</w:t>
      </w:r>
    </w:p>
    <w:p w:rsidR="005C2874" w:rsidRPr="00ED29C4" w:rsidRDefault="005C2874" w:rsidP="005C2874">
      <w:pPr>
        <w:rPr>
          <w:lang w:eastAsia="en-US"/>
        </w:rPr>
      </w:pPr>
      <w:r w:rsidRPr="00ED29C4">
        <w:rPr>
          <w:lang w:eastAsia="en-US"/>
        </w:rPr>
        <w:t>Ферритный ковкий чугун маркируется: КЧ37-12, цифра 12 обозначает…</w:t>
      </w:r>
    </w:p>
    <w:p w:rsidR="005C2874" w:rsidRPr="00ED29C4" w:rsidRDefault="00EF702E" w:rsidP="006D4ECE">
      <w:pPr>
        <w:numPr>
          <w:ilvl w:val="0"/>
          <w:numId w:val="95"/>
        </w:numPr>
        <w:spacing w:after="200" w:line="276" w:lineRule="auto"/>
        <w:rPr>
          <w:lang w:eastAsia="en-US"/>
        </w:rPr>
      </w:pPr>
      <w:r w:rsidRPr="00ED29C4">
        <w:rPr>
          <w:lang w:eastAsia="en-US"/>
        </w:rPr>
        <w:t>В</w:t>
      </w:r>
      <w:r w:rsidR="005C2874" w:rsidRPr="00ED29C4">
        <w:rPr>
          <w:lang w:eastAsia="en-US"/>
        </w:rPr>
        <w:t>ременное сопротивление при растяжении</w:t>
      </w:r>
    </w:p>
    <w:p w:rsidR="005C2874" w:rsidRPr="00ED29C4" w:rsidRDefault="00EF702E" w:rsidP="006D4ECE">
      <w:pPr>
        <w:numPr>
          <w:ilvl w:val="0"/>
          <w:numId w:val="95"/>
        </w:numPr>
        <w:spacing w:after="200" w:line="276" w:lineRule="auto"/>
        <w:rPr>
          <w:lang w:eastAsia="en-US"/>
        </w:rPr>
      </w:pPr>
      <w:r w:rsidRPr="00ED29C4">
        <w:rPr>
          <w:lang w:eastAsia="en-US"/>
        </w:rPr>
        <w:t>П</w:t>
      </w:r>
      <w:r w:rsidR="005C2874" w:rsidRPr="00ED29C4">
        <w:rPr>
          <w:lang w:eastAsia="en-US"/>
        </w:rPr>
        <w:t>редел прочности</w:t>
      </w:r>
    </w:p>
    <w:p w:rsidR="005C2874" w:rsidRPr="00ED29C4" w:rsidRDefault="00EF702E" w:rsidP="006D4ECE">
      <w:pPr>
        <w:numPr>
          <w:ilvl w:val="0"/>
          <w:numId w:val="95"/>
        </w:numPr>
        <w:spacing w:after="200" w:line="276" w:lineRule="auto"/>
        <w:rPr>
          <w:lang w:eastAsia="en-US"/>
        </w:rPr>
      </w:pPr>
      <w:r w:rsidRPr="00ED29C4">
        <w:rPr>
          <w:lang w:eastAsia="en-US"/>
        </w:rPr>
        <w:t>О</w:t>
      </w:r>
      <w:r w:rsidR="005C2874" w:rsidRPr="00ED29C4">
        <w:rPr>
          <w:lang w:eastAsia="en-US"/>
        </w:rPr>
        <w:t>тносительное сужение</w:t>
      </w:r>
    </w:p>
    <w:p w:rsidR="005C2874" w:rsidRPr="00ED29C4" w:rsidRDefault="00EF702E" w:rsidP="006D4ECE">
      <w:pPr>
        <w:numPr>
          <w:ilvl w:val="0"/>
          <w:numId w:val="95"/>
        </w:numPr>
        <w:spacing w:after="200" w:line="276" w:lineRule="auto"/>
        <w:rPr>
          <w:lang w:eastAsia="en-US"/>
        </w:rPr>
      </w:pPr>
      <w:r w:rsidRPr="00ED29C4">
        <w:rPr>
          <w:lang w:eastAsia="en-US"/>
        </w:rPr>
        <w:t>О</w:t>
      </w:r>
      <w:r w:rsidR="005C2874" w:rsidRPr="00ED29C4">
        <w:rPr>
          <w:lang w:eastAsia="en-US"/>
        </w:rPr>
        <w:t>тносительное удлинение</w:t>
      </w:r>
    </w:p>
    <w:p w:rsidR="00FE633D" w:rsidRPr="00ED29C4" w:rsidRDefault="00FE633D" w:rsidP="00FE633D">
      <w:pPr>
        <w:pStyle w:val="aa"/>
        <w:shd w:val="clear" w:color="auto" w:fill="FFFFFF"/>
        <w:spacing w:before="0" w:beforeAutospacing="0" w:after="0" w:afterAutospacing="0"/>
        <w:ind w:left="1080" w:hanging="1080"/>
        <w:rPr>
          <w:b/>
          <w:color w:val="000000"/>
        </w:rPr>
      </w:pPr>
      <w:r w:rsidRPr="00ED29C4">
        <w:rPr>
          <w:b/>
          <w:color w:val="000000"/>
        </w:rPr>
        <w:t>Тест№11</w:t>
      </w:r>
    </w:p>
    <w:p w:rsidR="005C2874" w:rsidRPr="00ED29C4" w:rsidRDefault="005C2874" w:rsidP="005C2874">
      <w:pPr>
        <w:rPr>
          <w:b/>
          <w:lang w:eastAsia="en-US"/>
        </w:rPr>
      </w:pPr>
      <w:r w:rsidRPr="00ED29C4">
        <w:rPr>
          <w:b/>
          <w:lang w:eastAsia="en-US"/>
        </w:rPr>
        <w:t>Тема 2.</w:t>
      </w:r>
      <w:r w:rsidR="00C905D6" w:rsidRPr="00ED29C4">
        <w:rPr>
          <w:b/>
          <w:lang w:eastAsia="en-US"/>
        </w:rPr>
        <w:t>5</w:t>
      </w:r>
      <w:r w:rsidRPr="00ED29C4">
        <w:rPr>
          <w:b/>
          <w:lang w:eastAsia="en-US"/>
        </w:rPr>
        <w:t>. Материалы с особыми технологическими свойствами</w:t>
      </w:r>
    </w:p>
    <w:p w:rsidR="005C2874" w:rsidRPr="00ED29C4" w:rsidRDefault="005C2874" w:rsidP="005C2874">
      <w:pPr>
        <w:jc w:val="both"/>
        <w:rPr>
          <w:lang w:eastAsia="en-US"/>
        </w:rPr>
      </w:pPr>
      <w:r w:rsidRPr="00ED29C4">
        <w:rPr>
          <w:b/>
        </w:rPr>
        <w:t>Структура задания</w:t>
      </w:r>
    </w:p>
    <w:p w:rsidR="005C2874" w:rsidRPr="00ED29C4" w:rsidRDefault="00EF702E" w:rsidP="005C2874">
      <w:pPr>
        <w:jc w:val="both"/>
        <w:rPr>
          <w:i/>
        </w:rPr>
      </w:pPr>
      <w:r w:rsidRPr="00ED29C4">
        <w:rPr>
          <w:b/>
        </w:rPr>
        <w:t>1. Тип задания: тестовое задание с выбором ответа</w:t>
      </w:r>
    </w:p>
    <w:p w:rsidR="005C2874" w:rsidRPr="00ED29C4" w:rsidRDefault="005C2874" w:rsidP="005C2874">
      <w:pPr>
        <w:jc w:val="both"/>
        <w:rPr>
          <w:b/>
        </w:rPr>
      </w:pPr>
      <w:r w:rsidRPr="00ED29C4">
        <w:rPr>
          <w:b/>
        </w:rPr>
        <w:t>2. Текст задания</w:t>
      </w:r>
    </w:p>
    <w:p w:rsidR="005C2874" w:rsidRPr="00ED29C4" w:rsidRDefault="005C2874" w:rsidP="005C2874">
      <w:pPr>
        <w:rPr>
          <w:lang w:eastAsia="en-US"/>
        </w:rPr>
      </w:pPr>
      <w:r w:rsidRPr="00ED29C4">
        <w:rPr>
          <w:lang w:eastAsia="en-US"/>
        </w:rPr>
        <w:t>1.Отметьте правильный ответ</w:t>
      </w:r>
    </w:p>
    <w:p w:rsidR="005C2874" w:rsidRPr="00ED29C4" w:rsidRDefault="005C2874" w:rsidP="005C2874">
      <w:pPr>
        <w:rPr>
          <w:lang w:eastAsia="en-US"/>
        </w:rPr>
      </w:pPr>
      <w:r w:rsidRPr="00ED29C4">
        <w:rPr>
          <w:lang w:eastAsia="en-US"/>
        </w:rPr>
        <w:t xml:space="preserve">Конструкционные стали имеют …% углерода. </w:t>
      </w:r>
    </w:p>
    <w:p w:rsidR="005C2874" w:rsidRPr="00ED29C4" w:rsidRDefault="005C2874" w:rsidP="006D4ECE">
      <w:pPr>
        <w:numPr>
          <w:ilvl w:val="0"/>
          <w:numId w:val="96"/>
        </w:numPr>
        <w:spacing w:after="200" w:line="276" w:lineRule="auto"/>
        <w:rPr>
          <w:lang w:eastAsia="en-US"/>
        </w:rPr>
      </w:pPr>
      <w:r w:rsidRPr="00ED29C4">
        <w:rPr>
          <w:lang w:eastAsia="en-US"/>
        </w:rPr>
        <w:t>0,5-0,6; б)0,6-0,8; в)</w:t>
      </w:r>
      <w:r w:rsidR="00EF702E" w:rsidRPr="00ED29C4">
        <w:rPr>
          <w:lang w:eastAsia="en-US"/>
        </w:rPr>
        <w:t xml:space="preserve"> </w:t>
      </w:r>
      <w:r w:rsidRPr="00ED29C4">
        <w:rPr>
          <w:lang w:eastAsia="en-US"/>
        </w:rPr>
        <w:t>более 0,8; г)</w:t>
      </w:r>
      <w:r w:rsidR="00865D73" w:rsidRPr="00ED29C4">
        <w:rPr>
          <w:lang w:eastAsia="en-US"/>
        </w:rPr>
        <w:t xml:space="preserve"> </w:t>
      </w:r>
      <w:r w:rsidRPr="00ED29C4">
        <w:rPr>
          <w:lang w:eastAsia="en-US"/>
        </w:rPr>
        <w:t>до 0,7</w:t>
      </w:r>
    </w:p>
    <w:p w:rsidR="005C2874" w:rsidRPr="00ED29C4" w:rsidRDefault="005C2874" w:rsidP="005C2874">
      <w:pPr>
        <w:rPr>
          <w:lang w:eastAsia="en-US"/>
        </w:rPr>
      </w:pPr>
      <w:r w:rsidRPr="00ED29C4">
        <w:rPr>
          <w:lang w:eastAsia="en-US"/>
        </w:rPr>
        <w:t>2.Отметьте правильный ответ</w:t>
      </w:r>
    </w:p>
    <w:p w:rsidR="005C2874" w:rsidRPr="00ED29C4" w:rsidRDefault="005C2874" w:rsidP="005C2874">
      <w:pPr>
        <w:rPr>
          <w:lang w:eastAsia="en-US"/>
        </w:rPr>
      </w:pPr>
      <w:r w:rsidRPr="00ED29C4">
        <w:rPr>
          <w:lang w:eastAsia="en-US"/>
        </w:rPr>
        <w:t>Легированные стали отличаются от углеродистых:</w:t>
      </w:r>
    </w:p>
    <w:p w:rsidR="005C2874" w:rsidRPr="00ED29C4" w:rsidRDefault="00EF702E" w:rsidP="006D4ECE">
      <w:pPr>
        <w:numPr>
          <w:ilvl w:val="0"/>
          <w:numId w:val="97"/>
        </w:numPr>
        <w:spacing w:after="200" w:line="276" w:lineRule="auto"/>
        <w:rPr>
          <w:lang w:eastAsia="en-US"/>
        </w:rPr>
      </w:pPr>
      <w:r w:rsidRPr="00ED29C4">
        <w:rPr>
          <w:lang w:eastAsia="en-US"/>
        </w:rPr>
        <w:t>В</w:t>
      </w:r>
      <w:r w:rsidR="005C2874" w:rsidRPr="00ED29C4">
        <w:rPr>
          <w:lang w:eastAsia="en-US"/>
        </w:rPr>
        <w:t>язкостью</w:t>
      </w:r>
    </w:p>
    <w:p w:rsidR="005C2874" w:rsidRPr="00ED29C4" w:rsidRDefault="00EF702E" w:rsidP="006D4ECE">
      <w:pPr>
        <w:numPr>
          <w:ilvl w:val="0"/>
          <w:numId w:val="97"/>
        </w:numPr>
        <w:spacing w:after="200" w:line="276" w:lineRule="auto"/>
        <w:rPr>
          <w:lang w:eastAsia="en-US"/>
        </w:rPr>
      </w:pPr>
      <w:r w:rsidRPr="00ED29C4">
        <w:rPr>
          <w:lang w:eastAsia="en-US"/>
        </w:rPr>
        <w:lastRenderedPageBreak/>
        <w:t>П</w:t>
      </w:r>
      <w:r w:rsidR="005C2874" w:rsidRPr="00ED29C4">
        <w:rPr>
          <w:lang w:eastAsia="en-US"/>
        </w:rPr>
        <w:t>рокаливаемостью</w:t>
      </w:r>
    </w:p>
    <w:p w:rsidR="005C2874" w:rsidRPr="00ED29C4" w:rsidRDefault="00EF702E" w:rsidP="006D4ECE">
      <w:pPr>
        <w:numPr>
          <w:ilvl w:val="0"/>
          <w:numId w:val="97"/>
        </w:numPr>
        <w:spacing w:after="200" w:line="276" w:lineRule="auto"/>
        <w:rPr>
          <w:lang w:eastAsia="en-US"/>
        </w:rPr>
      </w:pPr>
      <w:r w:rsidRPr="00ED29C4">
        <w:rPr>
          <w:lang w:eastAsia="en-US"/>
        </w:rPr>
        <w:t>У</w:t>
      </w:r>
      <w:r w:rsidR="005C2874" w:rsidRPr="00ED29C4">
        <w:rPr>
          <w:lang w:eastAsia="en-US"/>
        </w:rPr>
        <w:t>пругостью</w:t>
      </w:r>
    </w:p>
    <w:p w:rsidR="005C2874" w:rsidRPr="00ED29C4" w:rsidRDefault="00EF702E" w:rsidP="006D4ECE">
      <w:pPr>
        <w:numPr>
          <w:ilvl w:val="0"/>
          <w:numId w:val="97"/>
        </w:numPr>
        <w:spacing w:after="200" w:line="276" w:lineRule="auto"/>
        <w:rPr>
          <w:lang w:eastAsia="en-US"/>
        </w:rPr>
      </w:pPr>
      <w:r w:rsidRPr="00ED29C4">
        <w:rPr>
          <w:lang w:eastAsia="en-US"/>
        </w:rPr>
        <w:t>М</w:t>
      </w:r>
      <w:r w:rsidR="005C2874" w:rsidRPr="00ED29C4">
        <w:rPr>
          <w:lang w:eastAsia="en-US"/>
        </w:rPr>
        <w:t>елким зерном</w:t>
      </w:r>
    </w:p>
    <w:p w:rsidR="005C2874" w:rsidRPr="00ED29C4" w:rsidRDefault="005C2874" w:rsidP="005C2874">
      <w:pPr>
        <w:rPr>
          <w:lang w:eastAsia="en-US"/>
        </w:rPr>
      </w:pPr>
      <w:r w:rsidRPr="00ED29C4">
        <w:rPr>
          <w:lang w:eastAsia="en-US"/>
        </w:rPr>
        <w:t>3.Отметьте правильный ответ</w:t>
      </w:r>
    </w:p>
    <w:p w:rsidR="005C2874" w:rsidRPr="00ED29C4" w:rsidRDefault="005C2874" w:rsidP="005C2874">
      <w:pPr>
        <w:rPr>
          <w:lang w:eastAsia="en-US"/>
        </w:rPr>
      </w:pPr>
      <w:r w:rsidRPr="00ED29C4">
        <w:rPr>
          <w:lang w:eastAsia="en-US"/>
        </w:rPr>
        <w:t>Автоматные легированные стали имеют повышенное содержание серы (0,08 до 0,3%), для:</w:t>
      </w:r>
    </w:p>
    <w:p w:rsidR="005C2874" w:rsidRPr="00ED29C4" w:rsidRDefault="00EF702E" w:rsidP="006D4ECE">
      <w:pPr>
        <w:numPr>
          <w:ilvl w:val="0"/>
          <w:numId w:val="98"/>
        </w:numPr>
        <w:spacing w:after="200" w:line="276" w:lineRule="auto"/>
        <w:rPr>
          <w:lang w:eastAsia="en-US"/>
        </w:rPr>
      </w:pPr>
      <w:r w:rsidRPr="00ED29C4">
        <w:rPr>
          <w:lang w:eastAsia="en-US"/>
        </w:rPr>
        <w:t>П</w:t>
      </w:r>
      <w:r w:rsidR="005C2874" w:rsidRPr="00ED29C4">
        <w:rPr>
          <w:lang w:eastAsia="en-US"/>
        </w:rPr>
        <w:t>овышения твёрдости</w:t>
      </w:r>
    </w:p>
    <w:p w:rsidR="005C2874" w:rsidRPr="00ED29C4" w:rsidRDefault="00EF702E" w:rsidP="006D4ECE">
      <w:pPr>
        <w:numPr>
          <w:ilvl w:val="0"/>
          <w:numId w:val="98"/>
        </w:numPr>
        <w:spacing w:after="200" w:line="276" w:lineRule="auto"/>
        <w:rPr>
          <w:lang w:eastAsia="en-US"/>
        </w:rPr>
      </w:pPr>
      <w:r w:rsidRPr="00ED29C4">
        <w:rPr>
          <w:lang w:eastAsia="en-US"/>
        </w:rPr>
        <w:t>О</w:t>
      </w:r>
      <w:r w:rsidR="005C2874" w:rsidRPr="00ED29C4">
        <w:rPr>
          <w:lang w:eastAsia="en-US"/>
        </w:rPr>
        <w:t>бразования гладкой поверхности</w:t>
      </w:r>
    </w:p>
    <w:p w:rsidR="005C2874" w:rsidRPr="00ED29C4" w:rsidRDefault="00EF702E" w:rsidP="006D4ECE">
      <w:pPr>
        <w:numPr>
          <w:ilvl w:val="0"/>
          <w:numId w:val="98"/>
        </w:numPr>
        <w:spacing w:after="200" w:line="276" w:lineRule="auto"/>
        <w:rPr>
          <w:lang w:eastAsia="en-US"/>
        </w:rPr>
      </w:pPr>
      <w:r w:rsidRPr="00ED29C4">
        <w:rPr>
          <w:lang w:eastAsia="en-US"/>
        </w:rPr>
        <w:t>О</w:t>
      </w:r>
      <w:r w:rsidR="005C2874" w:rsidRPr="00ED29C4">
        <w:rPr>
          <w:lang w:eastAsia="en-US"/>
        </w:rPr>
        <w:t>бразования короткой и ломаной стружки</w:t>
      </w:r>
    </w:p>
    <w:p w:rsidR="005C2874" w:rsidRPr="00ED29C4" w:rsidRDefault="00EF702E" w:rsidP="006D4ECE">
      <w:pPr>
        <w:numPr>
          <w:ilvl w:val="0"/>
          <w:numId w:val="98"/>
        </w:numPr>
        <w:spacing w:after="200" w:line="276" w:lineRule="auto"/>
        <w:rPr>
          <w:lang w:eastAsia="en-US"/>
        </w:rPr>
      </w:pPr>
      <w:r w:rsidRPr="00ED29C4">
        <w:rPr>
          <w:lang w:eastAsia="en-US"/>
        </w:rPr>
        <w:t>С</w:t>
      </w:r>
      <w:r w:rsidR="005C2874" w:rsidRPr="00ED29C4">
        <w:rPr>
          <w:lang w:eastAsia="en-US"/>
        </w:rPr>
        <w:t>нижения прочности</w:t>
      </w:r>
    </w:p>
    <w:p w:rsidR="005C2874" w:rsidRPr="00ED29C4" w:rsidRDefault="005C2874" w:rsidP="005C2874">
      <w:pPr>
        <w:rPr>
          <w:lang w:eastAsia="en-US"/>
        </w:rPr>
      </w:pPr>
      <w:r w:rsidRPr="00ED29C4">
        <w:rPr>
          <w:lang w:eastAsia="en-US"/>
        </w:rPr>
        <w:t>4.Отметьте правильный ответ</w:t>
      </w:r>
    </w:p>
    <w:p w:rsidR="005C2874" w:rsidRPr="00ED29C4" w:rsidRDefault="005C2874" w:rsidP="005C2874">
      <w:pPr>
        <w:rPr>
          <w:lang w:eastAsia="en-US"/>
        </w:rPr>
      </w:pPr>
      <w:r w:rsidRPr="00ED29C4">
        <w:rPr>
          <w:lang w:eastAsia="en-US"/>
        </w:rPr>
        <w:t>В строительные стали вводится медь для:</w:t>
      </w:r>
    </w:p>
    <w:p w:rsidR="005C2874" w:rsidRPr="00ED29C4" w:rsidRDefault="00EF702E" w:rsidP="006D4ECE">
      <w:pPr>
        <w:numPr>
          <w:ilvl w:val="0"/>
          <w:numId w:val="99"/>
        </w:numPr>
        <w:spacing w:after="200" w:line="276" w:lineRule="auto"/>
        <w:rPr>
          <w:lang w:eastAsia="en-US"/>
        </w:rPr>
      </w:pPr>
      <w:r w:rsidRPr="00ED29C4">
        <w:rPr>
          <w:lang w:eastAsia="en-US"/>
        </w:rPr>
        <w:t>У</w:t>
      </w:r>
      <w:r w:rsidR="005C2874" w:rsidRPr="00ED29C4">
        <w:rPr>
          <w:lang w:eastAsia="en-US"/>
        </w:rPr>
        <w:t>лучшения кислотостойкости</w:t>
      </w:r>
    </w:p>
    <w:p w:rsidR="005C2874" w:rsidRPr="00ED29C4" w:rsidRDefault="00C66A4C" w:rsidP="006D4ECE">
      <w:pPr>
        <w:numPr>
          <w:ilvl w:val="0"/>
          <w:numId w:val="99"/>
        </w:numPr>
        <w:spacing w:after="200" w:line="276" w:lineRule="auto"/>
        <w:rPr>
          <w:lang w:eastAsia="en-US"/>
        </w:rPr>
      </w:pPr>
      <w:r w:rsidRPr="00ED29C4">
        <w:rPr>
          <w:lang w:eastAsia="en-US"/>
        </w:rPr>
        <w:t>У</w:t>
      </w:r>
      <w:r w:rsidR="005C2874" w:rsidRPr="00ED29C4">
        <w:rPr>
          <w:lang w:eastAsia="en-US"/>
        </w:rPr>
        <w:t>лучшения антикоррозийных свойств</w:t>
      </w:r>
    </w:p>
    <w:p w:rsidR="005C2874" w:rsidRPr="00ED29C4" w:rsidRDefault="00EF702E" w:rsidP="006D4ECE">
      <w:pPr>
        <w:numPr>
          <w:ilvl w:val="0"/>
          <w:numId w:val="99"/>
        </w:numPr>
        <w:spacing w:after="200" w:line="276" w:lineRule="auto"/>
        <w:rPr>
          <w:lang w:eastAsia="en-US"/>
        </w:rPr>
      </w:pPr>
      <w:r w:rsidRPr="00ED29C4">
        <w:rPr>
          <w:lang w:eastAsia="en-US"/>
        </w:rPr>
        <w:t>У</w:t>
      </w:r>
      <w:r w:rsidR="005C2874" w:rsidRPr="00ED29C4">
        <w:rPr>
          <w:lang w:eastAsia="en-US"/>
        </w:rPr>
        <w:t>величения ударной вязкости</w:t>
      </w:r>
    </w:p>
    <w:p w:rsidR="005C2874" w:rsidRPr="00ED29C4" w:rsidRDefault="00EF702E" w:rsidP="006D4ECE">
      <w:pPr>
        <w:numPr>
          <w:ilvl w:val="0"/>
          <w:numId w:val="99"/>
        </w:numPr>
        <w:spacing w:after="200" w:line="276" w:lineRule="auto"/>
        <w:rPr>
          <w:lang w:eastAsia="en-US"/>
        </w:rPr>
      </w:pPr>
      <w:r w:rsidRPr="00ED29C4">
        <w:rPr>
          <w:lang w:eastAsia="en-US"/>
        </w:rPr>
        <w:t>П</w:t>
      </w:r>
      <w:r w:rsidR="005C2874" w:rsidRPr="00ED29C4">
        <w:rPr>
          <w:lang w:eastAsia="en-US"/>
        </w:rPr>
        <w:t>овышения прочности и плотности</w:t>
      </w:r>
    </w:p>
    <w:p w:rsidR="005C2874" w:rsidRPr="00ED29C4" w:rsidRDefault="005C2874" w:rsidP="005C2874">
      <w:pPr>
        <w:rPr>
          <w:lang w:eastAsia="en-US"/>
        </w:rPr>
      </w:pPr>
      <w:r w:rsidRPr="00ED29C4">
        <w:rPr>
          <w:lang w:eastAsia="en-US"/>
        </w:rPr>
        <w:t>5.Отметьте правильный ответ</w:t>
      </w:r>
    </w:p>
    <w:p w:rsidR="005C2874" w:rsidRPr="00ED29C4" w:rsidRDefault="005C2874" w:rsidP="005C2874">
      <w:pPr>
        <w:rPr>
          <w:lang w:eastAsia="en-US"/>
        </w:rPr>
      </w:pPr>
      <w:r w:rsidRPr="00ED29C4">
        <w:rPr>
          <w:lang w:eastAsia="en-US"/>
        </w:rPr>
        <w:t>Цемент</w:t>
      </w:r>
      <w:r w:rsidR="00C45BCB" w:rsidRPr="00ED29C4">
        <w:rPr>
          <w:lang w:val="en-US" w:eastAsia="en-US"/>
        </w:rPr>
        <w:t>иру</w:t>
      </w:r>
      <w:r w:rsidRPr="00ED29C4">
        <w:rPr>
          <w:lang w:eastAsia="en-US"/>
        </w:rPr>
        <w:t>емые стали имеют …% углерода.</w:t>
      </w:r>
    </w:p>
    <w:p w:rsidR="005C2874" w:rsidRPr="00ED29C4" w:rsidRDefault="00EF702E" w:rsidP="006D4ECE">
      <w:pPr>
        <w:numPr>
          <w:ilvl w:val="0"/>
          <w:numId w:val="100"/>
        </w:numPr>
        <w:spacing w:after="200" w:line="276" w:lineRule="auto"/>
        <w:rPr>
          <w:lang w:eastAsia="en-US"/>
        </w:rPr>
      </w:pPr>
      <w:r w:rsidRPr="00ED29C4">
        <w:rPr>
          <w:lang w:eastAsia="en-US"/>
        </w:rPr>
        <w:t>Б</w:t>
      </w:r>
      <w:r w:rsidR="005C2874" w:rsidRPr="00ED29C4">
        <w:rPr>
          <w:lang w:eastAsia="en-US"/>
        </w:rPr>
        <w:t>олее 0,25; б) 0,1-0,25; в) до 0,1; г) более 0,3</w:t>
      </w:r>
    </w:p>
    <w:p w:rsidR="005C2874" w:rsidRPr="00ED29C4" w:rsidRDefault="005C2874" w:rsidP="005C2874">
      <w:pPr>
        <w:rPr>
          <w:lang w:eastAsia="en-US"/>
        </w:rPr>
      </w:pPr>
      <w:r w:rsidRPr="00ED29C4">
        <w:rPr>
          <w:lang w:eastAsia="en-US"/>
        </w:rPr>
        <w:t>6.Отметьте правильный ответ</w:t>
      </w:r>
    </w:p>
    <w:p w:rsidR="005C2874" w:rsidRPr="00ED29C4" w:rsidRDefault="005C2874" w:rsidP="005C2874">
      <w:pPr>
        <w:rPr>
          <w:lang w:eastAsia="en-US"/>
        </w:rPr>
      </w:pPr>
      <w:r w:rsidRPr="00ED29C4">
        <w:rPr>
          <w:lang w:eastAsia="en-US"/>
        </w:rPr>
        <w:t xml:space="preserve">Улучшаемыми стали называются стали, которые ... </w:t>
      </w:r>
    </w:p>
    <w:p w:rsidR="005C2874" w:rsidRPr="00ED29C4" w:rsidRDefault="00EF702E" w:rsidP="006D4ECE">
      <w:pPr>
        <w:numPr>
          <w:ilvl w:val="0"/>
          <w:numId w:val="101"/>
        </w:numPr>
        <w:spacing w:after="200" w:line="276" w:lineRule="auto"/>
        <w:rPr>
          <w:lang w:eastAsia="en-US"/>
        </w:rPr>
      </w:pPr>
      <w:r w:rsidRPr="00ED29C4">
        <w:rPr>
          <w:lang w:eastAsia="en-US"/>
        </w:rPr>
        <w:t>П</w:t>
      </w:r>
      <w:r w:rsidR="005C2874" w:rsidRPr="00ED29C4">
        <w:rPr>
          <w:lang w:eastAsia="en-US"/>
        </w:rPr>
        <w:t>одвергаются закалке и низкому отпуску</w:t>
      </w:r>
    </w:p>
    <w:p w:rsidR="005C2874" w:rsidRPr="00ED29C4" w:rsidRDefault="00EF702E" w:rsidP="006D4ECE">
      <w:pPr>
        <w:numPr>
          <w:ilvl w:val="0"/>
          <w:numId w:val="101"/>
        </w:numPr>
        <w:spacing w:after="200" w:line="276" w:lineRule="auto"/>
        <w:rPr>
          <w:lang w:eastAsia="en-US"/>
        </w:rPr>
      </w:pPr>
      <w:r w:rsidRPr="00ED29C4">
        <w:rPr>
          <w:lang w:eastAsia="en-US"/>
        </w:rPr>
        <w:t>П</w:t>
      </w:r>
      <w:r w:rsidR="005C2874" w:rsidRPr="00ED29C4">
        <w:rPr>
          <w:lang w:eastAsia="en-US"/>
        </w:rPr>
        <w:t>одвергаются закалке и среднему отпуску</w:t>
      </w:r>
    </w:p>
    <w:p w:rsidR="005C2874" w:rsidRPr="00ED29C4" w:rsidRDefault="00EF702E" w:rsidP="006D4ECE">
      <w:pPr>
        <w:numPr>
          <w:ilvl w:val="0"/>
          <w:numId w:val="101"/>
        </w:numPr>
        <w:spacing w:after="200" w:line="276" w:lineRule="auto"/>
        <w:rPr>
          <w:lang w:eastAsia="en-US"/>
        </w:rPr>
      </w:pPr>
      <w:r w:rsidRPr="00ED29C4">
        <w:rPr>
          <w:lang w:eastAsia="en-US"/>
        </w:rPr>
        <w:t>П</w:t>
      </w:r>
      <w:r w:rsidR="005C2874" w:rsidRPr="00ED29C4">
        <w:rPr>
          <w:lang w:eastAsia="en-US"/>
        </w:rPr>
        <w:t>одвергаются закалке и высокому отпуску</w:t>
      </w:r>
    </w:p>
    <w:p w:rsidR="005C2874" w:rsidRPr="00ED29C4" w:rsidRDefault="00EF702E" w:rsidP="006D4ECE">
      <w:pPr>
        <w:numPr>
          <w:ilvl w:val="0"/>
          <w:numId w:val="101"/>
        </w:numPr>
        <w:spacing w:after="200" w:line="276" w:lineRule="auto"/>
        <w:rPr>
          <w:lang w:eastAsia="en-US"/>
        </w:rPr>
      </w:pPr>
      <w:r w:rsidRPr="00ED29C4">
        <w:rPr>
          <w:lang w:eastAsia="en-US"/>
        </w:rPr>
        <w:t>Н</w:t>
      </w:r>
      <w:r w:rsidR="005C2874" w:rsidRPr="00ED29C4">
        <w:rPr>
          <w:lang w:eastAsia="en-US"/>
        </w:rPr>
        <w:t>е склонны к обратимой отпускной хрупкостью</w:t>
      </w:r>
    </w:p>
    <w:p w:rsidR="005C2874" w:rsidRPr="00ED29C4" w:rsidRDefault="005C2874" w:rsidP="005C2874">
      <w:pPr>
        <w:rPr>
          <w:lang w:eastAsia="en-US"/>
        </w:rPr>
      </w:pPr>
      <w:r w:rsidRPr="00ED29C4">
        <w:rPr>
          <w:lang w:eastAsia="en-US"/>
        </w:rPr>
        <w:t>7.Отметьте правильный ответ</w:t>
      </w:r>
    </w:p>
    <w:p w:rsidR="005C2874" w:rsidRPr="00ED29C4" w:rsidRDefault="005C2874" w:rsidP="005C2874">
      <w:pPr>
        <w:rPr>
          <w:lang w:eastAsia="en-US"/>
        </w:rPr>
      </w:pPr>
      <w:r w:rsidRPr="00ED29C4">
        <w:rPr>
          <w:lang w:eastAsia="en-US"/>
        </w:rPr>
        <w:t>Главный химический элемент в рессоро-пружинных сталях:</w:t>
      </w:r>
    </w:p>
    <w:p w:rsidR="005C2874" w:rsidRPr="00ED29C4" w:rsidRDefault="00C66A4C" w:rsidP="006D4ECE">
      <w:pPr>
        <w:numPr>
          <w:ilvl w:val="0"/>
          <w:numId w:val="102"/>
        </w:numPr>
        <w:spacing w:after="200" w:line="276" w:lineRule="auto"/>
        <w:rPr>
          <w:lang w:eastAsia="en-US"/>
        </w:rPr>
      </w:pPr>
      <w:r w:rsidRPr="00ED29C4">
        <w:rPr>
          <w:lang w:eastAsia="en-US"/>
        </w:rPr>
        <w:t>В</w:t>
      </w:r>
      <w:r w:rsidR="005C2874" w:rsidRPr="00ED29C4">
        <w:rPr>
          <w:lang w:eastAsia="en-US"/>
        </w:rPr>
        <w:t>ольфрам; б) марганец; в) ванадий; г) кремний</w:t>
      </w:r>
    </w:p>
    <w:p w:rsidR="005C2874" w:rsidRPr="00ED29C4" w:rsidRDefault="005C2874" w:rsidP="005C2874">
      <w:pPr>
        <w:rPr>
          <w:lang w:eastAsia="en-US"/>
        </w:rPr>
      </w:pPr>
      <w:r w:rsidRPr="00ED29C4">
        <w:rPr>
          <w:lang w:eastAsia="en-US"/>
        </w:rPr>
        <w:t>8.Отметьте правильный ответ</w:t>
      </w:r>
    </w:p>
    <w:p w:rsidR="005C2874" w:rsidRPr="00ED29C4" w:rsidRDefault="005C2874" w:rsidP="005C2874">
      <w:pPr>
        <w:rPr>
          <w:lang w:eastAsia="en-US"/>
        </w:rPr>
      </w:pPr>
      <w:r w:rsidRPr="00ED29C4">
        <w:rPr>
          <w:lang w:eastAsia="en-US"/>
        </w:rPr>
        <w:t xml:space="preserve">Шарикоподшипниковая сталь обозначается:  </w:t>
      </w:r>
    </w:p>
    <w:p w:rsidR="005C2874" w:rsidRPr="00ED29C4" w:rsidRDefault="005C2874" w:rsidP="006D4ECE">
      <w:pPr>
        <w:numPr>
          <w:ilvl w:val="0"/>
          <w:numId w:val="103"/>
        </w:numPr>
        <w:spacing w:after="200" w:line="276" w:lineRule="auto"/>
        <w:rPr>
          <w:lang w:eastAsia="en-US"/>
        </w:rPr>
      </w:pPr>
      <w:r w:rsidRPr="00ED29C4">
        <w:rPr>
          <w:lang w:eastAsia="en-US"/>
        </w:rPr>
        <w:t>Х15СГШ; б) ШХ15; в) 15ХГС; г) 50ХФА</w:t>
      </w:r>
    </w:p>
    <w:p w:rsidR="005C2874" w:rsidRPr="00ED29C4" w:rsidRDefault="005C2874" w:rsidP="005C2874">
      <w:pPr>
        <w:rPr>
          <w:lang w:eastAsia="en-US"/>
        </w:rPr>
      </w:pPr>
      <w:r w:rsidRPr="00ED29C4">
        <w:rPr>
          <w:lang w:eastAsia="en-US"/>
        </w:rPr>
        <w:t>9.Отметьте правильный ответ</w:t>
      </w:r>
    </w:p>
    <w:p w:rsidR="005C2874" w:rsidRPr="00ED29C4" w:rsidRDefault="005C2874" w:rsidP="005C2874">
      <w:pPr>
        <w:rPr>
          <w:lang w:eastAsia="en-US"/>
        </w:rPr>
      </w:pPr>
      <w:r w:rsidRPr="00ED29C4">
        <w:rPr>
          <w:lang w:eastAsia="en-US"/>
        </w:rPr>
        <w:t>Износостойкая сталь 110Г13Л имеет структуру:</w:t>
      </w:r>
    </w:p>
    <w:p w:rsidR="005C2874" w:rsidRPr="00ED29C4" w:rsidRDefault="00C66A4C" w:rsidP="006D4ECE">
      <w:pPr>
        <w:numPr>
          <w:ilvl w:val="0"/>
          <w:numId w:val="104"/>
        </w:numPr>
        <w:spacing w:after="200" w:line="276" w:lineRule="auto"/>
        <w:rPr>
          <w:lang w:eastAsia="en-US"/>
        </w:rPr>
      </w:pPr>
      <w:r w:rsidRPr="00ED29C4">
        <w:rPr>
          <w:lang w:eastAsia="en-US"/>
        </w:rPr>
        <w:t>А</w:t>
      </w:r>
      <w:r w:rsidR="005C2874" w:rsidRPr="00ED29C4">
        <w:rPr>
          <w:lang w:eastAsia="en-US"/>
        </w:rPr>
        <w:t>устенит + избыточные карбиды</w:t>
      </w:r>
    </w:p>
    <w:p w:rsidR="005C2874" w:rsidRPr="00ED29C4" w:rsidRDefault="00C66A4C" w:rsidP="006D4ECE">
      <w:pPr>
        <w:numPr>
          <w:ilvl w:val="0"/>
          <w:numId w:val="104"/>
        </w:numPr>
        <w:spacing w:after="200" w:line="276" w:lineRule="auto"/>
        <w:rPr>
          <w:lang w:eastAsia="en-US"/>
        </w:rPr>
      </w:pPr>
      <w:r w:rsidRPr="00ED29C4">
        <w:rPr>
          <w:lang w:eastAsia="en-US"/>
        </w:rPr>
        <w:t>М</w:t>
      </w:r>
      <w:r w:rsidR="005C2874" w:rsidRPr="00ED29C4">
        <w:rPr>
          <w:lang w:eastAsia="en-US"/>
        </w:rPr>
        <w:t>артенсит + карбиды</w:t>
      </w:r>
    </w:p>
    <w:p w:rsidR="005C2874" w:rsidRPr="00ED29C4" w:rsidRDefault="00C66A4C" w:rsidP="006D4ECE">
      <w:pPr>
        <w:numPr>
          <w:ilvl w:val="0"/>
          <w:numId w:val="104"/>
        </w:numPr>
        <w:spacing w:after="200" w:line="276" w:lineRule="auto"/>
        <w:rPr>
          <w:lang w:eastAsia="en-US"/>
        </w:rPr>
      </w:pPr>
      <w:r w:rsidRPr="00ED29C4">
        <w:rPr>
          <w:lang w:eastAsia="en-US"/>
        </w:rPr>
        <w:t>Б</w:t>
      </w:r>
      <w:r w:rsidR="005C2874" w:rsidRPr="00ED29C4">
        <w:rPr>
          <w:lang w:eastAsia="en-US"/>
        </w:rPr>
        <w:t>ейнит + карбиды</w:t>
      </w:r>
    </w:p>
    <w:p w:rsidR="005C2874" w:rsidRPr="00ED29C4" w:rsidRDefault="00C66A4C" w:rsidP="006D4ECE">
      <w:pPr>
        <w:numPr>
          <w:ilvl w:val="0"/>
          <w:numId w:val="104"/>
        </w:numPr>
        <w:spacing w:after="200" w:line="276" w:lineRule="auto"/>
        <w:rPr>
          <w:lang w:eastAsia="en-US"/>
        </w:rPr>
      </w:pPr>
      <w:r w:rsidRPr="00ED29C4">
        <w:rPr>
          <w:lang w:eastAsia="en-US"/>
        </w:rPr>
        <w:lastRenderedPageBreak/>
        <w:t>П</w:t>
      </w:r>
      <w:r w:rsidR="005C2874" w:rsidRPr="00ED29C4">
        <w:rPr>
          <w:lang w:eastAsia="en-US"/>
        </w:rPr>
        <w:t>ерлит + карбиды</w:t>
      </w:r>
    </w:p>
    <w:p w:rsidR="005C2874" w:rsidRPr="00ED29C4" w:rsidRDefault="005C2874" w:rsidP="005C2874">
      <w:pPr>
        <w:rPr>
          <w:lang w:eastAsia="en-US"/>
        </w:rPr>
      </w:pPr>
      <w:r w:rsidRPr="00ED29C4">
        <w:rPr>
          <w:lang w:eastAsia="en-US"/>
        </w:rPr>
        <w:t>10.Отметьте правильный ответ</w:t>
      </w:r>
    </w:p>
    <w:p w:rsidR="005C2874" w:rsidRPr="00ED29C4" w:rsidRDefault="005C2874" w:rsidP="005C2874">
      <w:pPr>
        <w:rPr>
          <w:lang w:eastAsia="en-US"/>
        </w:rPr>
      </w:pPr>
      <w:r w:rsidRPr="00ED29C4">
        <w:rPr>
          <w:lang w:eastAsia="en-US"/>
        </w:rPr>
        <w:t>Для постоянных магнитов применяют… материалы.</w:t>
      </w:r>
    </w:p>
    <w:p w:rsidR="005C2874" w:rsidRPr="00ED29C4" w:rsidRDefault="00C66A4C" w:rsidP="006D4ECE">
      <w:pPr>
        <w:numPr>
          <w:ilvl w:val="0"/>
          <w:numId w:val="105"/>
        </w:numPr>
        <w:spacing w:after="200" w:line="276" w:lineRule="auto"/>
        <w:rPr>
          <w:lang w:eastAsia="en-US"/>
        </w:rPr>
      </w:pPr>
      <w:r w:rsidRPr="00ED29C4">
        <w:rPr>
          <w:lang w:eastAsia="en-US"/>
        </w:rPr>
        <w:t>Н</w:t>
      </w:r>
      <w:r w:rsidR="005C2874" w:rsidRPr="00ED29C4">
        <w:rPr>
          <w:lang w:eastAsia="en-US"/>
        </w:rPr>
        <w:t>изкоуглеродистые</w:t>
      </w:r>
    </w:p>
    <w:p w:rsidR="005C2874" w:rsidRPr="00ED29C4" w:rsidRDefault="00C66A4C" w:rsidP="006D4ECE">
      <w:pPr>
        <w:numPr>
          <w:ilvl w:val="0"/>
          <w:numId w:val="105"/>
        </w:numPr>
        <w:spacing w:after="200" w:line="276" w:lineRule="auto"/>
        <w:rPr>
          <w:lang w:eastAsia="en-US"/>
        </w:rPr>
      </w:pPr>
      <w:r w:rsidRPr="00ED29C4">
        <w:rPr>
          <w:lang w:eastAsia="en-US"/>
        </w:rPr>
        <w:t>М</w:t>
      </w:r>
      <w:r w:rsidR="005C2874" w:rsidRPr="00ED29C4">
        <w:rPr>
          <w:lang w:eastAsia="en-US"/>
        </w:rPr>
        <w:t>агнито-мягкие</w:t>
      </w:r>
    </w:p>
    <w:p w:rsidR="005C2874" w:rsidRPr="00ED29C4" w:rsidRDefault="00C66A4C" w:rsidP="006D4ECE">
      <w:pPr>
        <w:numPr>
          <w:ilvl w:val="0"/>
          <w:numId w:val="105"/>
        </w:numPr>
        <w:spacing w:after="200" w:line="276" w:lineRule="auto"/>
        <w:rPr>
          <w:lang w:eastAsia="en-US"/>
        </w:rPr>
      </w:pPr>
      <w:r w:rsidRPr="00ED29C4">
        <w:rPr>
          <w:lang w:eastAsia="en-US"/>
        </w:rPr>
        <w:t>М</w:t>
      </w:r>
      <w:r w:rsidR="005C2874" w:rsidRPr="00ED29C4">
        <w:rPr>
          <w:lang w:eastAsia="en-US"/>
        </w:rPr>
        <w:t>агнитотвердые</w:t>
      </w:r>
    </w:p>
    <w:p w:rsidR="005C2874" w:rsidRPr="00ED29C4" w:rsidRDefault="005C2874" w:rsidP="005C2874">
      <w:pPr>
        <w:rPr>
          <w:lang w:eastAsia="en-US"/>
        </w:rPr>
      </w:pPr>
      <w:r w:rsidRPr="00ED29C4">
        <w:rPr>
          <w:lang w:eastAsia="en-US"/>
        </w:rPr>
        <w:t>11.Отметьте правильный ответ</w:t>
      </w:r>
    </w:p>
    <w:p w:rsidR="005C2874" w:rsidRPr="00ED29C4" w:rsidRDefault="00C66A4C" w:rsidP="005C2874">
      <w:pPr>
        <w:rPr>
          <w:lang w:eastAsia="en-US"/>
        </w:rPr>
      </w:pPr>
      <w:r w:rsidRPr="00ED29C4">
        <w:rPr>
          <w:lang w:eastAsia="en-US"/>
        </w:rPr>
        <w:t xml:space="preserve">Постоянные магниты имеют </w:t>
      </w:r>
      <w:r w:rsidR="005C2874" w:rsidRPr="00ED29C4">
        <w:rPr>
          <w:lang w:eastAsia="en-US"/>
        </w:rPr>
        <w:t>структуру.</w:t>
      </w:r>
    </w:p>
    <w:p w:rsidR="005C2874" w:rsidRPr="00ED29C4" w:rsidRDefault="00C66A4C" w:rsidP="006D4ECE">
      <w:pPr>
        <w:numPr>
          <w:ilvl w:val="0"/>
          <w:numId w:val="106"/>
        </w:numPr>
        <w:spacing w:after="200" w:line="276" w:lineRule="auto"/>
        <w:rPr>
          <w:lang w:eastAsia="en-US"/>
        </w:rPr>
      </w:pPr>
      <w:r w:rsidRPr="00ED29C4">
        <w:rPr>
          <w:lang w:eastAsia="en-US"/>
        </w:rPr>
        <w:t>Ф</w:t>
      </w:r>
      <w:r w:rsidR="005C2874" w:rsidRPr="00ED29C4">
        <w:rPr>
          <w:lang w:eastAsia="en-US"/>
        </w:rPr>
        <w:t>ерритовую</w:t>
      </w:r>
    </w:p>
    <w:p w:rsidR="005C2874" w:rsidRPr="00ED29C4" w:rsidRDefault="00C66A4C" w:rsidP="006D4ECE">
      <w:pPr>
        <w:numPr>
          <w:ilvl w:val="0"/>
          <w:numId w:val="106"/>
        </w:numPr>
        <w:spacing w:after="200" w:line="276" w:lineRule="auto"/>
        <w:rPr>
          <w:lang w:eastAsia="en-US"/>
        </w:rPr>
      </w:pPr>
      <w:r w:rsidRPr="00ED29C4">
        <w:rPr>
          <w:lang w:eastAsia="en-US"/>
        </w:rPr>
        <w:t>П</w:t>
      </w:r>
      <w:r w:rsidR="005C2874" w:rsidRPr="00ED29C4">
        <w:rPr>
          <w:lang w:eastAsia="en-US"/>
        </w:rPr>
        <w:t>ерлитовую</w:t>
      </w:r>
    </w:p>
    <w:p w:rsidR="005C2874" w:rsidRPr="00ED29C4" w:rsidRDefault="00C66A4C" w:rsidP="006D4ECE">
      <w:pPr>
        <w:numPr>
          <w:ilvl w:val="0"/>
          <w:numId w:val="106"/>
        </w:numPr>
        <w:spacing w:after="200" w:line="276" w:lineRule="auto"/>
        <w:rPr>
          <w:lang w:eastAsia="en-US"/>
        </w:rPr>
      </w:pPr>
      <w:r w:rsidRPr="00ED29C4">
        <w:rPr>
          <w:lang w:eastAsia="en-US"/>
        </w:rPr>
        <w:t>А</w:t>
      </w:r>
      <w:r w:rsidR="005C2874" w:rsidRPr="00ED29C4">
        <w:rPr>
          <w:lang w:eastAsia="en-US"/>
        </w:rPr>
        <w:t>устенитовую</w:t>
      </w:r>
    </w:p>
    <w:p w:rsidR="005C2874" w:rsidRPr="00ED29C4" w:rsidRDefault="00C66A4C" w:rsidP="006D4ECE">
      <w:pPr>
        <w:numPr>
          <w:ilvl w:val="0"/>
          <w:numId w:val="106"/>
        </w:numPr>
        <w:spacing w:after="200" w:line="276" w:lineRule="auto"/>
        <w:rPr>
          <w:lang w:eastAsia="en-US"/>
        </w:rPr>
      </w:pPr>
      <w:r w:rsidRPr="00ED29C4">
        <w:rPr>
          <w:lang w:eastAsia="en-US"/>
        </w:rPr>
        <w:t>М</w:t>
      </w:r>
      <w:r w:rsidR="005C2874" w:rsidRPr="00ED29C4">
        <w:rPr>
          <w:lang w:eastAsia="en-US"/>
        </w:rPr>
        <w:t>артенситную</w:t>
      </w:r>
    </w:p>
    <w:p w:rsidR="005C2874" w:rsidRPr="00ED29C4" w:rsidRDefault="005C2874" w:rsidP="005C2874">
      <w:pPr>
        <w:rPr>
          <w:lang w:eastAsia="en-US"/>
        </w:rPr>
      </w:pPr>
      <w:r w:rsidRPr="00ED29C4">
        <w:rPr>
          <w:lang w:eastAsia="en-US"/>
        </w:rPr>
        <w:t>12.Отметьте правильный ответ</w:t>
      </w:r>
    </w:p>
    <w:p w:rsidR="005C2874" w:rsidRPr="00ED29C4" w:rsidRDefault="005C2874" w:rsidP="005C2874">
      <w:pPr>
        <w:rPr>
          <w:lang w:eastAsia="en-US"/>
        </w:rPr>
      </w:pPr>
      <w:r w:rsidRPr="00ED29C4">
        <w:rPr>
          <w:lang w:eastAsia="en-US"/>
        </w:rPr>
        <w:t>Сплав, обладающий высокой магнитной проницаемостью, называется…</w:t>
      </w:r>
    </w:p>
    <w:p w:rsidR="005C2874" w:rsidRPr="00ED29C4" w:rsidRDefault="00C66A4C" w:rsidP="006D4ECE">
      <w:pPr>
        <w:numPr>
          <w:ilvl w:val="0"/>
          <w:numId w:val="107"/>
        </w:numPr>
        <w:spacing w:after="200" w:line="276" w:lineRule="auto"/>
        <w:rPr>
          <w:lang w:eastAsia="en-US"/>
        </w:rPr>
      </w:pPr>
      <w:r w:rsidRPr="00ED29C4">
        <w:rPr>
          <w:lang w:eastAsia="en-US"/>
        </w:rPr>
        <w:t>П</w:t>
      </w:r>
      <w:r w:rsidR="005C2874" w:rsidRPr="00ED29C4">
        <w:rPr>
          <w:lang w:eastAsia="en-US"/>
        </w:rPr>
        <w:t>ерминвар; б) пермаллой; в) авиаль; г) алнико</w:t>
      </w:r>
    </w:p>
    <w:p w:rsidR="005C2874" w:rsidRPr="00ED29C4" w:rsidRDefault="005C2874" w:rsidP="005C2874">
      <w:pPr>
        <w:rPr>
          <w:lang w:eastAsia="en-US"/>
        </w:rPr>
      </w:pPr>
      <w:r w:rsidRPr="00ED29C4">
        <w:rPr>
          <w:lang w:eastAsia="en-US"/>
        </w:rPr>
        <w:t>13.Отметьте правильный ответ</w:t>
      </w:r>
    </w:p>
    <w:p w:rsidR="005C2874" w:rsidRPr="00ED29C4" w:rsidRDefault="005C2874" w:rsidP="005C2874">
      <w:pPr>
        <w:rPr>
          <w:lang w:eastAsia="en-US"/>
        </w:rPr>
      </w:pPr>
      <w:r w:rsidRPr="00ED29C4">
        <w:rPr>
          <w:lang w:eastAsia="en-US"/>
        </w:rPr>
        <w:t>В химический состав пермаллоя входит сплав</w:t>
      </w:r>
    </w:p>
    <w:p w:rsidR="005C2874" w:rsidRPr="00ED29C4" w:rsidRDefault="005C2874" w:rsidP="006D4ECE">
      <w:pPr>
        <w:numPr>
          <w:ilvl w:val="0"/>
          <w:numId w:val="108"/>
        </w:numPr>
        <w:spacing w:after="200" w:line="276" w:lineRule="auto"/>
        <w:rPr>
          <w:lang w:eastAsia="en-US"/>
        </w:rPr>
      </w:pPr>
      <w:r w:rsidRPr="00ED29C4">
        <w:rPr>
          <w:lang w:eastAsia="en-US"/>
        </w:rPr>
        <w:t>-алюминия, никеля, кобальта</w:t>
      </w:r>
    </w:p>
    <w:p w:rsidR="005C2874" w:rsidRPr="00ED29C4" w:rsidRDefault="005C2874" w:rsidP="006D4ECE">
      <w:pPr>
        <w:numPr>
          <w:ilvl w:val="0"/>
          <w:numId w:val="108"/>
        </w:numPr>
        <w:spacing w:after="200" w:line="276" w:lineRule="auto"/>
        <w:rPr>
          <w:lang w:eastAsia="en-US"/>
        </w:rPr>
      </w:pPr>
      <w:r w:rsidRPr="00ED29C4">
        <w:rPr>
          <w:lang w:eastAsia="en-US"/>
        </w:rPr>
        <w:t>-железа с никелем</w:t>
      </w:r>
    </w:p>
    <w:p w:rsidR="005C2874" w:rsidRPr="00ED29C4" w:rsidRDefault="005C2874" w:rsidP="006D4ECE">
      <w:pPr>
        <w:numPr>
          <w:ilvl w:val="0"/>
          <w:numId w:val="108"/>
        </w:numPr>
        <w:spacing w:after="200" w:line="276" w:lineRule="auto"/>
        <w:rPr>
          <w:lang w:eastAsia="en-US"/>
        </w:rPr>
      </w:pPr>
      <w:r w:rsidRPr="00ED29C4">
        <w:rPr>
          <w:lang w:eastAsia="en-US"/>
        </w:rPr>
        <w:t>-алюминия, никель, медь</w:t>
      </w:r>
    </w:p>
    <w:p w:rsidR="005C2874" w:rsidRPr="00ED29C4" w:rsidRDefault="005C2874" w:rsidP="006D4ECE">
      <w:pPr>
        <w:numPr>
          <w:ilvl w:val="0"/>
          <w:numId w:val="108"/>
        </w:numPr>
        <w:spacing w:after="200" w:line="276" w:lineRule="auto"/>
        <w:rPr>
          <w:lang w:eastAsia="en-US"/>
        </w:rPr>
      </w:pPr>
      <w:r w:rsidRPr="00ED29C4">
        <w:rPr>
          <w:lang w:eastAsia="en-US"/>
        </w:rPr>
        <w:t>-железа, хрома и кремния</w:t>
      </w:r>
    </w:p>
    <w:p w:rsidR="00FE633D" w:rsidRPr="00ED29C4" w:rsidRDefault="00FE633D" w:rsidP="00FE633D">
      <w:pPr>
        <w:pStyle w:val="aa"/>
        <w:shd w:val="clear" w:color="auto" w:fill="FFFFFF"/>
        <w:spacing w:before="0" w:beforeAutospacing="0" w:after="0" w:afterAutospacing="0"/>
        <w:ind w:left="1080" w:hanging="1080"/>
        <w:rPr>
          <w:b/>
          <w:color w:val="000000"/>
        </w:rPr>
      </w:pPr>
      <w:r w:rsidRPr="00ED29C4">
        <w:rPr>
          <w:b/>
          <w:color w:val="000000"/>
        </w:rPr>
        <w:t>Тест№12</w:t>
      </w:r>
    </w:p>
    <w:p w:rsidR="005C2874" w:rsidRPr="00ED29C4" w:rsidRDefault="005C2874" w:rsidP="005C2874">
      <w:pPr>
        <w:rPr>
          <w:b/>
          <w:lang w:eastAsia="en-US"/>
        </w:rPr>
      </w:pPr>
      <w:r w:rsidRPr="00ED29C4">
        <w:rPr>
          <w:b/>
          <w:lang w:eastAsia="en-US"/>
        </w:rPr>
        <w:t>Тема 2.</w:t>
      </w:r>
      <w:r w:rsidR="00C905D6" w:rsidRPr="00ED29C4">
        <w:rPr>
          <w:b/>
          <w:lang w:eastAsia="en-US"/>
        </w:rPr>
        <w:t>6</w:t>
      </w:r>
      <w:r w:rsidRPr="00ED29C4">
        <w:rPr>
          <w:b/>
          <w:lang w:eastAsia="en-US"/>
        </w:rPr>
        <w:t>. Неметаллические материалы</w:t>
      </w:r>
    </w:p>
    <w:p w:rsidR="005C2874" w:rsidRPr="00ED29C4" w:rsidRDefault="005C2874" w:rsidP="005C2874">
      <w:pPr>
        <w:jc w:val="both"/>
        <w:rPr>
          <w:lang w:eastAsia="en-US"/>
        </w:rPr>
      </w:pPr>
      <w:r w:rsidRPr="00ED29C4">
        <w:rPr>
          <w:b/>
        </w:rPr>
        <w:t>Структура задания</w:t>
      </w:r>
    </w:p>
    <w:p w:rsidR="005C2874" w:rsidRPr="00ED29C4" w:rsidRDefault="00C66A4C" w:rsidP="005C2874">
      <w:pPr>
        <w:jc w:val="both"/>
        <w:rPr>
          <w:i/>
        </w:rPr>
      </w:pPr>
      <w:r w:rsidRPr="00ED29C4">
        <w:rPr>
          <w:b/>
        </w:rPr>
        <w:t>1. Тип задания: тестовое задание с выбором ответа</w:t>
      </w:r>
    </w:p>
    <w:p w:rsidR="005C2874" w:rsidRPr="00ED29C4" w:rsidRDefault="005C2874" w:rsidP="005C2874">
      <w:pPr>
        <w:jc w:val="both"/>
        <w:rPr>
          <w:b/>
        </w:rPr>
      </w:pPr>
      <w:r w:rsidRPr="00ED29C4">
        <w:rPr>
          <w:b/>
        </w:rPr>
        <w:t>2. Текст задания</w:t>
      </w:r>
    </w:p>
    <w:p w:rsidR="005C2874" w:rsidRPr="00ED29C4" w:rsidRDefault="005C2874" w:rsidP="005C2874">
      <w:pPr>
        <w:rPr>
          <w:lang w:eastAsia="en-US"/>
        </w:rPr>
      </w:pPr>
      <w:r w:rsidRPr="00ED29C4">
        <w:rPr>
          <w:lang w:eastAsia="en-US"/>
        </w:rPr>
        <w:t>1.Отметьте правильный ответ</w:t>
      </w:r>
    </w:p>
    <w:p w:rsidR="005C2874" w:rsidRPr="00ED29C4" w:rsidRDefault="00C66A4C" w:rsidP="005C2874">
      <w:pPr>
        <w:rPr>
          <w:lang w:eastAsia="en-US"/>
        </w:rPr>
      </w:pPr>
      <w:r w:rsidRPr="00ED29C4">
        <w:rPr>
          <w:lang w:eastAsia="en-US"/>
        </w:rPr>
        <w:t>Простые пластмассы состоят: из</w:t>
      </w:r>
    </w:p>
    <w:p w:rsidR="005C2874" w:rsidRPr="00ED29C4" w:rsidRDefault="00C66A4C" w:rsidP="006D4ECE">
      <w:pPr>
        <w:numPr>
          <w:ilvl w:val="0"/>
          <w:numId w:val="109"/>
        </w:numPr>
        <w:spacing w:after="200" w:line="276" w:lineRule="auto"/>
        <w:rPr>
          <w:lang w:eastAsia="en-US"/>
        </w:rPr>
      </w:pPr>
      <w:r w:rsidRPr="00ED29C4">
        <w:rPr>
          <w:lang w:eastAsia="en-US"/>
        </w:rPr>
        <w:t>Н</w:t>
      </w:r>
      <w:r w:rsidR="005C2874" w:rsidRPr="00ED29C4">
        <w:rPr>
          <w:lang w:eastAsia="en-US"/>
        </w:rPr>
        <w:t>аполнителей</w:t>
      </w:r>
    </w:p>
    <w:p w:rsidR="005C2874" w:rsidRPr="00ED29C4" w:rsidRDefault="00C66A4C" w:rsidP="006D4ECE">
      <w:pPr>
        <w:numPr>
          <w:ilvl w:val="0"/>
          <w:numId w:val="109"/>
        </w:numPr>
        <w:spacing w:after="200" w:line="276" w:lineRule="auto"/>
        <w:rPr>
          <w:lang w:eastAsia="en-US"/>
        </w:rPr>
      </w:pPr>
      <w:r w:rsidRPr="00ED29C4">
        <w:rPr>
          <w:lang w:eastAsia="en-US"/>
        </w:rPr>
        <w:t>С</w:t>
      </w:r>
      <w:r w:rsidR="005C2874" w:rsidRPr="00ED29C4">
        <w:rPr>
          <w:lang w:eastAsia="en-US"/>
        </w:rPr>
        <w:t>вязующих веществ</w:t>
      </w:r>
    </w:p>
    <w:p w:rsidR="005C2874" w:rsidRPr="00ED29C4" w:rsidRDefault="00C66A4C" w:rsidP="006D4ECE">
      <w:pPr>
        <w:numPr>
          <w:ilvl w:val="0"/>
          <w:numId w:val="109"/>
        </w:numPr>
        <w:spacing w:after="200" w:line="276" w:lineRule="auto"/>
        <w:rPr>
          <w:lang w:eastAsia="en-US"/>
        </w:rPr>
      </w:pPr>
      <w:r w:rsidRPr="00ED29C4">
        <w:rPr>
          <w:lang w:eastAsia="en-US"/>
        </w:rPr>
        <w:t>П</w:t>
      </w:r>
      <w:r w:rsidR="005C2874" w:rsidRPr="00ED29C4">
        <w:rPr>
          <w:lang w:eastAsia="en-US"/>
        </w:rPr>
        <w:t>ластификаторов</w:t>
      </w:r>
    </w:p>
    <w:p w:rsidR="005C2874" w:rsidRPr="00ED29C4" w:rsidRDefault="00C66A4C" w:rsidP="006D4ECE">
      <w:pPr>
        <w:numPr>
          <w:ilvl w:val="0"/>
          <w:numId w:val="109"/>
        </w:numPr>
        <w:spacing w:after="200" w:line="276" w:lineRule="auto"/>
        <w:rPr>
          <w:lang w:eastAsia="en-US"/>
        </w:rPr>
      </w:pPr>
      <w:r w:rsidRPr="00ED29C4">
        <w:rPr>
          <w:lang w:eastAsia="en-US"/>
        </w:rPr>
        <w:t>К</w:t>
      </w:r>
      <w:r w:rsidR="005C2874" w:rsidRPr="00ED29C4">
        <w:rPr>
          <w:lang w:eastAsia="en-US"/>
        </w:rPr>
        <w:t>расителей</w:t>
      </w:r>
    </w:p>
    <w:p w:rsidR="005C2874" w:rsidRPr="00ED29C4" w:rsidRDefault="005C2874" w:rsidP="005C2874">
      <w:pPr>
        <w:rPr>
          <w:lang w:eastAsia="en-US"/>
        </w:rPr>
      </w:pPr>
      <w:r w:rsidRPr="00ED29C4">
        <w:rPr>
          <w:lang w:eastAsia="en-US"/>
        </w:rPr>
        <w:t>2.Отметьте правильный ответ</w:t>
      </w:r>
    </w:p>
    <w:p w:rsidR="005C2874" w:rsidRPr="00ED29C4" w:rsidRDefault="005C2874" w:rsidP="005C2874">
      <w:pPr>
        <w:rPr>
          <w:lang w:eastAsia="en-US"/>
        </w:rPr>
      </w:pPr>
      <w:r w:rsidRPr="00ED29C4">
        <w:rPr>
          <w:lang w:eastAsia="en-US"/>
        </w:rPr>
        <w:t>Вещества, которые придают пластмассам повышенную стойкость, называются:</w:t>
      </w:r>
    </w:p>
    <w:p w:rsidR="005C2874" w:rsidRPr="00ED29C4" w:rsidRDefault="00C66A4C" w:rsidP="006D4ECE">
      <w:pPr>
        <w:numPr>
          <w:ilvl w:val="0"/>
          <w:numId w:val="110"/>
        </w:numPr>
        <w:spacing w:after="200" w:line="276" w:lineRule="auto"/>
        <w:rPr>
          <w:lang w:eastAsia="en-US"/>
        </w:rPr>
      </w:pPr>
      <w:r w:rsidRPr="00ED29C4">
        <w:rPr>
          <w:lang w:eastAsia="en-US"/>
        </w:rPr>
        <w:t>Н</w:t>
      </w:r>
      <w:r w:rsidR="005C2874" w:rsidRPr="00ED29C4">
        <w:rPr>
          <w:lang w:eastAsia="en-US"/>
        </w:rPr>
        <w:t>аполнителями</w:t>
      </w:r>
    </w:p>
    <w:p w:rsidR="005C2874" w:rsidRPr="00ED29C4" w:rsidRDefault="00C66A4C" w:rsidP="006D4ECE">
      <w:pPr>
        <w:numPr>
          <w:ilvl w:val="0"/>
          <w:numId w:val="110"/>
        </w:numPr>
        <w:spacing w:after="200" w:line="276" w:lineRule="auto"/>
        <w:rPr>
          <w:lang w:eastAsia="en-US"/>
        </w:rPr>
      </w:pPr>
      <w:r w:rsidRPr="00ED29C4">
        <w:rPr>
          <w:lang w:eastAsia="en-US"/>
        </w:rPr>
        <w:t>С</w:t>
      </w:r>
      <w:r w:rsidR="005C2874" w:rsidRPr="00ED29C4">
        <w:rPr>
          <w:lang w:eastAsia="en-US"/>
        </w:rPr>
        <w:t>вязующими</w:t>
      </w:r>
    </w:p>
    <w:p w:rsidR="005C2874" w:rsidRPr="00ED29C4" w:rsidRDefault="00C66A4C" w:rsidP="006D4ECE">
      <w:pPr>
        <w:numPr>
          <w:ilvl w:val="0"/>
          <w:numId w:val="110"/>
        </w:numPr>
        <w:spacing w:after="200" w:line="276" w:lineRule="auto"/>
        <w:rPr>
          <w:lang w:eastAsia="en-US"/>
        </w:rPr>
      </w:pPr>
      <w:r w:rsidRPr="00ED29C4">
        <w:rPr>
          <w:lang w:eastAsia="en-US"/>
        </w:rPr>
        <w:lastRenderedPageBreak/>
        <w:t>П</w:t>
      </w:r>
      <w:r w:rsidR="005C2874" w:rsidRPr="00ED29C4">
        <w:rPr>
          <w:lang w:eastAsia="en-US"/>
        </w:rPr>
        <w:t>ластификаторами</w:t>
      </w:r>
    </w:p>
    <w:p w:rsidR="005C2874" w:rsidRPr="00ED29C4" w:rsidRDefault="00C66A4C" w:rsidP="006D4ECE">
      <w:pPr>
        <w:numPr>
          <w:ilvl w:val="0"/>
          <w:numId w:val="110"/>
        </w:numPr>
        <w:spacing w:after="200" w:line="276" w:lineRule="auto"/>
        <w:rPr>
          <w:lang w:eastAsia="en-US"/>
        </w:rPr>
      </w:pPr>
      <w:r w:rsidRPr="00ED29C4">
        <w:rPr>
          <w:lang w:eastAsia="en-US"/>
        </w:rPr>
        <w:t>К</w:t>
      </w:r>
      <w:r w:rsidR="005C2874" w:rsidRPr="00ED29C4">
        <w:rPr>
          <w:lang w:eastAsia="en-US"/>
        </w:rPr>
        <w:t>расителями</w:t>
      </w:r>
    </w:p>
    <w:p w:rsidR="005C2874" w:rsidRPr="00ED29C4" w:rsidRDefault="005C2874" w:rsidP="005C2874">
      <w:pPr>
        <w:rPr>
          <w:lang w:eastAsia="en-US"/>
        </w:rPr>
      </w:pPr>
      <w:r w:rsidRPr="00ED29C4">
        <w:rPr>
          <w:lang w:eastAsia="en-US"/>
        </w:rPr>
        <w:t>3.Отметьте правильный ответ</w:t>
      </w:r>
    </w:p>
    <w:p w:rsidR="005C2874" w:rsidRPr="00ED29C4" w:rsidRDefault="005C2874" w:rsidP="005C2874">
      <w:pPr>
        <w:rPr>
          <w:lang w:eastAsia="en-US"/>
        </w:rPr>
      </w:pPr>
      <w:r w:rsidRPr="00ED29C4">
        <w:rPr>
          <w:lang w:eastAsia="en-US"/>
        </w:rPr>
        <w:t>Назначение смазывающих веществ:</w:t>
      </w:r>
    </w:p>
    <w:p w:rsidR="005C2874" w:rsidRPr="00ED29C4" w:rsidRDefault="00C66A4C" w:rsidP="006D4ECE">
      <w:pPr>
        <w:numPr>
          <w:ilvl w:val="0"/>
          <w:numId w:val="111"/>
        </w:numPr>
        <w:spacing w:after="200" w:line="276" w:lineRule="auto"/>
        <w:rPr>
          <w:lang w:eastAsia="en-US"/>
        </w:rPr>
      </w:pPr>
      <w:r w:rsidRPr="00ED29C4">
        <w:rPr>
          <w:lang w:eastAsia="en-US"/>
        </w:rPr>
        <w:t>П</w:t>
      </w:r>
      <w:r w:rsidR="005C2874" w:rsidRPr="00ED29C4">
        <w:rPr>
          <w:lang w:eastAsia="en-US"/>
        </w:rPr>
        <w:t>овышают коррозионную стойкость</w:t>
      </w:r>
    </w:p>
    <w:p w:rsidR="005C2874" w:rsidRPr="00ED29C4" w:rsidRDefault="00C66A4C" w:rsidP="006D4ECE">
      <w:pPr>
        <w:numPr>
          <w:ilvl w:val="0"/>
          <w:numId w:val="111"/>
        </w:numPr>
        <w:spacing w:after="200" w:line="276" w:lineRule="auto"/>
        <w:rPr>
          <w:lang w:eastAsia="en-US"/>
        </w:rPr>
      </w:pPr>
      <w:r w:rsidRPr="00ED29C4">
        <w:rPr>
          <w:lang w:eastAsia="en-US"/>
        </w:rPr>
        <w:t>П</w:t>
      </w:r>
      <w:r w:rsidR="005C2874" w:rsidRPr="00ED29C4">
        <w:rPr>
          <w:lang w:eastAsia="en-US"/>
        </w:rPr>
        <w:t>овышает пластичность</w:t>
      </w:r>
    </w:p>
    <w:p w:rsidR="005C2874" w:rsidRPr="00ED29C4" w:rsidRDefault="00C66A4C" w:rsidP="006D4ECE">
      <w:pPr>
        <w:numPr>
          <w:ilvl w:val="0"/>
          <w:numId w:val="111"/>
        </w:numPr>
        <w:spacing w:after="200" w:line="276" w:lineRule="auto"/>
        <w:rPr>
          <w:lang w:eastAsia="en-US"/>
        </w:rPr>
      </w:pPr>
      <w:r w:rsidRPr="00ED29C4">
        <w:rPr>
          <w:lang w:eastAsia="en-US"/>
        </w:rPr>
        <w:t>У</w:t>
      </w:r>
      <w:r w:rsidR="005C2874" w:rsidRPr="00ED29C4">
        <w:rPr>
          <w:lang w:eastAsia="en-US"/>
        </w:rPr>
        <w:t>страняет прилипание</w:t>
      </w:r>
    </w:p>
    <w:p w:rsidR="005C2874" w:rsidRPr="00ED29C4" w:rsidRDefault="00C66A4C" w:rsidP="006D4ECE">
      <w:pPr>
        <w:numPr>
          <w:ilvl w:val="0"/>
          <w:numId w:val="111"/>
        </w:numPr>
        <w:spacing w:after="200" w:line="276" w:lineRule="auto"/>
        <w:rPr>
          <w:lang w:eastAsia="en-US"/>
        </w:rPr>
      </w:pPr>
      <w:r w:rsidRPr="00ED29C4">
        <w:rPr>
          <w:lang w:eastAsia="en-US"/>
        </w:rPr>
        <w:t>У</w:t>
      </w:r>
      <w:r w:rsidR="005C2874" w:rsidRPr="00ED29C4">
        <w:rPr>
          <w:lang w:eastAsia="en-US"/>
        </w:rPr>
        <w:t>дешевляют стойкость</w:t>
      </w:r>
    </w:p>
    <w:p w:rsidR="005C2874" w:rsidRPr="00ED29C4" w:rsidRDefault="005C2874" w:rsidP="005C2874">
      <w:pPr>
        <w:rPr>
          <w:lang w:eastAsia="en-US"/>
        </w:rPr>
      </w:pPr>
      <w:r w:rsidRPr="00ED29C4">
        <w:rPr>
          <w:lang w:eastAsia="en-US"/>
        </w:rPr>
        <w:t>4.Отметьте правильный ответ</w:t>
      </w:r>
    </w:p>
    <w:p w:rsidR="005C2874" w:rsidRPr="00ED29C4" w:rsidRDefault="005C2874" w:rsidP="005C2874">
      <w:pPr>
        <w:rPr>
          <w:lang w:eastAsia="en-US"/>
        </w:rPr>
      </w:pPr>
      <w:r w:rsidRPr="00ED29C4">
        <w:rPr>
          <w:lang w:eastAsia="en-US"/>
        </w:rPr>
        <w:t>На основе</w:t>
      </w:r>
      <w:r w:rsidR="00C66A4C" w:rsidRPr="00ED29C4">
        <w:rPr>
          <w:lang w:eastAsia="en-US"/>
        </w:rPr>
        <w:t xml:space="preserve"> конденсационных смол получают</w:t>
      </w:r>
      <w:r w:rsidRPr="00ED29C4">
        <w:rPr>
          <w:lang w:eastAsia="en-US"/>
        </w:rPr>
        <w:t xml:space="preserve"> пластмассы.</w:t>
      </w:r>
    </w:p>
    <w:p w:rsidR="005C2874" w:rsidRPr="00ED29C4" w:rsidRDefault="00C66A4C" w:rsidP="006D4ECE">
      <w:pPr>
        <w:numPr>
          <w:ilvl w:val="0"/>
          <w:numId w:val="112"/>
        </w:numPr>
        <w:spacing w:after="200" w:line="276" w:lineRule="auto"/>
        <w:rPr>
          <w:lang w:eastAsia="en-US"/>
        </w:rPr>
      </w:pPr>
      <w:r w:rsidRPr="00ED29C4">
        <w:rPr>
          <w:lang w:eastAsia="en-US"/>
        </w:rPr>
        <w:t>Т</w:t>
      </w:r>
      <w:r w:rsidR="005C2874" w:rsidRPr="00ED29C4">
        <w:rPr>
          <w:lang w:eastAsia="en-US"/>
        </w:rPr>
        <w:t>ермореактивные</w:t>
      </w:r>
    </w:p>
    <w:p w:rsidR="005C2874" w:rsidRPr="00ED29C4" w:rsidRDefault="00C66A4C" w:rsidP="006D4ECE">
      <w:pPr>
        <w:numPr>
          <w:ilvl w:val="0"/>
          <w:numId w:val="112"/>
        </w:numPr>
        <w:spacing w:after="200" w:line="276" w:lineRule="auto"/>
        <w:rPr>
          <w:lang w:eastAsia="en-US"/>
        </w:rPr>
      </w:pPr>
      <w:r w:rsidRPr="00ED29C4">
        <w:rPr>
          <w:lang w:eastAsia="en-US"/>
        </w:rPr>
        <w:t>Т</w:t>
      </w:r>
      <w:r w:rsidR="005C2874" w:rsidRPr="00ED29C4">
        <w:rPr>
          <w:lang w:eastAsia="en-US"/>
        </w:rPr>
        <w:t>ермопластичные</w:t>
      </w:r>
    </w:p>
    <w:p w:rsidR="005C2874" w:rsidRPr="00ED29C4" w:rsidRDefault="00C66A4C" w:rsidP="006D4ECE">
      <w:pPr>
        <w:numPr>
          <w:ilvl w:val="0"/>
          <w:numId w:val="112"/>
        </w:numPr>
        <w:spacing w:after="200" w:line="276" w:lineRule="auto"/>
        <w:rPr>
          <w:lang w:eastAsia="en-US"/>
        </w:rPr>
      </w:pPr>
      <w:r w:rsidRPr="00ED29C4">
        <w:rPr>
          <w:lang w:eastAsia="en-US"/>
        </w:rPr>
        <w:t>П</w:t>
      </w:r>
      <w:r w:rsidR="005C2874" w:rsidRPr="00ED29C4">
        <w:rPr>
          <w:lang w:eastAsia="en-US"/>
        </w:rPr>
        <w:t>ростые</w:t>
      </w:r>
    </w:p>
    <w:p w:rsidR="005C2874" w:rsidRPr="00ED29C4" w:rsidRDefault="00C66A4C" w:rsidP="006D4ECE">
      <w:pPr>
        <w:numPr>
          <w:ilvl w:val="0"/>
          <w:numId w:val="112"/>
        </w:numPr>
        <w:spacing w:after="200" w:line="276" w:lineRule="auto"/>
        <w:rPr>
          <w:lang w:eastAsia="en-US"/>
        </w:rPr>
      </w:pPr>
      <w:r w:rsidRPr="00ED29C4">
        <w:rPr>
          <w:lang w:eastAsia="en-US"/>
        </w:rPr>
        <w:t>С</w:t>
      </w:r>
      <w:r w:rsidR="005C2874" w:rsidRPr="00ED29C4">
        <w:rPr>
          <w:lang w:eastAsia="en-US"/>
        </w:rPr>
        <w:t>ложные</w:t>
      </w:r>
    </w:p>
    <w:p w:rsidR="005C2874" w:rsidRPr="00ED29C4" w:rsidRDefault="005C2874" w:rsidP="005C2874">
      <w:pPr>
        <w:rPr>
          <w:lang w:eastAsia="en-US"/>
        </w:rPr>
      </w:pPr>
      <w:r w:rsidRPr="00ED29C4">
        <w:rPr>
          <w:lang w:eastAsia="en-US"/>
        </w:rPr>
        <w:t>5.Отметьте правильный ответ</w:t>
      </w:r>
    </w:p>
    <w:p w:rsidR="005C2874" w:rsidRPr="00ED29C4" w:rsidRDefault="005C2874" w:rsidP="005C2874">
      <w:pPr>
        <w:rPr>
          <w:lang w:eastAsia="en-US"/>
        </w:rPr>
      </w:pPr>
      <w:r w:rsidRPr="00ED29C4">
        <w:rPr>
          <w:lang w:eastAsia="en-US"/>
        </w:rPr>
        <w:t>Химический процесс соединения мономеров в макромолекулу называется:</w:t>
      </w:r>
    </w:p>
    <w:p w:rsidR="005C2874" w:rsidRPr="00ED29C4" w:rsidRDefault="00C66A4C" w:rsidP="006D4ECE">
      <w:pPr>
        <w:numPr>
          <w:ilvl w:val="0"/>
          <w:numId w:val="113"/>
        </w:numPr>
        <w:spacing w:after="200" w:line="276" w:lineRule="auto"/>
        <w:rPr>
          <w:lang w:eastAsia="en-US"/>
        </w:rPr>
      </w:pPr>
      <w:r w:rsidRPr="00ED29C4">
        <w:rPr>
          <w:lang w:eastAsia="en-US"/>
        </w:rPr>
        <w:t>П</w:t>
      </w:r>
      <w:r w:rsidR="005C2874" w:rsidRPr="00ED29C4">
        <w:rPr>
          <w:lang w:eastAsia="en-US"/>
        </w:rPr>
        <w:t>оликонденсация</w:t>
      </w:r>
    </w:p>
    <w:p w:rsidR="005C2874" w:rsidRPr="00ED29C4" w:rsidRDefault="00C66A4C" w:rsidP="006D4ECE">
      <w:pPr>
        <w:numPr>
          <w:ilvl w:val="0"/>
          <w:numId w:val="113"/>
        </w:numPr>
        <w:spacing w:after="200" w:line="276" w:lineRule="auto"/>
        <w:rPr>
          <w:lang w:eastAsia="en-US"/>
        </w:rPr>
      </w:pPr>
      <w:r w:rsidRPr="00ED29C4">
        <w:rPr>
          <w:lang w:eastAsia="en-US"/>
        </w:rPr>
        <w:t>Х</w:t>
      </w:r>
      <w:r w:rsidR="005C2874" w:rsidRPr="00ED29C4">
        <w:rPr>
          <w:lang w:eastAsia="en-US"/>
        </w:rPr>
        <w:t>имическая реакция</w:t>
      </w:r>
    </w:p>
    <w:p w:rsidR="005C2874" w:rsidRPr="00ED29C4" w:rsidRDefault="00C66A4C" w:rsidP="006D4ECE">
      <w:pPr>
        <w:numPr>
          <w:ilvl w:val="0"/>
          <w:numId w:val="113"/>
        </w:numPr>
        <w:spacing w:after="200" w:line="276" w:lineRule="auto"/>
        <w:rPr>
          <w:lang w:eastAsia="en-US"/>
        </w:rPr>
      </w:pPr>
      <w:r w:rsidRPr="00ED29C4">
        <w:rPr>
          <w:lang w:eastAsia="en-US"/>
        </w:rPr>
        <w:t>П</w:t>
      </w:r>
      <w:r w:rsidR="005C2874" w:rsidRPr="00ED29C4">
        <w:rPr>
          <w:lang w:eastAsia="en-US"/>
        </w:rPr>
        <w:t>олимеризация</w:t>
      </w:r>
    </w:p>
    <w:p w:rsidR="005C2874" w:rsidRPr="00ED29C4" w:rsidRDefault="00C66A4C" w:rsidP="006D4ECE">
      <w:pPr>
        <w:numPr>
          <w:ilvl w:val="0"/>
          <w:numId w:val="113"/>
        </w:numPr>
        <w:spacing w:after="200" w:line="276" w:lineRule="auto"/>
        <w:rPr>
          <w:lang w:eastAsia="en-US"/>
        </w:rPr>
      </w:pPr>
      <w:r w:rsidRPr="00ED29C4">
        <w:rPr>
          <w:lang w:eastAsia="en-US"/>
        </w:rPr>
        <w:t>П</w:t>
      </w:r>
      <w:r w:rsidR="005C2874" w:rsidRPr="00ED29C4">
        <w:rPr>
          <w:lang w:eastAsia="en-US"/>
        </w:rPr>
        <w:t>олимолекуляция</w:t>
      </w:r>
    </w:p>
    <w:p w:rsidR="005C2874" w:rsidRPr="00ED29C4" w:rsidRDefault="005C2874" w:rsidP="005C2874">
      <w:pPr>
        <w:rPr>
          <w:lang w:eastAsia="en-US"/>
        </w:rPr>
      </w:pPr>
      <w:r w:rsidRPr="00ED29C4">
        <w:rPr>
          <w:lang w:eastAsia="en-US"/>
        </w:rPr>
        <w:t>6.Отметьте правильный ответ</w:t>
      </w:r>
    </w:p>
    <w:p w:rsidR="005C2874" w:rsidRPr="00ED29C4" w:rsidRDefault="005C2874" w:rsidP="005C2874">
      <w:pPr>
        <w:rPr>
          <w:lang w:eastAsia="en-US"/>
        </w:rPr>
      </w:pPr>
      <w:r w:rsidRPr="00ED29C4">
        <w:rPr>
          <w:lang w:eastAsia="en-US"/>
        </w:rPr>
        <w:t>Наполнит</w:t>
      </w:r>
      <w:r w:rsidR="00C66A4C" w:rsidRPr="00ED29C4">
        <w:rPr>
          <w:lang w:eastAsia="en-US"/>
        </w:rPr>
        <w:t xml:space="preserve">ели по своему строению делятся </w:t>
      </w:r>
      <w:r w:rsidRPr="00ED29C4">
        <w:rPr>
          <w:lang w:eastAsia="en-US"/>
        </w:rPr>
        <w:t>на группы:</w:t>
      </w:r>
    </w:p>
    <w:p w:rsidR="005C2874" w:rsidRPr="00ED29C4" w:rsidRDefault="00C66A4C" w:rsidP="006D4ECE">
      <w:pPr>
        <w:numPr>
          <w:ilvl w:val="0"/>
          <w:numId w:val="114"/>
        </w:numPr>
        <w:spacing w:after="200" w:line="276" w:lineRule="auto"/>
        <w:rPr>
          <w:lang w:eastAsia="en-US"/>
        </w:rPr>
      </w:pPr>
      <w:r w:rsidRPr="00ED29C4">
        <w:rPr>
          <w:lang w:eastAsia="en-US"/>
        </w:rPr>
        <w:t>С</w:t>
      </w:r>
      <w:r w:rsidR="005C2874" w:rsidRPr="00ED29C4">
        <w:rPr>
          <w:lang w:eastAsia="en-US"/>
        </w:rPr>
        <w:t>мазывающие, связующие, красители</w:t>
      </w:r>
    </w:p>
    <w:p w:rsidR="005C2874" w:rsidRPr="00ED29C4" w:rsidRDefault="00C66A4C" w:rsidP="006D4ECE">
      <w:pPr>
        <w:numPr>
          <w:ilvl w:val="0"/>
          <w:numId w:val="114"/>
        </w:numPr>
        <w:spacing w:after="200" w:line="276" w:lineRule="auto"/>
        <w:rPr>
          <w:lang w:eastAsia="en-US"/>
        </w:rPr>
      </w:pPr>
      <w:r w:rsidRPr="00ED29C4">
        <w:rPr>
          <w:lang w:eastAsia="en-US"/>
        </w:rPr>
        <w:t>П</w:t>
      </w:r>
      <w:r w:rsidR="005C2874" w:rsidRPr="00ED29C4">
        <w:rPr>
          <w:lang w:eastAsia="en-US"/>
        </w:rPr>
        <w:t>ластификаторы, простые, сложные</w:t>
      </w:r>
    </w:p>
    <w:p w:rsidR="005C2874" w:rsidRPr="00ED29C4" w:rsidRDefault="00C66A4C" w:rsidP="006D4ECE">
      <w:pPr>
        <w:numPr>
          <w:ilvl w:val="0"/>
          <w:numId w:val="114"/>
        </w:numPr>
        <w:spacing w:after="200" w:line="276" w:lineRule="auto"/>
        <w:rPr>
          <w:lang w:eastAsia="en-US"/>
        </w:rPr>
      </w:pPr>
      <w:r w:rsidRPr="00ED29C4">
        <w:rPr>
          <w:lang w:eastAsia="en-US"/>
        </w:rPr>
        <w:t>О</w:t>
      </w:r>
      <w:r w:rsidR="005C2874" w:rsidRPr="00ED29C4">
        <w:rPr>
          <w:lang w:eastAsia="en-US"/>
        </w:rPr>
        <w:t>рганические, минеральные, слоистые</w:t>
      </w:r>
    </w:p>
    <w:p w:rsidR="005C2874" w:rsidRPr="00ED29C4" w:rsidRDefault="00C66A4C" w:rsidP="006D4ECE">
      <w:pPr>
        <w:numPr>
          <w:ilvl w:val="0"/>
          <w:numId w:val="114"/>
        </w:numPr>
        <w:spacing w:after="200" w:line="276" w:lineRule="auto"/>
        <w:rPr>
          <w:lang w:eastAsia="en-US"/>
        </w:rPr>
      </w:pPr>
      <w:r w:rsidRPr="00ED29C4">
        <w:rPr>
          <w:lang w:eastAsia="en-US"/>
        </w:rPr>
        <w:t>П</w:t>
      </w:r>
      <w:r w:rsidR="005C2874" w:rsidRPr="00ED29C4">
        <w:rPr>
          <w:lang w:eastAsia="en-US"/>
        </w:rPr>
        <w:t>орошковые, листовые, волокнистые</w:t>
      </w:r>
    </w:p>
    <w:p w:rsidR="005C2874" w:rsidRPr="00ED29C4" w:rsidRDefault="005C2874" w:rsidP="005C2874">
      <w:pPr>
        <w:rPr>
          <w:lang w:eastAsia="en-US"/>
        </w:rPr>
      </w:pPr>
      <w:r w:rsidRPr="00ED29C4">
        <w:rPr>
          <w:lang w:eastAsia="en-US"/>
        </w:rPr>
        <w:t>7.Отметьте правильный ответ</w:t>
      </w:r>
    </w:p>
    <w:p w:rsidR="005C2874" w:rsidRPr="00ED29C4" w:rsidRDefault="005C2874" w:rsidP="005C2874">
      <w:pPr>
        <w:rPr>
          <w:lang w:eastAsia="en-US"/>
        </w:rPr>
      </w:pPr>
      <w:r w:rsidRPr="00ED29C4">
        <w:rPr>
          <w:lang w:eastAsia="en-US"/>
        </w:rPr>
        <w:t>Золото и платину по коррозионной стойкости превосходит:</w:t>
      </w:r>
    </w:p>
    <w:p w:rsidR="005C2874" w:rsidRPr="00ED29C4" w:rsidRDefault="00C66A4C" w:rsidP="006D4ECE">
      <w:pPr>
        <w:numPr>
          <w:ilvl w:val="0"/>
          <w:numId w:val="115"/>
        </w:numPr>
        <w:spacing w:after="200" w:line="276" w:lineRule="auto"/>
        <w:rPr>
          <w:lang w:eastAsia="en-US"/>
        </w:rPr>
      </w:pPr>
      <w:r w:rsidRPr="00ED29C4">
        <w:rPr>
          <w:lang w:eastAsia="en-US"/>
        </w:rPr>
        <w:t>Ф</w:t>
      </w:r>
      <w:r w:rsidR="005C2874" w:rsidRPr="00ED29C4">
        <w:rPr>
          <w:lang w:eastAsia="en-US"/>
        </w:rPr>
        <w:t>торопласт</w:t>
      </w:r>
    </w:p>
    <w:p w:rsidR="005C2874" w:rsidRPr="00ED29C4" w:rsidRDefault="00C66A4C" w:rsidP="006D4ECE">
      <w:pPr>
        <w:numPr>
          <w:ilvl w:val="0"/>
          <w:numId w:val="115"/>
        </w:numPr>
        <w:spacing w:after="200" w:line="276" w:lineRule="auto"/>
        <w:rPr>
          <w:lang w:eastAsia="en-US"/>
        </w:rPr>
      </w:pPr>
      <w:r w:rsidRPr="00ED29C4">
        <w:rPr>
          <w:lang w:eastAsia="en-US"/>
        </w:rPr>
        <w:t>П</w:t>
      </w:r>
      <w:r w:rsidR="005C2874" w:rsidRPr="00ED29C4">
        <w:rPr>
          <w:lang w:eastAsia="en-US"/>
        </w:rPr>
        <w:t>олиэтилен</w:t>
      </w:r>
    </w:p>
    <w:p w:rsidR="005C2874" w:rsidRPr="00ED29C4" w:rsidRDefault="00C66A4C" w:rsidP="006D4ECE">
      <w:pPr>
        <w:numPr>
          <w:ilvl w:val="0"/>
          <w:numId w:val="115"/>
        </w:numPr>
        <w:spacing w:after="200" w:line="276" w:lineRule="auto"/>
        <w:rPr>
          <w:lang w:eastAsia="en-US"/>
        </w:rPr>
      </w:pPr>
      <w:r w:rsidRPr="00ED29C4">
        <w:rPr>
          <w:lang w:eastAsia="en-US"/>
        </w:rPr>
        <w:t>К</w:t>
      </w:r>
      <w:r w:rsidR="005C2874" w:rsidRPr="00ED29C4">
        <w:rPr>
          <w:lang w:eastAsia="en-US"/>
        </w:rPr>
        <w:t>апрон</w:t>
      </w:r>
    </w:p>
    <w:p w:rsidR="005C2874" w:rsidRPr="00ED29C4" w:rsidRDefault="00C66A4C" w:rsidP="006D4ECE">
      <w:pPr>
        <w:numPr>
          <w:ilvl w:val="0"/>
          <w:numId w:val="115"/>
        </w:numPr>
        <w:spacing w:after="200" w:line="276" w:lineRule="auto"/>
        <w:rPr>
          <w:lang w:eastAsia="en-US"/>
        </w:rPr>
      </w:pPr>
      <w:r w:rsidRPr="00ED29C4">
        <w:rPr>
          <w:lang w:eastAsia="en-US"/>
        </w:rPr>
        <w:t>Ф</w:t>
      </w:r>
      <w:r w:rsidR="005C2874" w:rsidRPr="00ED29C4">
        <w:rPr>
          <w:lang w:eastAsia="en-US"/>
        </w:rPr>
        <w:t>енопласт</w:t>
      </w:r>
    </w:p>
    <w:p w:rsidR="005C2874" w:rsidRPr="00ED29C4" w:rsidRDefault="005C2874" w:rsidP="005C2874">
      <w:pPr>
        <w:rPr>
          <w:lang w:eastAsia="en-US"/>
        </w:rPr>
      </w:pPr>
      <w:r w:rsidRPr="00ED29C4">
        <w:rPr>
          <w:lang w:eastAsia="en-US"/>
        </w:rPr>
        <w:t>8.Отметьте правильный ответ</w:t>
      </w:r>
    </w:p>
    <w:p w:rsidR="005C2874" w:rsidRPr="00ED29C4" w:rsidRDefault="005C2874" w:rsidP="005C2874">
      <w:pPr>
        <w:rPr>
          <w:lang w:eastAsia="en-US"/>
        </w:rPr>
      </w:pPr>
      <w:r w:rsidRPr="00ED29C4">
        <w:rPr>
          <w:lang w:eastAsia="en-US"/>
        </w:rPr>
        <w:lastRenderedPageBreak/>
        <w:t>Органическое стекло состоит из следующего полимера:</w:t>
      </w:r>
    </w:p>
    <w:p w:rsidR="005C2874" w:rsidRPr="00ED29C4" w:rsidRDefault="00C66A4C" w:rsidP="006D4ECE">
      <w:pPr>
        <w:numPr>
          <w:ilvl w:val="0"/>
          <w:numId w:val="116"/>
        </w:numPr>
        <w:spacing w:after="200" w:line="276" w:lineRule="auto"/>
        <w:rPr>
          <w:lang w:eastAsia="en-US"/>
        </w:rPr>
      </w:pPr>
      <w:r w:rsidRPr="00ED29C4">
        <w:rPr>
          <w:lang w:eastAsia="en-US"/>
        </w:rPr>
        <w:t>П</w:t>
      </w:r>
      <w:r w:rsidR="005C2874" w:rsidRPr="00ED29C4">
        <w:rPr>
          <w:lang w:eastAsia="en-US"/>
        </w:rPr>
        <w:t>олихлорвинила</w:t>
      </w:r>
    </w:p>
    <w:p w:rsidR="005C2874" w:rsidRPr="00ED29C4" w:rsidRDefault="00C66A4C" w:rsidP="006D4ECE">
      <w:pPr>
        <w:numPr>
          <w:ilvl w:val="0"/>
          <w:numId w:val="116"/>
        </w:numPr>
        <w:spacing w:after="200" w:line="276" w:lineRule="auto"/>
        <w:rPr>
          <w:lang w:eastAsia="en-US"/>
        </w:rPr>
      </w:pPr>
      <w:r w:rsidRPr="00ED29C4">
        <w:rPr>
          <w:lang w:eastAsia="en-US"/>
        </w:rPr>
        <w:t>П</w:t>
      </w:r>
      <w:r w:rsidR="005C2874" w:rsidRPr="00ED29C4">
        <w:rPr>
          <w:lang w:eastAsia="en-US"/>
        </w:rPr>
        <w:t>лексигласа</w:t>
      </w:r>
    </w:p>
    <w:p w:rsidR="005C2874" w:rsidRPr="00ED29C4" w:rsidRDefault="00C66A4C" w:rsidP="006D4ECE">
      <w:pPr>
        <w:numPr>
          <w:ilvl w:val="0"/>
          <w:numId w:val="116"/>
        </w:numPr>
        <w:spacing w:after="200" w:line="276" w:lineRule="auto"/>
        <w:rPr>
          <w:lang w:eastAsia="en-US"/>
        </w:rPr>
      </w:pPr>
      <w:r w:rsidRPr="00ED29C4">
        <w:rPr>
          <w:lang w:eastAsia="en-US"/>
        </w:rPr>
        <w:t>П</w:t>
      </w:r>
      <w:r w:rsidR="005C2874" w:rsidRPr="00ED29C4">
        <w:rPr>
          <w:lang w:eastAsia="en-US"/>
        </w:rPr>
        <w:t>олиметилметакрилата</w:t>
      </w:r>
    </w:p>
    <w:p w:rsidR="005C2874" w:rsidRPr="00ED29C4" w:rsidRDefault="00C66A4C" w:rsidP="006D4ECE">
      <w:pPr>
        <w:numPr>
          <w:ilvl w:val="0"/>
          <w:numId w:val="116"/>
        </w:numPr>
        <w:spacing w:after="200" w:line="276" w:lineRule="auto"/>
        <w:rPr>
          <w:lang w:eastAsia="en-US"/>
        </w:rPr>
      </w:pPr>
      <w:r w:rsidRPr="00ED29C4">
        <w:rPr>
          <w:lang w:eastAsia="en-US"/>
        </w:rPr>
        <w:t>П</w:t>
      </w:r>
      <w:r w:rsidR="005C2874" w:rsidRPr="00ED29C4">
        <w:rPr>
          <w:lang w:eastAsia="en-US"/>
        </w:rPr>
        <w:t>ластиката</w:t>
      </w:r>
    </w:p>
    <w:p w:rsidR="005C2874" w:rsidRPr="00ED29C4" w:rsidRDefault="005C2874" w:rsidP="005C2874">
      <w:pPr>
        <w:rPr>
          <w:lang w:eastAsia="en-US"/>
        </w:rPr>
      </w:pPr>
      <w:r w:rsidRPr="00ED29C4">
        <w:rPr>
          <w:lang w:eastAsia="en-US"/>
        </w:rPr>
        <w:t>9.Отметьте правильный ответ</w:t>
      </w:r>
    </w:p>
    <w:p w:rsidR="005C2874" w:rsidRPr="00ED29C4" w:rsidRDefault="005C2874" w:rsidP="005C2874">
      <w:pPr>
        <w:rPr>
          <w:lang w:eastAsia="en-US"/>
        </w:rPr>
      </w:pPr>
      <w:r w:rsidRPr="00ED29C4">
        <w:rPr>
          <w:lang w:eastAsia="en-US"/>
        </w:rPr>
        <w:t xml:space="preserve">Антифрикционные сплавы может заменить: </w:t>
      </w:r>
    </w:p>
    <w:p w:rsidR="005C2874" w:rsidRPr="00ED29C4" w:rsidRDefault="00C66A4C" w:rsidP="006D4ECE">
      <w:pPr>
        <w:numPr>
          <w:ilvl w:val="0"/>
          <w:numId w:val="117"/>
        </w:numPr>
        <w:spacing w:after="200" w:line="276" w:lineRule="auto"/>
        <w:rPr>
          <w:lang w:eastAsia="en-US"/>
        </w:rPr>
      </w:pPr>
      <w:r w:rsidRPr="00ED29C4">
        <w:rPr>
          <w:lang w:eastAsia="en-US"/>
        </w:rPr>
        <w:t>К</w:t>
      </w:r>
      <w:r w:rsidR="005C2874" w:rsidRPr="00ED29C4">
        <w:rPr>
          <w:lang w:eastAsia="en-US"/>
        </w:rPr>
        <w:t>апрон</w:t>
      </w:r>
    </w:p>
    <w:p w:rsidR="005C2874" w:rsidRPr="00ED29C4" w:rsidRDefault="00C66A4C" w:rsidP="006D4ECE">
      <w:pPr>
        <w:numPr>
          <w:ilvl w:val="0"/>
          <w:numId w:val="117"/>
        </w:numPr>
        <w:spacing w:after="200" w:line="276" w:lineRule="auto"/>
        <w:rPr>
          <w:lang w:eastAsia="en-US"/>
        </w:rPr>
      </w:pPr>
      <w:r w:rsidRPr="00ED29C4">
        <w:rPr>
          <w:lang w:eastAsia="en-US"/>
        </w:rPr>
        <w:t>Ф</w:t>
      </w:r>
      <w:r w:rsidR="005C2874" w:rsidRPr="00ED29C4">
        <w:rPr>
          <w:lang w:eastAsia="en-US"/>
        </w:rPr>
        <w:t>торопласт</w:t>
      </w:r>
    </w:p>
    <w:p w:rsidR="005C2874" w:rsidRPr="00ED29C4" w:rsidRDefault="00C66A4C" w:rsidP="006D4ECE">
      <w:pPr>
        <w:numPr>
          <w:ilvl w:val="0"/>
          <w:numId w:val="117"/>
        </w:numPr>
        <w:spacing w:after="200" w:line="276" w:lineRule="auto"/>
        <w:rPr>
          <w:lang w:eastAsia="en-US"/>
        </w:rPr>
      </w:pPr>
      <w:r w:rsidRPr="00ED29C4">
        <w:rPr>
          <w:lang w:eastAsia="en-US"/>
        </w:rPr>
        <w:t>П</w:t>
      </w:r>
      <w:r w:rsidR="005C2874" w:rsidRPr="00ED29C4">
        <w:rPr>
          <w:lang w:eastAsia="en-US"/>
        </w:rPr>
        <w:t>лексиглас</w:t>
      </w:r>
    </w:p>
    <w:p w:rsidR="005C2874" w:rsidRPr="00ED29C4" w:rsidRDefault="00C66A4C" w:rsidP="006D4ECE">
      <w:pPr>
        <w:numPr>
          <w:ilvl w:val="0"/>
          <w:numId w:val="117"/>
        </w:numPr>
        <w:spacing w:after="200" w:line="276" w:lineRule="auto"/>
        <w:rPr>
          <w:lang w:eastAsia="en-US"/>
        </w:rPr>
      </w:pPr>
      <w:r w:rsidRPr="00ED29C4">
        <w:rPr>
          <w:lang w:eastAsia="en-US"/>
        </w:rPr>
        <w:t>П</w:t>
      </w:r>
      <w:r w:rsidR="005C2874" w:rsidRPr="00ED29C4">
        <w:rPr>
          <w:lang w:eastAsia="en-US"/>
        </w:rPr>
        <w:t>олиэтилен</w:t>
      </w:r>
    </w:p>
    <w:p w:rsidR="005C2874" w:rsidRPr="00ED29C4" w:rsidRDefault="005C2874" w:rsidP="005C2874">
      <w:pPr>
        <w:rPr>
          <w:lang w:eastAsia="en-US"/>
        </w:rPr>
      </w:pPr>
      <w:r w:rsidRPr="00ED29C4">
        <w:rPr>
          <w:lang w:eastAsia="en-US"/>
        </w:rPr>
        <w:t>10.Отметьте правильный ответ</w:t>
      </w:r>
    </w:p>
    <w:p w:rsidR="005C2874" w:rsidRPr="00ED29C4" w:rsidRDefault="005C2874" w:rsidP="005C2874">
      <w:pPr>
        <w:rPr>
          <w:lang w:eastAsia="en-US"/>
        </w:rPr>
      </w:pPr>
      <w:r w:rsidRPr="00ED29C4">
        <w:rPr>
          <w:lang w:eastAsia="en-US"/>
        </w:rPr>
        <w:t>Термореактивных пластмассах связующими веществами являются:</w:t>
      </w:r>
    </w:p>
    <w:p w:rsidR="005C2874" w:rsidRPr="00ED29C4" w:rsidRDefault="00C66A4C" w:rsidP="006D4ECE">
      <w:pPr>
        <w:numPr>
          <w:ilvl w:val="0"/>
          <w:numId w:val="118"/>
        </w:numPr>
        <w:spacing w:after="200" w:line="276" w:lineRule="auto"/>
        <w:rPr>
          <w:lang w:eastAsia="en-US"/>
        </w:rPr>
      </w:pPr>
      <w:r w:rsidRPr="00ED29C4">
        <w:rPr>
          <w:lang w:eastAsia="en-US"/>
        </w:rPr>
        <w:t>П</w:t>
      </w:r>
      <w:r w:rsidR="005C2874" w:rsidRPr="00ED29C4">
        <w:rPr>
          <w:lang w:eastAsia="en-US"/>
        </w:rPr>
        <w:t>риродные смолы</w:t>
      </w:r>
    </w:p>
    <w:p w:rsidR="005C2874" w:rsidRPr="00ED29C4" w:rsidRDefault="00C66A4C" w:rsidP="006D4ECE">
      <w:pPr>
        <w:numPr>
          <w:ilvl w:val="0"/>
          <w:numId w:val="118"/>
        </w:numPr>
        <w:spacing w:after="200" w:line="276" w:lineRule="auto"/>
        <w:rPr>
          <w:lang w:eastAsia="en-US"/>
        </w:rPr>
      </w:pPr>
      <w:r w:rsidRPr="00ED29C4">
        <w:rPr>
          <w:lang w:eastAsia="en-US"/>
        </w:rPr>
        <w:t>И</w:t>
      </w:r>
      <w:r w:rsidR="005C2874" w:rsidRPr="00ED29C4">
        <w:rPr>
          <w:lang w:eastAsia="en-US"/>
        </w:rPr>
        <w:t>скусственные смолы</w:t>
      </w:r>
    </w:p>
    <w:p w:rsidR="005C2874" w:rsidRPr="00ED29C4" w:rsidRDefault="00C66A4C" w:rsidP="006D4ECE">
      <w:pPr>
        <w:numPr>
          <w:ilvl w:val="0"/>
          <w:numId w:val="118"/>
        </w:numPr>
        <w:spacing w:after="200" w:line="276" w:lineRule="auto"/>
        <w:rPr>
          <w:lang w:eastAsia="en-US"/>
        </w:rPr>
      </w:pPr>
      <w:r w:rsidRPr="00ED29C4">
        <w:rPr>
          <w:lang w:eastAsia="en-US"/>
        </w:rPr>
        <w:t>Э</w:t>
      </w:r>
      <w:r w:rsidR="005C2874" w:rsidRPr="00ED29C4">
        <w:rPr>
          <w:lang w:eastAsia="en-US"/>
        </w:rPr>
        <w:t>фиры</w:t>
      </w:r>
    </w:p>
    <w:p w:rsidR="005C2874" w:rsidRPr="00ED29C4" w:rsidRDefault="00C66A4C" w:rsidP="006D4ECE">
      <w:pPr>
        <w:numPr>
          <w:ilvl w:val="0"/>
          <w:numId w:val="118"/>
        </w:numPr>
        <w:spacing w:after="200" w:line="276" w:lineRule="auto"/>
        <w:rPr>
          <w:lang w:eastAsia="en-US"/>
        </w:rPr>
      </w:pPr>
      <w:r w:rsidRPr="00ED29C4">
        <w:rPr>
          <w:lang w:eastAsia="en-US"/>
        </w:rPr>
        <w:t>Х</w:t>
      </w:r>
      <w:r w:rsidR="005C2874" w:rsidRPr="00ED29C4">
        <w:rPr>
          <w:lang w:eastAsia="en-US"/>
        </w:rPr>
        <w:t>лористые винилы</w:t>
      </w:r>
    </w:p>
    <w:p w:rsidR="005C2874" w:rsidRPr="00ED29C4" w:rsidRDefault="005C2874" w:rsidP="005C2874">
      <w:pPr>
        <w:rPr>
          <w:lang w:eastAsia="en-US"/>
        </w:rPr>
      </w:pPr>
      <w:r w:rsidRPr="00ED29C4">
        <w:rPr>
          <w:lang w:eastAsia="en-US"/>
        </w:rPr>
        <w:t>11.Отметьте правильный ответ</w:t>
      </w:r>
    </w:p>
    <w:p w:rsidR="005C2874" w:rsidRPr="00ED29C4" w:rsidRDefault="005C2874" w:rsidP="005C2874">
      <w:pPr>
        <w:rPr>
          <w:lang w:eastAsia="en-US"/>
        </w:rPr>
      </w:pPr>
      <w:r w:rsidRPr="00ED29C4">
        <w:rPr>
          <w:lang w:eastAsia="en-US"/>
        </w:rPr>
        <w:t>Кнопки сигналов изготавливают из:</w:t>
      </w:r>
    </w:p>
    <w:p w:rsidR="005C2874" w:rsidRPr="00ED29C4" w:rsidRDefault="00C66A4C" w:rsidP="006D4ECE">
      <w:pPr>
        <w:numPr>
          <w:ilvl w:val="0"/>
          <w:numId w:val="119"/>
        </w:numPr>
        <w:spacing w:after="200" w:line="276" w:lineRule="auto"/>
        <w:rPr>
          <w:lang w:eastAsia="en-US"/>
        </w:rPr>
      </w:pPr>
      <w:r w:rsidRPr="00ED29C4">
        <w:rPr>
          <w:lang w:eastAsia="en-US"/>
        </w:rPr>
        <w:t>Ф</w:t>
      </w:r>
      <w:r w:rsidR="005C2874" w:rsidRPr="00ED29C4">
        <w:rPr>
          <w:lang w:eastAsia="en-US"/>
        </w:rPr>
        <w:t>енопласты, где наполнитель древесная мука</w:t>
      </w:r>
    </w:p>
    <w:p w:rsidR="005C2874" w:rsidRPr="00ED29C4" w:rsidRDefault="00C66A4C" w:rsidP="006D4ECE">
      <w:pPr>
        <w:numPr>
          <w:ilvl w:val="0"/>
          <w:numId w:val="119"/>
        </w:numPr>
        <w:spacing w:after="200" w:line="276" w:lineRule="auto"/>
        <w:rPr>
          <w:lang w:eastAsia="en-US"/>
        </w:rPr>
      </w:pPr>
      <w:r w:rsidRPr="00ED29C4">
        <w:rPr>
          <w:lang w:eastAsia="en-US"/>
        </w:rPr>
        <w:t>А</w:t>
      </w:r>
      <w:r w:rsidR="005C2874" w:rsidRPr="00ED29C4">
        <w:rPr>
          <w:lang w:eastAsia="en-US"/>
        </w:rPr>
        <w:t>минопласты</w:t>
      </w:r>
    </w:p>
    <w:p w:rsidR="005C2874" w:rsidRPr="00ED29C4" w:rsidRDefault="00C66A4C" w:rsidP="006D4ECE">
      <w:pPr>
        <w:numPr>
          <w:ilvl w:val="0"/>
          <w:numId w:val="119"/>
        </w:numPr>
        <w:spacing w:after="200" w:line="276" w:lineRule="auto"/>
        <w:rPr>
          <w:lang w:eastAsia="en-US"/>
        </w:rPr>
      </w:pPr>
      <w:r w:rsidRPr="00ED29C4">
        <w:rPr>
          <w:lang w:eastAsia="en-US"/>
        </w:rPr>
        <w:t>Т</w:t>
      </w:r>
      <w:r w:rsidR="005C2874" w:rsidRPr="00ED29C4">
        <w:rPr>
          <w:lang w:eastAsia="en-US"/>
        </w:rPr>
        <w:t>екстолита</w:t>
      </w:r>
    </w:p>
    <w:p w:rsidR="005C2874" w:rsidRPr="00ED29C4" w:rsidRDefault="00C66A4C" w:rsidP="006D4ECE">
      <w:pPr>
        <w:numPr>
          <w:ilvl w:val="0"/>
          <w:numId w:val="119"/>
        </w:numPr>
        <w:spacing w:after="200" w:line="276" w:lineRule="auto"/>
        <w:rPr>
          <w:lang w:eastAsia="en-US"/>
        </w:rPr>
      </w:pPr>
      <w:r w:rsidRPr="00ED29C4">
        <w:rPr>
          <w:lang w:eastAsia="en-US"/>
        </w:rPr>
        <w:t>Ф</w:t>
      </w:r>
      <w:r w:rsidR="005C2874" w:rsidRPr="00ED29C4">
        <w:rPr>
          <w:lang w:eastAsia="en-US"/>
        </w:rPr>
        <w:t>енопласта с волокнистым наполнителем</w:t>
      </w:r>
    </w:p>
    <w:p w:rsidR="005C2874" w:rsidRPr="00ED29C4" w:rsidRDefault="005C2874" w:rsidP="005C2874">
      <w:pPr>
        <w:rPr>
          <w:lang w:eastAsia="en-US"/>
        </w:rPr>
      </w:pPr>
      <w:r w:rsidRPr="00ED29C4">
        <w:rPr>
          <w:lang w:eastAsia="en-US"/>
        </w:rPr>
        <w:t>12.Отметьте правильный ответ</w:t>
      </w:r>
    </w:p>
    <w:p w:rsidR="005C2874" w:rsidRPr="00ED29C4" w:rsidRDefault="005C2874" w:rsidP="005C2874">
      <w:pPr>
        <w:rPr>
          <w:lang w:eastAsia="en-US"/>
        </w:rPr>
      </w:pPr>
      <w:r w:rsidRPr="00ED29C4">
        <w:rPr>
          <w:lang w:eastAsia="en-US"/>
        </w:rPr>
        <w:t>Для изготовления деталей механизмов сцепления используют следующий пластик:</w:t>
      </w:r>
    </w:p>
    <w:p w:rsidR="005C2874" w:rsidRPr="00ED29C4" w:rsidRDefault="00C66A4C" w:rsidP="006D4ECE">
      <w:pPr>
        <w:numPr>
          <w:ilvl w:val="0"/>
          <w:numId w:val="120"/>
        </w:numPr>
        <w:spacing w:after="200" w:line="276" w:lineRule="auto"/>
        <w:rPr>
          <w:lang w:eastAsia="en-US"/>
        </w:rPr>
      </w:pPr>
      <w:r w:rsidRPr="00ED29C4">
        <w:rPr>
          <w:lang w:eastAsia="en-US"/>
        </w:rPr>
        <w:t>А</w:t>
      </w:r>
      <w:r w:rsidR="005C2874" w:rsidRPr="00ED29C4">
        <w:rPr>
          <w:lang w:eastAsia="en-US"/>
        </w:rPr>
        <w:t>сботекстолит</w:t>
      </w:r>
    </w:p>
    <w:p w:rsidR="005C2874" w:rsidRPr="00ED29C4" w:rsidRDefault="00C66A4C" w:rsidP="006D4ECE">
      <w:pPr>
        <w:numPr>
          <w:ilvl w:val="0"/>
          <w:numId w:val="120"/>
        </w:numPr>
        <w:spacing w:after="200" w:line="276" w:lineRule="auto"/>
        <w:rPr>
          <w:lang w:eastAsia="en-US"/>
        </w:rPr>
      </w:pPr>
      <w:r w:rsidRPr="00ED29C4">
        <w:rPr>
          <w:lang w:eastAsia="en-US"/>
        </w:rPr>
        <w:t>Т</w:t>
      </w:r>
      <w:r w:rsidR="005C2874" w:rsidRPr="00ED29C4">
        <w:rPr>
          <w:lang w:eastAsia="en-US"/>
        </w:rPr>
        <w:t>екстолит</w:t>
      </w:r>
    </w:p>
    <w:p w:rsidR="005C2874" w:rsidRPr="00ED29C4" w:rsidRDefault="00C66A4C" w:rsidP="006D4ECE">
      <w:pPr>
        <w:numPr>
          <w:ilvl w:val="0"/>
          <w:numId w:val="120"/>
        </w:numPr>
        <w:spacing w:after="200" w:line="276" w:lineRule="auto"/>
        <w:rPr>
          <w:lang w:eastAsia="en-US"/>
        </w:rPr>
      </w:pPr>
      <w:r w:rsidRPr="00ED29C4">
        <w:rPr>
          <w:lang w:eastAsia="en-US"/>
        </w:rPr>
        <w:t>С</w:t>
      </w:r>
      <w:r w:rsidR="005C2874" w:rsidRPr="00ED29C4">
        <w:rPr>
          <w:lang w:eastAsia="en-US"/>
        </w:rPr>
        <w:t>теклотекстолит</w:t>
      </w:r>
    </w:p>
    <w:p w:rsidR="005C2874" w:rsidRPr="00ED29C4" w:rsidRDefault="00C66A4C" w:rsidP="006D4ECE">
      <w:pPr>
        <w:numPr>
          <w:ilvl w:val="0"/>
          <w:numId w:val="120"/>
        </w:numPr>
        <w:spacing w:after="200" w:line="276" w:lineRule="auto"/>
        <w:rPr>
          <w:lang w:eastAsia="en-US"/>
        </w:rPr>
      </w:pPr>
      <w:r w:rsidRPr="00ED29C4">
        <w:rPr>
          <w:lang w:eastAsia="en-US"/>
        </w:rPr>
        <w:t>А</w:t>
      </w:r>
      <w:r w:rsidR="005C2874" w:rsidRPr="00ED29C4">
        <w:rPr>
          <w:lang w:eastAsia="en-US"/>
        </w:rPr>
        <w:t>минопласт</w:t>
      </w:r>
    </w:p>
    <w:p w:rsidR="005C2874" w:rsidRPr="00ED29C4" w:rsidRDefault="005C2874" w:rsidP="005C2874">
      <w:pPr>
        <w:rPr>
          <w:lang w:eastAsia="en-US"/>
        </w:rPr>
      </w:pPr>
      <w:r w:rsidRPr="00ED29C4">
        <w:rPr>
          <w:lang w:eastAsia="en-US"/>
        </w:rPr>
        <w:t>13.Отметьте правильный ответ</w:t>
      </w:r>
    </w:p>
    <w:p w:rsidR="005C2874" w:rsidRPr="00ED29C4" w:rsidRDefault="005C2874" w:rsidP="005C2874">
      <w:pPr>
        <w:rPr>
          <w:lang w:eastAsia="en-US"/>
        </w:rPr>
      </w:pPr>
      <w:r w:rsidRPr="00ED29C4">
        <w:rPr>
          <w:lang w:eastAsia="en-US"/>
        </w:rPr>
        <w:t>Каким преимуществом обладают зубчатые колёса из слоистых пластмасс с металлическими зубчатыми колёсами:</w:t>
      </w:r>
    </w:p>
    <w:p w:rsidR="005C2874" w:rsidRPr="00ED29C4" w:rsidRDefault="00C66A4C" w:rsidP="006D4ECE">
      <w:pPr>
        <w:numPr>
          <w:ilvl w:val="0"/>
          <w:numId w:val="121"/>
        </w:numPr>
        <w:spacing w:after="200" w:line="276" w:lineRule="auto"/>
        <w:rPr>
          <w:lang w:eastAsia="en-US"/>
        </w:rPr>
      </w:pPr>
      <w:r w:rsidRPr="00ED29C4">
        <w:rPr>
          <w:lang w:eastAsia="en-US"/>
        </w:rPr>
        <w:t>Б</w:t>
      </w:r>
      <w:r w:rsidR="005C2874" w:rsidRPr="00ED29C4">
        <w:rPr>
          <w:lang w:eastAsia="en-US"/>
        </w:rPr>
        <w:t>есшумность в работе</w:t>
      </w:r>
    </w:p>
    <w:p w:rsidR="005C2874" w:rsidRPr="00ED29C4" w:rsidRDefault="00C66A4C" w:rsidP="006D4ECE">
      <w:pPr>
        <w:numPr>
          <w:ilvl w:val="0"/>
          <w:numId w:val="121"/>
        </w:numPr>
        <w:spacing w:after="200" w:line="276" w:lineRule="auto"/>
        <w:rPr>
          <w:lang w:eastAsia="en-US"/>
        </w:rPr>
      </w:pPr>
      <w:r w:rsidRPr="00ED29C4">
        <w:rPr>
          <w:lang w:eastAsia="en-US"/>
        </w:rPr>
        <w:t>Х</w:t>
      </w:r>
      <w:r w:rsidR="005C2874" w:rsidRPr="00ED29C4">
        <w:rPr>
          <w:lang w:eastAsia="en-US"/>
        </w:rPr>
        <w:t>орошей пластичностью</w:t>
      </w:r>
    </w:p>
    <w:p w:rsidR="005C2874" w:rsidRPr="00ED29C4" w:rsidRDefault="00C66A4C" w:rsidP="006D4ECE">
      <w:pPr>
        <w:numPr>
          <w:ilvl w:val="0"/>
          <w:numId w:val="121"/>
        </w:numPr>
        <w:spacing w:after="200" w:line="276" w:lineRule="auto"/>
        <w:rPr>
          <w:lang w:eastAsia="en-US"/>
        </w:rPr>
      </w:pPr>
      <w:r w:rsidRPr="00ED29C4">
        <w:rPr>
          <w:lang w:eastAsia="en-US"/>
        </w:rPr>
        <w:lastRenderedPageBreak/>
        <w:t>В</w:t>
      </w:r>
      <w:r w:rsidR="005C2874" w:rsidRPr="00ED29C4">
        <w:rPr>
          <w:lang w:eastAsia="en-US"/>
        </w:rPr>
        <w:t>ысокой химической стойкостью</w:t>
      </w:r>
    </w:p>
    <w:p w:rsidR="005C2874" w:rsidRPr="00ED29C4" w:rsidRDefault="00C66A4C" w:rsidP="006D4ECE">
      <w:pPr>
        <w:numPr>
          <w:ilvl w:val="0"/>
          <w:numId w:val="121"/>
        </w:numPr>
        <w:spacing w:after="200" w:line="276" w:lineRule="auto"/>
        <w:rPr>
          <w:lang w:eastAsia="en-US"/>
        </w:rPr>
      </w:pPr>
      <w:r w:rsidRPr="00ED29C4">
        <w:rPr>
          <w:lang w:eastAsia="en-US"/>
        </w:rPr>
        <w:t>Б</w:t>
      </w:r>
      <w:r w:rsidR="005C2874" w:rsidRPr="00ED29C4">
        <w:rPr>
          <w:lang w:eastAsia="en-US"/>
        </w:rPr>
        <w:t>есшумность в работе, хорошей пластичностью, высокой химической стойкостью</w:t>
      </w:r>
    </w:p>
    <w:p w:rsidR="005C2874" w:rsidRPr="00ED29C4" w:rsidRDefault="005C2874" w:rsidP="005C2874">
      <w:pPr>
        <w:rPr>
          <w:lang w:eastAsia="en-US"/>
        </w:rPr>
      </w:pPr>
      <w:r w:rsidRPr="00ED29C4">
        <w:rPr>
          <w:lang w:eastAsia="en-US"/>
        </w:rPr>
        <w:t>14.Отметьте правильный ответ</w:t>
      </w:r>
    </w:p>
    <w:p w:rsidR="005C2874" w:rsidRPr="00ED29C4" w:rsidRDefault="005C2874" w:rsidP="005C2874">
      <w:pPr>
        <w:rPr>
          <w:lang w:eastAsia="en-US"/>
        </w:rPr>
      </w:pPr>
      <w:r w:rsidRPr="00ED29C4">
        <w:rPr>
          <w:lang w:eastAsia="en-US"/>
        </w:rPr>
        <w:t>Термореактивными пластмассами являются:</w:t>
      </w:r>
    </w:p>
    <w:p w:rsidR="005C2874" w:rsidRPr="00ED29C4" w:rsidRDefault="00C66A4C" w:rsidP="006D4ECE">
      <w:pPr>
        <w:numPr>
          <w:ilvl w:val="0"/>
          <w:numId w:val="122"/>
        </w:numPr>
        <w:spacing w:after="200" w:line="276" w:lineRule="auto"/>
        <w:rPr>
          <w:lang w:eastAsia="en-US"/>
        </w:rPr>
      </w:pPr>
      <w:r w:rsidRPr="00ED29C4">
        <w:rPr>
          <w:lang w:eastAsia="en-US"/>
        </w:rPr>
        <w:t>А</w:t>
      </w:r>
      <w:r w:rsidR="005C2874" w:rsidRPr="00ED29C4">
        <w:rPr>
          <w:lang w:eastAsia="en-US"/>
        </w:rPr>
        <w:t>минопласты, текстолит, стекловолокно, гетинакс</w:t>
      </w:r>
    </w:p>
    <w:p w:rsidR="005C2874" w:rsidRPr="00ED29C4" w:rsidRDefault="00C66A4C" w:rsidP="006D4ECE">
      <w:pPr>
        <w:numPr>
          <w:ilvl w:val="0"/>
          <w:numId w:val="122"/>
        </w:numPr>
        <w:spacing w:after="200" w:line="276" w:lineRule="auto"/>
        <w:rPr>
          <w:lang w:eastAsia="en-US"/>
        </w:rPr>
      </w:pPr>
      <w:r w:rsidRPr="00ED29C4">
        <w:rPr>
          <w:lang w:eastAsia="en-US"/>
        </w:rPr>
        <w:t>В</w:t>
      </w:r>
      <w:r w:rsidR="005C2874" w:rsidRPr="00ED29C4">
        <w:rPr>
          <w:lang w:eastAsia="en-US"/>
        </w:rPr>
        <w:t>инипласт, аминопласт, текстолит, капрон</w:t>
      </w:r>
    </w:p>
    <w:p w:rsidR="005C2874" w:rsidRPr="00ED29C4" w:rsidRDefault="00C66A4C" w:rsidP="006D4ECE">
      <w:pPr>
        <w:numPr>
          <w:ilvl w:val="0"/>
          <w:numId w:val="122"/>
        </w:numPr>
        <w:spacing w:after="200" w:line="276" w:lineRule="auto"/>
        <w:rPr>
          <w:lang w:eastAsia="en-US"/>
        </w:rPr>
      </w:pPr>
      <w:r w:rsidRPr="00ED29C4">
        <w:rPr>
          <w:lang w:eastAsia="en-US"/>
        </w:rPr>
        <w:t>А</w:t>
      </w:r>
      <w:r w:rsidR="005C2874" w:rsidRPr="00ED29C4">
        <w:rPr>
          <w:lang w:eastAsia="en-US"/>
        </w:rPr>
        <w:t>минопласт, полиэтилен, стекловолокно, капрон</w:t>
      </w:r>
    </w:p>
    <w:p w:rsidR="005C2874" w:rsidRPr="00ED29C4" w:rsidRDefault="00C66A4C" w:rsidP="006D4ECE">
      <w:pPr>
        <w:numPr>
          <w:ilvl w:val="0"/>
          <w:numId w:val="122"/>
        </w:numPr>
        <w:spacing w:after="200" w:line="276" w:lineRule="auto"/>
        <w:rPr>
          <w:lang w:eastAsia="en-US"/>
        </w:rPr>
      </w:pPr>
      <w:r w:rsidRPr="00ED29C4">
        <w:rPr>
          <w:lang w:eastAsia="en-US"/>
        </w:rPr>
        <w:t>В</w:t>
      </w:r>
      <w:r w:rsidR="005C2874" w:rsidRPr="00ED29C4">
        <w:rPr>
          <w:lang w:eastAsia="en-US"/>
        </w:rPr>
        <w:t>инипласт, полиэтилен, капрон, гетинакс</w:t>
      </w:r>
    </w:p>
    <w:p w:rsidR="00722F01" w:rsidRPr="00ED29C4" w:rsidRDefault="00722F01" w:rsidP="00722F01">
      <w:pPr>
        <w:pStyle w:val="aa"/>
        <w:shd w:val="clear" w:color="auto" w:fill="FFFFFF"/>
        <w:spacing w:before="0" w:beforeAutospacing="0" w:after="0" w:afterAutospacing="0"/>
        <w:ind w:left="1080" w:hanging="1080"/>
        <w:rPr>
          <w:b/>
          <w:color w:val="000000"/>
        </w:rPr>
      </w:pPr>
      <w:r w:rsidRPr="00ED29C4">
        <w:rPr>
          <w:b/>
          <w:color w:val="000000"/>
        </w:rPr>
        <w:t>Тест№13</w:t>
      </w:r>
    </w:p>
    <w:p w:rsidR="005C2874" w:rsidRPr="00ED29C4" w:rsidRDefault="005C2874" w:rsidP="005C2874">
      <w:pPr>
        <w:rPr>
          <w:b/>
          <w:lang w:eastAsia="en-US"/>
        </w:rPr>
      </w:pPr>
      <w:r w:rsidRPr="00ED29C4">
        <w:rPr>
          <w:b/>
          <w:lang w:eastAsia="en-US"/>
        </w:rPr>
        <w:t>Тема 2.</w:t>
      </w:r>
      <w:r w:rsidR="00C905D6" w:rsidRPr="00ED29C4">
        <w:rPr>
          <w:b/>
          <w:lang w:eastAsia="en-US"/>
        </w:rPr>
        <w:t>7</w:t>
      </w:r>
      <w:r w:rsidRPr="00ED29C4">
        <w:rPr>
          <w:b/>
          <w:lang w:eastAsia="en-US"/>
        </w:rPr>
        <w:t>. Медь и ее сплавы</w:t>
      </w:r>
    </w:p>
    <w:p w:rsidR="005C2874" w:rsidRPr="00ED29C4" w:rsidRDefault="005C2874" w:rsidP="005C2874">
      <w:pPr>
        <w:rPr>
          <w:rFonts w:eastAsia="Calibri"/>
          <w:b/>
          <w:lang w:eastAsia="en-US"/>
        </w:rPr>
      </w:pPr>
      <w:r w:rsidRPr="00ED29C4">
        <w:rPr>
          <w:rFonts w:eastAsia="Calibri"/>
          <w:b/>
          <w:lang w:eastAsia="en-US"/>
        </w:rPr>
        <w:t>Тема 2.</w:t>
      </w:r>
      <w:r w:rsidR="00C905D6" w:rsidRPr="00ED29C4">
        <w:rPr>
          <w:rFonts w:eastAsia="Calibri"/>
          <w:b/>
          <w:lang w:eastAsia="en-US"/>
        </w:rPr>
        <w:t>8</w:t>
      </w:r>
      <w:r w:rsidRPr="00ED29C4">
        <w:rPr>
          <w:rFonts w:eastAsia="Calibri"/>
          <w:b/>
          <w:lang w:eastAsia="en-US"/>
        </w:rPr>
        <w:t>.</w:t>
      </w:r>
      <w:r w:rsidR="00C905D6" w:rsidRPr="00ED29C4">
        <w:rPr>
          <w:rFonts w:eastAsia="Calibri"/>
          <w:b/>
          <w:lang w:eastAsia="en-US"/>
        </w:rPr>
        <w:t xml:space="preserve"> </w:t>
      </w:r>
      <w:r w:rsidRPr="00ED29C4">
        <w:rPr>
          <w:rFonts w:eastAsia="Calibri"/>
          <w:b/>
          <w:lang w:eastAsia="en-US"/>
        </w:rPr>
        <w:t>Материалы с малой плотностью.</w:t>
      </w:r>
    </w:p>
    <w:p w:rsidR="005C2874" w:rsidRPr="00ED29C4" w:rsidRDefault="005C2874" w:rsidP="005C2874">
      <w:pPr>
        <w:jc w:val="both"/>
        <w:rPr>
          <w:lang w:eastAsia="en-US"/>
        </w:rPr>
      </w:pPr>
      <w:r w:rsidRPr="00ED29C4">
        <w:rPr>
          <w:b/>
        </w:rPr>
        <w:t>Структура задания</w:t>
      </w:r>
    </w:p>
    <w:p w:rsidR="005C2874" w:rsidRPr="00ED29C4" w:rsidRDefault="00C66A4C" w:rsidP="005C2874">
      <w:pPr>
        <w:jc w:val="both"/>
        <w:rPr>
          <w:i/>
        </w:rPr>
      </w:pPr>
      <w:r w:rsidRPr="00ED29C4">
        <w:rPr>
          <w:b/>
        </w:rPr>
        <w:t xml:space="preserve">1. Тип задания: тестовое задание с дополнением ответа </w:t>
      </w:r>
    </w:p>
    <w:p w:rsidR="005C2874" w:rsidRPr="00ED29C4" w:rsidRDefault="005C2874" w:rsidP="005C2874">
      <w:pPr>
        <w:jc w:val="both"/>
        <w:rPr>
          <w:b/>
        </w:rPr>
      </w:pPr>
      <w:r w:rsidRPr="00ED29C4">
        <w:rPr>
          <w:b/>
        </w:rPr>
        <w:t>2. Текст задания</w:t>
      </w:r>
    </w:p>
    <w:p w:rsidR="005C2874" w:rsidRPr="00ED29C4" w:rsidRDefault="005C2874" w:rsidP="005C2874">
      <w:pPr>
        <w:rPr>
          <w:lang w:eastAsia="en-US"/>
        </w:rPr>
      </w:pPr>
      <w:r w:rsidRPr="00ED29C4">
        <w:rPr>
          <w:lang w:eastAsia="en-US"/>
        </w:rPr>
        <w:t>1.Дополните</w:t>
      </w:r>
    </w:p>
    <w:p w:rsidR="005C2874" w:rsidRPr="00ED29C4" w:rsidRDefault="005C2874" w:rsidP="005C2874">
      <w:pPr>
        <w:rPr>
          <w:lang w:eastAsia="en-US"/>
        </w:rPr>
      </w:pPr>
      <w:r w:rsidRPr="00ED29C4">
        <w:rPr>
          <w:lang w:eastAsia="en-US"/>
        </w:rPr>
        <w:t>Какой химический элемент влияет на свойства латуней?</w:t>
      </w:r>
    </w:p>
    <w:p w:rsidR="005C2874" w:rsidRPr="00ED29C4" w:rsidRDefault="005C2874" w:rsidP="005C2874">
      <w:pPr>
        <w:rPr>
          <w:lang w:eastAsia="en-US"/>
        </w:rPr>
      </w:pPr>
      <w:r w:rsidRPr="00ED29C4">
        <w:rPr>
          <w:lang w:eastAsia="en-US"/>
        </w:rPr>
        <w:t>2.Дополните</w:t>
      </w:r>
    </w:p>
    <w:p w:rsidR="005C2874" w:rsidRPr="00ED29C4" w:rsidRDefault="005C2874" w:rsidP="005C2874">
      <w:pPr>
        <w:rPr>
          <w:lang w:eastAsia="en-US"/>
        </w:rPr>
      </w:pPr>
      <w:r w:rsidRPr="00ED29C4">
        <w:rPr>
          <w:lang w:eastAsia="en-US"/>
        </w:rPr>
        <w:t>Латуни, состоящие из химических элементов, называются</w:t>
      </w:r>
    </w:p>
    <w:p w:rsidR="005C2874" w:rsidRPr="00ED29C4" w:rsidRDefault="005C2874" w:rsidP="005C2874">
      <w:pPr>
        <w:rPr>
          <w:lang w:eastAsia="en-US"/>
        </w:rPr>
      </w:pPr>
      <w:r w:rsidRPr="00ED29C4">
        <w:rPr>
          <w:lang w:eastAsia="en-US"/>
        </w:rPr>
        <w:t>3.Дополните</w:t>
      </w:r>
    </w:p>
    <w:p w:rsidR="005C2874" w:rsidRPr="00ED29C4" w:rsidRDefault="005C2874" w:rsidP="005C2874">
      <w:pPr>
        <w:rPr>
          <w:lang w:eastAsia="en-US"/>
        </w:rPr>
      </w:pPr>
      <w:r w:rsidRPr="00ED29C4">
        <w:rPr>
          <w:lang w:eastAsia="en-US"/>
        </w:rPr>
        <w:t>Как назвать латунь с большим содержанием меди?</w:t>
      </w:r>
    </w:p>
    <w:p w:rsidR="005C2874" w:rsidRPr="00ED29C4" w:rsidRDefault="005C2874" w:rsidP="005C2874">
      <w:pPr>
        <w:rPr>
          <w:lang w:eastAsia="en-US"/>
        </w:rPr>
      </w:pPr>
      <w:r w:rsidRPr="00ED29C4">
        <w:rPr>
          <w:lang w:eastAsia="en-US"/>
        </w:rPr>
        <w:t>4.Дополните</w:t>
      </w:r>
    </w:p>
    <w:p w:rsidR="005C2874" w:rsidRPr="00ED29C4" w:rsidRDefault="005C2874" w:rsidP="005C2874">
      <w:pPr>
        <w:rPr>
          <w:lang w:eastAsia="en-US"/>
        </w:rPr>
      </w:pPr>
      <w:r w:rsidRPr="00ED29C4">
        <w:rPr>
          <w:lang w:eastAsia="en-US"/>
        </w:rPr>
        <w:t>Для раскисления и повышения антифрикционности, какой элемент добавляют в оловянистые бронзы?</w:t>
      </w:r>
    </w:p>
    <w:p w:rsidR="005C2874" w:rsidRPr="00ED29C4" w:rsidRDefault="005C2874" w:rsidP="005C2874">
      <w:pPr>
        <w:rPr>
          <w:lang w:eastAsia="en-US"/>
        </w:rPr>
      </w:pPr>
      <w:r w:rsidRPr="00ED29C4">
        <w:rPr>
          <w:lang w:eastAsia="en-US"/>
        </w:rPr>
        <w:t>5.Дополните</w:t>
      </w:r>
    </w:p>
    <w:p w:rsidR="005C2874" w:rsidRPr="00ED29C4" w:rsidRDefault="005C2874" w:rsidP="005C2874">
      <w:pPr>
        <w:rPr>
          <w:lang w:eastAsia="en-US"/>
        </w:rPr>
      </w:pPr>
      <w:r w:rsidRPr="00ED29C4">
        <w:rPr>
          <w:lang w:eastAsia="en-US"/>
        </w:rPr>
        <w:t>Назвать бронзы, обладающие упругостью?</w:t>
      </w:r>
    </w:p>
    <w:p w:rsidR="005C2874" w:rsidRPr="00ED29C4" w:rsidRDefault="005C2874" w:rsidP="005C2874">
      <w:pPr>
        <w:rPr>
          <w:lang w:eastAsia="en-US"/>
        </w:rPr>
      </w:pPr>
      <w:r w:rsidRPr="00ED29C4">
        <w:rPr>
          <w:lang w:eastAsia="en-US"/>
        </w:rPr>
        <w:t>6.Дополните</w:t>
      </w:r>
    </w:p>
    <w:p w:rsidR="005C2874" w:rsidRPr="00ED29C4" w:rsidRDefault="005C2874" w:rsidP="005C2874">
      <w:pPr>
        <w:rPr>
          <w:lang w:eastAsia="en-US"/>
        </w:rPr>
      </w:pPr>
      <w:r w:rsidRPr="00ED29C4">
        <w:rPr>
          <w:lang w:eastAsia="en-US"/>
        </w:rPr>
        <w:t>В каком качестве используется алюминий при выплавке сталей?</w:t>
      </w:r>
    </w:p>
    <w:p w:rsidR="005C2874" w:rsidRPr="00ED29C4" w:rsidRDefault="005C2874" w:rsidP="005C2874">
      <w:pPr>
        <w:rPr>
          <w:lang w:eastAsia="en-US"/>
        </w:rPr>
      </w:pPr>
      <w:r w:rsidRPr="00ED29C4">
        <w:rPr>
          <w:lang w:eastAsia="en-US"/>
        </w:rPr>
        <w:t>7.Дополните</w:t>
      </w:r>
    </w:p>
    <w:p w:rsidR="005C2874" w:rsidRPr="00ED29C4" w:rsidRDefault="005C2874" w:rsidP="005C2874">
      <w:pPr>
        <w:rPr>
          <w:lang w:eastAsia="en-US"/>
        </w:rPr>
      </w:pPr>
      <w:r w:rsidRPr="00ED29C4">
        <w:rPr>
          <w:lang w:eastAsia="en-US"/>
        </w:rPr>
        <w:t>Сплав алюминия с кремнием называется</w:t>
      </w:r>
    </w:p>
    <w:p w:rsidR="005C2874" w:rsidRPr="00ED29C4" w:rsidRDefault="005C2874" w:rsidP="005C2874">
      <w:pPr>
        <w:rPr>
          <w:lang w:eastAsia="en-US"/>
        </w:rPr>
      </w:pPr>
      <w:r w:rsidRPr="00ED29C4">
        <w:rPr>
          <w:lang w:eastAsia="en-US"/>
        </w:rPr>
        <w:t>8.Дополните</w:t>
      </w:r>
    </w:p>
    <w:p w:rsidR="005C2874" w:rsidRPr="00ED29C4" w:rsidRDefault="005C2874" w:rsidP="005C2874">
      <w:pPr>
        <w:rPr>
          <w:lang w:eastAsia="en-US"/>
        </w:rPr>
      </w:pPr>
      <w:r w:rsidRPr="00ED29C4">
        <w:rPr>
          <w:lang w:eastAsia="en-US"/>
        </w:rPr>
        <w:t>Назвать прочный алюминиевый сплав, упрочняемый термической обработкой</w:t>
      </w:r>
    </w:p>
    <w:p w:rsidR="005C2874" w:rsidRPr="00ED29C4" w:rsidRDefault="005C2874" w:rsidP="005C2874">
      <w:pPr>
        <w:rPr>
          <w:lang w:eastAsia="en-US"/>
        </w:rPr>
      </w:pPr>
      <w:r w:rsidRPr="00ED29C4">
        <w:rPr>
          <w:lang w:eastAsia="en-US"/>
        </w:rPr>
        <w:t>9.Дополните</w:t>
      </w:r>
    </w:p>
    <w:p w:rsidR="005C2874" w:rsidRPr="00ED29C4" w:rsidRDefault="005C2874" w:rsidP="005C2874">
      <w:pPr>
        <w:rPr>
          <w:lang w:eastAsia="en-US"/>
        </w:rPr>
      </w:pPr>
      <w:r w:rsidRPr="00ED29C4">
        <w:rPr>
          <w:lang w:eastAsia="en-US"/>
        </w:rPr>
        <w:t>Назвать легкий металл, применяемый в технике?</w:t>
      </w:r>
    </w:p>
    <w:p w:rsidR="005C2874" w:rsidRPr="00ED29C4" w:rsidRDefault="005C2874" w:rsidP="005C2874">
      <w:pPr>
        <w:rPr>
          <w:lang w:eastAsia="en-US"/>
        </w:rPr>
      </w:pPr>
    </w:p>
    <w:p w:rsidR="00A852DD" w:rsidRPr="00ED29C4" w:rsidRDefault="00957F85" w:rsidP="00A852DD">
      <w:pPr>
        <w:jc w:val="center"/>
        <w:rPr>
          <w:b/>
        </w:rPr>
      </w:pPr>
      <w:r w:rsidRPr="00ED29C4">
        <w:rPr>
          <w:b/>
          <w:lang w:eastAsia="en-US"/>
        </w:rPr>
        <w:t xml:space="preserve">2.2 </w:t>
      </w:r>
      <w:r w:rsidR="00A852DD" w:rsidRPr="00ED29C4">
        <w:rPr>
          <w:b/>
        </w:rPr>
        <w:t>Задания направленные на проверку умений</w:t>
      </w:r>
    </w:p>
    <w:p w:rsidR="00A852DD" w:rsidRPr="00ED29C4" w:rsidRDefault="00A852DD" w:rsidP="00A852DD">
      <w:pPr>
        <w:jc w:val="center"/>
        <w:rPr>
          <w:b/>
          <w:caps/>
        </w:rPr>
      </w:pPr>
      <w:r w:rsidRPr="00ED29C4">
        <w:rPr>
          <w:b/>
          <w:caps/>
        </w:rPr>
        <w:t>2.2.1 аудиторная проверочная работа</w:t>
      </w:r>
    </w:p>
    <w:p w:rsidR="004D38DB" w:rsidRPr="00ED29C4" w:rsidRDefault="004D38DB" w:rsidP="004D38DB">
      <w:pPr>
        <w:jc w:val="center"/>
        <w:rPr>
          <w:b/>
          <w:caps/>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05"/>
        <w:gridCol w:w="7296"/>
      </w:tblGrid>
      <w:tr w:rsidR="004D38DB" w:rsidRPr="00ED29C4" w:rsidTr="005A6494">
        <w:trPr>
          <w:jc w:val="center"/>
        </w:trPr>
        <w:tc>
          <w:tcPr>
            <w:tcW w:w="2905" w:type="dxa"/>
          </w:tcPr>
          <w:p w:rsidR="004D38DB" w:rsidRPr="00ED29C4" w:rsidRDefault="004D38DB" w:rsidP="005A6494">
            <w:pPr>
              <w:spacing w:before="60" w:after="60"/>
              <w:rPr>
                <w:b/>
                <w:bCs/>
              </w:rPr>
            </w:pPr>
            <w:r w:rsidRPr="00ED29C4">
              <w:rPr>
                <w:b/>
              </w:rPr>
              <w:t>Раздел</w:t>
            </w:r>
          </w:p>
        </w:tc>
        <w:tc>
          <w:tcPr>
            <w:tcW w:w="7296" w:type="dxa"/>
          </w:tcPr>
          <w:p w:rsidR="004D38DB" w:rsidRPr="00ED29C4" w:rsidRDefault="004D38DB" w:rsidP="00B87724">
            <w:pPr>
              <w:spacing w:before="60" w:after="60"/>
              <w:rPr>
                <w:b/>
              </w:rPr>
            </w:pPr>
            <w:r w:rsidRPr="00ED29C4">
              <w:rPr>
                <w:b/>
                <w:bCs/>
              </w:rPr>
              <w:t xml:space="preserve">Раздел 2. </w:t>
            </w:r>
            <w:r w:rsidR="00B87724" w:rsidRPr="00ED29C4">
              <w:rPr>
                <w:b/>
              </w:rPr>
              <w:t>Материалы, применяемые в машино - и приборостроении.</w:t>
            </w:r>
          </w:p>
        </w:tc>
      </w:tr>
      <w:tr w:rsidR="004D38DB" w:rsidRPr="00ED29C4" w:rsidTr="005A6494">
        <w:trPr>
          <w:jc w:val="center"/>
        </w:trPr>
        <w:tc>
          <w:tcPr>
            <w:tcW w:w="2905" w:type="dxa"/>
          </w:tcPr>
          <w:p w:rsidR="004D38DB" w:rsidRPr="00ED29C4" w:rsidRDefault="004D38DB" w:rsidP="005A6494">
            <w:pPr>
              <w:spacing w:before="60" w:after="60"/>
              <w:rPr>
                <w:b/>
                <w:bCs/>
              </w:rPr>
            </w:pPr>
            <w:r w:rsidRPr="00ED29C4">
              <w:rPr>
                <w:b/>
              </w:rPr>
              <w:t>Форма контроля</w:t>
            </w:r>
          </w:p>
        </w:tc>
        <w:tc>
          <w:tcPr>
            <w:tcW w:w="7296" w:type="dxa"/>
          </w:tcPr>
          <w:p w:rsidR="004D38DB" w:rsidRPr="00ED29C4" w:rsidRDefault="004D38DB" w:rsidP="005A6494">
            <w:pPr>
              <w:spacing w:before="60" w:after="60"/>
              <w:rPr>
                <w:bCs/>
                <w:highlight w:val="yellow"/>
              </w:rPr>
            </w:pPr>
            <w:r w:rsidRPr="00ED29C4">
              <w:rPr>
                <w:iCs/>
              </w:rPr>
              <w:t>Аудиторная проверочная работа (рубежный контроль)</w:t>
            </w:r>
          </w:p>
        </w:tc>
      </w:tr>
      <w:tr w:rsidR="004D38DB" w:rsidRPr="00ED29C4" w:rsidTr="005A6494">
        <w:trPr>
          <w:jc w:val="center"/>
        </w:trPr>
        <w:tc>
          <w:tcPr>
            <w:tcW w:w="2905" w:type="dxa"/>
          </w:tcPr>
          <w:p w:rsidR="004D38DB" w:rsidRPr="00ED29C4" w:rsidRDefault="004D38DB" w:rsidP="005A6494">
            <w:pPr>
              <w:spacing w:before="60" w:after="60"/>
              <w:rPr>
                <w:b/>
              </w:rPr>
            </w:pPr>
            <w:r w:rsidRPr="00ED29C4">
              <w:rPr>
                <w:b/>
              </w:rPr>
              <w:t>Вид контроля</w:t>
            </w:r>
          </w:p>
        </w:tc>
        <w:tc>
          <w:tcPr>
            <w:tcW w:w="7296" w:type="dxa"/>
          </w:tcPr>
          <w:p w:rsidR="004D38DB" w:rsidRPr="00ED29C4" w:rsidRDefault="004D38DB" w:rsidP="005A6494">
            <w:pPr>
              <w:spacing w:before="60" w:after="60"/>
              <w:rPr>
                <w:bCs/>
                <w:highlight w:val="yellow"/>
              </w:rPr>
            </w:pPr>
            <w:r w:rsidRPr="00ED29C4">
              <w:rPr>
                <w:bCs/>
              </w:rPr>
              <w:t>Оперативный</w:t>
            </w:r>
          </w:p>
        </w:tc>
      </w:tr>
      <w:tr w:rsidR="004D38DB" w:rsidRPr="00ED29C4" w:rsidTr="005A6494">
        <w:trPr>
          <w:jc w:val="center"/>
        </w:trPr>
        <w:tc>
          <w:tcPr>
            <w:tcW w:w="10201" w:type="dxa"/>
            <w:gridSpan w:val="2"/>
          </w:tcPr>
          <w:p w:rsidR="004D38DB" w:rsidRPr="00ED29C4" w:rsidRDefault="004D38DB" w:rsidP="005A6494">
            <w:pPr>
              <w:spacing w:before="60" w:after="60"/>
              <w:rPr>
                <w:bCs/>
              </w:rPr>
            </w:pPr>
            <w:r w:rsidRPr="00ED29C4">
              <w:rPr>
                <w:b/>
              </w:rPr>
              <w:t>Объекты оценки:</w:t>
            </w:r>
          </w:p>
        </w:tc>
      </w:tr>
      <w:tr w:rsidR="004D38DB" w:rsidRPr="00ED29C4" w:rsidTr="005A6494">
        <w:trPr>
          <w:trHeight w:val="545"/>
          <w:jc w:val="center"/>
        </w:trPr>
        <w:tc>
          <w:tcPr>
            <w:tcW w:w="2905" w:type="dxa"/>
          </w:tcPr>
          <w:p w:rsidR="004D38DB" w:rsidRPr="00ED29C4" w:rsidRDefault="004D38DB" w:rsidP="005A6494">
            <w:pPr>
              <w:spacing w:before="60" w:after="60"/>
              <w:rPr>
                <w:b/>
              </w:rPr>
            </w:pPr>
            <w:r w:rsidRPr="00ED29C4">
              <w:rPr>
                <w:b/>
                <w:bCs/>
              </w:rPr>
              <w:t>Условия выполнения задания</w:t>
            </w:r>
          </w:p>
        </w:tc>
        <w:tc>
          <w:tcPr>
            <w:tcW w:w="7296" w:type="dxa"/>
          </w:tcPr>
          <w:p w:rsidR="004D38DB" w:rsidRPr="00ED29C4" w:rsidRDefault="004D38DB" w:rsidP="005A6494">
            <w:pPr>
              <w:spacing w:before="60" w:after="60"/>
              <w:rPr>
                <w:iCs/>
              </w:rPr>
            </w:pPr>
            <w:r w:rsidRPr="00ED29C4">
              <w:rPr>
                <w:iCs/>
              </w:rPr>
              <w:t>Учебная аудитория</w:t>
            </w:r>
          </w:p>
        </w:tc>
      </w:tr>
      <w:tr w:rsidR="004D38DB" w:rsidRPr="00ED29C4" w:rsidTr="005A6494">
        <w:trPr>
          <w:trHeight w:val="545"/>
          <w:jc w:val="center"/>
        </w:trPr>
        <w:tc>
          <w:tcPr>
            <w:tcW w:w="2905" w:type="dxa"/>
          </w:tcPr>
          <w:p w:rsidR="004D38DB" w:rsidRPr="00ED29C4" w:rsidRDefault="004D38DB" w:rsidP="005A6494">
            <w:pPr>
              <w:tabs>
                <w:tab w:val="num" w:pos="142"/>
              </w:tabs>
              <w:spacing w:before="60" w:after="60"/>
              <w:rPr>
                <w:b/>
                <w:bCs/>
              </w:rPr>
            </w:pPr>
            <w:r w:rsidRPr="00ED29C4">
              <w:rPr>
                <w:b/>
              </w:rPr>
              <w:lastRenderedPageBreak/>
              <w:t>Оборудование и оснащение</w:t>
            </w:r>
          </w:p>
        </w:tc>
        <w:tc>
          <w:tcPr>
            <w:tcW w:w="7296" w:type="dxa"/>
          </w:tcPr>
          <w:p w:rsidR="004D38DB" w:rsidRPr="00ED29C4" w:rsidRDefault="004D38DB" w:rsidP="005A6494">
            <w:pPr>
              <w:tabs>
                <w:tab w:val="num" w:pos="142"/>
              </w:tabs>
              <w:spacing w:before="60" w:after="60"/>
              <w:rPr>
                <w:iCs/>
                <w:highlight w:val="yellow"/>
              </w:rPr>
            </w:pPr>
            <w:r w:rsidRPr="00ED29C4">
              <w:rPr>
                <w:iCs/>
              </w:rPr>
              <w:t>Учебная аудитория, парта, стол, бумага, письменные принадлежности.</w:t>
            </w:r>
          </w:p>
        </w:tc>
      </w:tr>
      <w:tr w:rsidR="004D38DB" w:rsidRPr="00ED29C4" w:rsidTr="005A6494">
        <w:trPr>
          <w:trHeight w:val="475"/>
          <w:jc w:val="center"/>
        </w:trPr>
        <w:tc>
          <w:tcPr>
            <w:tcW w:w="2905" w:type="dxa"/>
          </w:tcPr>
          <w:p w:rsidR="004D38DB" w:rsidRPr="00ED29C4" w:rsidRDefault="004D38DB" w:rsidP="005A6494">
            <w:pPr>
              <w:spacing w:before="60" w:after="60"/>
              <w:rPr>
                <w:b/>
                <w:bCs/>
              </w:rPr>
            </w:pPr>
            <w:r w:rsidRPr="00ED29C4">
              <w:rPr>
                <w:b/>
                <w:bCs/>
              </w:rPr>
              <w:t>Вариант № 1</w:t>
            </w:r>
          </w:p>
          <w:p w:rsidR="004D38DB" w:rsidRPr="00ED29C4" w:rsidRDefault="004D38DB" w:rsidP="005A6494">
            <w:pPr>
              <w:spacing w:before="60" w:after="60"/>
              <w:rPr>
                <w:b/>
                <w:iCs/>
              </w:rPr>
            </w:pPr>
          </w:p>
        </w:tc>
        <w:tc>
          <w:tcPr>
            <w:tcW w:w="7296" w:type="dxa"/>
          </w:tcPr>
          <w:p w:rsidR="004D38DB" w:rsidRPr="00ED29C4" w:rsidRDefault="004D38DB" w:rsidP="00E27D23">
            <w:pPr>
              <w:numPr>
                <w:ilvl w:val="0"/>
                <w:numId w:val="124"/>
              </w:numPr>
              <w:tabs>
                <w:tab w:val="left" w:pos="249"/>
              </w:tabs>
              <w:ind w:left="0" w:firstLine="0"/>
              <w:rPr>
                <w:color w:val="000000"/>
              </w:rPr>
            </w:pPr>
            <w:r w:rsidRPr="00ED29C4">
              <w:rPr>
                <w:color w:val="000000"/>
              </w:rPr>
              <w:t>Расшифровать марки сплавов: Ст2 пс; 20ХГР; А40ХЕ; МА14; ЛАН 50-3-2</w:t>
            </w:r>
          </w:p>
          <w:p w:rsidR="004D38DB" w:rsidRPr="00ED29C4" w:rsidRDefault="004D38DB" w:rsidP="00E27D23">
            <w:pPr>
              <w:numPr>
                <w:ilvl w:val="0"/>
                <w:numId w:val="124"/>
              </w:numPr>
              <w:tabs>
                <w:tab w:val="left" w:pos="249"/>
              </w:tabs>
              <w:ind w:left="0" w:firstLine="0"/>
              <w:rPr>
                <w:color w:val="000000"/>
              </w:rPr>
            </w:pPr>
            <w:r w:rsidRPr="00ED29C4">
              <w:rPr>
                <w:bCs/>
                <w:iCs/>
                <w:color w:val="000000"/>
              </w:rPr>
              <w:t>Выбрать и обосновать марку сплава для изготовления требуемого изделия или для работы в заданных условиях.</w:t>
            </w:r>
            <w:r w:rsidRPr="00ED29C4">
              <w:rPr>
                <w:color w:val="000000"/>
              </w:rPr>
              <w:t xml:space="preserve"> Выбрать материал для тяжелонагруженного коленчатого вала сложной формы, диаметром 40 мм, Предел текучести должен быть 600 МПа и НRC50</w:t>
            </w:r>
          </w:p>
        </w:tc>
      </w:tr>
      <w:tr w:rsidR="004D38DB" w:rsidRPr="00ED29C4" w:rsidTr="005A6494">
        <w:trPr>
          <w:trHeight w:val="545"/>
          <w:jc w:val="center"/>
        </w:trPr>
        <w:tc>
          <w:tcPr>
            <w:tcW w:w="2905" w:type="dxa"/>
          </w:tcPr>
          <w:p w:rsidR="004D38DB" w:rsidRPr="00ED29C4" w:rsidRDefault="004D38DB" w:rsidP="005A6494">
            <w:pPr>
              <w:spacing w:before="60" w:after="60"/>
              <w:rPr>
                <w:b/>
                <w:bCs/>
              </w:rPr>
            </w:pPr>
            <w:r w:rsidRPr="00ED29C4">
              <w:rPr>
                <w:b/>
                <w:bCs/>
              </w:rPr>
              <w:t>Вариант № 2</w:t>
            </w:r>
          </w:p>
          <w:p w:rsidR="004D38DB" w:rsidRPr="00ED29C4" w:rsidRDefault="004D38DB" w:rsidP="005A6494">
            <w:pPr>
              <w:spacing w:before="60" w:after="60"/>
              <w:rPr>
                <w:b/>
                <w:bCs/>
              </w:rPr>
            </w:pPr>
          </w:p>
        </w:tc>
        <w:tc>
          <w:tcPr>
            <w:tcW w:w="7296" w:type="dxa"/>
          </w:tcPr>
          <w:p w:rsidR="004D38DB" w:rsidRPr="00ED29C4" w:rsidRDefault="004D38DB" w:rsidP="00E27D23">
            <w:pPr>
              <w:numPr>
                <w:ilvl w:val="0"/>
                <w:numId w:val="125"/>
              </w:numPr>
              <w:tabs>
                <w:tab w:val="left" w:pos="249"/>
              </w:tabs>
              <w:ind w:left="0" w:firstLine="0"/>
              <w:rPr>
                <w:color w:val="000000"/>
              </w:rPr>
            </w:pPr>
            <w:r w:rsidRPr="00ED29C4">
              <w:rPr>
                <w:color w:val="000000"/>
              </w:rPr>
              <w:t>Расшифровать марки сплавов: СЧ 10; 40ХН2МА; 9ХС; У 10; Бр10Ж3Мц2</w:t>
            </w:r>
          </w:p>
          <w:p w:rsidR="004D38DB" w:rsidRPr="00ED29C4" w:rsidRDefault="004D38DB" w:rsidP="00E27D23">
            <w:pPr>
              <w:numPr>
                <w:ilvl w:val="0"/>
                <w:numId w:val="125"/>
              </w:numPr>
              <w:tabs>
                <w:tab w:val="left" w:pos="249"/>
              </w:tabs>
              <w:ind w:left="0" w:firstLine="0"/>
              <w:rPr>
                <w:color w:val="000000"/>
              </w:rPr>
            </w:pPr>
            <w:r w:rsidRPr="00ED29C4">
              <w:rPr>
                <w:bCs/>
                <w:iCs/>
                <w:color w:val="000000"/>
              </w:rPr>
              <w:t xml:space="preserve">Выбрать и обосновать марку сплава для изготовления требуемого изделия или для работы в заданных условиях. </w:t>
            </w:r>
            <w:r w:rsidRPr="00ED29C4">
              <w:rPr>
                <w:color w:val="000000"/>
              </w:rPr>
              <w:t>Измерительные инструменты (калибра, шаблоны и т.д.) должны обладать высокой твердостью НRС 62-65, износостойкостью, сохранять постоянство размеров и хорошо шлифоваться. Подобрать марку сплава, учитывая данные требования</w:t>
            </w:r>
          </w:p>
        </w:tc>
      </w:tr>
      <w:tr w:rsidR="004D38DB" w:rsidRPr="00ED29C4" w:rsidTr="005A6494">
        <w:trPr>
          <w:trHeight w:val="545"/>
          <w:jc w:val="center"/>
        </w:trPr>
        <w:tc>
          <w:tcPr>
            <w:tcW w:w="2905" w:type="dxa"/>
          </w:tcPr>
          <w:p w:rsidR="004D38DB" w:rsidRPr="00ED29C4" w:rsidRDefault="004D38DB" w:rsidP="005A6494">
            <w:pPr>
              <w:spacing w:before="60" w:after="60"/>
              <w:rPr>
                <w:b/>
                <w:bCs/>
              </w:rPr>
            </w:pPr>
            <w:r w:rsidRPr="00ED29C4">
              <w:rPr>
                <w:b/>
                <w:bCs/>
              </w:rPr>
              <w:t>Вариант № 3</w:t>
            </w:r>
          </w:p>
          <w:p w:rsidR="004D38DB" w:rsidRPr="00ED29C4" w:rsidRDefault="004D38DB" w:rsidP="005A6494">
            <w:pPr>
              <w:spacing w:before="60" w:after="60"/>
              <w:rPr>
                <w:b/>
                <w:bCs/>
              </w:rPr>
            </w:pPr>
          </w:p>
        </w:tc>
        <w:tc>
          <w:tcPr>
            <w:tcW w:w="7296" w:type="dxa"/>
          </w:tcPr>
          <w:p w:rsidR="004D38DB" w:rsidRPr="00ED29C4" w:rsidRDefault="004D38DB" w:rsidP="00E27D23">
            <w:pPr>
              <w:numPr>
                <w:ilvl w:val="0"/>
                <w:numId w:val="126"/>
              </w:numPr>
              <w:tabs>
                <w:tab w:val="left" w:pos="249"/>
              </w:tabs>
              <w:suppressAutoHyphens/>
              <w:ind w:left="0" w:firstLine="0"/>
            </w:pPr>
            <w:r w:rsidRPr="00ED29C4">
              <w:rPr>
                <w:color w:val="000000"/>
              </w:rPr>
              <w:t>Расшифровать марки сплавов:</w:t>
            </w:r>
            <w:r w:rsidRPr="00ED29C4">
              <w:t xml:space="preserve"> </w:t>
            </w:r>
            <w:r w:rsidRPr="00ED29C4">
              <w:rPr>
                <w:color w:val="000000"/>
              </w:rPr>
              <w:t xml:space="preserve">Ст4 пс; 50Х; ВТ5; АС12ХН; </w:t>
            </w:r>
          </w:p>
          <w:p w:rsidR="004D38DB" w:rsidRPr="00ED29C4" w:rsidRDefault="004D38DB" w:rsidP="005A6494">
            <w:pPr>
              <w:tabs>
                <w:tab w:val="left" w:pos="249"/>
              </w:tabs>
            </w:pPr>
            <w:r w:rsidRPr="00ED29C4">
              <w:rPr>
                <w:color w:val="000000"/>
              </w:rPr>
              <w:t>БрОЦ 4-3</w:t>
            </w:r>
          </w:p>
          <w:p w:rsidR="004D38DB" w:rsidRPr="00ED29C4" w:rsidRDefault="004D38DB" w:rsidP="00E27D23">
            <w:pPr>
              <w:numPr>
                <w:ilvl w:val="0"/>
                <w:numId w:val="126"/>
              </w:numPr>
              <w:tabs>
                <w:tab w:val="left" w:pos="249"/>
              </w:tabs>
              <w:suppressAutoHyphens/>
              <w:ind w:left="0" w:firstLine="0"/>
            </w:pPr>
            <w:r w:rsidRPr="00ED29C4">
              <w:rPr>
                <w:bCs/>
                <w:iCs/>
                <w:color w:val="000000"/>
              </w:rPr>
              <w:t>Выбрать и обосновать марку сплава для изготовления требуемого изделия или для работы в заданных условиях.</w:t>
            </w:r>
            <w:r w:rsidRPr="00ED29C4">
              <w:rPr>
                <w:color w:val="000000"/>
              </w:rPr>
              <w:t xml:space="preserve"> Поршни многих двигателей внутреннего сгорания изготавливают из деформируемого сплава на алюминиевой основе с добавками легирующих элементов, способствующих сохранению механических свойств при нагреве до 250-300°С. Подобрать сплав на алюминиевой основе</w:t>
            </w:r>
          </w:p>
        </w:tc>
      </w:tr>
      <w:tr w:rsidR="004D38DB" w:rsidRPr="00ED29C4" w:rsidTr="005A6494">
        <w:trPr>
          <w:trHeight w:val="545"/>
          <w:jc w:val="center"/>
        </w:trPr>
        <w:tc>
          <w:tcPr>
            <w:tcW w:w="2905" w:type="dxa"/>
          </w:tcPr>
          <w:p w:rsidR="004D38DB" w:rsidRPr="00ED29C4" w:rsidRDefault="004D38DB" w:rsidP="005A6494">
            <w:pPr>
              <w:spacing w:before="60" w:after="60"/>
              <w:rPr>
                <w:b/>
                <w:bCs/>
              </w:rPr>
            </w:pPr>
            <w:r w:rsidRPr="00ED29C4">
              <w:rPr>
                <w:b/>
                <w:bCs/>
              </w:rPr>
              <w:t>Вариант № 4</w:t>
            </w:r>
          </w:p>
          <w:p w:rsidR="004D38DB" w:rsidRPr="00ED29C4" w:rsidRDefault="004D38DB" w:rsidP="005A6494">
            <w:pPr>
              <w:spacing w:before="60" w:after="60"/>
              <w:rPr>
                <w:b/>
                <w:bCs/>
              </w:rPr>
            </w:pPr>
          </w:p>
        </w:tc>
        <w:tc>
          <w:tcPr>
            <w:tcW w:w="7296" w:type="dxa"/>
          </w:tcPr>
          <w:p w:rsidR="004D38DB" w:rsidRPr="00ED29C4" w:rsidRDefault="004D38DB" w:rsidP="00E27D23">
            <w:pPr>
              <w:numPr>
                <w:ilvl w:val="0"/>
                <w:numId w:val="127"/>
              </w:numPr>
              <w:tabs>
                <w:tab w:val="left" w:pos="249"/>
              </w:tabs>
              <w:suppressAutoHyphens/>
              <w:ind w:left="0" w:firstLine="0"/>
            </w:pPr>
            <w:r w:rsidRPr="00ED29C4">
              <w:rPr>
                <w:color w:val="000000"/>
              </w:rPr>
              <w:t>Расшифровать марки сплавов:</w:t>
            </w:r>
            <w:r w:rsidRPr="00ED29C4">
              <w:t xml:space="preserve"> </w:t>
            </w:r>
            <w:r w:rsidRPr="00ED29C4">
              <w:rPr>
                <w:color w:val="000000"/>
              </w:rPr>
              <w:t>СЧ 25; 60С2ХФА; У10А; АК8; ЛЦ40Мц1,5</w:t>
            </w:r>
          </w:p>
          <w:p w:rsidR="004D38DB" w:rsidRPr="00ED29C4" w:rsidRDefault="004D38DB" w:rsidP="00E27D23">
            <w:pPr>
              <w:numPr>
                <w:ilvl w:val="0"/>
                <w:numId w:val="127"/>
              </w:numPr>
              <w:tabs>
                <w:tab w:val="left" w:pos="249"/>
              </w:tabs>
              <w:suppressAutoHyphens/>
              <w:ind w:left="0" w:firstLine="0"/>
            </w:pPr>
            <w:r w:rsidRPr="00ED29C4">
              <w:rPr>
                <w:bCs/>
                <w:iCs/>
                <w:color w:val="000000"/>
              </w:rPr>
              <w:t>Выбрать и обосновать марку сплава для изготовления требуемого изделия или для работы в заданных условиях.</w:t>
            </w:r>
            <w:r w:rsidRPr="00ED29C4">
              <w:rPr>
                <w:color w:val="000000"/>
              </w:rPr>
              <w:t xml:space="preserve"> Изготовить партию ручных инструментов (напильники, метчики). Инструменты не подвергаются в процессе работы нагреву и не требуют в процессе изготовления значительного шлифования НRС 58-59.</w:t>
            </w:r>
          </w:p>
        </w:tc>
      </w:tr>
      <w:tr w:rsidR="004D38DB" w:rsidRPr="00ED29C4" w:rsidTr="005A6494">
        <w:trPr>
          <w:trHeight w:val="545"/>
          <w:jc w:val="center"/>
        </w:trPr>
        <w:tc>
          <w:tcPr>
            <w:tcW w:w="2905" w:type="dxa"/>
          </w:tcPr>
          <w:p w:rsidR="004D38DB" w:rsidRPr="00ED29C4" w:rsidRDefault="004D38DB" w:rsidP="005A6494">
            <w:pPr>
              <w:spacing w:before="60" w:after="60"/>
              <w:rPr>
                <w:b/>
                <w:bCs/>
              </w:rPr>
            </w:pPr>
            <w:r w:rsidRPr="00ED29C4">
              <w:rPr>
                <w:b/>
                <w:bCs/>
              </w:rPr>
              <w:t>Вариант № 5</w:t>
            </w:r>
          </w:p>
          <w:p w:rsidR="004D38DB" w:rsidRPr="00ED29C4" w:rsidRDefault="004D38DB" w:rsidP="005A6494">
            <w:pPr>
              <w:spacing w:before="60" w:after="60"/>
              <w:rPr>
                <w:b/>
                <w:bCs/>
              </w:rPr>
            </w:pPr>
          </w:p>
        </w:tc>
        <w:tc>
          <w:tcPr>
            <w:tcW w:w="7296" w:type="dxa"/>
          </w:tcPr>
          <w:p w:rsidR="004D38DB" w:rsidRPr="00ED29C4" w:rsidRDefault="004D38DB" w:rsidP="00E27D23">
            <w:pPr>
              <w:numPr>
                <w:ilvl w:val="0"/>
                <w:numId w:val="128"/>
              </w:numPr>
              <w:tabs>
                <w:tab w:val="left" w:pos="249"/>
              </w:tabs>
              <w:ind w:left="0" w:firstLine="0"/>
              <w:rPr>
                <w:color w:val="000000"/>
              </w:rPr>
            </w:pPr>
            <w:r w:rsidRPr="00ED29C4">
              <w:rPr>
                <w:color w:val="000000"/>
              </w:rPr>
              <w:t>Расшифровать марки сплавов: 40Х; 12Х18Н9Т; У12А; Д16; БрА10Ж3Мц2</w:t>
            </w:r>
          </w:p>
          <w:p w:rsidR="004D38DB" w:rsidRPr="00ED29C4" w:rsidRDefault="004D38DB" w:rsidP="00E27D23">
            <w:pPr>
              <w:numPr>
                <w:ilvl w:val="0"/>
                <w:numId w:val="128"/>
              </w:numPr>
              <w:tabs>
                <w:tab w:val="left" w:pos="249"/>
              </w:tabs>
              <w:suppressAutoHyphens/>
              <w:ind w:left="0" w:firstLine="0"/>
            </w:pPr>
            <w:r w:rsidRPr="00ED29C4">
              <w:rPr>
                <w:bCs/>
                <w:iCs/>
                <w:color w:val="000000"/>
              </w:rPr>
              <w:t>Выбрать и обосновать марку сплава для изготовления требуемого изделия или для работы в заданных условиях.</w:t>
            </w:r>
            <w:r w:rsidRPr="00ED29C4">
              <w:rPr>
                <w:color w:val="000000"/>
              </w:rPr>
              <w:t xml:space="preserve"> Подобрать марку сплава для изготовления сверл диаметром 20мм обрабатывающих отожженную сталь 45.</w:t>
            </w:r>
          </w:p>
        </w:tc>
      </w:tr>
      <w:tr w:rsidR="004D38DB" w:rsidRPr="00ED29C4" w:rsidTr="005A6494">
        <w:trPr>
          <w:trHeight w:val="2192"/>
          <w:jc w:val="center"/>
        </w:trPr>
        <w:tc>
          <w:tcPr>
            <w:tcW w:w="2905" w:type="dxa"/>
          </w:tcPr>
          <w:p w:rsidR="004D38DB" w:rsidRPr="00ED29C4" w:rsidRDefault="004D38DB" w:rsidP="005A6494">
            <w:pPr>
              <w:spacing w:before="60" w:after="60"/>
              <w:rPr>
                <w:b/>
                <w:bCs/>
              </w:rPr>
            </w:pPr>
            <w:r w:rsidRPr="00ED29C4">
              <w:rPr>
                <w:b/>
                <w:bCs/>
              </w:rPr>
              <w:t>Вариант № 6</w:t>
            </w:r>
          </w:p>
          <w:p w:rsidR="004D38DB" w:rsidRPr="00ED29C4" w:rsidRDefault="004D38DB" w:rsidP="005A6494">
            <w:pPr>
              <w:spacing w:before="60" w:after="60"/>
              <w:rPr>
                <w:b/>
                <w:bCs/>
              </w:rPr>
            </w:pPr>
          </w:p>
        </w:tc>
        <w:tc>
          <w:tcPr>
            <w:tcW w:w="7296" w:type="dxa"/>
          </w:tcPr>
          <w:p w:rsidR="004D38DB" w:rsidRPr="00ED29C4" w:rsidRDefault="004D38DB" w:rsidP="00E27D23">
            <w:pPr>
              <w:numPr>
                <w:ilvl w:val="0"/>
                <w:numId w:val="129"/>
              </w:numPr>
              <w:tabs>
                <w:tab w:val="left" w:pos="249"/>
              </w:tabs>
              <w:ind w:left="-34" w:firstLine="0"/>
              <w:rPr>
                <w:color w:val="000000"/>
              </w:rPr>
            </w:pPr>
            <w:r w:rsidRPr="00ED29C4">
              <w:rPr>
                <w:color w:val="000000"/>
              </w:rPr>
              <w:t>Расшифровать марки сплавов: ВСт3 сп; 40ХГТР; Т30К4; АЛ2; БрАЖ 10-4</w:t>
            </w:r>
          </w:p>
          <w:p w:rsidR="004D38DB" w:rsidRPr="00ED29C4" w:rsidRDefault="004D38DB" w:rsidP="00E27D23">
            <w:pPr>
              <w:numPr>
                <w:ilvl w:val="0"/>
                <w:numId w:val="129"/>
              </w:numPr>
              <w:tabs>
                <w:tab w:val="left" w:pos="249"/>
              </w:tabs>
              <w:ind w:left="-34" w:firstLine="0"/>
              <w:rPr>
                <w:color w:val="000000"/>
              </w:rPr>
            </w:pPr>
            <w:r w:rsidRPr="00ED29C4">
              <w:rPr>
                <w:bCs/>
                <w:iCs/>
                <w:color w:val="000000"/>
              </w:rPr>
              <w:t>Выбрать и обосновать марку сплава для изготовления требуемого изделия или для работы в заданных условиях.</w:t>
            </w:r>
            <w:r w:rsidRPr="00ED29C4">
              <w:rPr>
                <w:color w:val="000000"/>
              </w:rPr>
              <w:t xml:space="preserve"> Каркас самолета, рассчитанного на полет с дозвуковыми скоростями и воспринимающего значительные нагрузки, изготовляют часто из легкого сплава с пределом прочности не ниже 400 МПа. Подобрать марку сплава.</w:t>
            </w:r>
          </w:p>
        </w:tc>
      </w:tr>
      <w:tr w:rsidR="004D38DB" w:rsidRPr="00ED29C4" w:rsidTr="005A6494">
        <w:trPr>
          <w:trHeight w:val="3022"/>
          <w:jc w:val="center"/>
        </w:trPr>
        <w:tc>
          <w:tcPr>
            <w:tcW w:w="2905" w:type="dxa"/>
          </w:tcPr>
          <w:p w:rsidR="004D38DB" w:rsidRPr="00ED29C4" w:rsidRDefault="004D38DB" w:rsidP="005A6494">
            <w:pPr>
              <w:spacing w:before="60" w:after="60"/>
              <w:rPr>
                <w:b/>
                <w:iCs/>
              </w:rPr>
            </w:pPr>
            <w:r w:rsidRPr="00ED29C4">
              <w:rPr>
                <w:b/>
                <w:iCs/>
              </w:rPr>
              <w:lastRenderedPageBreak/>
              <w:t>Критерии оценки</w:t>
            </w:r>
          </w:p>
        </w:tc>
        <w:tc>
          <w:tcPr>
            <w:tcW w:w="7296" w:type="dxa"/>
          </w:tcPr>
          <w:p w:rsidR="004D38DB" w:rsidRPr="00ED29C4" w:rsidRDefault="004D38DB" w:rsidP="005A6494"/>
          <w:tbl>
            <w:tblPr>
              <w:tblW w:w="0" w:type="auto"/>
              <w:tblLayout w:type="fixed"/>
              <w:tblLook w:val="0000" w:firstRow="0" w:lastRow="0" w:firstColumn="0" w:lastColumn="0" w:noHBand="0" w:noVBand="0"/>
            </w:tblPr>
            <w:tblGrid>
              <w:gridCol w:w="2835"/>
              <w:gridCol w:w="1815"/>
              <w:gridCol w:w="2429"/>
            </w:tblGrid>
            <w:tr w:rsidR="004D38DB" w:rsidRPr="00ED29C4" w:rsidTr="005A6494">
              <w:trPr>
                <w:trHeight w:val="501"/>
              </w:trPr>
              <w:tc>
                <w:tcPr>
                  <w:tcW w:w="2835" w:type="dxa"/>
                  <w:vMerge w:val="restart"/>
                  <w:tcBorders>
                    <w:top w:val="single" w:sz="4" w:space="0" w:color="000000"/>
                    <w:left w:val="single" w:sz="4" w:space="0" w:color="000000"/>
                    <w:bottom w:val="single" w:sz="4" w:space="0" w:color="000000"/>
                  </w:tcBorders>
                </w:tcPr>
                <w:p w:rsidR="004D38DB" w:rsidRPr="00ED29C4" w:rsidRDefault="004D38DB" w:rsidP="005A6494">
                  <w:pPr>
                    <w:snapToGrid w:val="0"/>
                    <w:spacing w:before="40" w:after="40"/>
                    <w:jc w:val="center"/>
                  </w:pPr>
                  <w:r w:rsidRPr="00ED29C4">
                    <w:t>Процент результативности (правильные ответы, %)</w:t>
                  </w:r>
                </w:p>
              </w:tc>
              <w:tc>
                <w:tcPr>
                  <w:tcW w:w="4244" w:type="dxa"/>
                  <w:gridSpan w:val="2"/>
                  <w:tcBorders>
                    <w:top w:val="single" w:sz="4" w:space="0" w:color="000000"/>
                    <w:left w:val="single" w:sz="4" w:space="0" w:color="000000"/>
                    <w:bottom w:val="single" w:sz="4" w:space="0" w:color="000000"/>
                    <w:right w:val="single" w:sz="4" w:space="0" w:color="000000"/>
                  </w:tcBorders>
                  <w:vAlign w:val="center"/>
                </w:tcPr>
                <w:p w:rsidR="004D38DB" w:rsidRPr="00ED29C4" w:rsidRDefault="004D38DB" w:rsidP="005A6494">
                  <w:pPr>
                    <w:snapToGrid w:val="0"/>
                    <w:spacing w:before="40" w:after="40"/>
                    <w:jc w:val="center"/>
                  </w:pPr>
                  <w:r w:rsidRPr="00ED29C4">
                    <w:t>Оценка уровня подготовки</w:t>
                  </w:r>
                </w:p>
              </w:tc>
            </w:tr>
            <w:tr w:rsidR="004D38DB" w:rsidRPr="00ED29C4" w:rsidTr="005A6494">
              <w:tc>
                <w:tcPr>
                  <w:tcW w:w="2835" w:type="dxa"/>
                  <w:vMerge/>
                  <w:tcBorders>
                    <w:top w:val="single" w:sz="4" w:space="0" w:color="000000"/>
                    <w:left w:val="single" w:sz="4" w:space="0" w:color="000000"/>
                    <w:bottom w:val="single" w:sz="4" w:space="0" w:color="000000"/>
                  </w:tcBorders>
                </w:tcPr>
                <w:p w:rsidR="004D38DB" w:rsidRPr="00ED29C4" w:rsidRDefault="004D38DB" w:rsidP="005A6494">
                  <w:pPr>
                    <w:snapToGrid w:val="0"/>
                    <w:spacing w:before="40" w:after="40"/>
                    <w:jc w:val="center"/>
                  </w:pPr>
                </w:p>
              </w:tc>
              <w:tc>
                <w:tcPr>
                  <w:tcW w:w="1815" w:type="dxa"/>
                  <w:tcBorders>
                    <w:top w:val="single" w:sz="4" w:space="0" w:color="000000"/>
                    <w:left w:val="single" w:sz="4" w:space="0" w:color="000000"/>
                    <w:bottom w:val="single" w:sz="4" w:space="0" w:color="000000"/>
                  </w:tcBorders>
                  <w:vAlign w:val="center"/>
                </w:tcPr>
                <w:p w:rsidR="004D38DB" w:rsidRPr="00ED29C4" w:rsidRDefault="004D38DB" w:rsidP="005A6494">
                  <w:pPr>
                    <w:snapToGrid w:val="0"/>
                    <w:spacing w:before="40" w:after="40"/>
                    <w:jc w:val="center"/>
                  </w:pPr>
                  <w:r w:rsidRPr="00ED29C4">
                    <w:t>балл (отметка)</w:t>
                  </w:r>
                </w:p>
              </w:tc>
              <w:tc>
                <w:tcPr>
                  <w:tcW w:w="2429" w:type="dxa"/>
                  <w:tcBorders>
                    <w:top w:val="single" w:sz="4" w:space="0" w:color="000000"/>
                    <w:left w:val="single" w:sz="4" w:space="0" w:color="000000"/>
                    <w:bottom w:val="single" w:sz="4" w:space="0" w:color="000000"/>
                    <w:right w:val="single" w:sz="4" w:space="0" w:color="000000"/>
                  </w:tcBorders>
                  <w:vAlign w:val="center"/>
                </w:tcPr>
                <w:p w:rsidR="004D38DB" w:rsidRPr="00ED29C4" w:rsidRDefault="004D38DB" w:rsidP="005A6494">
                  <w:pPr>
                    <w:snapToGrid w:val="0"/>
                    <w:spacing w:before="40" w:after="40"/>
                    <w:jc w:val="center"/>
                  </w:pPr>
                  <w:r w:rsidRPr="00ED29C4">
                    <w:t>вербальный аналог</w:t>
                  </w:r>
                </w:p>
              </w:tc>
            </w:tr>
            <w:tr w:rsidR="004D38DB" w:rsidRPr="00ED29C4" w:rsidTr="005A6494">
              <w:tc>
                <w:tcPr>
                  <w:tcW w:w="2835" w:type="dxa"/>
                  <w:tcBorders>
                    <w:top w:val="single" w:sz="4" w:space="0" w:color="000000"/>
                    <w:left w:val="single" w:sz="4" w:space="0" w:color="000000"/>
                    <w:bottom w:val="single" w:sz="4" w:space="0" w:color="000000"/>
                  </w:tcBorders>
                  <w:vAlign w:val="center"/>
                </w:tcPr>
                <w:p w:rsidR="004D38DB" w:rsidRPr="00ED29C4" w:rsidRDefault="004D38DB" w:rsidP="005A6494">
                  <w:pPr>
                    <w:snapToGrid w:val="0"/>
                    <w:spacing w:before="40" w:after="40"/>
                    <w:jc w:val="center"/>
                  </w:pPr>
                  <w:r w:rsidRPr="00ED29C4">
                    <w:t>90 ÷ 100</w:t>
                  </w:r>
                </w:p>
              </w:tc>
              <w:tc>
                <w:tcPr>
                  <w:tcW w:w="1815" w:type="dxa"/>
                  <w:tcBorders>
                    <w:top w:val="single" w:sz="4" w:space="0" w:color="000000"/>
                    <w:left w:val="single" w:sz="4" w:space="0" w:color="000000"/>
                    <w:bottom w:val="single" w:sz="4" w:space="0" w:color="000000"/>
                  </w:tcBorders>
                  <w:vAlign w:val="center"/>
                </w:tcPr>
                <w:p w:rsidR="004D38DB" w:rsidRPr="00ED29C4" w:rsidRDefault="004D38DB" w:rsidP="005A6494">
                  <w:pPr>
                    <w:snapToGrid w:val="0"/>
                    <w:spacing w:before="40" w:after="40"/>
                    <w:jc w:val="center"/>
                  </w:pPr>
                  <w:r w:rsidRPr="00ED29C4">
                    <w:t>5</w:t>
                  </w:r>
                </w:p>
              </w:tc>
              <w:tc>
                <w:tcPr>
                  <w:tcW w:w="2429" w:type="dxa"/>
                  <w:tcBorders>
                    <w:top w:val="single" w:sz="4" w:space="0" w:color="000000"/>
                    <w:left w:val="single" w:sz="4" w:space="0" w:color="000000"/>
                    <w:bottom w:val="single" w:sz="4" w:space="0" w:color="000000"/>
                    <w:right w:val="single" w:sz="4" w:space="0" w:color="000000"/>
                  </w:tcBorders>
                </w:tcPr>
                <w:p w:rsidR="004D38DB" w:rsidRPr="00ED29C4" w:rsidRDefault="004D38DB" w:rsidP="005A6494">
                  <w:pPr>
                    <w:snapToGrid w:val="0"/>
                    <w:spacing w:before="40" w:after="40"/>
                  </w:pPr>
                  <w:r w:rsidRPr="00ED29C4">
                    <w:t>отлично</w:t>
                  </w:r>
                </w:p>
              </w:tc>
            </w:tr>
            <w:tr w:rsidR="004D38DB" w:rsidRPr="00ED29C4" w:rsidTr="005A6494">
              <w:tc>
                <w:tcPr>
                  <w:tcW w:w="2835" w:type="dxa"/>
                  <w:tcBorders>
                    <w:top w:val="single" w:sz="4" w:space="0" w:color="000000"/>
                    <w:left w:val="single" w:sz="4" w:space="0" w:color="000000"/>
                    <w:bottom w:val="single" w:sz="4" w:space="0" w:color="000000"/>
                  </w:tcBorders>
                  <w:vAlign w:val="center"/>
                </w:tcPr>
                <w:p w:rsidR="004D38DB" w:rsidRPr="00ED29C4" w:rsidRDefault="004D38DB" w:rsidP="005A6494">
                  <w:pPr>
                    <w:snapToGrid w:val="0"/>
                    <w:spacing w:before="40" w:after="40"/>
                    <w:jc w:val="center"/>
                  </w:pPr>
                  <w:r w:rsidRPr="00ED29C4">
                    <w:t>80 ÷ 89</w:t>
                  </w:r>
                </w:p>
              </w:tc>
              <w:tc>
                <w:tcPr>
                  <w:tcW w:w="1815" w:type="dxa"/>
                  <w:tcBorders>
                    <w:top w:val="single" w:sz="4" w:space="0" w:color="000000"/>
                    <w:left w:val="single" w:sz="4" w:space="0" w:color="000000"/>
                    <w:bottom w:val="single" w:sz="4" w:space="0" w:color="000000"/>
                  </w:tcBorders>
                  <w:vAlign w:val="center"/>
                </w:tcPr>
                <w:p w:rsidR="004D38DB" w:rsidRPr="00ED29C4" w:rsidRDefault="004D38DB" w:rsidP="005A6494">
                  <w:pPr>
                    <w:snapToGrid w:val="0"/>
                    <w:spacing w:before="40" w:after="40"/>
                    <w:jc w:val="center"/>
                  </w:pPr>
                  <w:r w:rsidRPr="00ED29C4">
                    <w:t>4</w:t>
                  </w:r>
                </w:p>
              </w:tc>
              <w:tc>
                <w:tcPr>
                  <w:tcW w:w="2429" w:type="dxa"/>
                  <w:tcBorders>
                    <w:top w:val="single" w:sz="4" w:space="0" w:color="000000"/>
                    <w:left w:val="single" w:sz="4" w:space="0" w:color="000000"/>
                    <w:bottom w:val="single" w:sz="4" w:space="0" w:color="000000"/>
                    <w:right w:val="single" w:sz="4" w:space="0" w:color="000000"/>
                  </w:tcBorders>
                </w:tcPr>
                <w:p w:rsidR="004D38DB" w:rsidRPr="00ED29C4" w:rsidRDefault="004D38DB" w:rsidP="005A6494">
                  <w:pPr>
                    <w:snapToGrid w:val="0"/>
                    <w:spacing w:before="40" w:after="40"/>
                  </w:pPr>
                  <w:r w:rsidRPr="00ED29C4">
                    <w:t>хорошо</w:t>
                  </w:r>
                </w:p>
              </w:tc>
            </w:tr>
            <w:tr w:rsidR="004D38DB" w:rsidRPr="00ED29C4" w:rsidTr="005A6494">
              <w:tc>
                <w:tcPr>
                  <w:tcW w:w="2835" w:type="dxa"/>
                  <w:tcBorders>
                    <w:top w:val="single" w:sz="4" w:space="0" w:color="000000"/>
                    <w:left w:val="single" w:sz="4" w:space="0" w:color="000000"/>
                    <w:bottom w:val="single" w:sz="4" w:space="0" w:color="000000"/>
                  </w:tcBorders>
                  <w:vAlign w:val="center"/>
                </w:tcPr>
                <w:p w:rsidR="004D38DB" w:rsidRPr="00ED29C4" w:rsidRDefault="004D38DB" w:rsidP="005A6494">
                  <w:pPr>
                    <w:snapToGrid w:val="0"/>
                    <w:spacing w:before="40" w:after="40"/>
                    <w:jc w:val="center"/>
                  </w:pPr>
                  <w:r w:rsidRPr="00ED29C4">
                    <w:t>70 ÷ 79</w:t>
                  </w:r>
                </w:p>
              </w:tc>
              <w:tc>
                <w:tcPr>
                  <w:tcW w:w="1815" w:type="dxa"/>
                  <w:tcBorders>
                    <w:top w:val="single" w:sz="4" w:space="0" w:color="000000"/>
                    <w:left w:val="single" w:sz="4" w:space="0" w:color="000000"/>
                    <w:bottom w:val="single" w:sz="4" w:space="0" w:color="000000"/>
                  </w:tcBorders>
                  <w:vAlign w:val="center"/>
                </w:tcPr>
                <w:p w:rsidR="004D38DB" w:rsidRPr="00ED29C4" w:rsidRDefault="004D38DB" w:rsidP="005A6494">
                  <w:pPr>
                    <w:snapToGrid w:val="0"/>
                    <w:spacing w:before="40" w:after="40"/>
                    <w:jc w:val="center"/>
                  </w:pPr>
                  <w:r w:rsidRPr="00ED29C4">
                    <w:t>3</w:t>
                  </w:r>
                </w:p>
              </w:tc>
              <w:tc>
                <w:tcPr>
                  <w:tcW w:w="2429" w:type="dxa"/>
                  <w:tcBorders>
                    <w:top w:val="single" w:sz="4" w:space="0" w:color="000000"/>
                    <w:left w:val="single" w:sz="4" w:space="0" w:color="000000"/>
                    <w:bottom w:val="single" w:sz="4" w:space="0" w:color="000000"/>
                    <w:right w:val="single" w:sz="4" w:space="0" w:color="000000"/>
                  </w:tcBorders>
                </w:tcPr>
                <w:p w:rsidR="004D38DB" w:rsidRPr="00ED29C4" w:rsidRDefault="004D38DB" w:rsidP="005A6494">
                  <w:pPr>
                    <w:snapToGrid w:val="0"/>
                    <w:spacing w:before="40" w:after="40"/>
                  </w:pPr>
                  <w:r w:rsidRPr="00ED29C4">
                    <w:t>удовлетворительно</w:t>
                  </w:r>
                </w:p>
              </w:tc>
            </w:tr>
            <w:tr w:rsidR="004D38DB" w:rsidRPr="00ED29C4" w:rsidTr="005A6494">
              <w:tc>
                <w:tcPr>
                  <w:tcW w:w="2835" w:type="dxa"/>
                  <w:tcBorders>
                    <w:top w:val="single" w:sz="4" w:space="0" w:color="000000"/>
                    <w:left w:val="single" w:sz="4" w:space="0" w:color="000000"/>
                    <w:bottom w:val="single" w:sz="4" w:space="0" w:color="000000"/>
                  </w:tcBorders>
                  <w:vAlign w:val="center"/>
                </w:tcPr>
                <w:p w:rsidR="004D38DB" w:rsidRPr="00ED29C4" w:rsidRDefault="004D38DB" w:rsidP="005A6494">
                  <w:pPr>
                    <w:snapToGrid w:val="0"/>
                    <w:spacing w:before="40" w:after="40"/>
                    <w:jc w:val="center"/>
                  </w:pPr>
                  <w:r w:rsidRPr="00ED29C4">
                    <w:t>менее 70</w:t>
                  </w:r>
                </w:p>
              </w:tc>
              <w:tc>
                <w:tcPr>
                  <w:tcW w:w="1815" w:type="dxa"/>
                  <w:tcBorders>
                    <w:top w:val="single" w:sz="4" w:space="0" w:color="000000"/>
                    <w:left w:val="single" w:sz="4" w:space="0" w:color="000000"/>
                    <w:bottom w:val="single" w:sz="4" w:space="0" w:color="000000"/>
                  </w:tcBorders>
                  <w:vAlign w:val="center"/>
                </w:tcPr>
                <w:p w:rsidR="004D38DB" w:rsidRPr="00ED29C4" w:rsidRDefault="004D38DB" w:rsidP="005A6494">
                  <w:pPr>
                    <w:snapToGrid w:val="0"/>
                    <w:spacing w:before="40" w:after="40"/>
                    <w:jc w:val="center"/>
                  </w:pPr>
                  <w:r w:rsidRPr="00ED29C4">
                    <w:t>2</w:t>
                  </w:r>
                </w:p>
              </w:tc>
              <w:tc>
                <w:tcPr>
                  <w:tcW w:w="2429" w:type="dxa"/>
                  <w:tcBorders>
                    <w:top w:val="single" w:sz="4" w:space="0" w:color="000000"/>
                    <w:left w:val="single" w:sz="4" w:space="0" w:color="000000"/>
                    <w:bottom w:val="single" w:sz="4" w:space="0" w:color="000000"/>
                    <w:right w:val="single" w:sz="4" w:space="0" w:color="000000"/>
                  </w:tcBorders>
                </w:tcPr>
                <w:p w:rsidR="004D38DB" w:rsidRPr="00ED29C4" w:rsidRDefault="004D38DB" w:rsidP="005A6494">
                  <w:pPr>
                    <w:snapToGrid w:val="0"/>
                    <w:spacing w:before="40" w:after="40"/>
                  </w:pPr>
                  <w:r w:rsidRPr="00ED29C4">
                    <w:t>неудовлетворительно</w:t>
                  </w:r>
                </w:p>
              </w:tc>
            </w:tr>
          </w:tbl>
          <w:p w:rsidR="004D38DB" w:rsidRPr="00ED29C4" w:rsidRDefault="004D38DB" w:rsidP="005A6494">
            <w:pPr>
              <w:spacing w:before="60" w:after="60"/>
              <w:rPr>
                <w:i/>
                <w:iCs/>
                <w:highlight w:val="yellow"/>
              </w:rPr>
            </w:pPr>
          </w:p>
        </w:tc>
      </w:tr>
    </w:tbl>
    <w:p w:rsidR="004D38DB" w:rsidRPr="00ED29C4" w:rsidRDefault="004D38DB" w:rsidP="004D38DB">
      <w:pPr>
        <w:jc w:val="center"/>
        <w:rPr>
          <w:b/>
          <w:bCs/>
        </w:rPr>
      </w:pPr>
    </w:p>
    <w:p w:rsidR="008609B8" w:rsidRPr="00ED29C4" w:rsidRDefault="00447F2D" w:rsidP="004D38DB">
      <w:pPr>
        <w:jc w:val="center"/>
        <w:rPr>
          <w:b/>
        </w:rPr>
      </w:pPr>
      <w:r w:rsidRPr="00ED29C4">
        <w:rPr>
          <w:b/>
        </w:rPr>
        <w:t>2.2.2</w:t>
      </w:r>
      <w:r w:rsidR="00A852DD" w:rsidRPr="00ED29C4">
        <w:rPr>
          <w:b/>
        </w:rPr>
        <w:t xml:space="preserve"> Проверочные</w:t>
      </w:r>
      <w:r w:rsidR="00A30DAF" w:rsidRPr="00ED29C4">
        <w:rPr>
          <w:b/>
        </w:rPr>
        <w:t xml:space="preserve"> р</w:t>
      </w:r>
      <w:r w:rsidR="00E73002" w:rsidRPr="00ED29C4">
        <w:rPr>
          <w:b/>
        </w:rPr>
        <w:t>асчетно-графические</w:t>
      </w:r>
      <w:r w:rsidR="007939B0" w:rsidRPr="00ED29C4">
        <w:rPr>
          <w:b/>
        </w:rPr>
        <w:t xml:space="preserve"> работ</w:t>
      </w:r>
      <w:r w:rsidR="00E73002" w:rsidRPr="00ED29C4">
        <w:rPr>
          <w:b/>
        </w:rPr>
        <w:t>ы</w:t>
      </w:r>
      <w:r w:rsidR="008609B8" w:rsidRPr="00ED29C4">
        <w:rPr>
          <w:b/>
        </w:rPr>
        <w:t xml:space="preserve"> </w:t>
      </w:r>
    </w:p>
    <w:p w:rsidR="00FC4900" w:rsidRPr="00ED29C4" w:rsidRDefault="00FC4900" w:rsidP="00C45BCB">
      <w:pPr>
        <w:ind w:firstLine="709"/>
        <w:jc w:val="both"/>
      </w:pPr>
      <w:r w:rsidRPr="00ED29C4">
        <w:t>Выполнение учебных заданий в фо</w:t>
      </w:r>
      <w:r w:rsidR="005A6494" w:rsidRPr="00ED29C4">
        <w:t xml:space="preserve">рме расчётно-графических работ </w:t>
      </w:r>
      <w:r w:rsidRPr="00ED29C4">
        <w:t xml:space="preserve">является одним из видов самостоятельной аудиторной работы студентов, предназначенной для лучшего освоения учебной дисциплины. Целью расчётно-графических работ является закрепление теоретических сведений и развитие навыков самостоятельных практических расчётов у студентов. </w:t>
      </w:r>
      <w:r w:rsidR="00C45BCB" w:rsidRPr="00ED29C4">
        <w:t>П</w:t>
      </w:r>
      <w:r w:rsidRPr="00ED29C4">
        <w:t>римеры типовых расчётов приведены в учебном пособии</w:t>
      </w:r>
      <w:r w:rsidR="00396DF9" w:rsidRPr="00ED29C4">
        <w:t>.</w:t>
      </w:r>
    </w:p>
    <w:p w:rsidR="00396DF9" w:rsidRPr="00ED29C4" w:rsidRDefault="00396DF9" w:rsidP="00396DF9">
      <w:pPr>
        <w:rPr>
          <w:b/>
        </w:rPr>
      </w:pPr>
      <w:r w:rsidRPr="00ED29C4">
        <w:rPr>
          <w:b/>
        </w:rPr>
        <w:t>Критерии оценки:</w:t>
      </w:r>
    </w:p>
    <w:p w:rsidR="00396DF9" w:rsidRPr="00ED29C4" w:rsidRDefault="00396DF9" w:rsidP="00396DF9">
      <w:pPr>
        <w:pStyle w:val="p25"/>
        <w:shd w:val="clear" w:color="auto" w:fill="FFFFFF"/>
        <w:spacing w:before="0" w:beforeAutospacing="0" w:after="0" w:afterAutospacing="0"/>
        <w:ind w:left="426" w:firstLine="567"/>
        <w:jc w:val="both"/>
      </w:pPr>
      <w:r w:rsidRPr="00ED29C4">
        <w:t>Оценка «5» выставляется студенту, если: ˗ тематика работы соответствует заданной, студент показывает системные и полные знания и умения по данному вопросу; ˗ работа оформлена в соответствии с рекомендациями преподавателя; ˗ объем работы соответствует заданному</w:t>
      </w:r>
    </w:p>
    <w:p w:rsidR="00396DF9" w:rsidRPr="00ED29C4" w:rsidRDefault="00396DF9" w:rsidP="00396DF9">
      <w:pPr>
        <w:pStyle w:val="p25"/>
        <w:shd w:val="clear" w:color="auto" w:fill="FFFFFF"/>
        <w:spacing w:before="0" w:beforeAutospacing="0" w:after="0" w:afterAutospacing="0"/>
        <w:ind w:left="426" w:firstLine="567"/>
        <w:jc w:val="both"/>
      </w:pPr>
      <w:r w:rsidRPr="00ED29C4">
        <w:t xml:space="preserve"> Оценка «4» выставляется студенту, если: ˗ тематика работы соответствует заданной, студент допускает небольшие неточности или некоторые ошибки в данном вопросе; ˗ работа оформлена с неточностями в оформлении; ˗ объем работы соответствует заданному или чуть меньше. </w:t>
      </w:r>
    </w:p>
    <w:p w:rsidR="00396DF9" w:rsidRPr="00ED29C4" w:rsidRDefault="00396DF9" w:rsidP="00396DF9">
      <w:pPr>
        <w:pStyle w:val="p25"/>
        <w:shd w:val="clear" w:color="auto" w:fill="FFFFFF"/>
        <w:spacing w:before="0" w:beforeAutospacing="0" w:after="0" w:afterAutospacing="0"/>
        <w:ind w:left="426" w:firstLine="567"/>
        <w:jc w:val="both"/>
      </w:pPr>
      <w:r w:rsidRPr="00ED29C4">
        <w:t xml:space="preserve">Оценка «3» выставляется студенту, если: ˗ тематика работы соответствует заданной, но в работе отсутствуют значительные элементы по содержанию работы или тематика изложена нелогично, не четко представлено основное содержание вопроса; ˗ работа оформлена с ошибками в оформлении </w:t>
      </w:r>
    </w:p>
    <w:p w:rsidR="00396DF9" w:rsidRPr="00ED29C4" w:rsidRDefault="00396DF9" w:rsidP="00396DF9">
      <w:pPr>
        <w:pStyle w:val="p25"/>
        <w:shd w:val="clear" w:color="auto" w:fill="FFFFFF"/>
        <w:spacing w:before="0" w:beforeAutospacing="0" w:after="0" w:afterAutospacing="0"/>
        <w:ind w:left="426" w:firstLine="567"/>
        <w:jc w:val="both"/>
      </w:pPr>
      <w:r w:rsidRPr="00ED29C4">
        <w:t xml:space="preserve">Оценка «2» выставляется студенту, если: ˗ не раскрыта основная тема работы; ˗ работа оформлена не в соответствии с требованиями преподавателя; ˗ объем работы не соответствует заданному. </w:t>
      </w:r>
    </w:p>
    <w:p w:rsidR="00C905D6" w:rsidRPr="00ED29C4" w:rsidRDefault="00C905D6" w:rsidP="00396DF9">
      <w:pPr>
        <w:jc w:val="center"/>
        <w:rPr>
          <w:b/>
        </w:rPr>
      </w:pPr>
    </w:p>
    <w:p w:rsidR="00396DF9" w:rsidRPr="00ED29C4" w:rsidRDefault="00396DF9" w:rsidP="00396DF9">
      <w:pPr>
        <w:jc w:val="center"/>
        <w:rPr>
          <w:b/>
        </w:rPr>
      </w:pPr>
      <w:r w:rsidRPr="00ED29C4">
        <w:rPr>
          <w:b/>
        </w:rPr>
        <w:t>Тема: диаграмма Железо-углерод"</w:t>
      </w:r>
    </w:p>
    <w:p w:rsidR="00396DF9" w:rsidRPr="00ED29C4" w:rsidRDefault="00396DF9" w:rsidP="004D38DB">
      <w:pPr>
        <w:jc w:val="center"/>
        <w:rPr>
          <w:b/>
        </w:rPr>
      </w:pPr>
    </w:p>
    <w:p w:rsidR="00081D2D" w:rsidRPr="00ED29C4" w:rsidRDefault="00081D2D" w:rsidP="00081D2D">
      <w:pPr>
        <w:rPr>
          <w:b/>
        </w:rPr>
      </w:pPr>
      <w:r w:rsidRPr="00ED29C4">
        <w:rPr>
          <w:b/>
        </w:rPr>
        <w:t>Задание:</w:t>
      </w:r>
    </w:p>
    <w:p w:rsidR="00081D2D" w:rsidRPr="00ED29C4" w:rsidRDefault="00081D2D" w:rsidP="00E27D23">
      <w:pPr>
        <w:widowControl w:val="0"/>
        <w:numPr>
          <w:ilvl w:val="0"/>
          <w:numId w:val="130"/>
        </w:numPr>
        <w:tabs>
          <w:tab w:val="clear" w:pos="720"/>
          <w:tab w:val="num" w:pos="284"/>
        </w:tabs>
        <w:ind w:left="284" w:hanging="284"/>
        <w:jc w:val="both"/>
      </w:pPr>
      <w:r w:rsidRPr="00ED29C4">
        <w:t>Зарисовать в тетради часть диаграммы железо-углерод, соответству</w:t>
      </w:r>
      <w:r w:rsidR="00F9464D" w:rsidRPr="00ED29C4">
        <w:t>ющая варианту задания (таблица 1</w:t>
      </w:r>
      <w:r w:rsidRPr="00ED29C4">
        <w:t>).</w:t>
      </w:r>
    </w:p>
    <w:p w:rsidR="00081D2D" w:rsidRPr="00ED29C4" w:rsidRDefault="00081D2D" w:rsidP="00E27D23">
      <w:pPr>
        <w:widowControl w:val="0"/>
        <w:numPr>
          <w:ilvl w:val="0"/>
          <w:numId w:val="130"/>
        </w:numPr>
        <w:tabs>
          <w:tab w:val="clear" w:pos="720"/>
          <w:tab w:val="num" w:pos="284"/>
        </w:tabs>
        <w:ind w:left="284" w:hanging="284"/>
        <w:jc w:val="both"/>
      </w:pPr>
      <w:r w:rsidRPr="00ED29C4">
        <w:t>Провести вертикальную линию на диаграмме при заданной концентрации углерода.</w:t>
      </w:r>
    </w:p>
    <w:p w:rsidR="00081D2D" w:rsidRPr="00ED29C4" w:rsidRDefault="00081D2D" w:rsidP="00E27D23">
      <w:pPr>
        <w:widowControl w:val="0"/>
        <w:numPr>
          <w:ilvl w:val="0"/>
          <w:numId w:val="130"/>
        </w:numPr>
        <w:tabs>
          <w:tab w:val="clear" w:pos="720"/>
          <w:tab w:val="num" w:pos="284"/>
        </w:tabs>
        <w:ind w:left="284" w:hanging="284"/>
        <w:jc w:val="both"/>
      </w:pPr>
      <w:r w:rsidRPr="00ED29C4">
        <w:t>Определить температуры структурного или фазового превращения сплава.</w:t>
      </w:r>
    </w:p>
    <w:p w:rsidR="00081D2D" w:rsidRPr="00ED29C4" w:rsidRDefault="00081D2D" w:rsidP="00E27D23">
      <w:pPr>
        <w:widowControl w:val="0"/>
        <w:numPr>
          <w:ilvl w:val="0"/>
          <w:numId w:val="130"/>
        </w:numPr>
        <w:tabs>
          <w:tab w:val="clear" w:pos="720"/>
          <w:tab w:val="num" w:pos="284"/>
        </w:tabs>
        <w:ind w:left="284" w:hanging="284"/>
        <w:jc w:val="both"/>
      </w:pPr>
      <w:r w:rsidRPr="00ED29C4">
        <w:t xml:space="preserve">Для каждой температуры посчитать число степеней свободы </w:t>
      </w:r>
      <w:r w:rsidRPr="00ED29C4">
        <w:rPr>
          <w:i/>
          <w:lang w:val="uk-UA"/>
        </w:rPr>
        <w:t>і</w:t>
      </w:r>
      <w:r w:rsidRPr="00ED29C4">
        <w:t>.</w:t>
      </w:r>
    </w:p>
    <w:p w:rsidR="00081D2D" w:rsidRPr="00ED29C4" w:rsidRDefault="00081D2D" w:rsidP="00E27D23">
      <w:pPr>
        <w:widowControl w:val="0"/>
        <w:numPr>
          <w:ilvl w:val="0"/>
          <w:numId w:val="130"/>
        </w:numPr>
        <w:tabs>
          <w:tab w:val="clear" w:pos="720"/>
          <w:tab w:val="num" w:pos="284"/>
        </w:tabs>
        <w:ind w:left="284" w:hanging="284"/>
        <w:jc w:val="both"/>
      </w:pPr>
      <w:r w:rsidRPr="00ED29C4">
        <w:t>Построить кривую охлаждения данного сплава.</w:t>
      </w:r>
    </w:p>
    <w:p w:rsidR="00081D2D" w:rsidRPr="00ED29C4" w:rsidRDefault="009D7969" w:rsidP="00081D2D">
      <w:pPr>
        <w:ind w:left="3760"/>
      </w:pPr>
      <w:r w:rsidRPr="00ED29C4">
        <w:rPr>
          <w:noProof/>
        </w:rPr>
        <w:lastRenderedPageBreak/>
        <w:drawing>
          <wp:anchor distT="0" distB="0" distL="6401435" distR="6401435" simplePos="0" relativeHeight="251660288" behindDoc="0" locked="0" layoutInCell="0" allowOverlap="1">
            <wp:simplePos x="0" y="0"/>
            <wp:positionH relativeFrom="margin">
              <wp:align>left</wp:align>
            </wp:positionH>
            <wp:positionV relativeFrom="paragraph">
              <wp:posOffset>483235</wp:posOffset>
            </wp:positionV>
            <wp:extent cx="6089015" cy="7928610"/>
            <wp:effectExtent l="0" t="0" r="6985"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r="6935"/>
                    <a:stretch>
                      <a:fillRect/>
                    </a:stretch>
                  </pic:blipFill>
                  <pic:spPr bwMode="auto">
                    <a:xfrm>
                      <a:off x="0" y="0"/>
                      <a:ext cx="6089015" cy="79286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7969" w:rsidRPr="00ED29C4" w:rsidRDefault="009D7969">
      <w:r w:rsidRPr="00ED29C4">
        <w:br w:type="page"/>
      </w:r>
    </w:p>
    <w:tbl>
      <w:tblPr>
        <w:tblStyle w:val="a5"/>
        <w:tblW w:w="0" w:type="auto"/>
        <w:tblLook w:val="01E0" w:firstRow="1" w:lastRow="1" w:firstColumn="1" w:lastColumn="1" w:noHBand="0" w:noVBand="0"/>
      </w:tblPr>
      <w:tblGrid>
        <w:gridCol w:w="2593"/>
        <w:gridCol w:w="3185"/>
        <w:gridCol w:w="3567"/>
      </w:tblGrid>
      <w:tr w:rsidR="00081D2D" w:rsidRPr="00ED29C4" w:rsidTr="009D7969">
        <w:tc>
          <w:tcPr>
            <w:tcW w:w="2593" w:type="dxa"/>
          </w:tcPr>
          <w:p w:rsidR="00081D2D" w:rsidRPr="00ED29C4" w:rsidRDefault="00081D2D" w:rsidP="005A6494">
            <w:pPr>
              <w:jc w:val="center"/>
            </w:pPr>
            <w:r w:rsidRPr="00ED29C4">
              <w:lastRenderedPageBreak/>
              <w:t>Вариант</w:t>
            </w:r>
          </w:p>
        </w:tc>
        <w:tc>
          <w:tcPr>
            <w:tcW w:w="3185" w:type="dxa"/>
          </w:tcPr>
          <w:p w:rsidR="00081D2D" w:rsidRPr="00ED29C4" w:rsidRDefault="00081D2D" w:rsidP="005A6494">
            <w:pPr>
              <w:jc w:val="center"/>
            </w:pPr>
            <w:r w:rsidRPr="00ED29C4">
              <w:t>Содержание углерода, %</w:t>
            </w:r>
          </w:p>
        </w:tc>
        <w:tc>
          <w:tcPr>
            <w:tcW w:w="3567" w:type="dxa"/>
          </w:tcPr>
          <w:p w:rsidR="00081D2D" w:rsidRPr="00ED29C4" w:rsidRDefault="00081D2D" w:rsidP="005A6494">
            <w:pPr>
              <w:jc w:val="center"/>
            </w:pPr>
            <w:r w:rsidRPr="00ED29C4">
              <w:t xml:space="preserve">Температуры, </w:t>
            </w:r>
            <w:r w:rsidRPr="00ED29C4">
              <w:rPr>
                <w:vertAlign w:val="superscript"/>
              </w:rPr>
              <w:t>о</w:t>
            </w:r>
            <w:r w:rsidRPr="00ED29C4">
              <w:t>С.</w:t>
            </w:r>
          </w:p>
        </w:tc>
      </w:tr>
      <w:tr w:rsidR="00081D2D" w:rsidRPr="00ED29C4" w:rsidTr="009D7969">
        <w:tc>
          <w:tcPr>
            <w:tcW w:w="2593" w:type="dxa"/>
          </w:tcPr>
          <w:p w:rsidR="00081D2D" w:rsidRPr="00ED29C4" w:rsidRDefault="00081D2D" w:rsidP="005A6494">
            <w:pPr>
              <w:jc w:val="center"/>
            </w:pPr>
            <w:r w:rsidRPr="00ED29C4">
              <w:t>1</w:t>
            </w:r>
          </w:p>
        </w:tc>
        <w:tc>
          <w:tcPr>
            <w:tcW w:w="3185" w:type="dxa"/>
          </w:tcPr>
          <w:p w:rsidR="00081D2D" w:rsidRPr="00ED29C4" w:rsidRDefault="00081D2D" w:rsidP="005A6494">
            <w:pPr>
              <w:ind w:firstLine="34"/>
              <w:jc w:val="center"/>
            </w:pPr>
            <w:r w:rsidRPr="00ED29C4">
              <w:t>0,5</w:t>
            </w:r>
          </w:p>
        </w:tc>
        <w:tc>
          <w:tcPr>
            <w:tcW w:w="3567" w:type="dxa"/>
          </w:tcPr>
          <w:p w:rsidR="00081D2D" w:rsidRPr="00ED29C4" w:rsidRDefault="00081D2D" w:rsidP="005A6494">
            <w:pPr>
              <w:jc w:val="center"/>
            </w:pPr>
            <w:r w:rsidRPr="00ED29C4">
              <w:t>1000-25</w:t>
            </w:r>
          </w:p>
        </w:tc>
      </w:tr>
      <w:tr w:rsidR="00081D2D" w:rsidRPr="00ED29C4" w:rsidTr="009D7969">
        <w:tc>
          <w:tcPr>
            <w:tcW w:w="2593" w:type="dxa"/>
          </w:tcPr>
          <w:p w:rsidR="00081D2D" w:rsidRPr="00ED29C4" w:rsidRDefault="00081D2D" w:rsidP="005A6494">
            <w:pPr>
              <w:jc w:val="center"/>
            </w:pPr>
            <w:r w:rsidRPr="00ED29C4">
              <w:t>2</w:t>
            </w:r>
          </w:p>
        </w:tc>
        <w:tc>
          <w:tcPr>
            <w:tcW w:w="3185" w:type="dxa"/>
          </w:tcPr>
          <w:p w:rsidR="00081D2D" w:rsidRPr="00ED29C4" w:rsidRDefault="00081D2D" w:rsidP="005A6494">
            <w:pPr>
              <w:ind w:firstLine="34"/>
              <w:jc w:val="center"/>
            </w:pPr>
            <w:r w:rsidRPr="00ED29C4">
              <w:t>0,8</w:t>
            </w:r>
          </w:p>
        </w:tc>
        <w:tc>
          <w:tcPr>
            <w:tcW w:w="3567" w:type="dxa"/>
          </w:tcPr>
          <w:p w:rsidR="00081D2D" w:rsidRPr="00ED29C4" w:rsidRDefault="00081D2D" w:rsidP="005A6494">
            <w:pPr>
              <w:jc w:val="center"/>
            </w:pPr>
            <w:r w:rsidRPr="00ED29C4">
              <w:t>1700 -</w:t>
            </w:r>
          </w:p>
          <w:p w:rsidR="00081D2D" w:rsidRPr="00ED29C4" w:rsidRDefault="00081D2D" w:rsidP="005A6494">
            <w:pPr>
              <w:jc w:val="center"/>
            </w:pPr>
            <w:r w:rsidRPr="00ED29C4">
              <w:t>25</w:t>
            </w:r>
          </w:p>
        </w:tc>
      </w:tr>
      <w:tr w:rsidR="00081D2D" w:rsidRPr="00ED29C4" w:rsidTr="009D7969">
        <w:tc>
          <w:tcPr>
            <w:tcW w:w="2593" w:type="dxa"/>
          </w:tcPr>
          <w:p w:rsidR="00081D2D" w:rsidRPr="00ED29C4" w:rsidRDefault="00081D2D" w:rsidP="005A6494">
            <w:pPr>
              <w:jc w:val="center"/>
            </w:pPr>
            <w:r w:rsidRPr="00ED29C4">
              <w:t>3</w:t>
            </w:r>
          </w:p>
        </w:tc>
        <w:tc>
          <w:tcPr>
            <w:tcW w:w="3185" w:type="dxa"/>
          </w:tcPr>
          <w:p w:rsidR="00081D2D" w:rsidRPr="00ED29C4" w:rsidRDefault="00081D2D" w:rsidP="005A6494">
            <w:pPr>
              <w:ind w:firstLine="34"/>
              <w:jc w:val="center"/>
            </w:pPr>
            <w:r w:rsidRPr="00ED29C4">
              <w:t>1</w:t>
            </w:r>
          </w:p>
        </w:tc>
        <w:tc>
          <w:tcPr>
            <w:tcW w:w="3567" w:type="dxa"/>
          </w:tcPr>
          <w:p w:rsidR="00081D2D" w:rsidRPr="00ED29C4" w:rsidRDefault="00081D2D" w:rsidP="005A6494">
            <w:pPr>
              <w:jc w:val="center"/>
            </w:pPr>
            <w:r w:rsidRPr="00ED29C4">
              <w:t>1000-25</w:t>
            </w:r>
          </w:p>
        </w:tc>
      </w:tr>
      <w:tr w:rsidR="00081D2D" w:rsidRPr="00ED29C4" w:rsidTr="009D7969">
        <w:tc>
          <w:tcPr>
            <w:tcW w:w="2593" w:type="dxa"/>
          </w:tcPr>
          <w:p w:rsidR="00081D2D" w:rsidRPr="00ED29C4" w:rsidRDefault="00081D2D" w:rsidP="005A6494">
            <w:pPr>
              <w:jc w:val="center"/>
            </w:pPr>
            <w:r w:rsidRPr="00ED29C4">
              <w:t>4</w:t>
            </w:r>
          </w:p>
        </w:tc>
        <w:tc>
          <w:tcPr>
            <w:tcW w:w="3185" w:type="dxa"/>
          </w:tcPr>
          <w:p w:rsidR="00081D2D" w:rsidRPr="00ED29C4" w:rsidRDefault="00081D2D" w:rsidP="005A6494">
            <w:pPr>
              <w:ind w:firstLine="34"/>
              <w:jc w:val="center"/>
            </w:pPr>
            <w:r w:rsidRPr="00ED29C4">
              <w:t>2</w:t>
            </w:r>
          </w:p>
        </w:tc>
        <w:tc>
          <w:tcPr>
            <w:tcW w:w="3567" w:type="dxa"/>
          </w:tcPr>
          <w:p w:rsidR="00081D2D" w:rsidRPr="00ED29C4" w:rsidRDefault="00081D2D" w:rsidP="005A6494">
            <w:pPr>
              <w:jc w:val="center"/>
            </w:pPr>
            <w:r w:rsidRPr="00ED29C4">
              <w:t>1150-25</w:t>
            </w:r>
          </w:p>
        </w:tc>
      </w:tr>
      <w:tr w:rsidR="00081D2D" w:rsidRPr="00ED29C4" w:rsidTr="009D7969">
        <w:tc>
          <w:tcPr>
            <w:tcW w:w="2593" w:type="dxa"/>
          </w:tcPr>
          <w:p w:rsidR="00081D2D" w:rsidRPr="00ED29C4" w:rsidRDefault="00081D2D" w:rsidP="005A6494">
            <w:pPr>
              <w:jc w:val="center"/>
            </w:pPr>
            <w:r w:rsidRPr="00ED29C4">
              <w:t>5</w:t>
            </w:r>
          </w:p>
        </w:tc>
        <w:tc>
          <w:tcPr>
            <w:tcW w:w="3185" w:type="dxa"/>
          </w:tcPr>
          <w:p w:rsidR="00081D2D" w:rsidRPr="00ED29C4" w:rsidRDefault="00081D2D" w:rsidP="005A6494">
            <w:pPr>
              <w:ind w:firstLine="34"/>
              <w:jc w:val="center"/>
            </w:pPr>
            <w:r w:rsidRPr="00ED29C4">
              <w:t>3</w:t>
            </w:r>
          </w:p>
        </w:tc>
        <w:tc>
          <w:tcPr>
            <w:tcW w:w="3567" w:type="dxa"/>
          </w:tcPr>
          <w:p w:rsidR="00081D2D" w:rsidRPr="00ED29C4" w:rsidRDefault="00081D2D" w:rsidP="005A6494">
            <w:pPr>
              <w:jc w:val="center"/>
            </w:pPr>
            <w:r w:rsidRPr="00ED29C4">
              <w:t>1700-1000</w:t>
            </w:r>
          </w:p>
        </w:tc>
      </w:tr>
      <w:tr w:rsidR="00081D2D" w:rsidRPr="00ED29C4" w:rsidTr="009D7969">
        <w:tc>
          <w:tcPr>
            <w:tcW w:w="2593" w:type="dxa"/>
          </w:tcPr>
          <w:p w:rsidR="00081D2D" w:rsidRPr="00ED29C4" w:rsidRDefault="00081D2D" w:rsidP="005A6494">
            <w:pPr>
              <w:jc w:val="center"/>
            </w:pPr>
            <w:r w:rsidRPr="00ED29C4">
              <w:t>6</w:t>
            </w:r>
          </w:p>
        </w:tc>
        <w:tc>
          <w:tcPr>
            <w:tcW w:w="3185" w:type="dxa"/>
          </w:tcPr>
          <w:p w:rsidR="00081D2D" w:rsidRPr="00ED29C4" w:rsidRDefault="00081D2D" w:rsidP="005A6494">
            <w:pPr>
              <w:ind w:firstLine="34"/>
              <w:jc w:val="center"/>
            </w:pPr>
            <w:r w:rsidRPr="00ED29C4">
              <w:t>4,3</w:t>
            </w:r>
          </w:p>
        </w:tc>
        <w:tc>
          <w:tcPr>
            <w:tcW w:w="3567" w:type="dxa"/>
          </w:tcPr>
          <w:p w:rsidR="00081D2D" w:rsidRPr="00ED29C4" w:rsidRDefault="00081D2D" w:rsidP="005A6494">
            <w:pPr>
              <w:jc w:val="center"/>
            </w:pPr>
            <w:r w:rsidRPr="00ED29C4">
              <w:t>1700-25</w:t>
            </w:r>
          </w:p>
        </w:tc>
      </w:tr>
      <w:tr w:rsidR="00081D2D" w:rsidRPr="00ED29C4" w:rsidTr="009D7969">
        <w:tc>
          <w:tcPr>
            <w:tcW w:w="2593" w:type="dxa"/>
          </w:tcPr>
          <w:p w:rsidR="00081D2D" w:rsidRPr="00ED29C4" w:rsidRDefault="00081D2D" w:rsidP="005A6494">
            <w:pPr>
              <w:jc w:val="center"/>
            </w:pPr>
            <w:r w:rsidRPr="00ED29C4">
              <w:t>7</w:t>
            </w:r>
          </w:p>
        </w:tc>
        <w:tc>
          <w:tcPr>
            <w:tcW w:w="3185" w:type="dxa"/>
          </w:tcPr>
          <w:p w:rsidR="00081D2D" w:rsidRPr="00ED29C4" w:rsidRDefault="00081D2D" w:rsidP="005A6494">
            <w:pPr>
              <w:ind w:firstLine="34"/>
              <w:jc w:val="center"/>
            </w:pPr>
            <w:r w:rsidRPr="00ED29C4">
              <w:t>5,5</w:t>
            </w:r>
          </w:p>
        </w:tc>
        <w:tc>
          <w:tcPr>
            <w:tcW w:w="3567" w:type="dxa"/>
          </w:tcPr>
          <w:p w:rsidR="00081D2D" w:rsidRPr="00ED29C4" w:rsidRDefault="00081D2D" w:rsidP="005A6494">
            <w:pPr>
              <w:jc w:val="center"/>
            </w:pPr>
            <w:r w:rsidRPr="00ED29C4">
              <w:t>1700-1000</w:t>
            </w:r>
          </w:p>
        </w:tc>
      </w:tr>
      <w:tr w:rsidR="00081D2D" w:rsidRPr="00ED29C4" w:rsidTr="009D7969">
        <w:tc>
          <w:tcPr>
            <w:tcW w:w="2593" w:type="dxa"/>
          </w:tcPr>
          <w:p w:rsidR="00081D2D" w:rsidRPr="00ED29C4" w:rsidRDefault="00081D2D" w:rsidP="005A6494">
            <w:pPr>
              <w:jc w:val="center"/>
            </w:pPr>
            <w:r w:rsidRPr="00ED29C4">
              <w:t>8</w:t>
            </w:r>
          </w:p>
        </w:tc>
        <w:tc>
          <w:tcPr>
            <w:tcW w:w="3185" w:type="dxa"/>
          </w:tcPr>
          <w:p w:rsidR="00081D2D" w:rsidRPr="00ED29C4" w:rsidRDefault="00081D2D" w:rsidP="005A6494">
            <w:pPr>
              <w:ind w:firstLine="34"/>
              <w:jc w:val="center"/>
            </w:pPr>
            <w:r w:rsidRPr="00ED29C4">
              <w:t>6,67</w:t>
            </w:r>
          </w:p>
        </w:tc>
        <w:tc>
          <w:tcPr>
            <w:tcW w:w="3567" w:type="dxa"/>
          </w:tcPr>
          <w:p w:rsidR="00081D2D" w:rsidRPr="00ED29C4" w:rsidRDefault="00081D2D" w:rsidP="005A6494">
            <w:pPr>
              <w:jc w:val="center"/>
            </w:pPr>
            <w:r w:rsidRPr="00ED29C4">
              <w:t>1700-1000</w:t>
            </w:r>
          </w:p>
        </w:tc>
      </w:tr>
      <w:tr w:rsidR="00081D2D" w:rsidRPr="00ED29C4" w:rsidTr="009D7969">
        <w:tc>
          <w:tcPr>
            <w:tcW w:w="2593" w:type="dxa"/>
          </w:tcPr>
          <w:p w:rsidR="00081D2D" w:rsidRPr="00ED29C4" w:rsidRDefault="00081D2D" w:rsidP="005A6494">
            <w:pPr>
              <w:jc w:val="center"/>
            </w:pPr>
            <w:r w:rsidRPr="00ED29C4">
              <w:t>9</w:t>
            </w:r>
          </w:p>
        </w:tc>
        <w:tc>
          <w:tcPr>
            <w:tcW w:w="3185" w:type="dxa"/>
          </w:tcPr>
          <w:p w:rsidR="00081D2D" w:rsidRPr="00ED29C4" w:rsidRDefault="00081D2D" w:rsidP="005A6494">
            <w:pPr>
              <w:ind w:firstLine="34"/>
              <w:jc w:val="center"/>
            </w:pPr>
            <w:r w:rsidRPr="00ED29C4">
              <w:t>2,5</w:t>
            </w:r>
          </w:p>
        </w:tc>
        <w:tc>
          <w:tcPr>
            <w:tcW w:w="3567" w:type="dxa"/>
          </w:tcPr>
          <w:p w:rsidR="00081D2D" w:rsidRPr="00ED29C4" w:rsidRDefault="00081D2D" w:rsidP="005A6494">
            <w:pPr>
              <w:jc w:val="center"/>
            </w:pPr>
            <w:r w:rsidRPr="00ED29C4">
              <w:t>1000-25</w:t>
            </w:r>
          </w:p>
        </w:tc>
      </w:tr>
      <w:tr w:rsidR="00081D2D" w:rsidRPr="00ED29C4" w:rsidTr="009D7969">
        <w:tc>
          <w:tcPr>
            <w:tcW w:w="2593" w:type="dxa"/>
          </w:tcPr>
          <w:p w:rsidR="00081D2D" w:rsidRPr="00ED29C4" w:rsidRDefault="00081D2D" w:rsidP="005A6494">
            <w:pPr>
              <w:jc w:val="center"/>
            </w:pPr>
            <w:r w:rsidRPr="00ED29C4">
              <w:t>10</w:t>
            </w:r>
          </w:p>
        </w:tc>
        <w:tc>
          <w:tcPr>
            <w:tcW w:w="3185" w:type="dxa"/>
          </w:tcPr>
          <w:p w:rsidR="00081D2D" w:rsidRPr="00ED29C4" w:rsidRDefault="00081D2D" w:rsidP="005A6494">
            <w:pPr>
              <w:ind w:firstLine="34"/>
              <w:jc w:val="center"/>
            </w:pPr>
            <w:r w:rsidRPr="00ED29C4">
              <w:t>5</w:t>
            </w:r>
          </w:p>
        </w:tc>
        <w:tc>
          <w:tcPr>
            <w:tcW w:w="3567" w:type="dxa"/>
          </w:tcPr>
          <w:p w:rsidR="00081D2D" w:rsidRPr="00ED29C4" w:rsidRDefault="00081D2D" w:rsidP="005A6494">
            <w:pPr>
              <w:jc w:val="center"/>
            </w:pPr>
            <w:r w:rsidRPr="00ED29C4">
              <w:t>1000-25</w:t>
            </w:r>
          </w:p>
        </w:tc>
      </w:tr>
      <w:tr w:rsidR="00081D2D" w:rsidRPr="00ED29C4" w:rsidTr="009D7969">
        <w:tc>
          <w:tcPr>
            <w:tcW w:w="2593" w:type="dxa"/>
          </w:tcPr>
          <w:p w:rsidR="00081D2D" w:rsidRPr="00ED29C4" w:rsidRDefault="00081D2D" w:rsidP="005A6494">
            <w:pPr>
              <w:jc w:val="center"/>
            </w:pPr>
            <w:r w:rsidRPr="00ED29C4">
              <w:t>11</w:t>
            </w:r>
          </w:p>
        </w:tc>
        <w:tc>
          <w:tcPr>
            <w:tcW w:w="3185" w:type="dxa"/>
          </w:tcPr>
          <w:p w:rsidR="00081D2D" w:rsidRPr="00ED29C4" w:rsidRDefault="00081D2D" w:rsidP="005A6494">
            <w:pPr>
              <w:ind w:firstLine="34"/>
              <w:jc w:val="center"/>
            </w:pPr>
            <w:r w:rsidRPr="00ED29C4">
              <w:t>0,1</w:t>
            </w:r>
          </w:p>
        </w:tc>
        <w:tc>
          <w:tcPr>
            <w:tcW w:w="3567" w:type="dxa"/>
          </w:tcPr>
          <w:p w:rsidR="00081D2D" w:rsidRPr="00ED29C4" w:rsidRDefault="00081D2D" w:rsidP="005A6494">
            <w:pPr>
              <w:jc w:val="center"/>
            </w:pPr>
            <w:r w:rsidRPr="00ED29C4">
              <w:t>1700-1000</w:t>
            </w:r>
          </w:p>
        </w:tc>
      </w:tr>
      <w:tr w:rsidR="00081D2D" w:rsidRPr="00ED29C4" w:rsidTr="009D7969">
        <w:tc>
          <w:tcPr>
            <w:tcW w:w="2593" w:type="dxa"/>
          </w:tcPr>
          <w:p w:rsidR="00081D2D" w:rsidRPr="00ED29C4" w:rsidRDefault="00081D2D" w:rsidP="005A6494">
            <w:pPr>
              <w:jc w:val="center"/>
            </w:pPr>
            <w:r w:rsidRPr="00ED29C4">
              <w:t>12</w:t>
            </w:r>
          </w:p>
        </w:tc>
        <w:tc>
          <w:tcPr>
            <w:tcW w:w="3185" w:type="dxa"/>
          </w:tcPr>
          <w:p w:rsidR="00081D2D" w:rsidRPr="00ED29C4" w:rsidRDefault="00081D2D" w:rsidP="005A6494">
            <w:pPr>
              <w:ind w:firstLine="34"/>
              <w:jc w:val="center"/>
            </w:pPr>
            <w:r w:rsidRPr="00ED29C4">
              <w:t>0,12</w:t>
            </w:r>
          </w:p>
        </w:tc>
        <w:tc>
          <w:tcPr>
            <w:tcW w:w="3567" w:type="dxa"/>
          </w:tcPr>
          <w:p w:rsidR="00081D2D" w:rsidRPr="00ED29C4" w:rsidRDefault="00081D2D" w:rsidP="005A6494">
            <w:pPr>
              <w:jc w:val="center"/>
            </w:pPr>
            <w:r w:rsidRPr="00ED29C4">
              <w:t>1700-1000</w:t>
            </w:r>
          </w:p>
        </w:tc>
      </w:tr>
      <w:tr w:rsidR="00081D2D" w:rsidRPr="00ED29C4" w:rsidTr="009D7969">
        <w:tc>
          <w:tcPr>
            <w:tcW w:w="2593" w:type="dxa"/>
          </w:tcPr>
          <w:p w:rsidR="00081D2D" w:rsidRPr="00ED29C4" w:rsidRDefault="00081D2D" w:rsidP="005A6494">
            <w:pPr>
              <w:jc w:val="center"/>
            </w:pPr>
            <w:r w:rsidRPr="00ED29C4">
              <w:t>13</w:t>
            </w:r>
          </w:p>
        </w:tc>
        <w:tc>
          <w:tcPr>
            <w:tcW w:w="3185" w:type="dxa"/>
          </w:tcPr>
          <w:p w:rsidR="00081D2D" w:rsidRPr="00ED29C4" w:rsidRDefault="00081D2D" w:rsidP="005A6494">
            <w:pPr>
              <w:ind w:firstLine="34"/>
              <w:jc w:val="center"/>
            </w:pPr>
            <w:r w:rsidRPr="00ED29C4">
              <w:t>0,16</w:t>
            </w:r>
          </w:p>
        </w:tc>
        <w:tc>
          <w:tcPr>
            <w:tcW w:w="3567" w:type="dxa"/>
          </w:tcPr>
          <w:p w:rsidR="00081D2D" w:rsidRPr="00ED29C4" w:rsidRDefault="00081D2D" w:rsidP="005A6494">
            <w:pPr>
              <w:jc w:val="center"/>
            </w:pPr>
            <w:r w:rsidRPr="00ED29C4">
              <w:t>1700-1000</w:t>
            </w:r>
          </w:p>
        </w:tc>
      </w:tr>
      <w:tr w:rsidR="00081D2D" w:rsidRPr="00ED29C4" w:rsidTr="009D7969">
        <w:tc>
          <w:tcPr>
            <w:tcW w:w="2593" w:type="dxa"/>
          </w:tcPr>
          <w:p w:rsidR="00081D2D" w:rsidRPr="00ED29C4" w:rsidRDefault="00081D2D" w:rsidP="005A6494">
            <w:pPr>
              <w:jc w:val="center"/>
            </w:pPr>
            <w:r w:rsidRPr="00ED29C4">
              <w:t>14</w:t>
            </w:r>
          </w:p>
        </w:tc>
        <w:tc>
          <w:tcPr>
            <w:tcW w:w="3185" w:type="dxa"/>
          </w:tcPr>
          <w:p w:rsidR="00081D2D" w:rsidRPr="00ED29C4" w:rsidRDefault="00081D2D" w:rsidP="005A6494">
            <w:pPr>
              <w:ind w:firstLine="34"/>
              <w:jc w:val="center"/>
            </w:pPr>
            <w:r w:rsidRPr="00ED29C4">
              <w:t>0,01</w:t>
            </w:r>
          </w:p>
        </w:tc>
        <w:tc>
          <w:tcPr>
            <w:tcW w:w="3567" w:type="dxa"/>
          </w:tcPr>
          <w:p w:rsidR="00081D2D" w:rsidRPr="00ED29C4" w:rsidRDefault="00081D2D" w:rsidP="005A6494">
            <w:pPr>
              <w:jc w:val="center"/>
            </w:pPr>
            <w:r w:rsidRPr="00ED29C4">
              <w:t>1700-1000</w:t>
            </w:r>
          </w:p>
        </w:tc>
      </w:tr>
      <w:tr w:rsidR="00081D2D" w:rsidRPr="00ED29C4" w:rsidTr="009D7969">
        <w:tc>
          <w:tcPr>
            <w:tcW w:w="2593" w:type="dxa"/>
          </w:tcPr>
          <w:p w:rsidR="00081D2D" w:rsidRPr="00ED29C4" w:rsidRDefault="00081D2D" w:rsidP="005A6494">
            <w:pPr>
              <w:jc w:val="center"/>
            </w:pPr>
            <w:r w:rsidRPr="00ED29C4">
              <w:t>15</w:t>
            </w:r>
          </w:p>
        </w:tc>
        <w:tc>
          <w:tcPr>
            <w:tcW w:w="3185" w:type="dxa"/>
          </w:tcPr>
          <w:p w:rsidR="00081D2D" w:rsidRPr="00ED29C4" w:rsidRDefault="00081D2D" w:rsidP="005A6494">
            <w:pPr>
              <w:ind w:firstLine="34"/>
              <w:jc w:val="center"/>
            </w:pPr>
            <w:r w:rsidRPr="00ED29C4">
              <w:t>0,03</w:t>
            </w:r>
          </w:p>
        </w:tc>
        <w:tc>
          <w:tcPr>
            <w:tcW w:w="3567" w:type="dxa"/>
          </w:tcPr>
          <w:p w:rsidR="00081D2D" w:rsidRPr="00ED29C4" w:rsidRDefault="00081D2D" w:rsidP="005A6494">
            <w:pPr>
              <w:jc w:val="center"/>
            </w:pPr>
            <w:r w:rsidRPr="00ED29C4">
              <w:t>1700-1000</w:t>
            </w:r>
          </w:p>
        </w:tc>
      </w:tr>
      <w:tr w:rsidR="00081D2D" w:rsidRPr="00ED29C4" w:rsidTr="009D7969">
        <w:tc>
          <w:tcPr>
            <w:tcW w:w="2593" w:type="dxa"/>
          </w:tcPr>
          <w:p w:rsidR="00081D2D" w:rsidRPr="00ED29C4" w:rsidRDefault="00081D2D" w:rsidP="005A6494">
            <w:pPr>
              <w:jc w:val="center"/>
            </w:pPr>
            <w:r w:rsidRPr="00ED29C4">
              <w:t>16</w:t>
            </w:r>
          </w:p>
        </w:tc>
        <w:tc>
          <w:tcPr>
            <w:tcW w:w="3185" w:type="dxa"/>
          </w:tcPr>
          <w:p w:rsidR="00081D2D" w:rsidRPr="00ED29C4" w:rsidRDefault="00081D2D" w:rsidP="005A6494">
            <w:pPr>
              <w:ind w:firstLine="34"/>
              <w:jc w:val="center"/>
            </w:pPr>
            <w:r w:rsidRPr="00ED29C4">
              <w:t>4</w:t>
            </w:r>
          </w:p>
        </w:tc>
        <w:tc>
          <w:tcPr>
            <w:tcW w:w="3567" w:type="dxa"/>
          </w:tcPr>
          <w:p w:rsidR="00081D2D" w:rsidRPr="00ED29C4" w:rsidRDefault="00081D2D" w:rsidP="005A6494">
            <w:pPr>
              <w:jc w:val="center"/>
            </w:pPr>
            <w:r w:rsidRPr="00ED29C4">
              <w:t>1000-25</w:t>
            </w:r>
          </w:p>
        </w:tc>
      </w:tr>
      <w:tr w:rsidR="00081D2D" w:rsidRPr="00ED29C4" w:rsidTr="009D7969">
        <w:tc>
          <w:tcPr>
            <w:tcW w:w="2593" w:type="dxa"/>
          </w:tcPr>
          <w:p w:rsidR="00081D2D" w:rsidRPr="00ED29C4" w:rsidRDefault="00081D2D" w:rsidP="005A6494">
            <w:pPr>
              <w:jc w:val="center"/>
            </w:pPr>
            <w:r w:rsidRPr="00ED29C4">
              <w:t>17</w:t>
            </w:r>
          </w:p>
        </w:tc>
        <w:tc>
          <w:tcPr>
            <w:tcW w:w="3185" w:type="dxa"/>
          </w:tcPr>
          <w:p w:rsidR="00081D2D" w:rsidRPr="00ED29C4" w:rsidRDefault="00081D2D" w:rsidP="005A6494">
            <w:pPr>
              <w:ind w:firstLine="34"/>
              <w:jc w:val="center"/>
            </w:pPr>
            <w:r w:rsidRPr="00ED29C4">
              <w:t>4,5</w:t>
            </w:r>
          </w:p>
        </w:tc>
        <w:tc>
          <w:tcPr>
            <w:tcW w:w="3567" w:type="dxa"/>
          </w:tcPr>
          <w:p w:rsidR="00081D2D" w:rsidRPr="00ED29C4" w:rsidRDefault="00081D2D" w:rsidP="005A6494">
            <w:pPr>
              <w:jc w:val="center"/>
            </w:pPr>
            <w:r w:rsidRPr="00ED29C4">
              <w:t>1000-25</w:t>
            </w:r>
          </w:p>
        </w:tc>
      </w:tr>
      <w:tr w:rsidR="00081D2D" w:rsidRPr="00ED29C4" w:rsidTr="009D7969">
        <w:tc>
          <w:tcPr>
            <w:tcW w:w="2593" w:type="dxa"/>
          </w:tcPr>
          <w:p w:rsidR="00081D2D" w:rsidRPr="00ED29C4" w:rsidRDefault="00081D2D" w:rsidP="005A6494">
            <w:pPr>
              <w:jc w:val="center"/>
            </w:pPr>
            <w:r w:rsidRPr="00ED29C4">
              <w:t>18</w:t>
            </w:r>
          </w:p>
        </w:tc>
        <w:tc>
          <w:tcPr>
            <w:tcW w:w="3185" w:type="dxa"/>
          </w:tcPr>
          <w:p w:rsidR="00081D2D" w:rsidRPr="00ED29C4" w:rsidRDefault="00081D2D" w:rsidP="005A6494">
            <w:pPr>
              <w:ind w:firstLine="34"/>
              <w:jc w:val="center"/>
            </w:pPr>
            <w:r w:rsidRPr="00ED29C4">
              <w:t>5</w:t>
            </w:r>
          </w:p>
        </w:tc>
        <w:tc>
          <w:tcPr>
            <w:tcW w:w="3567" w:type="dxa"/>
          </w:tcPr>
          <w:p w:rsidR="00081D2D" w:rsidRPr="00ED29C4" w:rsidRDefault="00081D2D" w:rsidP="005A6494">
            <w:pPr>
              <w:jc w:val="center"/>
            </w:pPr>
            <w:r w:rsidRPr="00ED29C4">
              <w:t>1000-25</w:t>
            </w:r>
          </w:p>
        </w:tc>
      </w:tr>
      <w:tr w:rsidR="00081D2D" w:rsidRPr="00ED29C4" w:rsidTr="009D7969">
        <w:tc>
          <w:tcPr>
            <w:tcW w:w="2593" w:type="dxa"/>
          </w:tcPr>
          <w:p w:rsidR="00081D2D" w:rsidRPr="00ED29C4" w:rsidRDefault="00081D2D" w:rsidP="005A6494">
            <w:pPr>
              <w:jc w:val="center"/>
            </w:pPr>
            <w:r w:rsidRPr="00ED29C4">
              <w:t>19</w:t>
            </w:r>
          </w:p>
        </w:tc>
        <w:tc>
          <w:tcPr>
            <w:tcW w:w="3185" w:type="dxa"/>
          </w:tcPr>
          <w:p w:rsidR="00081D2D" w:rsidRPr="00ED29C4" w:rsidRDefault="00081D2D" w:rsidP="005A6494">
            <w:pPr>
              <w:ind w:firstLine="34"/>
              <w:jc w:val="center"/>
            </w:pPr>
            <w:r w:rsidRPr="00ED29C4">
              <w:t>6</w:t>
            </w:r>
          </w:p>
        </w:tc>
        <w:tc>
          <w:tcPr>
            <w:tcW w:w="3567" w:type="dxa"/>
          </w:tcPr>
          <w:p w:rsidR="00081D2D" w:rsidRPr="00ED29C4" w:rsidRDefault="00081D2D" w:rsidP="005A6494">
            <w:pPr>
              <w:jc w:val="center"/>
            </w:pPr>
            <w:r w:rsidRPr="00ED29C4">
              <w:t>1000-25</w:t>
            </w:r>
          </w:p>
        </w:tc>
      </w:tr>
      <w:tr w:rsidR="00081D2D" w:rsidRPr="00ED29C4" w:rsidTr="009D7969">
        <w:tc>
          <w:tcPr>
            <w:tcW w:w="2593" w:type="dxa"/>
          </w:tcPr>
          <w:p w:rsidR="00081D2D" w:rsidRPr="00ED29C4" w:rsidRDefault="00081D2D" w:rsidP="005A6494">
            <w:pPr>
              <w:jc w:val="center"/>
            </w:pPr>
            <w:r w:rsidRPr="00ED29C4">
              <w:t>20</w:t>
            </w:r>
          </w:p>
        </w:tc>
        <w:tc>
          <w:tcPr>
            <w:tcW w:w="3185" w:type="dxa"/>
          </w:tcPr>
          <w:p w:rsidR="00081D2D" w:rsidRPr="00ED29C4" w:rsidRDefault="00081D2D" w:rsidP="005A6494">
            <w:pPr>
              <w:ind w:firstLine="34"/>
              <w:jc w:val="center"/>
            </w:pPr>
            <w:r w:rsidRPr="00ED29C4">
              <w:t>0,02</w:t>
            </w:r>
          </w:p>
        </w:tc>
        <w:tc>
          <w:tcPr>
            <w:tcW w:w="3567" w:type="dxa"/>
          </w:tcPr>
          <w:p w:rsidR="00081D2D" w:rsidRPr="00ED29C4" w:rsidRDefault="00081D2D" w:rsidP="005A6494">
            <w:pPr>
              <w:jc w:val="center"/>
            </w:pPr>
            <w:r w:rsidRPr="00ED29C4">
              <w:t>1000-25</w:t>
            </w:r>
          </w:p>
        </w:tc>
      </w:tr>
    </w:tbl>
    <w:p w:rsidR="00081D2D" w:rsidRPr="00ED29C4" w:rsidRDefault="00081D2D" w:rsidP="00081D2D"/>
    <w:p w:rsidR="00081D2D" w:rsidRPr="00ED29C4" w:rsidRDefault="00081D2D" w:rsidP="00081D2D">
      <w:pPr>
        <w:ind w:left="3760"/>
      </w:pPr>
      <w:r w:rsidRPr="00ED29C4">
        <w:t>КОНТРОЛЬНЫЕ ВОПРОСЫ</w:t>
      </w:r>
    </w:p>
    <w:p w:rsidR="00081D2D" w:rsidRPr="00ED29C4" w:rsidRDefault="00081D2D" w:rsidP="00081D2D">
      <w:pPr>
        <w:ind w:left="3760"/>
      </w:pPr>
    </w:p>
    <w:p w:rsidR="00081D2D" w:rsidRPr="00ED29C4" w:rsidRDefault="00081D2D" w:rsidP="00081D2D">
      <w:r w:rsidRPr="00ED29C4">
        <w:t>1. Что представляет собой диаграмма железо-углерод?</w:t>
      </w:r>
    </w:p>
    <w:p w:rsidR="00081D2D" w:rsidRPr="00ED29C4" w:rsidRDefault="00081D2D" w:rsidP="00081D2D">
      <w:r w:rsidRPr="00ED29C4">
        <w:t>2. Что называется фазой и компонентом системы?</w:t>
      </w:r>
    </w:p>
    <w:p w:rsidR="00081D2D" w:rsidRPr="00ED29C4" w:rsidRDefault="00081D2D" w:rsidP="00081D2D">
      <w:r w:rsidRPr="00ED29C4">
        <w:t>3. Приведите математическую формулировку правила фаз и закона Гиббса.</w:t>
      </w:r>
    </w:p>
    <w:p w:rsidR="00081D2D" w:rsidRPr="00ED29C4" w:rsidRDefault="00081D2D" w:rsidP="00081D2D">
      <w:r w:rsidRPr="00ED29C4">
        <w:t>4. Назовите основные структурные составляющие железоуглеродистых сплавов.</w:t>
      </w:r>
    </w:p>
    <w:p w:rsidR="00081D2D" w:rsidRPr="00ED29C4" w:rsidRDefault="00081D2D" w:rsidP="00081D2D">
      <w:r w:rsidRPr="00ED29C4">
        <w:t>5. Перечислите основные операции при выполнении термического анализа.</w:t>
      </w:r>
    </w:p>
    <w:p w:rsidR="00081D2D" w:rsidRPr="00ED29C4" w:rsidRDefault="00081D2D" w:rsidP="00081D2D">
      <w:r w:rsidRPr="00ED29C4">
        <w:t>6. Что называется критической точкой диаграммы?</w:t>
      </w:r>
    </w:p>
    <w:p w:rsidR="00081D2D" w:rsidRPr="00ED29C4" w:rsidRDefault="00081D2D" w:rsidP="00081D2D">
      <w:r w:rsidRPr="00ED29C4">
        <w:t>7. В чем сущность перитектического, эвтектического и эвтектоидного превращений?</w:t>
      </w:r>
    </w:p>
    <w:p w:rsidR="00081D2D" w:rsidRPr="00ED29C4" w:rsidRDefault="00081D2D" w:rsidP="00081D2D">
      <w:r w:rsidRPr="00ED29C4">
        <w:t>8. Укажите порядок расчета фаз и структур при использовании правила отрезков.</w:t>
      </w:r>
    </w:p>
    <w:p w:rsidR="00081D2D" w:rsidRPr="00ED29C4" w:rsidRDefault="00081D2D" w:rsidP="00081D2D">
      <w:pPr>
        <w:pStyle w:val="23"/>
        <w:spacing w:line="240" w:lineRule="auto"/>
      </w:pPr>
      <w:r w:rsidRPr="00ED29C4">
        <w:t>9. Как зависят механические свойства углеродистой стали от изменения содержания углерода?</w:t>
      </w:r>
    </w:p>
    <w:p w:rsidR="00081D2D" w:rsidRPr="00ED29C4" w:rsidRDefault="00081D2D" w:rsidP="00FA25DC">
      <w:r w:rsidRPr="00ED29C4">
        <w:t>10. Как должны отличаться практическая и теоретическая кривые охлаждения?</w:t>
      </w:r>
    </w:p>
    <w:p w:rsidR="007939B0" w:rsidRPr="00ED29C4" w:rsidRDefault="007939B0" w:rsidP="00FA25DC">
      <w:pPr>
        <w:rPr>
          <w:b/>
        </w:rPr>
      </w:pPr>
    </w:p>
    <w:p w:rsidR="00C83C8E" w:rsidRPr="00ED29C4" w:rsidRDefault="007939B0" w:rsidP="007939B0">
      <w:pPr>
        <w:jc w:val="center"/>
        <w:rPr>
          <w:b/>
        </w:rPr>
      </w:pPr>
      <w:r w:rsidRPr="00ED29C4">
        <w:rPr>
          <w:b/>
        </w:rPr>
        <w:t>Тема: Термообработка</w:t>
      </w:r>
    </w:p>
    <w:p w:rsidR="007939B0" w:rsidRPr="00ED29C4" w:rsidRDefault="007939B0" w:rsidP="007939B0">
      <w:pPr>
        <w:rPr>
          <w:b/>
        </w:rPr>
      </w:pPr>
      <w:r w:rsidRPr="00ED29C4">
        <w:rPr>
          <w:b/>
        </w:rPr>
        <w:t>Задание:</w:t>
      </w:r>
    </w:p>
    <w:p w:rsidR="00396DF9" w:rsidRPr="00ED29C4" w:rsidRDefault="00396DF9" w:rsidP="007939B0">
      <w:pPr>
        <w:rPr>
          <w:b/>
        </w:rPr>
      </w:pPr>
      <w:r w:rsidRPr="00ED29C4">
        <w:rPr>
          <w:b/>
        </w:rPr>
        <w:t>Используя справочную литературу:</w:t>
      </w:r>
    </w:p>
    <w:p w:rsidR="007939B0" w:rsidRPr="00ED29C4" w:rsidRDefault="00396DF9" w:rsidP="007939B0">
      <w:pPr>
        <w:pStyle w:val="p28"/>
        <w:spacing w:before="60" w:beforeAutospacing="0" w:after="0" w:afterAutospacing="0" w:line="360" w:lineRule="atLeast"/>
        <w:ind w:firstLine="705"/>
        <w:jc w:val="both"/>
      </w:pPr>
      <w:r w:rsidRPr="00ED29C4">
        <w:rPr>
          <w:rStyle w:val="ft22"/>
        </w:rPr>
        <w:t>П</w:t>
      </w:r>
      <w:r w:rsidR="007939B0" w:rsidRPr="00ED29C4">
        <w:rPr>
          <w:rStyle w:val="ft22"/>
        </w:rPr>
        <w:t>о заданным конечным свойствам выбрать вид или виды термических обработок для изделия из стали указанной марки;</w:t>
      </w:r>
    </w:p>
    <w:p w:rsidR="007939B0" w:rsidRPr="00ED29C4" w:rsidRDefault="007939B0" w:rsidP="007939B0">
      <w:pPr>
        <w:pStyle w:val="p33"/>
        <w:spacing w:before="60" w:beforeAutospacing="0" w:after="0" w:afterAutospacing="0" w:line="315" w:lineRule="atLeast"/>
        <w:jc w:val="both"/>
      </w:pPr>
      <w:r w:rsidRPr="00ED29C4">
        <w:rPr>
          <w:rStyle w:val="ft4"/>
        </w:rPr>
        <w:t>-</w:t>
      </w:r>
      <w:r w:rsidRPr="00ED29C4">
        <w:rPr>
          <w:rStyle w:val="ft16"/>
        </w:rPr>
        <w:t>определить содержание углерода в заданной стали (С, %);</w:t>
      </w:r>
    </w:p>
    <w:p w:rsidR="007939B0" w:rsidRPr="00ED29C4" w:rsidRDefault="007939B0" w:rsidP="007939B0">
      <w:pPr>
        <w:pStyle w:val="p54"/>
        <w:spacing w:before="75" w:beforeAutospacing="0" w:after="0" w:afterAutospacing="0" w:line="345" w:lineRule="atLeast"/>
        <w:ind w:firstLine="705"/>
        <w:jc w:val="both"/>
      </w:pPr>
      <w:r w:rsidRPr="00ED29C4">
        <w:rPr>
          <w:rStyle w:val="ft4"/>
        </w:rPr>
        <w:t>-</w:t>
      </w:r>
      <w:r w:rsidRPr="00ED29C4">
        <w:rPr>
          <w:rStyle w:val="ft25"/>
        </w:rPr>
        <w:t>по содержанию углерода установить фазовый состав стали (доэвтектоидная, эвтектодная, заэвтектоидная);</w:t>
      </w:r>
    </w:p>
    <w:p w:rsidR="007939B0" w:rsidRPr="00ED29C4" w:rsidRDefault="007939B0" w:rsidP="00396DF9">
      <w:pPr>
        <w:pStyle w:val="p32"/>
        <w:spacing w:before="75" w:beforeAutospacing="0" w:after="0" w:afterAutospacing="0" w:line="315" w:lineRule="atLeast"/>
        <w:jc w:val="both"/>
      </w:pPr>
      <w:r w:rsidRPr="00ED29C4">
        <w:rPr>
          <w:rStyle w:val="ft4"/>
        </w:rPr>
        <w:t>-</w:t>
      </w:r>
      <w:r w:rsidRPr="00ED29C4">
        <w:rPr>
          <w:rStyle w:val="ft26"/>
        </w:rPr>
        <w:t>начертить фрагмент диаграммы состояний </w:t>
      </w:r>
      <w:r w:rsidRPr="00ED29C4">
        <w:t>«железо–цементит»</w:t>
      </w:r>
      <w:r w:rsidR="00396DF9" w:rsidRPr="00ED29C4">
        <w:t xml:space="preserve"> </w:t>
      </w:r>
      <w:r w:rsidRPr="00ED29C4">
        <w:t>(стальной уголок)</w:t>
      </w:r>
      <w:r w:rsidR="00396DF9" w:rsidRPr="00ED29C4">
        <w:t xml:space="preserve"> </w:t>
      </w:r>
      <w:r w:rsidRPr="00ED29C4">
        <w:rPr>
          <w:rStyle w:val="ft4"/>
        </w:rPr>
        <w:t>и</w:t>
      </w:r>
      <w:r w:rsidR="00396DF9" w:rsidRPr="00ED29C4">
        <w:rPr>
          <w:rStyle w:val="ft4"/>
        </w:rPr>
        <w:t xml:space="preserve"> </w:t>
      </w:r>
      <w:r w:rsidRPr="00ED29C4">
        <w:rPr>
          <w:rStyle w:val="ft27"/>
        </w:rPr>
        <w:t>нанести на его ординату процент углерода (С, %) заданной стали;</w:t>
      </w:r>
    </w:p>
    <w:p w:rsidR="007939B0" w:rsidRPr="00ED29C4" w:rsidRDefault="007939B0" w:rsidP="007939B0">
      <w:pPr>
        <w:pStyle w:val="p34"/>
        <w:spacing w:before="75" w:beforeAutospacing="0" w:after="0" w:afterAutospacing="0" w:line="375" w:lineRule="atLeast"/>
        <w:ind w:firstLine="705"/>
        <w:jc w:val="both"/>
      </w:pPr>
      <w:r w:rsidRPr="00ED29C4">
        <w:rPr>
          <w:rStyle w:val="ft4"/>
        </w:rPr>
        <w:lastRenderedPageBreak/>
        <w:t>-</w:t>
      </w:r>
      <w:r w:rsidRPr="00ED29C4">
        <w:rPr>
          <w:rStyle w:val="ft28"/>
        </w:rPr>
        <w:t>в зависимости от фазового состава и вида термообработки: (отжиг, закалка, нормализация, отпуск) по диаграмме состояний </w:t>
      </w:r>
      <w:r w:rsidRPr="00ED29C4">
        <w:t>«железо–цементит»</w:t>
      </w:r>
      <w:r w:rsidR="00396DF9" w:rsidRPr="00ED29C4">
        <w:t xml:space="preserve"> </w:t>
      </w:r>
      <w:r w:rsidRPr="00ED29C4">
        <w:t>(стальному уголку) определить температуру выбранной термической обработки (Приложение В, рисунок В1, рисунок В2);</w:t>
      </w:r>
    </w:p>
    <w:p w:rsidR="007939B0" w:rsidRPr="00ED29C4" w:rsidRDefault="007939B0" w:rsidP="007939B0">
      <w:pPr>
        <w:pStyle w:val="p29"/>
        <w:spacing w:before="45" w:beforeAutospacing="0" w:after="0" w:afterAutospacing="0" w:line="345" w:lineRule="atLeast"/>
        <w:ind w:firstLine="705"/>
        <w:jc w:val="both"/>
      </w:pPr>
      <w:r w:rsidRPr="00ED29C4">
        <w:rPr>
          <w:rStyle w:val="ft4"/>
        </w:rPr>
        <w:t>-</w:t>
      </w:r>
      <w:r w:rsidRPr="00ED29C4">
        <w:rPr>
          <w:rStyle w:val="ft25"/>
        </w:rPr>
        <w:t>на ординате указать температуру нагрева для соответствующей термической обработки (выбрать среду охлаждения);</w:t>
      </w:r>
    </w:p>
    <w:p w:rsidR="007939B0" w:rsidRPr="00ED29C4" w:rsidRDefault="007939B0" w:rsidP="007939B0">
      <w:pPr>
        <w:pStyle w:val="p45"/>
        <w:spacing w:before="0" w:beforeAutospacing="0" w:after="0" w:afterAutospacing="0" w:line="360" w:lineRule="atLeast"/>
        <w:ind w:firstLine="705"/>
        <w:jc w:val="both"/>
        <w:rPr>
          <w:color w:val="000000"/>
        </w:rPr>
      </w:pPr>
      <w:r w:rsidRPr="00ED29C4">
        <w:rPr>
          <w:rStyle w:val="ft4"/>
          <w:color w:val="000000"/>
        </w:rPr>
        <w:t>-</w:t>
      </w:r>
      <w:r w:rsidRPr="00ED29C4">
        <w:rPr>
          <w:rStyle w:val="ft29"/>
          <w:color w:val="000000"/>
        </w:rPr>
        <w:t>построить график термической обработки в координатах «температура</w:t>
      </w:r>
      <w:r w:rsidRPr="00ED29C4">
        <w:rPr>
          <w:color w:val="000000"/>
        </w:rPr>
        <w:t>–время».</w:t>
      </w:r>
      <w:r w:rsidR="00396DF9" w:rsidRPr="00ED29C4">
        <w:rPr>
          <w:color w:val="000000"/>
        </w:rPr>
        <w:t xml:space="preserve"> </w:t>
      </w:r>
      <w:r w:rsidRPr="00ED29C4">
        <w:rPr>
          <w:color w:val="000000"/>
        </w:rPr>
        <w:t>При этом время нагрева, выдержки и охлаждения можно назначать условно;</w:t>
      </w:r>
    </w:p>
    <w:p w:rsidR="007939B0" w:rsidRPr="00ED29C4" w:rsidRDefault="007939B0" w:rsidP="007939B0">
      <w:pPr>
        <w:pStyle w:val="p28"/>
        <w:spacing w:before="60" w:beforeAutospacing="0" w:after="0" w:afterAutospacing="0" w:line="345" w:lineRule="atLeast"/>
        <w:ind w:firstLine="705"/>
        <w:jc w:val="both"/>
        <w:rPr>
          <w:color w:val="000000"/>
        </w:rPr>
      </w:pPr>
      <w:r w:rsidRPr="00ED29C4">
        <w:rPr>
          <w:rStyle w:val="ft4"/>
          <w:color w:val="000000"/>
        </w:rPr>
        <w:t>-</w:t>
      </w:r>
      <w:r w:rsidRPr="00ED29C4">
        <w:rPr>
          <w:rStyle w:val="ft30"/>
          <w:color w:val="000000"/>
        </w:rPr>
        <w:t>необходимо указать цель термической или</w:t>
      </w:r>
      <w:r w:rsidR="004D1721" w:rsidRPr="00ED29C4">
        <w:rPr>
          <w:rStyle w:val="ft30"/>
          <w:color w:val="000000"/>
        </w:rPr>
        <w:t xml:space="preserve"> </w:t>
      </w:r>
      <w:r w:rsidRPr="00ED29C4">
        <w:rPr>
          <w:color w:val="000000"/>
        </w:rPr>
        <w:t>химико-термической</w:t>
      </w:r>
      <w:r w:rsidR="004D1721" w:rsidRPr="00ED29C4">
        <w:rPr>
          <w:color w:val="000000"/>
        </w:rPr>
        <w:t xml:space="preserve"> </w:t>
      </w:r>
      <w:r w:rsidRPr="00ED29C4">
        <w:rPr>
          <w:color w:val="000000"/>
        </w:rPr>
        <w:t>обработки, обосновать выбранные температуры нагрева, описать изменения структуры стали;</w:t>
      </w:r>
    </w:p>
    <w:p w:rsidR="007939B0" w:rsidRPr="00ED29C4" w:rsidRDefault="007939B0" w:rsidP="007939B0">
      <w:pPr>
        <w:pStyle w:val="p54"/>
        <w:spacing w:before="75" w:beforeAutospacing="0" w:after="0" w:afterAutospacing="0" w:line="360" w:lineRule="atLeast"/>
        <w:ind w:firstLine="705"/>
        <w:jc w:val="both"/>
        <w:rPr>
          <w:color w:val="000000"/>
        </w:rPr>
      </w:pPr>
      <w:r w:rsidRPr="00ED29C4">
        <w:rPr>
          <w:rStyle w:val="ft4"/>
          <w:color w:val="000000"/>
        </w:rPr>
        <w:t>-</w:t>
      </w:r>
      <w:r w:rsidRPr="00ED29C4">
        <w:rPr>
          <w:rStyle w:val="ft31"/>
        </w:rPr>
        <w:t>указать структуру в исходном, промежуточном (в нагретом до оптимальной температуры) и конечном (охлажденном) состояниях;</w:t>
      </w:r>
    </w:p>
    <w:p w:rsidR="007939B0" w:rsidRPr="00ED29C4" w:rsidRDefault="007939B0" w:rsidP="007939B0">
      <w:pPr>
        <w:pStyle w:val="p33"/>
        <w:spacing w:before="60" w:beforeAutospacing="0" w:after="0" w:afterAutospacing="0" w:line="315" w:lineRule="atLeast"/>
        <w:jc w:val="both"/>
        <w:rPr>
          <w:color w:val="000000"/>
        </w:rPr>
      </w:pPr>
      <w:r w:rsidRPr="00ED29C4">
        <w:rPr>
          <w:rStyle w:val="ft4"/>
          <w:color w:val="000000"/>
        </w:rPr>
        <w:t>-</w:t>
      </w:r>
      <w:r w:rsidRPr="00ED29C4">
        <w:rPr>
          <w:rStyle w:val="ft16"/>
          <w:color w:val="000000"/>
        </w:rPr>
        <w:t>построить график термической обработки.</w:t>
      </w:r>
    </w:p>
    <w:p w:rsidR="007939B0" w:rsidRPr="00ED29C4" w:rsidRDefault="007939B0" w:rsidP="007939B0">
      <w:pPr>
        <w:pStyle w:val="p28"/>
        <w:spacing w:before="60" w:beforeAutospacing="0" w:after="0" w:afterAutospacing="0" w:line="360" w:lineRule="atLeast"/>
        <w:ind w:firstLine="705"/>
        <w:jc w:val="both"/>
        <w:rPr>
          <w:color w:val="000000"/>
        </w:rPr>
      </w:pPr>
      <w:r w:rsidRPr="00ED29C4">
        <w:rPr>
          <w:color w:val="000000"/>
        </w:rPr>
        <w:t>При необходимости применения поверхностной закалки или</w:t>
      </w:r>
      <w:r w:rsidR="004D1721" w:rsidRPr="00ED29C4">
        <w:rPr>
          <w:color w:val="000000"/>
        </w:rPr>
        <w:t xml:space="preserve"> </w:t>
      </w:r>
      <w:r w:rsidRPr="00ED29C4">
        <w:rPr>
          <w:color w:val="000000"/>
        </w:rPr>
        <w:t>химико-термической</w:t>
      </w:r>
      <w:r w:rsidR="004D1721" w:rsidRPr="00ED29C4">
        <w:rPr>
          <w:color w:val="000000"/>
        </w:rPr>
        <w:t xml:space="preserve"> </w:t>
      </w:r>
      <w:r w:rsidRPr="00ED29C4">
        <w:rPr>
          <w:color w:val="000000"/>
        </w:rPr>
        <w:t>обработки следует изложить их сущность.</w:t>
      </w:r>
    </w:p>
    <w:p w:rsidR="007939B0" w:rsidRPr="00ED29C4" w:rsidRDefault="007939B0" w:rsidP="00396DF9">
      <w:pPr>
        <w:pStyle w:val="p86"/>
        <w:spacing w:before="300" w:beforeAutospacing="0" w:after="0" w:afterAutospacing="0" w:line="405" w:lineRule="atLeast"/>
        <w:ind w:right="-1" w:firstLine="993"/>
        <w:jc w:val="both"/>
        <w:rPr>
          <w:color w:val="000000"/>
        </w:rPr>
      </w:pPr>
      <w:r w:rsidRPr="00ED29C4">
        <w:rPr>
          <w:color w:val="000000"/>
        </w:rPr>
        <w:t>По своему варианту задания (таблица 1) выберите режим термической обработки изделия из стали указанной марки стали для получения заданных свойств, обоснуйте свой выбор. Постройте график термической обработки изделия. На основе диаграммы состояний</w:t>
      </w:r>
      <w:r w:rsidR="00396DF9" w:rsidRPr="00ED29C4">
        <w:rPr>
          <w:color w:val="000000"/>
        </w:rPr>
        <w:t xml:space="preserve"> </w:t>
      </w:r>
      <w:r w:rsidRPr="00ED29C4">
        <w:rPr>
          <w:color w:val="000000"/>
        </w:rPr>
        <w:t>«железо–цементит» и построенного графика термической обработки опишите превращения, происходящие в структуре стали.</w:t>
      </w:r>
    </w:p>
    <w:p w:rsidR="007939B0" w:rsidRPr="00ED29C4" w:rsidRDefault="007939B0" w:rsidP="007939B0">
      <w:pPr>
        <w:pStyle w:val="p87"/>
        <w:spacing w:before="255" w:beforeAutospacing="0" w:after="0" w:afterAutospacing="0" w:line="315" w:lineRule="atLeast"/>
        <w:rPr>
          <w:color w:val="000000"/>
        </w:rPr>
      </w:pPr>
      <w:r w:rsidRPr="00ED29C4">
        <w:rPr>
          <w:color w:val="000000"/>
        </w:rPr>
        <w:t>Таблица 1 – Данные для задания</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1131"/>
        <w:gridCol w:w="3149"/>
        <w:gridCol w:w="1253"/>
        <w:gridCol w:w="4101"/>
      </w:tblGrid>
      <w:tr w:rsidR="0088637E" w:rsidRPr="00ED29C4" w:rsidTr="00C905D6">
        <w:trPr>
          <w:trHeight w:val="639"/>
        </w:trPr>
        <w:tc>
          <w:tcPr>
            <w:tcW w:w="1093" w:type="dxa"/>
            <w:tcBorders>
              <w:bottom w:val="single" w:sz="4" w:space="0" w:color="auto"/>
            </w:tcBorders>
            <w:vAlign w:val="center"/>
            <w:hideMark/>
          </w:tcPr>
          <w:p w:rsidR="0088637E" w:rsidRPr="00ED29C4" w:rsidRDefault="0088637E" w:rsidP="00574449">
            <w:pPr>
              <w:pStyle w:val="p63"/>
              <w:spacing w:before="0" w:beforeAutospacing="0" w:after="0" w:afterAutospacing="0"/>
              <w:jc w:val="center"/>
              <w:rPr>
                <w:color w:val="000000"/>
              </w:rPr>
            </w:pPr>
            <w:r w:rsidRPr="00ED29C4">
              <w:rPr>
                <w:color w:val="000000"/>
              </w:rPr>
              <w:t>№</w:t>
            </w:r>
            <w:r w:rsidR="00574449" w:rsidRPr="00ED29C4">
              <w:rPr>
                <w:color w:val="000000"/>
              </w:rPr>
              <w:t xml:space="preserve"> </w:t>
            </w:r>
            <w:r w:rsidRPr="00ED29C4">
              <w:rPr>
                <w:color w:val="000000"/>
              </w:rPr>
              <w:t>варианта</w:t>
            </w:r>
          </w:p>
        </w:tc>
        <w:tc>
          <w:tcPr>
            <w:tcW w:w="3159" w:type="dxa"/>
            <w:tcBorders>
              <w:bottom w:val="single" w:sz="4" w:space="0" w:color="auto"/>
            </w:tcBorders>
            <w:vAlign w:val="center"/>
            <w:hideMark/>
          </w:tcPr>
          <w:p w:rsidR="0088637E" w:rsidRPr="00ED29C4" w:rsidRDefault="0088637E" w:rsidP="00574449">
            <w:pPr>
              <w:pStyle w:val="p88"/>
              <w:spacing w:before="0" w:beforeAutospacing="0" w:after="0" w:afterAutospacing="0"/>
              <w:jc w:val="center"/>
              <w:rPr>
                <w:color w:val="000000"/>
              </w:rPr>
            </w:pPr>
            <w:r w:rsidRPr="00ED29C4">
              <w:rPr>
                <w:color w:val="000000"/>
              </w:rPr>
              <w:t>Изделие</w:t>
            </w:r>
          </w:p>
        </w:tc>
        <w:tc>
          <w:tcPr>
            <w:tcW w:w="1257" w:type="dxa"/>
            <w:tcBorders>
              <w:bottom w:val="single" w:sz="4" w:space="0" w:color="auto"/>
            </w:tcBorders>
            <w:vAlign w:val="center"/>
            <w:hideMark/>
          </w:tcPr>
          <w:p w:rsidR="0088637E" w:rsidRPr="00ED29C4" w:rsidRDefault="0088637E" w:rsidP="00574449">
            <w:pPr>
              <w:pStyle w:val="p64"/>
              <w:spacing w:before="0" w:beforeAutospacing="0" w:after="0" w:afterAutospacing="0"/>
              <w:jc w:val="center"/>
              <w:rPr>
                <w:color w:val="000000"/>
              </w:rPr>
            </w:pPr>
            <w:r w:rsidRPr="00ED29C4">
              <w:rPr>
                <w:color w:val="000000"/>
              </w:rPr>
              <w:t>Марка</w:t>
            </w:r>
            <w:r w:rsidR="00574449" w:rsidRPr="00ED29C4">
              <w:rPr>
                <w:color w:val="000000"/>
              </w:rPr>
              <w:t xml:space="preserve"> </w:t>
            </w:r>
            <w:r w:rsidRPr="00ED29C4">
              <w:rPr>
                <w:color w:val="000000"/>
              </w:rPr>
              <w:t>стали</w:t>
            </w:r>
          </w:p>
        </w:tc>
        <w:tc>
          <w:tcPr>
            <w:tcW w:w="4125" w:type="dxa"/>
            <w:vAlign w:val="center"/>
            <w:hideMark/>
          </w:tcPr>
          <w:p w:rsidR="0088637E" w:rsidRPr="00ED29C4" w:rsidRDefault="0088637E" w:rsidP="00574449">
            <w:pPr>
              <w:pStyle w:val="p89"/>
              <w:spacing w:before="0" w:beforeAutospacing="0" w:after="0" w:afterAutospacing="0"/>
              <w:jc w:val="center"/>
              <w:rPr>
                <w:color w:val="000000"/>
              </w:rPr>
            </w:pPr>
            <w:r w:rsidRPr="00ED29C4">
              <w:rPr>
                <w:color w:val="000000"/>
              </w:rPr>
              <w:t>Конечные свойства изделия</w:t>
            </w:r>
          </w:p>
        </w:tc>
      </w:tr>
      <w:tr w:rsidR="00574449"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1</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Зубило</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У7</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HRC58</w:t>
            </w:r>
          </w:p>
        </w:tc>
      </w:tr>
      <w:tr w:rsidR="00574449"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2</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Матрица</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У8</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HRC60</w:t>
            </w:r>
          </w:p>
        </w:tc>
      </w:tr>
      <w:tr w:rsidR="00574449"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3</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Сверло</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У9</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HRC62</w:t>
            </w:r>
          </w:p>
        </w:tc>
      </w:tr>
      <w:tr w:rsidR="00574449" w:rsidRPr="00ED29C4" w:rsidTr="00C905D6">
        <w:trPr>
          <w:trHeight w:val="270"/>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4</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Метчик</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У10</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HRC63</w:t>
            </w:r>
          </w:p>
        </w:tc>
      </w:tr>
      <w:tr w:rsidR="00574449"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5</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Зенкер</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У11</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HRC64</w:t>
            </w:r>
          </w:p>
        </w:tc>
      </w:tr>
      <w:tr w:rsidR="00574449"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6</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Напильник</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У12</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HRC65</w:t>
            </w:r>
          </w:p>
        </w:tc>
      </w:tr>
      <w:tr w:rsidR="00574449"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7</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Резец</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У13</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HRC62</w:t>
            </w:r>
          </w:p>
        </w:tc>
      </w:tr>
      <w:tr w:rsidR="00574449" w:rsidRPr="00ED29C4" w:rsidTr="00C905D6">
        <w:trPr>
          <w:trHeight w:val="270"/>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8</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Шестерня</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20</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HRC60</w:t>
            </w:r>
          </w:p>
        </w:tc>
      </w:tr>
      <w:tr w:rsidR="00574449"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9</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Валик</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15</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HB5500</w:t>
            </w:r>
          </w:p>
        </w:tc>
      </w:tr>
      <w:tr w:rsidR="00574449"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10</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Ось</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45</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HB2500</w:t>
            </w:r>
          </w:p>
        </w:tc>
      </w:tr>
      <w:tr w:rsidR="00574449"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11</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Валик</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25</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HRC40</w:t>
            </w:r>
          </w:p>
        </w:tc>
      </w:tr>
      <w:tr w:rsidR="00574449"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12</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Болт</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50</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НВ2500</w:t>
            </w:r>
          </w:p>
        </w:tc>
      </w:tr>
      <w:tr w:rsidR="00574449"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13</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Вал</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40</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Закалка, отпуск</w:t>
            </w:r>
          </w:p>
        </w:tc>
      </w:tr>
      <w:tr w:rsidR="00574449"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14</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Резьбовой калибр</w:t>
            </w:r>
          </w:p>
        </w:tc>
        <w:tc>
          <w:tcPr>
            <w:tcW w:w="1257" w:type="dxa"/>
            <w:hideMark/>
          </w:tcPr>
          <w:p w:rsidR="0088637E" w:rsidRPr="00ED29C4" w:rsidRDefault="0088637E" w:rsidP="00574449">
            <w:pPr>
              <w:pStyle w:val="p71"/>
              <w:spacing w:before="0" w:beforeAutospacing="0" w:after="0" w:afterAutospacing="0"/>
              <w:jc w:val="center"/>
              <w:rPr>
                <w:color w:val="000000"/>
              </w:rPr>
            </w:pPr>
            <w:r w:rsidRPr="00ED29C4">
              <w:rPr>
                <w:color w:val="000000"/>
              </w:rPr>
              <w:t>У12А</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Закалка, отпуск</w:t>
            </w:r>
          </w:p>
        </w:tc>
      </w:tr>
      <w:tr w:rsidR="00574449"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15</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Шестерня</w:t>
            </w:r>
            <w:r w:rsidR="00DB679D" w:rsidRPr="00ED29C4">
              <w:rPr>
                <w:color w:val="000000"/>
              </w:rPr>
              <w:t xml:space="preserve"> распределительного вала</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35</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HRC 25</w:t>
            </w:r>
          </w:p>
        </w:tc>
      </w:tr>
      <w:tr w:rsidR="0088637E"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16</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Фланец</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40</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HRC 17…19</w:t>
            </w:r>
          </w:p>
        </w:tc>
      </w:tr>
      <w:tr w:rsidR="0088637E"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17</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Болт стяжной</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50</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HRC 21</w:t>
            </w:r>
          </w:p>
        </w:tc>
      </w:tr>
      <w:tr w:rsidR="0088637E"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lastRenderedPageBreak/>
              <w:t>18</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Втулка распорная</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10</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HRC 62</w:t>
            </w:r>
          </w:p>
        </w:tc>
      </w:tr>
      <w:tr w:rsidR="0088637E"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19</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Корпус</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20Л</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σ</w:t>
            </w:r>
            <w:r w:rsidRPr="00ED29C4">
              <w:rPr>
                <w:rStyle w:val="ft3"/>
                <w:color w:val="000000"/>
              </w:rPr>
              <w:t>в </w:t>
            </w:r>
            <w:r w:rsidRPr="00ED29C4">
              <w:rPr>
                <w:color w:val="000000"/>
              </w:rPr>
              <w:t>= 390 МПа; измельчить зерно и снять внутренние</w:t>
            </w:r>
            <w:r w:rsidR="00DB679D" w:rsidRPr="00ED29C4">
              <w:rPr>
                <w:color w:val="000000"/>
              </w:rPr>
              <w:t xml:space="preserve"> напряжения</w:t>
            </w:r>
          </w:p>
        </w:tc>
      </w:tr>
      <w:tr w:rsidR="00574449"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20</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Вал-шестерня</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45</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Термообработка – улучшение</w:t>
            </w:r>
          </w:p>
        </w:tc>
      </w:tr>
      <w:tr w:rsidR="00574449"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21</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Рессора</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55</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Подобрать необходимые термообработки</w:t>
            </w:r>
          </w:p>
        </w:tc>
      </w:tr>
      <w:tr w:rsidR="00574449"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22</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Шпиндель</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30</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Подобрать необходимые термообработки</w:t>
            </w:r>
          </w:p>
        </w:tc>
      </w:tr>
      <w:tr w:rsidR="00574449"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23</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Поковка</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40</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НВ = 187 МПа</w:t>
            </w:r>
          </w:p>
        </w:tc>
      </w:tr>
      <w:tr w:rsidR="00574449"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24</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Шток</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50</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Подобрать необходимые термообработки</w:t>
            </w:r>
          </w:p>
        </w:tc>
      </w:tr>
      <w:tr w:rsidR="00574449"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25</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Поковка</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10</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Подобрать необходимые термообработки для</w:t>
            </w:r>
            <w:r w:rsidR="00DB679D" w:rsidRPr="00ED29C4">
              <w:rPr>
                <w:color w:val="000000"/>
              </w:rPr>
              <w:t xml:space="preserve"> измельчения зерна и снятия внутренних напряжений</w:t>
            </w:r>
          </w:p>
        </w:tc>
      </w:tr>
      <w:tr w:rsidR="0088637E"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26</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Долото</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У7</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Подобрать необходимые термообработки</w:t>
            </w:r>
          </w:p>
        </w:tc>
      </w:tr>
      <w:tr w:rsidR="0088637E"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27</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Развертка</w:t>
            </w:r>
          </w:p>
        </w:tc>
        <w:tc>
          <w:tcPr>
            <w:tcW w:w="1257" w:type="dxa"/>
            <w:hideMark/>
          </w:tcPr>
          <w:p w:rsidR="0088637E" w:rsidRPr="00ED29C4" w:rsidRDefault="0088637E" w:rsidP="00574449">
            <w:pPr>
              <w:pStyle w:val="p71"/>
              <w:spacing w:before="0" w:beforeAutospacing="0" w:after="0" w:afterAutospacing="0"/>
              <w:jc w:val="center"/>
              <w:rPr>
                <w:color w:val="000000"/>
              </w:rPr>
            </w:pPr>
            <w:r w:rsidRPr="00ED29C4">
              <w:rPr>
                <w:color w:val="000000"/>
              </w:rPr>
              <w:t>У12А</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Подобрать необходимые термообработки</w:t>
            </w:r>
          </w:p>
        </w:tc>
      </w:tr>
      <w:tr w:rsidR="0088637E" w:rsidRPr="00ED29C4" w:rsidTr="00C905D6">
        <w:trPr>
          <w:trHeight w:val="255"/>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28</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Метчик ручной</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У10</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Подобрать необходимые термообработки</w:t>
            </w:r>
          </w:p>
        </w:tc>
      </w:tr>
      <w:tr w:rsidR="0088637E" w:rsidRPr="00ED29C4" w:rsidTr="00C905D6">
        <w:trPr>
          <w:trHeight w:val="270"/>
        </w:trPr>
        <w:tc>
          <w:tcPr>
            <w:tcW w:w="1093" w:type="dxa"/>
            <w:hideMark/>
          </w:tcPr>
          <w:p w:rsidR="0088637E" w:rsidRPr="00ED29C4" w:rsidRDefault="0088637E" w:rsidP="00574449">
            <w:pPr>
              <w:pStyle w:val="p80"/>
              <w:spacing w:before="0" w:beforeAutospacing="0" w:after="0" w:afterAutospacing="0"/>
              <w:jc w:val="center"/>
              <w:rPr>
                <w:color w:val="000000"/>
              </w:rPr>
            </w:pPr>
            <w:r w:rsidRPr="00ED29C4">
              <w:rPr>
                <w:color w:val="000000"/>
              </w:rPr>
              <w:t>29</w:t>
            </w:r>
          </w:p>
        </w:tc>
        <w:tc>
          <w:tcPr>
            <w:tcW w:w="3159" w:type="dxa"/>
            <w:hideMark/>
          </w:tcPr>
          <w:p w:rsidR="0088637E" w:rsidRPr="00ED29C4" w:rsidRDefault="0088637E" w:rsidP="00574449">
            <w:pPr>
              <w:pStyle w:val="p90"/>
              <w:spacing w:before="0" w:beforeAutospacing="0" w:after="0" w:afterAutospacing="0"/>
              <w:rPr>
                <w:color w:val="000000"/>
              </w:rPr>
            </w:pPr>
            <w:r w:rsidRPr="00ED29C4">
              <w:rPr>
                <w:color w:val="000000"/>
              </w:rPr>
              <w:t>Деталь изготовлена литьем</w:t>
            </w:r>
          </w:p>
        </w:tc>
        <w:tc>
          <w:tcPr>
            <w:tcW w:w="1257" w:type="dxa"/>
            <w:hideMark/>
          </w:tcPr>
          <w:p w:rsidR="0088637E" w:rsidRPr="00ED29C4" w:rsidRDefault="0088637E" w:rsidP="00574449">
            <w:pPr>
              <w:pStyle w:val="p67"/>
              <w:spacing w:before="0" w:beforeAutospacing="0" w:after="0" w:afterAutospacing="0"/>
              <w:jc w:val="center"/>
              <w:rPr>
                <w:color w:val="000000"/>
              </w:rPr>
            </w:pPr>
            <w:r w:rsidRPr="00ED29C4">
              <w:rPr>
                <w:color w:val="000000"/>
              </w:rPr>
              <w:t>20Л</w:t>
            </w:r>
          </w:p>
        </w:tc>
        <w:tc>
          <w:tcPr>
            <w:tcW w:w="4125" w:type="dxa"/>
            <w:hideMark/>
          </w:tcPr>
          <w:p w:rsidR="0088637E" w:rsidRPr="00ED29C4" w:rsidRDefault="0088637E" w:rsidP="00574449">
            <w:pPr>
              <w:pStyle w:val="p90"/>
              <w:spacing w:before="0" w:beforeAutospacing="0" w:after="0" w:afterAutospacing="0"/>
              <w:rPr>
                <w:color w:val="000000"/>
              </w:rPr>
            </w:pPr>
            <w:r w:rsidRPr="00ED29C4">
              <w:rPr>
                <w:color w:val="000000"/>
              </w:rPr>
              <w:t>Подобрать необходимые термообработки для</w:t>
            </w:r>
            <w:r w:rsidR="00DB679D" w:rsidRPr="00ED29C4">
              <w:rPr>
                <w:color w:val="000000"/>
              </w:rPr>
              <w:t xml:space="preserve"> устранения химической неоднородности (ликвации)</w:t>
            </w:r>
          </w:p>
        </w:tc>
      </w:tr>
    </w:tbl>
    <w:p w:rsidR="007939B0" w:rsidRPr="00ED29C4" w:rsidRDefault="00ED5611" w:rsidP="00E27D23">
      <w:pPr>
        <w:pStyle w:val="a9"/>
        <w:numPr>
          <w:ilvl w:val="2"/>
          <w:numId w:val="129"/>
        </w:numPr>
        <w:rPr>
          <w:rFonts w:ascii="Times New Roman" w:hAnsi="Times New Roman"/>
          <w:b/>
          <w:sz w:val="24"/>
          <w:szCs w:val="24"/>
        </w:rPr>
      </w:pPr>
      <w:r w:rsidRPr="00ED29C4">
        <w:rPr>
          <w:rFonts w:ascii="Times New Roman" w:hAnsi="Times New Roman"/>
          <w:b/>
          <w:sz w:val="24"/>
          <w:szCs w:val="24"/>
        </w:rPr>
        <w:t>Проверочные практические работы профессиональной напр</w:t>
      </w:r>
      <w:r w:rsidR="00F065DC">
        <w:rPr>
          <w:rFonts w:ascii="Times New Roman" w:hAnsi="Times New Roman"/>
          <w:b/>
          <w:sz w:val="24"/>
          <w:szCs w:val="24"/>
        </w:rPr>
        <w:t>а</w:t>
      </w:r>
      <w:r w:rsidRPr="00ED29C4">
        <w:rPr>
          <w:rFonts w:ascii="Times New Roman" w:hAnsi="Times New Roman"/>
          <w:b/>
          <w:sz w:val="24"/>
          <w:szCs w:val="24"/>
        </w:rPr>
        <w:t>вленности</w:t>
      </w:r>
    </w:p>
    <w:p w:rsidR="003416F0" w:rsidRPr="00ED29C4" w:rsidRDefault="003416F0" w:rsidP="003416F0">
      <w:pPr>
        <w:jc w:val="both"/>
      </w:pPr>
      <w:r w:rsidRPr="00ED29C4">
        <w:t>Практические занятия проводятся в виде практических работ, на которых обсуждаются ключевые, наиболее сложные вопросы. Работа на занятиях оценивается по итогам подготовки и выполнения студентами практических заданий, активности работы в группе и самостоятельной работе.</w:t>
      </w:r>
    </w:p>
    <w:p w:rsidR="003416F0" w:rsidRPr="00ED29C4" w:rsidRDefault="003416F0" w:rsidP="003416F0">
      <w:pPr>
        <w:jc w:val="both"/>
      </w:pPr>
      <w:r w:rsidRPr="00ED29C4">
        <w:t xml:space="preserve">Пропуск лабораторных занятий влечет за собою отработку по пропущенным темам </w:t>
      </w:r>
    </w:p>
    <w:p w:rsidR="003416F0" w:rsidRPr="00ED29C4" w:rsidRDefault="003416F0" w:rsidP="003416F0">
      <w:pPr>
        <w:jc w:val="both"/>
      </w:pPr>
      <w:r w:rsidRPr="00ED29C4">
        <w:t>Неотработанный /до начала экзаменационной сессии/ пропуск более 50% лабораторных занятий по курсу может быть основанием не допустить задолжника  к итоговой аттестации по дисциплине.</w:t>
      </w:r>
    </w:p>
    <w:p w:rsidR="003416F0" w:rsidRPr="00ED29C4" w:rsidRDefault="003416F0" w:rsidP="003416F0">
      <w:pPr>
        <w:jc w:val="both"/>
      </w:pPr>
    </w:p>
    <w:p w:rsidR="003416F0" w:rsidRPr="00ED29C4" w:rsidRDefault="003416F0" w:rsidP="003416F0">
      <w:pPr>
        <w:jc w:val="both"/>
      </w:pPr>
    </w:p>
    <w:p w:rsidR="003416F0" w:rsidRPr="00ED29C4" w:rsidRDefault="003416F0" w:rsidP="003416F0">
      <w:pPr>
        <w:jc w:val="both"/>
      </w:pPr>
    </w:p>
    <w:p w:rsidR="003416F0" w:rsidRPr="00ED29C4" w:rsidRDefault="003416F0" w:rsidP="003416F0">
      <w:pPr>
        <w:jc w:val="both"/>
      </w:pPr>
    </w:p>
    <w:p w:rsidR="003416F0" w:rsidRPr="00ED29C4" w:rsidRDefault="003416F0" w:rsidP="003416F0">
      <w:pPr>
        <w:jc w:val="both"/>
      </w:pPr>
    </w:p>
    <w:p w:rsidR="003416F0" w:rsidRPr="00ED29C4" w:rsidRDefault="003416F0" w:rsidP="003416F0">
      <w:pPr>
        <w:jc w:val="both"/>
      </w:pPr>
    </w:p>
    <w:p w:rsidR="003416F0" w:rsidRPr="00ED29C4" w:rsidRDefault="003416F0" w:rsidP="003416F0">
      <w:pPr>
        <w:jc w:val="both"/>
      </w:pPr>
    </w:p>
    <w:p w:rsidR="003416F0" w:rsidRPr="00ED29C4" w:rsidRDefault="003416F0" w:rsidP="003416F0">
      <w:pPr>
        <w:jc w:val="both"/>
      </w:pPr>
    </w:p>
    <w:p w:rsidR="003416F0" w:rsidRPr="00ED29C4" w:rsidRDefault="003416F0">
      <w:r w:rsidRPr="00ED29C4">
        <w:br w:type="page"/>
      </w:r>
    </w:p>
    <w:p w:rsidR="003416F0" w:rsidRPr="00ED29C4" w:rsidRDefault="003416F0" w:rsidP="003416F0">
      <w:pPr>
        <w:jc w:val="both"/>
      </w:pPr>
    </w:p>
    <w:p w:rsidR="003416F0" w:rsidRPr="00ED29C4" w:rsidRDefault="003416F0" w:rsidP="003416F0">
      <w:pPr>
        <w:pStyle w:val="1"/>
        <w:spacing w:after="60"/>
        <w:jc w:val="center"/>
        <w:rPr>
          <w:rFonts w:ascii="Times New Roman" w:hAnsi="Times New Roman" w:cs="Times New Roman"/>
          <w:color w:val="000000"/>
          <w:sz w:val="24"/>
          <w:szCs w:val="24"/>
        </w:rPr>
      </w:pPr>
      <w:r w:rsidRPr="00ED29C4">
        <w:rPr>
          <w:rFonts w:ascii="Times New Roman" w:hAnsi="Times New Roman" w:cs="Times New Roman"/>
          <w:i/>
          <w:iCs/>
          <w:color w:val="000000"/>
          <w:sz w:val="24"/>
          <w:szCs w:val="24"/>
        </w:rPr>
        <w:t>Лабораторная работа № 1</w:t>
      </w:r>
    </w:p>
    <w:p w:rsidR="003416F0" w:rsidRPr="00ED29C4" w:rsidRDefault="003416F0" w:rsidP="003416F0">
      <w:pPr>
        <w:ind w:firstLine="720"/>
        <w:jc w:val="center"/>
        <w:rPr>
          <w:color w:val="000000"/>
        </w:rPr>
      </w:pPr>
      <w:r w:rsidRPr="00ED29C4">
        <w:rPr>
          <w:b/>
          <w:bCs/>
          <w:i/>
          <w:iCs/>
          <w:color w:val="000000"/>
        </w:rPr>
        <w:t>Испытания металлов на твердость по методу Бринелля.</w:t>
      </w:r>
    </w:p>
    <w:p w:rsidR="003416F0" w:rsidRPr="00ED29C4" w:rsidRDefault="003416F0" w:rsidP="003416F0">
      <w:pPr>
        <w:ind w:firstLine="709"/>
        <w:jc w:val="both"/>
        <w:rPr>
          <w:color w:val="000000"/>
        </w:rPr>
      </w:pPr>
      <w:r w:rsidRPr="00ED29C4">
        <w:rPr>
          <w:color w:val="000000"/>
        </w:rPr>
        <w:t>Цель работы: освоить принципы работы твердомеров типа ТВ 5004 (Бринелль) и приобрести навыки определения твердости материалов по Бринеллю.</w:t>
      </w:r>
    </w:p>
    <w:p w:rsidR="003416F0" w:rsidRPr="00ED29C4" w:rsidRDefault="003416F0" w:rsidP="003416F0">
      <w:pPr>
        <w:rPr>
          <w:color w:val="000000"/>
        </w:rPr>
      </w:pPr>
      <w:r w:rsidRPr="00ED29C4">
        <w:rPr>
          <w:color w:val="000000"/>
        </w:rPr>
        <w:t xml:space="preserve"> ПРИБОРЫ И ОБОРУДОВАНИЕ: прибор Бринелля (твердомер ТБ 5004), образцыматериалов.</w:t>
      </w:r>
    </w:p>
    <w:p w:rsidR="003416F0" w:rsidRPr="00ED29C4" w:rsidRDefault="003416F0" w:rsidP="003416F0">
      <w:pPr>
        <w:ind w:firstLine="709"/>
        <w:jc w:val="both"/>
        <w:rPr>
          <w:color w:val="000000"/>
        </w:rPr>
      </w:pPr>
      <w:r w:rsidRPr="00ED29C4">
        <w:rPr>
          <w:color w:val="000000"/>
        </w:rPr>
        <w:t>ВЫПОЛНЕНИЕ ЭКСПЕРИМЕНТА И ОБРАБОТКА РЕЗУЛЬТАТОВ ИСПЫТАНИЙ</w:t>
      </w:r>
    </w:p>
    <w:p w:rsidR="003416F0" w:rsidRPr="00ED29C4" w:rsidRDefault="003416F0" w:rsidP="003416F0">
      <w:pPr>
        <w:ind w:firstLine="709"/>
        <w:jc w:val="both"/>
        <w:rPr>
          <w:color w:val="000000"/>
        </w:rPr>
      </w:pPr>
      <w:r w:rsidRPr="00ED29C4">
        <w:rPr>
          <w:i/>
          <w:iCs/>
          <w:color w:val="000000"/>
        </w:rPr>
        <w:t>Порядок выполнения работы на приборе Бринелля:</w:t>
      </w:r>
    </w:p>
    <w:p w:rsidR="003416F0" w:rsidRPr="00ED29C4" w:rsidRDefault="003416F0" w:rsidP="003416F0">
      <w:pPr>
        <w:ind w:firstLine="709"/>
        <w:jc w:val="both"/>
        <w:rPr>
          <w:color w:val="000000"/>
        </w:rPr>
      </w:pPr>
      <w:r w:rsidRPr="00ED29C4">
        <w:rPr>
          <w:color w:val="000000"/>
        </w:rPr>
        <w:t>1. Изучить устройство и принцип работы твердомера ТБ 5004.</w:t>
      </w:r>
    </w:p>
    <w:p w:rsidR="003416F0" w:rsidRPr="00ED29C4" w:rsidRDefault="003416F0" w:rsidP="003416F0">
      <w:pPr>
        <w:ind w:firstLine="709"/>
        <w:jc w:val="both"/>
        <w:rPr>
          <w:color w:val="000000"/>
        </w:rPr>
      </w:pPr>
      <w:r w:rsidRPr="00ED29C4">
        <w:rPr>
          <w:color w:val="000000"/>
        </w:rPr>
        <w:t>2. Ознакомиться с образцами для испытания (размер зерен, черные, цветные металлы, толщина образцов, и др.) и подготовить их для испытания.</w:t>
      </w:r>
    </w:p>
    <w:p w:rsidR="003416F0" w:rsidRPr="00ED29C4" w:rsidRDefault="003416F0" w:rsidP="003416F0">
      <w:pPr>
        <w:ind w:firstLine="709"/>
        <w:jc w:val="both"/>
        <w:rPr>
          <w:color w:val="000000"/>
        </w:rPr>
      </w:pPr>
      <w:r w:rsidRPr="00ED29C4">
        <w:rPr>
          <w:color w:val="000000"/>
        </w:rPr>
        <w:t>3. Выбрать по таблице 1 диаметр шарика, величину нагрузки и время</w:t>
      </w:r>
      <w:r w:rsidRPr="00ED29C4">
        <w:rPr>
          <w:rStyle w:val="apple-converted-space"/>
          <w:color w:val="000000"/>
        </w:rPr>
        <w:t> </w:t>
      </w:r>
      <w:r w:rsidRPr="00ED29C4">
        <w:rPr>
          <w:rStyle w:val="spelle"/>
          <w:color w:val="000000"/>
        </w:rPr>
        <w:t>нагружения</w:t>
      </w:r>
      <w:r w:rsidRPr="00ED29C4">
        <w:rPr>
          <w:color w:val="000000"/>
        </w:rPr>
        <w:t>.</w:t>
      </w:r>
    </w:p>
    <w:p w:rsidR="003416F0" w:rsidRPr="00ED29C4" w:rsidRDefault="003416F0" w:rsidP="003416F0">
      <w:pPr>
        <w:ind w:firstLine="709"/>
        <w:jc w:val="both"/>
        <w:rPr>
          <w:color w:val="000000"/>
        </w:rPr>
      </w:pPr>
      <w:r w:rsidRPr="00ED29C4">
        <w:rPr>
          <w:color w:val="000000"/>
        </w:rPr>
        <w:t>4. Снять оправку со шпинделя и установить</w:t>
      </w:r>
      <w:r w:rsidRPr="00ED29C4">
        <w:rPr>
          <w:rStyle w:val="apple-converted-space"/>
          <w:color w:val="000000"/>
        </w:rPr>
        <w:t> </w:t>
      </w:r>
      <w:r w:rsidRPr="00ED29C4">
        <w:rPr>
          <w:rStyle w:val="grame"/>
          <w:color w:val="000000"/>
        </w:rPr>
        <w:t>необходимый</w:t>
      </w:r>
      <w:r w:rsidRPr="00ED29C4">
        <w:rPr>
          <w:rStyle w:val="apple-converted-space"/>
          <w:color w:val="000000"/>
        </w:rPr>
        <w:t> </w:t>
      </w:r>
      <w:r w:rsidRPr="00ED29C4">
        <w:rPr>
          <w:rStyle w:val="spelle"/>
          <w:color w:val="000000"/>
        </w:rPr>
        <w:t>индентор</w:t>
      </w:r>
      <w:r w:rsidRPr="00ED29C4">
        <w:rPr>
          <w:color w:val="000000"/>
        </w:rPr>
        <w:t>.</w:t>
      </w:r>
    </w:p>
    <w:p w:rsidR="003416F0" w:rsidRPr="00ED29C4" w:rsidRDefault="003416F0" w:rsidP="003416F0">
      <w:pPr>
        <w:ind w:firstLine="709"/>
        <w:jc w:val="both"/>
        <w:rPr>
          <w:color w:val="000000"/>
        </w:rPr>
      </w:pPr>
      <w:r w:rsidRPr="00ED29C4">
        <w:rPr>
          <w:color w:val="000000"/>
        </w:rPr>
        <w:t>5. С помощью наборов грузов подобрать требуемую нагрузку.</w:t>
      </w:r>
    </w:p>
    <w:p w:rsidR="003416F0" w:rsidRPr="00ED29C4" w:rsidRDefault="003416F0" w:rsidP="003416F0">
      <w:pPr>
        <w:ind w:firstLine="709"/>
        <w:jc w:val="both"/>
        <w:rPr>
          <w:color w:val="000000"/>
        </w:rPr>
      </w:pPr>
      <w:r w:rsidRPr="00ED29C4">
        <w:rPr>
          <w:color w:val="000000"/>
        </w:rPr>
        <w:t>6. На опорный столик установить испытуемый образец так, чтобы центр отпечатка располагался от края образца на расстоянии не меньше 2,5</w:t>
      </w:r>
      <w:r w:rsidRPr="00ED29C4">
        <w:rPr>
          <w:i/>
          <w:iCs/>
          <w:color w:val="000000"/>
        </w:rPr>
        <w:t>d</w:t>
      </w:r>
      <w:r w:rsidRPr="00ED29C4">
        <w:rPr>
          <w:color w:val="000000"/>
        </w:rPr>
        <w:t>.</w:t>
      </w:r>
    </w:p>
    <w:p w:rsidR="003416F0" w:rsidRPr="00ED29C4" w:rsidRDefault="003416F0" w:rsidP="003416F0">
      <w:pPr>
        <w:ind w:firstLine="709"/>
        <w:jc w:val="both"/>
        <w:rPr>
          <w:color w:val="000000"/>
        </w:rPr>
      </w:pPr>
      <w:r w:rsidRPr="00ED29C4">
        <w:rPr>
          <w:color w:val="000000"/>
        </w:rPr>
        <w:t>7. С помощью маховика подвести образец до касания с</w:t>
      </w:r>
      <w:r w:rsidRPr="00ED29C4">
        <w:rPr>
          <w:rStyle w:val="apple-converted-space"/>
          <w:color w:val="000000"/>
        </w:rPr>
        <w:t> </w:t>
      </w:r>
      <w:r w:rsidRPr="00ED29C4">
        <w:rPr>
          <w:rStyle w:val="spelle"/>
          <w:color w:val="000000"/>
        </w:rPr>
        <w:t>индентором</w:t>
      </w:r>
      <w:r w:rsidRPr="00ED29C4">
        <w:rPr>
          <w:rStyle w:val="apple-converted-space"/>
          <w:color w:val="000000"/>
        </w:rPr>
        <w:t> </w:t>
      </w:r>
      <w:r w:rsidRPr="00ED29C4">
        <w:rPr>
          <w:color w:val="000000"/>
        </w:rPr>
        <w:t>(должен включится тормоз).</w:t>
      </w:r>
    </w:p>
    <w:p w:rsidR="003416F0" w:rsidRPr="00ED29C4" w:rsidRDefault="003416F0" w:rsidP="003416F0">
      <w:pPr>
        <w:ind w:firstLine="709"/>
        <w:jc w:val="both"/>
        <w:rPr>
          <w:color w:val="000000"/>
        </w:rPr>
      </w:pPr>
      <w:r w:rsidRPr="00ED29C4">
        <w:rPr>
          <w:color w:val="000000"/>
        </w:rPr>
        <w:t>8. Нажав кнопку “пуск”, произвести</w:t>
      </w:r>
      <w:r w:rsidRPr="00ED29C4">
        <w:rPr>
          <w:rStyle w:val="apple-converted-space"/>
          <w:color w:val="000000"/>
        </w:rPr>
        <w:t> </w:t>
      </w:r>
      <w:r w:rsidRPr="00ED29C4">
        <w:rPr>
          <w:rStyle w:val="spelle"/>
          <w:color w:val="000000"/>
        </w:rPr>
        <w:t>нагружение</w:t>
      </w:r>
      <w:r w:rsidRPr="00ED29C4">
        <w:rPr>
          <w:color w:val="000000"/>
        </w:rPr>
        <w:t>.</w:t>
      </w:r>
    </w:p>
    <w:p w:rsidR="003416F0" w:rsidRPr="00ED29C4" w:rsidRDefault="003416F0" w:rsidP="003416F0">
      <w:pPr>
        <w:ind w:firstLine="709"/>
        <w:jc w:val="both"/>
        <w:rPr>
          <w:color w:val="000000"/>
        </w:rPr>
      </w:pPr>
      <w:r w:rsidRPr="00ED29C4">
        <w:rPr>
          <w:color w:val="000000"/>
        </w:rPr>
        <w:t>9. По истечении установленного времени</w:t>
      </w:r>
      <w:r w:rsidRPr="00ED29C4">
        <w:rPr>
          <w:rStyle w:val="apple-converted-space"/>
          <w:color w:val="000000"/>
        </w:rPr>
        <w:t> </w:t>
      </w:r>
      <w:r w:rsidRPr="00ED29C4">
        <w:rPr>
          <w:rStyle w:val="spelle"/>
          <w:color w:val="000000"/>
        </w:rPr>
        <w:t>нагружения</w:t>
      </w:r>
      <w:r w:rsidRPr="00ED29C4">
        <w:rPr>
          <w:rStyle w:val="apple-converted-space"/>
          <w:color w:val="000000"/>
        </w:rPr>
        <w:t> </w:t>
      </w:r>
      <w:r w:rsidRPr="00ED29C4">
        <w:rPr>
          <w:color w:val="000000"/>
        </w:rPr>
        <w:t>нажать кнопку “стоп”.</w:t>
      </w:r>
    </w:p>
    <w:p w:rsidR="003416F0" w:rsidRPr="00ED29C4" w:rsidRDefault="003416F0" w:rsidP="003416F0">
      <w:pPr>
        <w:ind w:firstLine="709"/>
        <w:jc w:val="both"/>
        <w:rPr>
          <w:color w:val="000000"/>
        </w:rPr>
      </w:pPr>
      <w:r w:rsidRPr="00ED29C4">
        <w:rPr>
          <w:color w:val="000000"/>
        </w:rPr>
        <w:t>10. С помощью маховика отвести столик с образцом от</w:t>
      </w:r>
      <w:r w:rsidRPr="00ED29C4">
        <w:rPr>
          <w:rStyle w:val="apple-converted-space"/>
          <w:color w:val="000000"/>
        </w:rPr>
        <w:t> </w:t>
      </w:r>
      <w:r w:rsidRPr="00ED29C4">
        <w:rPr>
          <w:rStyle w:val="spelle"/>
          <w:color w:val="000000"/>
        </w:rPr>
        <w:t>индентора</w:t>
      </w:r>
      <w:r w:rsidRPr="00ED29C4">
        <w:rPr>
          <w:color w:val="000000"/>
        </w:rPr>
        <w:t>.</w:t>
      </w:r>
    </w:p>
    <w:p w:rsidR="003416F0" w:rsidRPr="00ED29C4" w:rsidRDefault="003416F0" w:rsidP="003416F0">
      <w:pPr>
        <w:ind w:firstLine="709"/>
        <w:jc w:val="both"/>
        <w:rPr>
          <w:color w:val="000000"/>
        </w:rPr>
      </w:pPr>
      <w:r w:rsidRPr="00ED29C4">
        <w:rPr>
          <w:color w:val="000000"/>
        </w:rPr>
        <w:t>11. Операции по п. п.6-11 повторить не менее трех раз на каждом образце.</w:t>
      </w:r>
    </w:p>
    <w:p w:rsidR="003416F0" w:rsidRPr="00ED29C4" w:rsidRDefault="003416F0" w:rsidP="003416F0">
      <w:pPr>
        <w:ind w:firstLine="709"/>
        <w:jc w:val="both"/>
        <w:rPr>
          <w:color w:val="000000"/>
        </w:rPr>
      </w:pPr>
      <w:r w:rsidRPr="00ED29C4">
        <w:rPr>
          <w:color w:val="000000"/>
        </w:rPr>
        <w:t>12. Измерить диаметры отпечатков в двух взаимно перпендикулярных направлениях с помощью измерительной лупы.</w:t>
      </w:r>
    </w:p>
    <w:p w:rsidR="003416F0" w:rsidRPr="00ED29C4" w:rsidRDefault="003416F0" w:rsidP="003416F0">
      <w:pPr>
        <w:ind w:firstLine="709"/>
        <w:jc w:val="both"/>
        <w:rPr>
          <w:color w:val="000000"/>
        </w:rPr>
      </w:pPr>
      <w:r w:rsidRPr="00ED29C4">
        <w:rPr>
          <w:color w:val="000000"/>
        </w:rPr>
        <w:t>13. Рассчитать НВ по формуле (5). </w:t>
      </w:r>
    </w:p>
    <w:p w:rsidR="003416F0" w:rsidRPr="00ED29C4" w:rsidRDefault="003416F0" w:rsidP="003416F0">
      <w:pPr>
        <w:ind w:firstLine="709"/>
        <w:jc w:val="both"/>
        <w:rPr>
          <w:color w:val="000000"/>
        </w:rPr>
      </w:pPr>
      <w:r w:rsidRPr="00ED29C4">
        <w:rPr>
          <w:color w:val="000000"/>
        </w:rPr>
        <w:t>14. Результаты испытаний занести в таблицу 2.</w:t>
      </w:r>
    </w:p>
    <w:p w:rsidR="003416F0" w:rsidRPr="00ED29C4" w:rsidRDefault="003416F0" w:rsidP="003416F0">
      <w:pPr>
        <w:ind w:firstLine="709"/>
        <w:jc w:val="center"/>
        <w:rPr>
          <w:color w:val="000000"/>
        </w:rPr>
      </w:pPr>
      <w:r w:rsidRPr="00ED29C4">
        <w:rPr>
          <w:color w:val="000000"/>
        </w:rPr>
        <w:t>Таблица 2. Результаты испытаний образцов на твердость</w:t>
      </w:r>
    </w:p>
    <w:tbl>
      <w:tblPr>
        <w:tblW w:w="0" w:type="auto"/>
        <w:jc w:val="center"/>
        <w:tblCellMar>
          <w:left w:w="0" w:type="dxa"/>
          <w:right w:w="0" w:type="dxa"/>
        </w:tblCellMar>
        <w:tblLook w:val="04A0" w:firstRow="1" w:lastRow="0" w:firstColumn="1" w:lastColumn="0" w:noHBand="0" w:noVBand="1"/>
      </w:tblPr>
      <w:tblGrid>
        <w:gridCol w:w="691"/>
        <w:gridCol w:w="1091"/>
        <w:gridCol w:w="1031"/>
        <w:gridCol w:w="983"/>
        <w:gridCol w:w="1887"/>
        <w:gridCol w:w="482"/>
        <w:gridCol w:w="482"/>
        <w:gridCol w:w="560"/>
        <w:gridCol w:w="993"/>
        <w:gridCol w:w="1371"/>
      </w:tblGrid>
      <w:tr w:rsidR="003416F0" w:rsidRPr="00ED29C4" w:rsidTr="004B14C9">
        <w:trPr>
          <w:cantSplit/>
          <w:trHeight w:val="70"/>
          <w:jc w:val="center"/>
        </w:trPr>
        <w:tc>
          <w:tcPr>
            <w:tcW w:w="0" w:type="auto"/>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spacing w:line="70" w:lineRule="atLeast"/>
              <w:jc w:val="center"/>
            </w:pPr>
            <w:r w:rsidRPr="00ED29C4">
              <w:t>№</w:t>
            </w:r>
            <w:r w:rsidRPr="00ED29C4">
              <w:rPr>
                <w:rStyle w:val="apple-converted-space"/>
              </w:rPr>
              <w:t> </w:t>
            </w:r>
            <w:r w:rsidRPr="00ED29C4">
              <w:rPr>
                <w:rStyle w:val="spelle"/>
              </w:rPr>
              <w:t>пп</w:t>
            </w:r>
          </w:p>
        </w:tc>
        <w:tc>
          <w:tcPr>
            <w:tcW w:w="0" w:type="auto"/>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spacing w:line="70" w:lineRule="atLeast"/>
              <w:jc w:val="center"/>
            </w:pPr>
            <w:r w:rsidRPr="00ED29C4">
              <w:t>Материал</w:t>
            </w:r>
          </w:p>
        </w:tc>
        <w:tc>
          <w:tcPr>
            <w:tcW w:w="0" w:type="auto"/>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spacing w:line="70" w:lineRule="atLeast"/>
              <w:jc w:val="center"/>
            </w:pPr>
            <w:r w:rsidRPr="00ED29C4">
              <w:t>Условия испытания</w:t>
            </w:r>
          </w:p>
        </w:tc>
        <w:tc>
          <w:tcPr>
            <w:tcW w:w="0" w:type="auto"/>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spacing w:line="70" w:lineRule="atLeast"/>
              <w:jc w:val="center"/>
            </w:pPr>
            <w:r w:rsidRPr="00ED29C4">
              <w:t>Диаметр отпечатка,</w:t>
            </w:r>
            <w:r w:rsidRPr="00ED29C4">
              <w:rPr>
                <w:rStyle w:val="apple-converted-space"/>
              </w:rPr>
              <w:t> </w:t>
            </w:r>
            <w:r w:rsidRPr="00ED29C4">
              <w:rPr>
                <w:rStyle w:val="grame"/>
              </w:rPr>
              <w:t>мм</w:t>
            </w:r>
          </w:p>
        </w:tc>
        <w:tc>
          <w:tcPr>
            <w:tcW w:w="0" w:type="auto"/>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spacing w:line="70" w:lineRule="atLeast"/>
              <w:jc w:val="center"/>
            </w:pPr>
            <w:r w:rsidRPr="00ED29C4">
              <w:t>Твердость, НВ</w:t>
            </w:r>
          </w:p>
        </w:tc>
      </w:tr>
      <w:tr w:rsidR="003416F0" w:rsidRPr="00ED29C4" w:rsidTr="004B14C9">
        <w:trPr>
          <w:cantSplit/>
          <w:trHeight w:val="70"/>
          <w:jc w:val="center"/>
        </w:trPr>
        <w:tc>
          <w:tcPr>
            <w:tcW w:w="0" w:type="auto"/>
            <w:vMerge/>
            <w:tcBorders>
              <w:top w:val="single" w:sz="8" w:space="0" w:color="auto"/>
              <w:left w:val="single" w:sz="8" w:space="0" w:color="auto"/>
              <w:bottom w:val="single" w:sz="8" w:space="0" w:color="auto"/>
              <w:right w:val="single" w:sz="8" w:space="0" w:color="auto"/>
            </w:tcBorders>
            <w:vAlign w:val="center"/>
          </w:tcPr>
          <w:p w:rsidR="003416F0" w:rsidRPr="00ED29C4" w:rsidRDefault="003416F0" w:rsidP="004B14C9"/>
        </w:tc>
        <w:tc>
          <w:tcPr>
            <w:tcW w:w="0" w:type="auto"/>
            <w:vMerge/>
            <w:tcBorders>
              <w:top w:val="single" w:sz="8" w:space="0" w:color="auto"/>
              <w:left w:val="nil"/>
              <w:bottom w:val="single" w:sz="8" w:space="0" w:color="auto"/>
              <w:right w:val="single" w:sz="8" w:space="0" w:color="auto"/>
            </w:tcBorders>
            <w:vAlign w:val="center"/>
          </w:tcPr>
          <w:p w:rsidR="003416F0" w:rsidRPr="00ED29C4" w:rsidRDefault="003416F0" w:rsidP="004B14C9"/>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spacing w:line="70" w:lineRule="atLeast"/>
              <w:jc w:val="center"/>
            </w:pPr>
            <w:r w:rsidRPr="00ED29C4">
              <w:t>Нагрузка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spacing w:line="70" w:lineRule="atLeast"/>
              <w:jc w:val="center"/>
            </w:pPr>
            <w:r w:rsidRPr="00ED29C4">
              <w:t>Диаметр шарика</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spacing w:line="70" w:lineRule="atLeast"/>
              <w:jc w:val="center"/>
            </w:pPr>
            <w:r w:rsidRPr="00ED29C4">
              <w:t>Время</w:t>
            </w:r>
            <w:r w:rsidRPr="00ED29C4">
              <w:rPr>
                <w:rStyle w:val="apple-converted-space"/>
              </w:rPr>
              <w:t> </w:t>
            </w:r>
            <w:r w:rsidRPr="00ED29C4">
              <w:rPr>
                <w:rStyle w:val="spelle"/>
              </w:rPr>
              <w:t>нагружения</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spacing w:line="70" w:lineRule="atLeast"/>
              <w:jc w:val="center"/>
            </w:pPr>
            <w:r w:rsidRPr="00ED29C4">
              <w:rPr>
                <w:i/>
                <w:iCs/>
                <w:lang w:val="en-US"/>
              </w:rPr>
              <w:t>d</w:t>
            </w:r>
            <w:r w:rsidRPr="00ED29C4">
              <w:rPr>
                <w:vertAlign w:val="subscript"/>
                <w:lang w:val="en-US"/>
              </w:rPr>
              <w:t>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spacing w:line="70" w:lineRule="atLeast"/>
              <w:jc w:val="center"/>
            </w:pPr>
            <w:r w:rsidRPr="00ED29C4">
              <w:rPr>
                <w:i/>
                <w:iCs/>
                <w:lang w:val="en-US"/>
              </w:rPr>
              <w:t>d</w:t>
            </w:r>
            <w:r w:rsidRPr="00ED29C4">
              <w:rPr>
                <w:vertAlign w:val="subscript"/>
                <w:lang w:val="en-US"/>
              </w:rPr>
              <w:t>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spacing w:line="70" w:lineRule="atLeast"/>
              <w:jc w:val="center"/>
            </w:pPr>
            <w:r w:rsidRPr="00ED29C4">
              <w:rPr>
                <w:i/>
                <w:iCs/>
                <w:lang w:val="en-US"/>
              </w:rPr>
              <w:t>d</w:t>
            </w:r>
            <w:r w:rsidRPr="00ED29C4">
              <w:rPr>
                <w:vertAlign w:val="subscript"/>
              </w:rPr>
              <w:t>ср</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spacing w:line="70" w:lineRule="atLeast"/>
              <w:jc w:val="center"/>
            </w:pPr>
            <w:r w:rsidRPr="00ED29C4">
              <w:t>По формуле</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spacing w:line="70" w:lineRule="atLeast"/>
              <w:jc w:val="center"/>
            </w:pPr>
            <w:r w:rsidRPr="00ED29C4">
              <w:t>По</w:t>
            </w:r>
            <w:r w:rsidRPr="00ED29C4">
              <w:rPr>
                <w:rStyle w:val="apple-converted-space"/>
              </w:rPr>
              <w:t> </w:t>
            </w:r>
            <w:r w:rsidRPr="00ED29C4">
              <w:rPr>
                <w:rStyle w:val="spelle"/>
              </w:rPr>
              <w:t>Виккерсу</w:t>
            </w:r>
          </w:p>
        </w:tc>
      </w:tr>
      <w:tr w:rsidR="003416F0" w:rsidRPr="00ED29C4" w:rsidTr="004B14C9">
        <w:trPr>
          <w:trHeight w:val="396"/>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jc w:val="both"/>
            </w:pPr>
            <w:r w:rsidRPr="00ED29C4">
              <w:t>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jc w:val="both"/>
            </w:pPr>
            <w:r w:rsidRPr="00ED29C4">
              <w:t>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jc w:val="both"/>
            </w:pPr>
            <w:r w:rsidRPr="00ED29C4">
              <w:t>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jc w:val="both"/>
            </w:pPr>
            <w:r w:rsidRPr="00ED29C4">
              <w:t>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jc w:val="both"/>
            </w:pPr>
            <w:r w:rsidRPr="00ED29C4">
              <w:t>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jc w:val="both"/>
            </w:pPr>
            <w:r w:rsidRPr="00ED29C4">
              <w:t>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jc w:val="both"/>
            </w:pPr>
            <w:r w:rsidRPr="00ED29C4">
              <w:t>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jc w:val="both"/>
            </w:pPr>
            <w:r w:rsidRPr="00ED29C4">
              <w:t>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jc w:val="both"/>
            </w:pPr>
            <w:r w:rsidRPr="00ED29C4">
              <w:t>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tcPr>
          <w:p w:rsidR="003416F0" w:rsidRPr="00ED29C4" w:rsidRDefault="003416F0" w:rsidP="004B14C9">
            <w:pPr>
              <w:jc w:val="both"/>
            </w:pPr>
            <w:r w:rsidRPr="00ED29C4">
              <w:t> </w:t>
            </w:r>
          </w:p>
        </w:tc>
      </w:tr>
    </w:tbl>
    <w:p w:rsidR="003416F0" w:rsidRPr="00ED29C4" w:rsidRDefault="003416F0" w:rsidP="003416F0">
      <w:pPr>
        <w:ind w:firstLine="709"/>
        <w:jc w:val="both"/>
        <w:rPr>
          <w:color w:val="000000"/>
        </w:rPr>
      </w:pPr>
      <w:r w:rsidRPr="00ED29C4">
        <w:rPr>
          <w:color w:val="000000"/>
        </w:rPr>
        <w:t> </w:t>
      </w:r>
    </w:p>
    <w:p w:rsidR="003416F0" w:rsidRPr="00ED29C4" w:rsidRDefault="003416F0" w:rsidP="003416F0">
      <w:pPr>
        <w:jc w:val="both"/>
        <w:rPr>
          <w:color w:val="000000"/>
        </w:rPr>
      </w:pPr>
      <w:r w:rsidRPr="00ED29C4">
        <w:rPr>
          <w:b/>
          <w:bCs/>
          <w:i/>
          <w:iCs/>
          <w:color w:val="000000"/>
        </w:rPr>
        <w:t xml:space="preserve">Содержание отчета </w:t>
      </w:r>
    </w:p>
    <w:p w:rsidR="003416F0" w:rsidRPr="00ED29C4" w:rsidRDefault="003416F0" w:rsidP="003416F0">
      <w:pPr>
        <w:ind w:firstLine="709"/>
        <w:jc w:val="both"/>
        <w:rPr>
          <w:color w:val="000000"/>
        </w:rPr>
      </w:pPr>
      <w:r w:rsidRPr="00ED29C4">
        <w:rPr>
          <w:color w:val="000000"/>
        </w:rPr>
        <w:t>1. Цель работы.</w:t>
      </w:r>
    </w:p>
    <w:p w:rsidR="003416F0" w:rsidRPr="00ED29C4" w:rsidRDefault="003416F0" w:rsidP="003416F0">
      <w:pPr>
        <w:ind w:firstLine="709"/>
        <w:jc w:val="both"/>
        <w:rPr>
          <w:color w:val="000000"/>
        </w:rPr>
      </w:pPr>
      <w:r w:rsidRPr="00ED29C4">
        <w:rPr>
          <w:color w:val="000000"/>
        </w:rPr>
        <w:t>2. Основные положения.</w:t>
      </w:r>
    </w:p>
    <w:p w:rsidR="003416F0" w:rsidRPr="00ED29C4" w:rsidRDefault="003416F0" w:rsidP="003416F0">
      <w:pPr>
        <w:ind w:firstLine="709"/>
        <w:jc w:val="both"/>
        <w:rPr>
          <w:color w:val="000000"/>
        </w:rPr>
      </w:pPr>
      <w:r w:rsidRPr="00ED29C4">
        <w:rPr>
          <w:color w:val="000000"/>
        </w:rPr>
        <w:t>3. Краткие характеристики методов Бринелля.</w:t>
      </w:r>
    </w:p>
    <w:p w:rsidR="003416F0" w:rsidRPr="00ED29C4" w:rsidRDefault="003416F0" w:rsidP="003416F0">
      <w:pPr>
        <w:ind w:firstLine="709"/>
        <w:jc w:val="both"/>
        <w:rPr>
          <w:color w:val="000000"/>
        </w:rPr>
      </w:pPr>
      <w:r w:rsidRPr="00ED29C4">
        <w:rPr>
          <w:color w:val="000000"/>
        </w:rPr>
        <w:t>4. Способы определения твердости НВ.</w:t>
      </w:r>
    </w:p>
    <w:p w:rsidR="003416F0" w:rsidRPr="00ED29C4" w:rsidRDefault="003416F0" w:rsidP="003416F0">
      <w:pPr>
        <w:ind w:firstLine="709"/>
        <w:jc w:val="both"/>
        <w:rPr>
          <w:color w:val="000000"/>
        </w:rPr>
      </w:pPr>
      <w:r w:rsidRPr="00ED29C4">
        <w:rPr>
          <w:color w:val="000000"/>
        </w:rPr>
        <w:t>5. Таблицы с полученными результатами.</w:t>
      </w:r>
    </w:p>
    <w:p w:rsidR="003416F0" w:rsidRPr="00ED29C4" w:rsidRDefault="003416F0" w:rsidP="003416F0">
      <w:pPr>
        <w:ind w:firstLine="709"/>
        <w:jc w:val="both"/>
        <w:rPr>
          <w:color w:val="000000"/>
        </w:rPr>
      </w:pPr>
      <w:r w:rsidRPr="00ED29C4">
        <w:rPr>
          <w:color w:val="000000"/>
        </w:rPr>
        <w:t>6. Вывод по работе.</w:t>
      </w:r>
    </w:p>
    <w:p w:rsidR="003416F0" w:rsidRPr="00ED29C4" w:rsidRDefault="003416F0" w:rsidP="003416F0">
      <w:pPr>
        <w:jc w:val="both"/>
        <w:rPr>
          <w:color w:val="000000"/>
        </w:rPr>
      </w:pPr>
      <w:r w:rsidRPr="00ED29C4">
        <w:rPr>
          <w:b/>
          <w:bCs/>
          <w:i/>
          <w:iCs/>
          <w:color w:val="000000"/>
        </w:rPr>
        <w:t>Контрольные вопросы</w:t>
      </w:r>
    </w:p>
    <w:p w:rsidR="003416F0" w:rsidRPr="00ED29C4" w:rsidRDefault="003416F0" w:rsidP="003416F0">
      <w:pPr>
        <w:jc w:val="both"/>
        <w:rPr>
          <w:color w:val="000000"/>
        </w:rPr>
      </w:pPr>
      <w:r w:rsidRPr="00ED29C4">
        <w:rPr>
          <w:color w:val="000000"/>
        </w:rPr>
        <w:t>- Что называется твердостью?</w:t>
      </w:r>
    </w:p>
    <w:p w:rsidR="003416F0" w:rsidRPr="00ED29C4" w:rsidRDefault="003416F0" w:rsidP="003416F0">
      <w:pPr>
        <w:jc w:val="both"/>
        <w:rPr>
          <w:color w:val="000000"/>
        </w:rPr>
      </w:pPr>
      <w:r w:rsidRPr="00ED29C4">
        <w:rPr>
          <w:color w:val="000000"/>
        </w:rPr>
        <w:t>- К каким методам относятся испытания на твердость?</w:t>
      </w:r>
    </w:p>
    <w:p w:rsidR="003416F0" w:rsidRPr="00ED29C4" w:rsidRDefault="003416F0" w:rsidP="003416F0">
      <w:pPr>
        <w:jc w:val="both"/>
        <w:rPr>
          <w:color w:val="000000"/>
        </w:rPr>
      </w:pPr>
      <w:r w:rsidRPr="00ED29C4">
        <w:rPr>
          <w:color w:val="000000"/>
        </w:rPr>
        <w:t>- В каких единицах измеряется твердость по Бринеллю?</w:t>
      </w:r>
    </w:p>
    <w:p w:rsidR="003416F0" w:rsidRPr="00ED29C4" w:rsidRDefault="003416F0" w:rsidP="003416F0">
      <w:pPr>
        <w:jc w:val="both"/>
        <w:rPr>
          <w:color w:val="000000"/>
        </w:rPr>
      </w:pPr>
      <w:r w:rsidRPr="00ED29C4">
        <w:rPr>
          <w:color w:val="000000"/>
        </w:rPr>
        <w:t>- В чем состоят достоинства и недостатки метода?</w:t>
      </w:r>
    </w:p>
    <w:p w:rsidR="003416F0" w:rsidRPr="00ED29C4" w:rsidRDefault="003416F0" w:rsidP="003416F0">
      <w:pPr>
        <w:jc w:val="both"/>
        <w:rPr>
          <w:color w:val="000000"/>
        </w:rPr>
      </w:pPr>
      <w:r w:rsidRPr="00ED29C4">
        <w:rPr>
          <w:color w:val="000000"/>
        </w:rPr>
        <w:t>- Как определяется твердость по Бринеллю?</w:t>
      </w:r>
    </w:p>
    <w:p w:rsidR="003416F0" w:rsidRPr="00ED29C4" w:rsidRDefault="003416F0" w:rsidP="003416F0">
      <w:pPr>
        <w:pStyle w:val="1"/>
        <w:spacing w:after="60"/>
        <w:jc w:val="center"/>
        <w:rPr>
          <w:rFonts w:ascii="Times New Roman" w:hAnsi="Times New Roman" w:cs="Times New Roman"/>
          <w:color w:val="000000"/>
          <w:sz w:val="24"/>
          <w:szCs w:val="24"/>
        </w:rPr>
      </w:pPr>
      <w:r w:rsidRPr="00ED29C4">
        <w:rPr>
          <w:rFonts w:ascii="Times New Roman" w:hAnsi="Times New Roman" w:cs="Times New Roman"/>
          <w:i/>
          <w:iCs/>
          <w:color w:val="000000"/>
          <w:sz w:val="24"/>
          <w:szCs w:val="24"/>
        </w:rPr>
        <w:lastRenderedPageBreak/>
        <w:t>Лабораторная работа № 2</w:t>
      </w:r>
    </w:p>
    <w:p w:rsidR="003416F0" w:rsidRPr="00ED29C4" w:rsidRDefault="003416F0" w:rsidP="003416F0">
      <w:pPr>
        <w:ind w:firstLine="720"/>
        <w:rPr>
          <w:color w:val="000000"/>
        </w:rPr>
      </w:pPr>
      <w:r w:rsidRPr="00ED29C4">
        <w:rPr>
          <w:b/>
          <w:bCs/>
          <w:i/>
          <w:iCs/>
          <w:color w:val="000000"/>
        </w:rPr>
        <w:t>Испытания металлов на твердость по методу Роквелла.</w:t>
      </w:r>
    </w:p>
    <w:p w:rsidR="003416F0" w:rsidRPr="00ED29C4" w:rsidRDefault="003416F0" w:rsidP="003416F0">
      <w:pPr>
        <w:ind w:firstLine="709"/>
        <w:jc w:val="both"/>
        <w:rPr>
          <w:color w:val="000000"/>
        </w:rPr>
      </w:pPr>
      <w:r w:rsidRPr="00ED29C4">
        <w:rPr>
          <w:color w:val="000000"/>
        </w:rPr>
        <w:t>Цель работы: освоить принцип работы твердомера типа ТК (</w:t>
      </w:r>
      <w:r w:rsidRPr="00ED29C4">
        <w:rPr>
          <w:rStyle w:val="spelle"/>
          <w:color w:val="000000"/>
        </w:rPr>
        <w:t>Роквелл</w:t>
      </w:r>
      <w:r w:rsidRPr="00ED29C4">
        <w:rPr>
          <w:color w:val="000000"/>
        </w:rPr>
        <w:t xml:space="preserve">) и приобрести навыки определения твердости материалов </w:t>
      </w:r>
      <w:r w:rsidRPr="00ED29C4">
        <w:rPr>
          <w:rStyle w:val="spelle"/>
          <w:color w:val="000000"/>
        </w:rPr>
        <w:t>Роквеллу</w:t>
      </w:r>
      <w:r w:rsidRPr="00ED29C4">
        <w:rPr>
          <w:color w:val="000000"/>
        </w:rPr>
        <w:t>. </w:t>
      </w:r>
    </w:p>
    <w:p w:rsidR="003416F0" w:rsidRPr="00ED29C4" w:rsidRDefault="003416F0" w:rsidP="003416F0">
      <w:pPr>
        <w:rPr>
          <w:color w:val="000000"/>
        </w:rPr>
      </w:pPr>
      <w:r w:rsidRPr="00ED29C4">
        <w:rPr>
          <w:color w:val="000000"/>
        </w:rPr>
        <w:t>Оборудование: прибор</w:t>
      </w:r>
      <w:r w:rsidRPr="00ED29C4">
        <w:rPr>
          <w:rStyle w:val="apple-converted-space"/>
          <w:color w:val="000000"/>
        </w:rPr>
        <w:t> </w:t>
      </w:r>
      <w:r w:rsidRPr="00ED29C4">
        <w:rPr>
          <w:rStyle w:val="spelle"/>
          <w:color w:val="000000"/>
        </w:rPr>
        <w:t>Роквелла</w:t>
      </w:r>
      <w:r w:rsidRPr="00ED29C4">
        <w:rPr>
          <w:rStyle w:val="apple-converted-space"/>
          <w:color w:val="000000"/>
        </w:rPr>
        <w:t> </w:t>
      </w:r>
      <w:r w:rsidRPr="00ED29C4">
        <w:rPr>
          <w:color w:val="000000"/>
        </w:rPr>
        <w:t>(твердомер ТК), образцы материалов</w:t>
      </w:r>
    </w:p>
    <w:p w:rsidR="003416F0" w:rsidRPr="00ED29C4" w:rsidRDefault="003416F0" w:rsidP="003416F0">
      <w:pPr>
        <w:jc w:val="both"/>
        <w:rPr>
          <w:color w:val="000000"/>
        </w:rPr>
      </w:pPr>
      <w:r w:rsidRPr="00ED29C4">
        <w:rPr>
          <w:color w:val="333333"/>
        </w:rPr>
        <w:t>Краткие теоретические сведения.</w:t>
      </w:r>
    </w:p>
    <w:p w:rsidR="003416F0" w:rsidRPr="00ED29C4" w:rsidRDefault="003416F0" w:rsidP="003416F0">
      <w:pPr>
        <w:ind w:left="360"/>
        <w:jc w:val="both"/>
        <w:rPr>
          <w:color w:val="000000"/>
        </w:rPr>
      </w:pPr>
      <w:r w:rsidRPr="00ED29C4">
        <w:rPr>
          <w:color w:val="000000"/>
        </w:rPr>
        <w:t>Выполнение эксперимента и обработка результатов испытаний.</w:t>
      </w:r>
    </w:p>
    <w:p w:rsidR="003416F0" w:rsidRPr="00ED29C4" w:rsidRDefault="003416F0" w:rsidP="003416F0">
      <w:pPr>
        <w:ind w:left="360"/>
        <w:jc w:val="both"/>
        <w:rPr>
          <w:color w:val="000000"/>
        </w:rPr>
      </w:pPr>
      <w:r w:rsidRPr="00ED29C4">
        <w:rPr>
          <w:i/>
          <w:iCs/>
          <w:color w:val="000000"/>
        </w:rPr>
        <w:t>Порядок работы на приборе</w:t>
      </w:r>
      <w:r w:rsidRPr="00ED29C4">
        <w:rPr>
          <w:rStyle w:val="apple-converted-space"/>
          <w:i/>
          <w:iCs/>
          <w:color w:val="000000"/>
        </w:rPr>
        <w:t> </w:t>
      </w:r>
      <w:r w:rsidRPr="00ED29C4">
        <w:rPr>
          <w:rStyle w:val="spelle"/>
          <w:i/>
          <w:iCs/>
          <w:color w:val="000000"/>
        </w:rPr>
        <w:t>Роквелла</w:t>
      </w:r>
      <w:r w:rsidRPr="00ED29C4">
        <w:rPr>
          <w:i/>
          <w:iCs/>
          <w:color w:val="000000"/>
        </w:rPr>
        <w:t>:</w:t>
      </w:r>
    </w:p>
    <w:p w:rsidR="003416F0" w:rsidRPr="00ED29C4" w:rsidRDefault="003416F0" w:rsidP="003416F0">
      <w:pPr>
        <w:ind w:firstLine="709"/>
        <w:jc w:val="both"/>
        <w:rPr>
          <w:color w:val="000000"/>
        </w:rPr>
      </w:pPr>
      <w:r w:rsidRPr="00ED29C4">
        <w:rPr>
          <w:color w:val="000000"/>
        </w:rPr>
        <w:t>Порядок работы на приборе следующий:</w:t>
      </w:r>
    </w:p>
    <w:p w:rsidR="003416F0" w:rsidRPr="00ED29C4" w:rsidRDefault="003416F0" w:rsidP="003416F0">
      <w:pPr>
        <w:ind w:firstLine="709"/>
        <w:jc w:val="both"/>
        <w:rPr>
          <w:color w:val="000000"/>
        </w:rPr>
      </w:pPr>
      <w:r w:rsidRPr="00ED29C4">
        <w:rPr>
          <w:color w:val="000000"/>
        </w:rPr>
        <w:t>1. Установить</w:t>
      </w:r>
      <w:r w:rsidRPr="00ED29C4">
        <w:rPr>
          <w:rStyle w:val="apple-converted-space"/>
          <w:color w:val="000000"/>
        </w:rPr>
        <w:t> </w:t>
      </w:r>
      <w:r w:rsidRPr="00ED29C4">
        <w:rPr>
          <w:rStyle w:val="grame"/>
          <w:color w:val="000000"/>
        </w:rPr>
        <w:t>соответствующий</w:t>
      </w:r>
      <w:r w:rsidRPr="00ED29C4">
        <w:rPr>
          <w:rStyle w:val="apple-converted-space"/>
          <w:color w:val="000000"/>
        </w:rPr>
        <w:t> </w:t>
      </w:r>
      <w:r w:rsidRPr="00ED29C4">
        <w:rPr>
          <w:rStyle w:val="spelle"/>
          <w:color w:val="000000"/>
        </w:rPr>
        <w:t>индентор</w:t>
      </w:r>
      <w:r w:rsidRPr="00ED29C4">
        <w:rPr>
          <w:rStyle w:val="apple-converted-space"/>
          <w:color w:val="000000"/>
        </w:rPr>
        <w:t> </w:t>
      </w:r>
      <w:r w:rsidRPr="00ED29C4">
        <w:rPr>
          <w:color w:val="000000"/>
        </w:rPr>
        <w:t>и выбрать необходимую нагрузку.</w:t>
      </w:r>
    </w:p>
    <w:p w:rsidR="003416F0" w:rsidRPr="00ED29C4" w:rsidRDefault="003416F0" w:rsidP="003416F0">
      <w:pPr>
        <w:ind w:firstLine="709"/>
        <w:jc w:val="both"/>
        <w:rPr>
          <w:color w:val="000000"/>
        </w:rPr>
      </w:pPr>
      <w:r w:rsidRPr="00ED29C4">
        <w:rPr>
          <w:color w:val="000000"/>
        </w:rPr>
        <w:t>Поместить образец на столик и вращением маховика вдавить</w:t>
      </w:r>
      <w:r w:rsidRPr="00ED29C4">
        <w:rPr>
          <w:rStyle w:val="apple-converted-space"/>
          <w:color w:val="000000"/>
        </w:rPr>
        <w:t> </w:t>
      </w:r>
      <w:r w:rsidRPr="00ED29C4">
        <w:rPr>
          <w:rStyle w:val="spelle"/>
          <w:color w:val="000000"/>
        </w:rPr>
        <w:t>индентор</w:t>
      </w:r>
      <w:r w:rsidRPr="00ED29C4">
        <w:rPr>
          <w:rStyle w:val="apple-converted-space"/>
          <w:color w:val="000000"/>
        </w:rPr>
        <w:t> </w:t>
      </w:r>
      <w:r w:rsidRPr="00ED29C4">
        <w:rPr>
          <w:color w:val="000000"/>
        </w:rPr>
        <w:t>в образец предварительной нагрузкой, при этом малая стрелка индикатора должна стать против красной точки, а большая – на нуль черной шкалы (</w:t>
      </w:r>
      <w:r w:rsidRPr="00ED29C4">
        <w:rPr>
          <w:i/>
          <w:iCs/>
          <w:color w:val="000000"/>
        </w:rPr>
        <w:t>А, С</w:t>
      </w:r>
      <w:r w:rsidRPr="00ED29C4">
        <w:rPr>
          <w:color w:val="000000"/>
        </w:rPr>
        <w:t>) индикатора или на 30 красной шкалы (</w:t>
      </w:r>
      <w:r w:rsidRPr="00ED29C4">
        <w:rPr>
          <w:i/>
          <w:iCs/>
          <w:color w:val="000000"/>
        </w:rPr>
        <w:t>В</w:t>
      </w:r>
      <w:r w:rsidRPr="00ED29C4">
        <w:rPr>
          <w:color w:val="000000"/>
        </w:rPr>
        <w:t>).</w:t>
      </w:r>
    </w:p>
    <w:p w:rsidR="003416F0" w:rsidRPr="00ED29C4" w:rsidRDefault="003416F0" w:rsidP="003416F0">
      <w:pPr>
        <w:ind w:firstLine="709"/>
        <w:jc w:val="both"/>
        <w:rPr>
          <w:color w:val="000000"/>
        </w:rPr>
      </w:pPr>
      <w:r w:rsidRPr="00ED29C4">
        <w:rPr>
          <w:color w:val="000000"/>
        </w:rPr>
        <w:t>3. Нажать пусковую педаль и произвести</w:t>
      </w:r>
      <w:r w:rsidRPr="00ED29C4">
        <w:rPr>
          <w:rStyle w:val="apple-converted-space"/>
          <w:color w:val="000000"/>
        </w:rPr>
        <w:t> </w:t>
      </w:r>
      <w:r w:rsidRPr="00ED29C4">
        <w:rPr>
          <w:rStyle w:val="spelle"/>
          <w:color w:val="000000"/>
        </w:rPr>
        <w:t>нагружение</w:t>
      </w:r>
      <w:r w:rsidRPr="00ED29C4">
        <w:rPr>
          <w:rStyle w:val="apple-converted-space"/>
          <w:color w:val="000000"/>
        </w:rPr>
        <w:t> </w:t>
      </w:r>
      <w:r w:rsidRPr="00ED29C4">
        <w:rPr>
          <w:color w:val="000000"/>
        </w:rPr>
        <w:t>основной нагрузкой в течение 3…6 секунд.</w:t>
      </w:r>
    </w:p>
    <w:p w:rsidR="003416F0" w:rsidRPr="00ED29C4" w:rsidRDefault="003416F0" w:rsidP="003416F0">
      <w:pPr>
        <w:ind w:firstLine="709"/>
        <w:jc w:val="both"/>
        <w:rPr>
          <w:color w:val="000000"/>
        </w:rPr>
      </w:pPr>
      <w:r w:rsidRPr="00ED29C4">
        <w:rPr>
          <w:color w:val="000000"/>
        </w:rPr>
        <w:t>4. Опустить пусковую педаль и снять основную нагрузку через 1…3 секунды после остановки большой стрелки.</w:t>
      </w:r>
    </w:p>
    <w:p w:rsidR="003416F0" w:rsidRPr="00ED29C4" w:rsidRDefault="003416F0" w:rsidP="003416F0">
      <w:pPr>
        <w:ind w:firstLine="709"/>
        <w:jc w:val="both"/>
        <w:rPr>
          <w:color w:val="000000"/>
        </w:rPr>
      </w:pPr>
      <w:r w:rsidRPr="00ED29C4">
        <w:rPr>
          <w:color w:val="000000"/>
        </w:rPr>
        <w:t>5. Считать число твердости с точностью до половины цены деления шкалы.</w:t>
      </w:r>
    </w:p>
    <w:p w:rsidR="003416F0" w:rsidRPr="00ED29C4" w:rsidRDefault="003416F0" w:rsidP="003416F0">
      <w:pPr>
        <w:ind w:firstLine="709"/>
        <w:jc w:val="both"/>
        <w:rPr>
          <w:color w:val="000000"/>
        </w:rPr>
      </w:pPr>
      <w:r w:rsidRPr="00ED29C4">
        <w:rPr>
          <w:color w:val="000000"/>
        </w:rPr>
        <w:t xml:space="preserve">6. Повторить испытания не менее 3…5 раз, выдерживая расстояние между отпечатками не менее </w:t>
      </w:r>
      <w:smartTag w:uri="urn:schemas-microsoft-com:office:smarttags" w:element="metricconverter">
        <w:smartTagPr>
          <w:attr w:name="ProductID" w:val="3 мм"/>
        </w:smartTagPr>
        <w:r w:rsidRPr="00ED29C4">
          <w:rPr>
            <w:color w:val="000000"/>
          </w:rPr>
          <w:t>3 мм</w:t>
        </w:r>
      </w:smartTag>
      <w:r w:rsidRPr="00ED29C4">
        <w:rPr>
          <w:color w:val="000000"/>
        </w:rPr>
        <w:t>.</w:t>
      </w:r>
    </w:p>
    <w:p w:rsidR="003416F0" w:rsidRPr="00ED29C4" w:rsidRDefault="003416F0" w:rsidP="003416F0">
      <w:pPr>
        <w:ind w:firstLine="709"/>
        <w:jc w:val="both"/>
        <w:rPr>
          <w:color w:val="000000"/>
        </w:rPr>
      </w:pPr>
      <w:r w:rsidRPr="00ED29C4">
        <w:rPr>
          <w:color w:val="000000"/>
        </w:rPr>
        <w:t>Результаты измерений занести в таблицу 4.</w:t>
      </w:r>
    </w:p>
    <w:p w:rsidR="003416F0" w:rsidRPr="00ED29C4" w:rsidRDefault="003416F0" w:rsidP="003416F0">
      <w:pPr>
        <w:ind w:firstLine="709"/>
        <w:jc w:val="center"/>
        <w:rPr>
          <w:color w:val="000000"/>
        </w:rPr>
      </w:pPr>
      <w:r w:rsidRPr="00ED29C4">
        <w:rPr>
          <w:color w:val="000000"/>
        </w:rPr>
        <w:t>Таблица 4. </w:t>
      </w:r>
      <w:r w:rsidRPr="00ED29C4">
        <w:rPr>
          <w:rStyle w:val="apple-converted-space"/>
          <w:color w:val="000000"/>
        </w:rPr>
        <w:t> </w:t>
      </w:r>
      <w:r w:rsidRPr="00ED29C4">
        <w:rPr>
          <w:color w:val="000000"/>
        </w:rPr>
        <w:t>Результаты измерений твердости по</w:t>
      </w:r>
      <w:r w:rsidRPr="00ED29C4">
        <w:rPr>
          <w:rStyle w:val="apple-converted-space"/>
          <w:color w:val="000000"/>
        </w:rPr>
        <w:t> </w:t>
      </w:r>
      <w:r w:rsidRPr="00ED29C4">
        <w:rPr>
          <w:rStyle w:val="spelle"/>
          <w:color w:val="000000"/>
        </w:rPr>
        <w:t>Роквеллу</w:t>
      </w:r>
    </w:p>
    <w:tbl>
      <w:tblPr>
        <w:tblW w:w="0" w:type="auto"/>
        <w:jc w:val="center"/>
        <w:tblCellMar>
          <w:left w:w="0" w:type="dxa"/>
          <w:right w:w="0" w:type="dxa"/>
        </w:tblCellMar>
        <w:tblLook w:val="04A0" w:firstRow="1" w:lastRow="0" w:firstColumn="1" w:lastColumn="0" w:noHBand="0" w:noVBand="1"/>
      </w:tblPr>
      <w:tblGrid>
        <w:gridCol w:w="445"/>
        <w:gridCol w:w="1223"/>
        <w:gridCol w:w="1268"/>
        <w:gridCol w:w="1752"/>
        <w:gridCol w:w="908"/>
        <w:gridCol w:w="351"/>
        <w:gridCol w:w="446"/>
        <w:gridCol w:w="540"/>
        <w:gridCol w:w="1352"/>
        <w:gridCol w:w="1286"/>
      </w:tblGrid>
      <w:tr w:rsidR="003416F0" w:rsidRPr="00ED29C4" w:rsidTr="004B14C9">
        <w:trPr>
          <w:cantSplit/>
          <w:jc w:val="center"/>
        </w:trPr>
        <w:tc>
          <w:tcPr>
            <w:tcW w:w="0" w:type="auto"/>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w:t>
            </w:r>
          </w:p>
        </w:tc>
        <w:tc>
          <w:tcPr>
            <w:tcW w:w="0" w:type="auto"/>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Материал</w:t>
            </w:r>
          </w:p>
        </w:tc>
        <w:tc>
          <w:tcPr>
            <w:tcW w:w="0" w:type="auto"/>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Условия испытания</w:t>
            </w:r>
          </w:p>
        </w:tc>
        <w:tc>
          <w:tcPr>
            <w:tcW w:w="0" w:type="auto"/>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Измерения</w:t>
            </w:r>
          </w:p>
        </w:tc>
        <w:tc>
          <w:tcPr>
            <w:tcW w:w="0" w:type="auto"/>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Среднее значение</w:t>
            </w:r>
          </w:p>
        </w:tc>
        <w:tc>
          <w:tcPr>
            <w:tcW w:w="0" w:type="auto"/>
            <w:vMerge w:val="restart"/>
            <w:tcBorders>
              <w:top w:val="single" w:sz="8" w:space="0" w:color="auto"/>
              <w:left w:val="nil"/>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НВ (перевод)</w:t>
            </w:r>
          </w:p>
        </w:tc>
      </w:tr>
      <w:tr w:rsidR="003416F0" w:rsidRPr="00ED29C4" w:rsidTr="004B14C9">
        <w:trPr>
          <w:cantSplit/>
          <w:jc w:val="center"/>
        </w:trPr>
        <w:tc>
          <w:tcPr>
            <w:tcW w:w="0" w:type="auto"/>
            <w:vMerge/>
            <w:tcBorders>
              <w:top w:val="single" w:sz="8" w:space="0" w:color="auto"/>
              <w:left w:val="single" w:sz="8" w:space="0" w:color="auto"/>
              <w:bottom w:val="single" w:sz="8" w:space="0" w:color="auto"/>
              <w:right w:val="single" w:sz="8" w:space="0" w:color="auto"/>
            </w:tcBorders>
            <w:vAlign w:val="center"/>
          </w:tcPr>
          <w:p w:rsidR="003416F0" w:rsidRPr="00ED29C4" w:rsidRDefault="003416F0" w:rsidP="004B14C9"/>
        </w:tc>
        <w:tc>
          <w:tcPr>
            <w:tcW w:w="0" w:type="auto"/>
            <w:vMerge/>
            <w:tcBorders>
              <w:top w:val="single" w:sz="8" w:space="0" w:color="auto"/>
              <w:left w:val="nil"/>
              <w:bottom w:val="single" w:sz="8" w:space="0" w:color="auto"/>
              <w:right w:val="single" w:sz="8" w:space="0" w:color="auto"/>
            </w:tcBorders>
            <w:vAlign w:val="center"/>
          </w:tcPr>
          <w:p w:rsidR="003416F0" w:rsidRPr="00ED29C4" w:rsidRDefault="003416F0" w:rsidP="004B14C9"/>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Нагрузка, Н</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Вид</w:t>
            </w:r>
            <w:r w:rsidRPr="00ED29C4">
              <w:rPr>
                <w:rStyle w:val="apple-converted-space"/>
              </w:rPr>
              <w:t> </w:t>
            </w:r>
            <w:r w:rsidRPr="00ED29C4">
              <w:rPr>
                <w:rStyle w:val="spelle"/>
              </w:rPr>
              <w:t>индентора</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Шкала</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I</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II</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III</w:t>
            </w:r>
          </w:p>
        </w:tc>
        <w:tc>
          <w:tcPr>
            <w:tcW w:w="0" w:type="auto"/>
            <w:vMerge/>
            <w:tcBorders>
              <w:top w:val="single" w:sz="8" w:space="0" w:color="auto"/>
              <w:left w:val="nil"/>
              <w:bottom w:val="single" w:sz="8" w:space="0" w:color="auto"/>
              <w:right w:val="single" w:sz="8" w:space="0" w:color="auto"/>
            </w:tcBorders>
            <w:vAlign w:val="center"/>
          </w:tcPr>
          <w:p w:rsidR="003416F0" w:rsidRPr="00ED29C4" w:rsidRDefault="003416F0" w:rsidP="004B14C9"/>
        </w:tc>
        <w:tc>
          <w:tcPr>
            <w:tcW w:w="0" w:type="auto"/>
            <w:vMerge/>
            <w:tcBorders>
              <w:top w:val="single" w:sz="8" w:space="0" w:color="auto"/>
              <w:left w:val="nil"/>
              <w:bottom w:val="single" w:sz="8" w:space="0" w:color="auto"/>
              <w:right w:val="single" w:sz="8" w:space="0" w:color="auto"/>
            </w:tcBorders>
            <w:vAlign w:val="center"/>
          </w:tcPr>
          <w:p w:rsidR="003416F0" w:rsidRPr="00ED29C4" w:rsidRDefault="003416F0" w:rsidP="004B14C9"/>
        </w:tc>
      </w:tr>
      <w:tr w:rsidR="003416F0" w:rsidRPr="00ED29C4" w:rsidTr="004B14C9">
        <w:trPr>
          <w:trHeight w:val="457"/>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3416F0" w:rsidRPr="00ED29C4" w:rsidRDefault="003416F0" w:rsidP="004B14C9">
            <w:pPr>
              <w:jc w:val="center"/>
            </w:pPr>
            <w:r w:rsidRPr="00ED29C4">
              <w:t> </w:t>
            </w:r>
          </w:p>
        </w:tc>
      </w:tr>
    </w:tbl>
    <w:p w:rsidR="003416F0" w:rsidRPr="00ED29C4" w:rsidRDefault="003416F0" w:rsidP="003416F0">
      <w:pPr>
        <w:ind w:firstLine="709"/>
        <w:jc w:val="both"/>
        <w:rPr>
          <w:color w:val="000000"/>
        </w:rPr>
      </w:pPr>
      <w:r w:rsidRPr="00ED29C4">
        <w:rPr>
          <w:color w:val="000000"/>
        </w:rPr>
        <w:t> </w:t>
      </w:r>
      <w:r w:rsidRPr="00ED29C4">
        <w:rPr>
          <w:b/>
          <w:bCs/>
          <w:i/>
          <w:iCs/>
          <w:color w:val="000000"/>
        </w:rPr>
        <w:t xml:space="preserve">Содержание отчета </w:t>
      </w:r>
    </w:p>
    <w:p w:rsidR="003416F0" w:rsidRPr="00ED29C4" w:rsidRDefault="003416F0" w:rsidP="003416F0">
      <w:pPr>
        <w:ind w:firstLine="709"/>
        <w:jc w:val="both"/>
        <w:rPr>
          <w:color w:val="000000"/>
        </w:rPr>
      </w:pPr>
      <w:r w:rsidRPr="00ED29C4">
        <w:rPr>
          <w:color w:val="000000"/>
        </w:rPr>
        <w:t>1. Цель работы.</w:t>
      </w:r>
    </w:p>
    <w:p w:rsidR="003416F0" w:rsidRPr="00ED29C4" w:rsidRDefault="003416F0" w:rsidP="003416F0">
      <w:pPr>
        <w:ind w:firstLine="709"/>
        <w:jc w:val="both"/>
        <w:rPr>
          <w:color w:val="000000"/>
        </w:rPr>
      </w:pPr>
      <w:r w:rsidRPr="00ED29C4">
        <w:rPr>
          <w:color w:val="000000"/>
        </w:rPr>
        <w:t xml:space="preserve">2.Краткая характеристика метода </w:t>
      </w:r>
      <w:r w:rsidRPr="00ED29C4">
        <w:rPr>
          <w:rStyle w:val="spelle"/>
          <w:color w:val="000000"/>
        </w:rPr>
        <w:t>Роквелла</w:t>
      </w:r>
      <w:r w:rsidRPr="00ED29C4">
        <w:rPr>
          <w:color w:val="000000"/>
        </w:rPr>
        <w:t>.</w:t>
      </w:r>
    </w:p>
    <w:p w:rsidR="003416F0" w:rsidRPr="00ED29C4" w:rsidRDefault="003416F0" w:rsidP="003416F0">
      <w:pPr>
        <w:ind w:firstLine="709"/>
        <w:jc w:val="both"/>
        <w:rPr>
          <w:color w:val="000000"/>
        </w:rPr>
      </w:pPr>
      <w:r w:rsidRPr="00ED29C4">
        <w:rPr>
          <w:color w:val="000000"/>
        </w:rPr>
        <w:t>3. Способы определения твердости HR.</w:t>
      </w:r>
    </w:p>
    <w:p w:rsidR="003416F0" w:rsidRPr="00ED29C4" w:rsidRDefault="003416F0" w:rsidP="003416F0">
      <w:pPr>
        <w:ind w:firstLine="709"/>
        <w:jc w:val="both"/>
        <w:rPr>
          <w:color w:val="000000"/>
        </w:rPr>
      </w:pPr>
      <w:r w:rsidRPr="00ED29C4">
        <w:rPr>
          <w:color w:val="000000"/>
        </w:rPr>
        <w:t>4. Таблицы с полученными результатами.</w:t>
      </w:r>
    </w:p>
    <w:p w:rsidR="003416F0" w:rsidRPr="00ED29C4" w:rsidRDefault="003416F0" w:rsidP="003416F0">
      <w:pPr>
        <w:ind w:firstLine="709"/>
        <w:jc w:val="both"/>
        <w:rPr>
          <w:color w:val="000000"/>
        </w:rPr>
      </w:pPr>
      <w:r w:rsidRPr="00ED29C4">
        <w:rPr>
          <w:color w:val="000000"/>
        </w:rPr>
        <w:t>5. Вывод по работе. </w:t>
      </w:r>
    </w:p>
    <w:p w:rsidR="003416F0" w:rsidRPr="00ED29C4" w:rsidRDefault="003416F0" w:rsidP="003416F0">
      <w:pPr>
        <w:jc w:val="both"/>
        <w:rPr>
          <w:color w:val="000000"/>
        </w:rPr>
      </w:pPr>
      <w:r w:rsidRPr="00ED29C4">
        <w:rPr>
          <w:b/>
          <w:bCs/>
          <w:i/>
          <w:iCs/>
          <w:color w:val="000000"/>
        </w:rPr>
        <w:t>Вопросы для подготовки к защите работы</w:t>
      </w:r>
    </w:p>
    <w:p w:rsidR="003416F0" w:rsidRPr="00ED29C4" w:rsidRDefault="003416F0" w:rsidP="003416F0">
      <w:pPr>
        <w:jc w:val="both"/>
        <w:rPr>
          <w:color w:val="000000"/>
        </w:rPr>
      </w:pPr>
      <w:r w:rsidRPr="00ED29C4">
        <w:rPr>
          <w:color w:val="000000"/>
        </w:rPr>
        <w:t>- Что называется твердостью?</w:t>
      </w:r>
    </w:p>
    <w:p w:rsidR="003416F0" w:rsidRPr="00ED29C4" w:rsidRDefault="003416F0" w:rsidP="003416F0">
      <w:pPr>
        <w:jc w:val="both"/>
        <w:rPr>
          <w:color w:val="000000"/>
        </w:rPr>
      </w:pPr>
      <w:r w:rsidRPr="00ED29C4">
        <w:rPr>
          <w:color w:val="000000"/>
        </w:rPr>
        <w:t>- К каким методам относятся испытания на твердость?</w:t>
      </w:r>
    </w:p>
    <w:p w:rsidR="003416F0" w:rsidRPr="00ED29C4" w:rsidRDefault="003416F0" w:rsidP="003416F0">
      <w:pPr>
        <w:jc w:val="both"/>
        <w:rPr>
          <w:color w:val="000000"/>
        </w:rPr>
      </w:pPr>
      <w:r w:rsidRPr="00ED29C4">
        <w:rPr>
          <w:color w:val="000000"/>
        </w:rPr>
        <w:t xml:space="preserve">- В каких единицах измеряется твердость по </w:t>
      </w:r>
      <w:r w:rsidRPr="00ED29C4">
        <w:rPr>
          <w:rStyle w:val="spelle"/>
          <w:color w:val="000000"/>
        </w:rPr>
        <w:t>Роквеллу</w:t>
      </w:r>
      <w:r w:rsidRPr="00ED29C4">
        <w:rPr>
          <w:color w:val="000000"/>
        </w:rPr>
        <w:t>?</w:t>
      </w:r>
    </w:p>
    <w:p w:rsidR="003416F0" w:rsidRPr="00ED29C4" w:rsidRDefault="003416F0" w:rsidP="003416F0">
      <w:pPr>
        <w:jc w:val="both"/>
        <w:rPr>
          <w:color w:val="000000"/>
        </w:rPr>
      </w:pPr>
      <w:r w:rsidRPr="00ED29C4">
        <w:rPr>
          <w:color w:val="000000"/>
        </w:rPr>
        <w:t>- В чем состоят достоинства и недостатки метода?</w:t>
      </w:r>
    </w:p>
    <w:p w:rsidR="003416F0" w:rsidRPr="00ED29C4" w:rsidRDefault="003416F0" w:rsidP="003416F0">
      <w:pPr>
        <w:jc w:val="both"/>
        <w:rPr>
          <w:color w:val="000000"/>
        </w:rPr>
      </w:pPr>
      <w:r w:rsidRPr="00ED29C4">
        <w:rPr>
          <w:color w:val="000000"/>
        </w:rPr>
        <w:t xml:space="preserve">- Как определяется твердость по </w:t>
      </w:r>
      <w:r w:rsidRPr="00ED29C4">
        <w:rPr>
          <w:rStyle w:val="spelle"/>
          <w:color w:val="000000"/>
        </w:rPr>
        <w:t>Роквеллу</w:t>
      </w:r>
      <w:r w:rsidRPr="00ED29C4">
        <w:rPr>
          <w:color w:val="000000"/>
        </w:rPr>
        <w:t>?</w:t>
      </w:r>
    </w:p>
    <w:p w:rsidR="003416F0" w:rsidRPr="00ED29C4" w:rsidRDefault="003416F0" w:rsidP="003416F0">
      <w:pPr>
        <w:jc w:val="both"/>
        <w:rPr>
          <w:color w:val="000000"/>
        </w:rPr>
      </w:pPr>
      <w:r w:rsidRPr="00ED29C4">
        <w:rPr>
          <w:color w:val="000000"/>
        </w:rPr>
        <w:t>- Почему используются разные</w:t>
      </w:r>
      <w:r w:rsidRPr="00ED29C4">
        <w:rPr>
          <w:rStyle w:val="apple-converted-space"/>
          <w:color w:val="000000"/>
        </w:rPr>
        <w:t> </w:t>
      </w:r>
      <w:r w:rsidRPr="00ED29C4">
        <w:rPr>
          <w:rStyle w:val="spelle"/>
          <w:color w:val="000000"/>
        </w:rPr>
        <w:t>инденторы</w:t>
      </w:r>
      <w:r w:rsidRPr="00ED29C4">
        <w:rPr>
          <w:color w:val="000000"/>
        </w:rPr>
        <w:t>?</w:t>
      </w:r>
    </w:p>
    <w:p w:rsidR="003416F0" w:rsidRPr="00ED29C4" w:rsidRDefault="003416F0" w:rsidP="003416F0">
      <w:pPr>
        <w:jc w:val="both"/>
        <w:rPr>
          <w:color w:val="000000"/>
        </w:rPr>
      </w:pPr>
      <w:r w:rsidRPr="00ED29C4">
        <w:rPr>
          <w:color w:val="000000"/>
        </w:rPr>
        <w:t>- Для чего применяется предварительное</w:t>
      </w:r>
      <w:r w:rsidRPr="00ED29C4">
        <w:rPr>
          <w:rStyle w:val="apple-converted-space"/>
          <w:color w:val="000000"/>
        </w:rPr>
        <w:t> </w:t>
      </w:r>
      <w:r w:rsidRPr="00ED29C4">
        <w:rPr>
          <w:rStyle w:val="spelle"/>
          <w:color w:val="000000"/>
        </w:rPr>
        <w:t>нагружение</w:t>
      </w:r>
      <w:r w:rsidRPr="00ED29C4">
        <w:rPr>
          <w:rStyle w:val="apple-converted-space"/>
          <w:color w:val="000000"/>
        </w:rPr>
        <w:t> </w:t>
      </w:r>
      <w:r w:rsidRPr="00ED29C4">
        <w:rPr>
          <w:color w:val="000000"/>
        </w:rPr>
        <w:t>в методе</w:t>
      </w:r>
      <w:r w:rsidRPr="00ED29C4">
        <w:rPr>
          <w:rStyle w:val="apple-converted-space"/>
          <w:color w:val="000000"/>
        </w:rPr>
        <w:t> </w:t>
      </w:r>
      <w:r w:rsidRPr="00ED29C4">
        <w:rPr>
          <w:rStyle w:val="spelle"/>
          <w:color w:val="000000"/>
        </w:rPr>
        <w:t>Роквелла</w:t>
      </w:r>
      <w:r w:rsidRPr="00ED29C4">
        <w:rPr>
          <w:color w:val="000000"/>
        </w:rPr>
        <w:t>?</w:t>
      </w:r>
    </w:p>
    <w:p w:rsidR="003416F0" w:rsidRPr="00ED29C4" w:rsidRDefault="003416F0" w:rsidP="003416F0">
      <w:pPr>
        <w:jc w:val="both"/>
        <w:rPr>
          <w:color w:val="000000"/>
        </w:rPr>
      </w:pPr>
      <w:r w:rsidRPr="00ED29C4">
        <w:rPr>
          <w:color w:val="000000"/>
        </w:rPr>
        <w:t>- Как работает индикатор твердомера</w:t>
      </w:r>
      <w:r w:rsidRPr="00ED29C4">
        <w:rPr>
          <w:rStyle w:val="apple-converted-space"/>
          <w:color w:val="000000"/>
        </w:rPr>
        <w:t> </w:t>
      </w:r>
      <w:r w:rsidRPr="00ED29C4">
        <w:rPr>
          <w:rStyle w:val="spelle"/>
          <w:color w:val="000000"/>
        </w:rPr>
        <w:t>Роквелла</w:t>
      </w:r>
      <w:r w:rsidRPr="00ED29C4">
        <w:rPr>
          <w:color w:val="000000"/>
        </w:rPr>
        <w:t>?</w:t>
      </w:r>
    </w:p>
    <w:p w:rsidR="003416F0" w:rsidRPr="00ED29C4" w:rsidRDefault="003416F0" w:rsidP="003416F0">
      <w:pPr>
        <w:pStyle w:val="1"/>
        <w:spacing w:before="0"/>
        <w:rPr>
          <w:rFonts w:ascii="Times New Roman" w:hAnsi="Times New Roman" w:cs="Times New Roman"/>
          <w:i/>
          <w:iCs/>
          <w:color w:val="000000"/>
          <w:sz w:val="24"/>
          <w:szCs w:val="24"/>
        </w:rPr>
      </w:pPr>
    </w:p>
    <w:p w:rsidR="003416F0" w:rsidRPr="00ED29C4" w:rsidRDefault="003416F0">
      <w:pPr>
        <w:rPr>
          <w:iCs/>
        </w:rPr>
      </w:pPr>
      <w:r w:rsidRPr="00ED29C4">
        <w:rPr>
          <w:iCs/>
        </w:rPr>
        <w:br w:type="page"/>
      </w:r>
    </w:p>
    <w:p w:rsidR="003416F0" w:rsidRPr="00ED29C4" w:rsidRDefault="003416F0" w:rsidP="003416F0">
      <w:pPr>
        <w:rPr>
          <w:iCs/>
        </w:rPr>
      </w:pPr>
    </w:p>
    <w:p w:rsidR="003416F0" w:rsidRPr="00ED29C4" w:rsidRDefault="003416F0" w:rsidP="003416F0">
      <w:pPr>
        <w:jc w:val="both"/>
        <w:rPr>
          <w:color w:val="000000"/>
        </w:rPr>
      </w:pPr>
    </w:p>
    <w:p w:rsidR="003416F0" w:rsidRPr="00ED29C4" w:rsidRDefault="003416F0" w:rsidP="003416F0">
      <w:pPr>
        <w:jc w:val="center"/>
        <w:rPr>
          <w:color w:val="000000"/>
        </w:rPr>
      </w:pPr>
      <w:r w:rsidRPr="00ED29C4">
        <w:rPr>
          <w:b/>
          <w:color w:val="000000"/>
        </w:rPr>
        <w:t>Практическая работа № 1</w:t>
      </w:r>
    </w:p>
    <w:p w:rsidR="003416F0" w:rsidRPr="00ED29C4" w:rsidRDefault="003416F0" w:rsidP="003416F0">
      <w:pPr>
        <w:rPr>
          <w:b/>
          <w:color w:val="000000"/>
        </w:rPr>
      </w:pPr>
      <w:r w:rsidRPr="00ED29C4">
        <w:rPr>
          <w:b/>
          <w:color w:val="000000"/>
        </w:rPr>
        <w:t>Построение кривых охлаждения для заданного сплава с последующим анализом структурных превращений</w:t>
      </w:r>
    </w:p>
    <w:p w:rsidR="003416F0" w:rsidRPr="00ED29C4" w:rsidRDefault="003416F0" w:rsidP="003416F0">
      <w:pPr>
        <w:rPr>
          <w:color w:val="000000"/>
          <w:shd w:val="clear" w:color="auto" w:fill="FFFFFF"/>
        </w:rPr>
      </w:pPr>
      <w:r w:rsidRPr="00ED29C4">
        <w:rPr>
          <w:b/>
          <w:bCs/>
          <w:color w:val="000000"/>
          <w:shd w:val="clear" w:color="auto" w:fill="FFFFFF"/>
        </w:rPr>
        <w:t>Цель работы:</w:t>
      </w:r>
      <w:r w:rsidRPr="00ED29C4">
        <w:rPr>
          <w:rStyle w:val="apple-converted-space"/>
          <w:color w:val="000000"/>
          <w:shd w:val="clear" w:color="auto" w:fill="FFFFFF"/>
        </w:rPr>
        <w:t> </w:t>
      </w:r>
      <w:r w:rsidRPr="00ED29C4">
        <w:rPr>
          <w:color w:val="000000"/>
          <w:shd w:val="clear" w:color="auto" w:fill="FFFFFF"/>
        </w:rPr>
        <w:t>ознакомление с принципами построения диаграмм состояния сплавов, изучение диаграммы состояния железо-цементит и превращений в железоуглеродистых сплавах в равновесных условиях.</w:t>
      </w:r>
      <w:r w:rsidRPr="00ED29C4">
        <w:rPr>
          <w:color w:val="000000"/>
        </w:rPr>
        <w:br/>
      </w:r>
      <w:r w:rsidRPr="00ED29C4">
        <w:rPr>
          <w:rStyle w:val="submenu-table"/>
          <w:b/>
          <w:bCs/>
          <w:color w:val="000000"/>
          <w:shd w:val="clear" w:color="auto" w:fill="FFFFFF"/>
        </w:rPr>
        <w:t xml:space="preserve">Необходимое оборудование, приспособления, инструмент, материалы: </w:t>
      </w:r>
      <w:r w:rsidRPr="00ED29C4">
        <w:rPr>
          <w:color w:val="000000"/>
          <w:shd w:val="clear" w:color="auto" w:fill="FFFFFF"/>
        </w:rPr>
        <w:t>диаграмма железо-цементит</w:t>
      </w:r>
      <w:r w:rsidRPr="00ED29C4">
        <w:rPr>
          <w:color w:val="000000"/>
        </w:rPr>
        <w:br/>
      </w:r>
      <w:r w:rsidRPr="00ED29C4">
        <w:rPr>
          <w:b/>
          <w:bCs/>
          <w:color w:val="000000"/>
          <w:shd w:val="clear" w:color="auto" w:fill="FFFFFF"/>
        </w:rPr>
        <w:t>Порядок выполнения работы</w:t>
      </w:r>
      <w:r w:rsidRPr="00ED29C4">
        <w:rPr>
          <w:color w:val="000000"/>
        </w:rPr>
        <w:br/>
      </w:r>
      <w:r w:rsidRPr="00ED29C4">
        <w:rPr>
          <w:color w:val="000000"/>
          <w:shd w:val="clear" w:color="auto" w:fill="FFFFFF"/>
        </w:rPr>
        <w:t>1. Применяя правило фаз Гиббса, построить кривые охлаждения стали или чугуна по варианту, который выдан преподавателем (табл. 1).</w:t>
      </w:r>
      <w:r w:rsidRPr="00ED29C4">
        <w:rPr>
          <w:color w:val="000000"/>
        </w:rPr>
        <w:br/>
      </w:r>
      <w:r w:rsidRPr="00ED29C4">
        <w:rPr>
          <w:color w:val="000000"/>
          <w:shd w:val="clear" w:color="auto" w:fill="FFFFFF"/>
        </w:rPr>
        <w:t>2. Проанализировать фазовые превращения.</w:t>
      </w:r>
      <w:r w:rsidRPr="00ED29C4">
        <w:rPr>
          <w:color w:val="000000"/>
        </w:rPr>
        <w:br/>
      </w:r>
      <w:r w:rsidRPr="00ED29C4">
        <w:rPr>
          <w:color w:val="000000"/>
          <w:shd w:val="clear" w:color="auto" w:fill="FFFFFF"/>
        </w:rPr>
        <w:t>3. Сделать вывод.</w:t>
      </w:r>
    </w:p>
    <w:p w:rsidR="003416F0" w:rsidRPr="00ED29C4" w:rsidRDefault="003416F0" w:rsidP="003416F0">
      <w:pPr>
        <w:rPr>
          <w:color w:val="000000"/>
          <w:shd w:val="clear" w:color="auto" w:fill="FFFFFF"/>
        </w:rPr>
      </w:pPr>
      <w:r w:rsidRPr="00ED29C4">
        <w:rPr>
          <w:b/>
          <w:bCs/>
          <w:color w:val="000000"/>
        </w:rPr>
        <w:t>Содержание отчета</w:t>
      </w:r>
      <w:r w:rsidRPr="00ED29C4">
        <w:rPr>
          <w:color w:val="000000"/>
        </w:rPr>
        <w:br/>
        <w:t>1. Диаграмма состояния железо-цементит с обозначением критических точек и областей диаграммы.</w:t>
      </w:r>
    </w:p>
    <w:p w:rsidR="003416F0" w:rsidRPr="00ED29C4" w:rsidRDefault="003416F0" w:rsidP="003416F0">
      <w:r w:rsidRPr="00ED29C4">
        <w:t>2.</w:t>
      </w:r>
      <w:r w:rsidRPr="00ED29C4">
        <w:rPr>
          <w:color w:val="000000"/>
        </w:rPr>
        <w:t>Кривая охлаждения (или нагрева) сплава с заданной концентрацией углерода.</w:t>
      </w:r>
    </w:p>
    <w:p w:rsidR="003416F0" w:rsidRPr="00ED29C4" w:rsidRDefault="003416F0" w:rsidP="003416F0">
      <w:r w:rsidRPr="00ED29C4">
        <w:t>3.</w:t>
      </w:r>
      <w:r w:rsidRPr="00ED29C4">
        <w:rPr>
          <w:color w:val="000000"/>
        </w:rPr>
        <w:t>Определение феррита, аустенита, перлита, ледебурита и зарисовка их структур.</w:t>
      </w:r>
    </w:p>
    <w:p w:rsidR="003416F0" w:rsidRPr="00ED29C4" w:rsidRDefault="003416F0" w:rsidP="003416F0">
      <w:pPr>
        <w:rPr>
          <w:color w:val="000000"/>
        </w:rPr>
      </w:pPr>
      <w:r w:rsidRPr="00ED29C4">
        <w:t>4.</w:t>
      </w:r>
      <w:r w:rsidRPr="00ED29C4">
        <w:rPr>
          <w:color w:val="000000"/>
        </w:rPr>
        <w:t>Выводы.</w:t>
      </w:r>
    </w:p>
    <w:p w:rsidR="003416F0" w:rsidRPr="00ED29C4" w:rsidRDefault="003416F0" w:rsidP="003416F0">
      <w:r w:rsidRPr="00ED29C4">
        <w:rPr>
          <w:color w:val="000000"/>
        </w:rPr>
        <w:br/>
      </w:r>
      <w:r w:rsidRPr="00ED29C4">
        <w:rPr>
          <w:b/>
          <w:bCs/>
          <w:color w:val="000000"/>
          <w:shd w:val="clear" w:color="auto" w:fill="FFFFFF"/>
        </w:rPr>
        <w:t>Контрольные вопросы</w:t>
      </w:r>
      <w:r w:rsidRPr="00ED29C4">
        <w:rPr>
          <w:color w:val="000000"/>
        </w:rPr>
        <w:br/>
      </w:r>
      <w:r w:rsidRPr="00ED29C4">
        <w:rPr>
          <w:color w:val="000000"/>
          <w:shd w:val="clear" w:color="auto" w:fill="FFFFFF"/>
        </w:rPr>
        <w:t>1. Что такое фаза?</w:t>
      </w:r>
      <w:r w:rsidRPr="00ED29C4">
        <w:rPr>
          <w:color w:val="000000"/>
        </w:rPr>
        <w:br/>
      </w:r>
      <w:r w:rsidRPr="00ED29C4">
        <w:rPr>
          <w:color w:val="000000"/>
          <w:shd w:val="clear" w:color="auto" w:fill="FFFFFF"/>
        </w:rPr>
        <w:t>2. Что называется структурной составляющей?</w:t>
      </w:r>
      <w:r w:rsidRPr="00ED29C4">
        <w:rPr>
          <w:color w:val="000000"/>
        </w:rPr>
        <w:br/>
      </w:r>
      <w:r w:rsidRPr="00ED29C4">
        <w:rPr>
          <w:color w:val="000000"/>
          <w:shd w:val="clear" w:color="auto" w:fill="FFFFFF"/>
        </w:rPr>
        <w:t>3. Что такое феррит, аустенит, цементит, перлит, ледебурит?</w:t>
      </w:r>
      <w:r w:rsidRPr="00ED29C4">
        <w:rPr>
          <w:color w:val="000000"/>
        </w:rPr>
        <w:br/>
      </w:r>
      <w:r w:rsidRPr="00ED29C4">
        <w:rPr>
          <w:color w:val="000000"/>
          <w:shd w:val="clear" w:color="auto" w:fill="FFFFFF"/>
        </w:rPr>
        <w:t>4. Что такое критическая точка?</w:t>
      </w:r>
      <w:r w:rsidRPr="00ED29C4">
        <w:rPr>
          <w:color w:val="000000"/>
        </w:rPr>
        <w:br/>
      </w:r>
      <w:r w:rsidRPr="00ED29C4">
        <w:rPr>
          <w:color w:val="000000"/>
          <w:shd w:val="clear" w:color="auto" w:fill="FFFFFF"/>
        </w:rPr>
        <w:t>5. Как обозначаются критические точки?</w:t>
      </w:r>
      <w:r w:rsidRPr="00ED29C4">
        <w:rPr>
          <w:color w:val="000000"/>
        </w:rPr>
        <w:br/>
      </w:r>
      <w:r w:rsidRPr="00ED29C4">
        <w:rPr>
          <w:color w:val="000000"/>
          <w:shd w:val="clear" w:color="auto" w:fill="FFFFFF"/>
        </w:rPr>
        <w:t>6. Что такое эвтектическое превращение?</w:t>
      </w:r>
      <w:r w:rsidRPr="00ED29C4">
        <w:rPr>
          <w:color w:val="000000"/>
        </w:rPr>
        <w:br/>
      </w:r>
      <w:r w:rsidRPr="00ED29C4">
        <w:rPr>
          <w:color w:val="000000"/>
          <w:shd w:val="clear" w:color="auto" w:fill="FFFFFF"/>
        </w:rPr>
        <w:t>7. Чем эвтектоидное превращение отличается от эвтектического?</w:t>
      </w:r>
      <w:r w:rsidRPr="00ED29C4">
        <w:rPr>
          <w:color w:val="000000"/>
        </w:rPr>
        <w:br/>
      </w:r>
      <w:r w:rsidRPr="00ED29C4">
        <w:rPr>
          <w:color w:val="000000"/>
          <w:shd w:val="clear" w:color="auto" w:fill="FFFFFF"/>
        </w:rPr>
        <w:t>8. Как расшифровывается правило фаз?</w:t>
      </w:r>
      <w:r w:rsidRPr="00ED29C4">
        <w:rPr>
          <w:color w:val="000000"/>
        </w:rPr>
        <w:br/>
      </w:r>
      <w:r w:rsidRPr="00ED29C4">
        <w:rPr>
          <w:color w:val="000000"/>
          <w:shd w:val="clear" w:color="auto" w:fill="FFFFFF"/>
        </w:rPr>
        <w:t>9. Как строятся кривые охлаждения?</w:t>
      </w:r>
    </w:p>
    <w:p w:rsidR="003416F0" w:rsidRPr="00ED29C4" w:rsidRDefault="003416F0" w:rsidP="003416F0"/>
    <w:p w:rsidR="003416F0" w:rsidRPr="00ED29C4" w:rsidRDefault="003416F0" w:rsidP="003416F0"/>
    <w:p w:rsidR="003416F0" w:rsidRPr="00ED29C4" w:rsidRDefault="003416F0" w:rsidP="003416F0">
      <w:r w:rsidRPr="00ED29C4">
        <w:rPr>
          <w:i/>
          <w:iCs/>
          <w:color w:val="000000"/>
          <w:shd w:val="clear" w:color="auto" w:fill="FFFFFF"/>
        </w:rPr>
        <w:t>Таблица 1</w:t>
      </w:r>
    </w:p>
    <w:tbl>
      <w:tblPr>
        <w:tblW w:w="76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42"/>
        <w:gridCol w:w="2552"/>
        <w:gridCol w:w="1276"/>
        <w:gridCol w:w="2551"/>
      </w:tblGrid>
      <w:tr w:rsidR="003416F0" w:rsidRPr="00ED29C4" w:rsidTr="004B14C9">
        <w:trPr>
          <w:trHeight w:val="487"/>
        </w:trPr>
        <w:tc>
          <w:tcPr>
            <w:tcW w:w="1242" w:type="dxa"/>
          </w:tcPr>
          <w:p w:rsidR="003416F0" w:rsidRPr="00ED29C4" w:rsidRDefault="003416F0" w:rsidP="004B14C9">
            <w:pPr>
              <w:spacing w:before="100" w:beforeAutospacing="1" w:afterAutospacing="1"/>
              <w:rPr>
                <w:b/>
              </w:rPr>
            </w:pPr>
            <w:r w:rsidRPr="00ED29C4">
              <w:rPr>
                <w:b/>
              </w:rPr>
              <w:t>Номер варианта</w:t>
            </w:r>
          </w:p>
        </w:tc>
        <w:tc>
          <w:tcPr>
            <w:tcW w:w="2552" w:type="dxa"/>
          </w:tcPr>
          <w:p w:rsidR="003416F0" w:rsidRPr="00ED29C4" w:rsidRDefault="003416F0" w:rsidP="004B14C9">
            <w:pPr>
              <w:spacing w:before="100" w:beforeAutospacing="1" w:afterAutospacing="1"/>
            </w:pPr>
            <w:r w:rsidRPr="00ED29C4">
              <w:t>Процентное содержание углерода (%)</w:t>
            </w:r>
          </w:p>
        </w:tc>
        <w:tc>
          <w:tcPr>
            <w:tcW w:w="1276" w:type="dxa"/>
          </w:tcPr>
          <w:p w:rsidR="003416F0" w:rsidRPr="00ED29C4" w:rsidRDefault="003416F0" w:rsidP="004B14C9">
            <w:pPr>
              <w:spacing w:before="100" w:beforeAutospacing="1" w:afterAutospacing="1"/>
              <w:rPr>
                <w:b/>
              </w:rPr>
            </w:pPr>
            <w:r w:rsidRPr="00ED29C4">
              <w:rPr>
                <w:b/>
              </w:rPr>
              <w:t>Номер </w:t>
            </w:r>
            <w:r w:rsidRPr="00ED29C4">
              <w:rPr>
                <w:b/>
              </w:rPr>
              <w:br/>
              <w:t>варианта</w:t>
            </w:r>
          </w:p>
        </w:tc>
        <w:tc>
          <w:tcPr>
            <w:tcW w:w="2551" w:type="dxa"/>
          </w:tcPr>
          <w:p w:rsidR="003416F0" w:rsidRPr="00ED29C4" w:rsidRDefault="003416F0" w:rsidP="004B14C9">
            <w:pPr>
              <w:spacing w:before="100" w:beforeAutospacing="1" w:afterAutospacing="1"/>
            </w:pPr>
            <w:r w:rsidRPr="00ED29C4">
              <w:t>Процентное содержание углерода (%)</w:t>
            </w:r>
          </w:p>
        </w:tc>
      </w:tr>
      <w:tr w:rsidR="003416F0" w:rsidRPr="00ED29C4" w:rsidTr="004B14C9">
        <w:trPr>
          <w:trHeight w:val="178"/>
        </w:trPr>
        <w:tc>
          <w:tcPr>
            <w:tcW w:w="1242" w:type="dxa"/>
          </w:tcPr>
          <w:p w:rsidR="003416F0" w:rsidRPr="00ED29C4" w:rsidRDefault="003416F0" w:rsidP="004B14C9">
            <w:pPr>
              <w:spacing w:before="100" w:beforeAutospacing="1" w:afterAutospacing="1"/>
              <w:rPr>
                <w:b/>
              </w:rPr>
            </w:pPr>
            <w:r w:rsidRPr="00ED29C4">
              <w:rPr>
                <w:b/>
              </w:rPr>
              <w:t>1</w:t>
            </w:r>
          </w:p>
        </w:tc>
        <w:tc>
          <w:tcPr>
            <w:tcW w:w="2552" w:type="dxa"/>
          </w:tcPr>
          <w:p w:rsidR="003416F0" w:rsidRPr="00ED29C4" w:rsidRDefault="003416F0" w:rsidP="004B14C9">
            <w:pPr>
              <w:spacing w:before="100" w:beforeAutospacing="1" w:afterAutospacing="1"/>
              <w:rPr>
                <w:lang w:val="en-US"/>
              </w:rPr>
            </w:pPr>
            <w:r w:rsidRPr="00ED29C4">
              <w:t>4</w:t>
            </w:r>
            <w:r w:rsidRPr="00ED29C4">
              <w:rPr>
                <w:lang w:val="en-US"/>
              </w:rPr>
              <w:t>%</w:t>
            </w:r>
          </w:p>
        </w:tc>
        <w:tc>
          <w:tcPr>
            <w:tcW w:w="1276" w:type="dxa"/>
          </w:tcPr>
          <w:p w:rsidR="003416F0" w:rsidRPr="00ED29C4" w:rsidRDefault="003416F0" w:rsidP="004B14C9">
            <w:pPr>
              <w:spacing w:before="100" w:beforeAutospacing="1" w:afterAutospacing="1"/>
              <w:rPr>
                <w:b/>
              </w:rPr>
            </w:pPr>
            <w:r w:rsidRPr="00ED29C4">
              <w:rPr>
                <w:b/>
              </w:rPr>
              <w:t>13</w:t>
            </w:r>
          </w:p>
        </w:tc>
        <w:tc>
          <w:tcPr>
            <w:tcW w:w="2551" w:type="dxa"/>
          </w:tcPr>
          <w:p w:rsidR="003416F0" w:rsidRPr="00ED29C4" w:rsidRDefault="003416F0" w:rsidP="004B14C9">
            <w:pPr>
              <w:spacing w:before="100" w:beforeAutospacing="1" w:afterAutospacing="1"/>
            </w:pPr>
            <w:r w:rsidRPr="00ED29C4">
              <w:t>1%</w:t>
            </w:r>
          </w:p>
        </w:tc>
      </w:tr>
      <w:tr w:rsidR="003416F0" w:rsidRPr="00ED29C4" w:rsidTr="004B14C9">
        <w:trPr>
          <w:trHeight w:val="168"/>
        </w:trPr>
        <w:tc>
          <w:tcPr>
            <w:tcW w:w="1242" w:type="dxa"/>
          </w:tcPr>
          <w:p w:rsidR="003416F0" w:rsidRPr="00ED29C4" w:rsidRDefault="003416F0" w:rsidP="004B14C9">
            <w:pPr>
              <w:spacing w:before="100" w:beforeAutospacing="1" w:afterAutospacing="1"/>
              <w:rPr>
                <w:b/>
              </w:rPr>
            </w:pPr>
            <w:r w:rsidRPr="00ED29C4">
              <w:rPr>
                <w:b/>
              </w:rPr>
              <w:t>2</w:t>
            </w:r>
          </w:p>
        </w:tc>
        <w:tc>
          <w:tcPr>
            <w:tcW w:w="2552" w:type="dxa"/>
          </w:tcPr>
          <w:p w:rsidR="003416F0" w:rsidRPr="00ED29C4" w:rsidRDefault="003416F0" w:rsidP="004B14C9">
            <w:pPr>
              <w:spacing w:before="100" w:beforeAutospacing="1" w:afterAutospacing="1"/>
              <w:rPr>
                <w:lang w:val="en-US"/>
              </w:rPr>
            </w:pPr>
            <w:r w:rsidRPr="00ED29C4">
              <w:t>2,1</w:t>
            </w:r>
            <w:r w:rsidRPr="00ED29C4">
              <w:rPr>
                <w:lang w:val="en-US"/>
              </w:rPr>
              <w:t>%</w:t>
            </w:r>
          </w:p>
        </w:tc>
        <w:tc>
          <w:tcPr>
            <w:tcW w:w="1276" w:type="dxa"/>
          </w:tcPr>
          <w:p w:rsidR="003416F0" w:rsidRPr="00ED29C4" w:rsidRDefault="003416F0" w:rsidP="004B14C9">
            <w:pPr>
              <w:spacing w:before="100" w:beforeAutospacing="1" w:afterAutospacing="1"/>
              <w:rPr>
                <w:b/>
              </w:rPr>
            </w:pPr>
            <w:r w:rsidRPr="00ED29C4">
              <w:rPr>
                <w:b/>
              </w:rPr>
              <w:t>14</w:t>
            </w:r>
          </w:p>
        </w:tc>
        <w:tc>
          <w:tcPr>
            <w:tcW w:w="2551" w:type="dxa"/>
          </w:tcPr>
          <w:p w:rsidR="003416F0" w:rsidRPr="00ED29C4" w:rsidRDefault="003416F0" w:rsidP="004B14C9">
            <w:pPr>
              <w:spacing w:before="100" w:beforeAutospacing="1" w:afterAutospacing="1"/>
            </w:pPr>
            <w:r w:rsidRPr="00ED29C4">
              <w:t>1,3%</w:t>
            </w:r>
          </w:p>
        </w:tc>
      </w:tr>
      <w:tr w:rsidR="003416F0" w:rsidRPr="00ED29C4" w:rsidTr="004B14C9">
        <w:trPr>
          <w:trHeight w:val="232"/>
        </w:trPr>
        <w:tc>
          <w:tcPr>
            <w:tcW w:w="1242" w:type="dxa"/>
          </w:tcPr>
          <w:p w:rsidR="003416F0" w:rsidRPr="00ED29C4" w:rsidRDefault="003416F0" w:rsidP="004B14C9">
            <w:pPr>
              <w:spacing w:before="100" w:beforeAutospacing="1" w:afterAutospacing="1"/>
              <w:rPr>
                <w:b/>
              </w:rPr>
            </w:pPr>
            <w:r w:rsidRPr="00ED29C4">
              <w:rPr>
                <w:b/>
              </w:rPr>
              <w:t>3</w:t>
            </w:r>
          </w:p>
        </w:tc>
        <w:tc>
          <w:tcPr>
            <w:tcW w:w="2552" w:type="dxa"/>
          </w:tcPr>
          <w:p w:rsidR="003416F0" w:rsidRPr="00ED29C4" w:rsidRDefault="003416F0" w:rsidP="004B14C9">
            <w:pPr>
              <w:spacing w:before="100" w:beforeAutospacing="1" w:afterAutospacing="1"/>
            </w:pPr>
            <w:r w:rsidRPr="00ED29C4">
              <w:t>3,1 %</w:t>
            </w:r>
          </w:p>
        </w:tc>
        <w:tc>
          <w:tcPr>
            <w:tcW w:w="1276" w:type="dxa"/>
          </w:tcPr>
          <w:p w:rsidR="003416F0" w:rsidRPr="00ED29C4" w:rsidRDefault="003416F0" w:rsidP="004B14C9">
            <w:pPr>
              <w:spacing w:before="100" w:beforeAutospacing="1" w:afterAutospacing="1"/>
              <w:rPr>
                <w:b/>
              </w:rPr>
            </w:pPr>
            <w:r w:rsidRPr="00ED29C4">
              <w:rPr>
                <w:b/>
              </w:rPr>
              <w:t>15</w:t>
            </w:r>
          </w:p>
        </w:tc>
        <w:tc>
          <w:tcPr>
            <w:tcW w:w="2551" w:type="dxa"/>
          </w:tcPr>
          <w:p w:rsidR="003416F0" w:rsidRPr="00ED29C4" w:rsidRDefault="003416F0" w:rsidP="004B14C9">
            <w:pPr>
              <w:spacing w:before="100" w:beforeAutospacing="1" w:afterAutospacing="1"/>
            </w:pPr>
            <w:r w:rsidRPr="00ED29C4">
              <w:t>1,8%</w:t>
            </w:r>
          </w:p>
        </w:tc>
      </w:tr>
      <w:tr w:rsidR="003416F0" w:rsidRPr="00ED29C4" w:rsidTr="004B14C9">
        <w:tc>
          <w:tcPr>
            <w:tcW w:w="1242" w:type="dxa"/>
          </w:tcPr>
          <w:p w:rsidR="003416F0" w:rsidRPr="00ED29C4" w:rsidRDefault="003416F0" w:rsidP="004B14C9">
            <w:pPr>
              <w:spacing w:before="100" w:beforeAutospacing="1" w:afterAutospacing="1"/>
              <w:rPr>
                <w:b/>
              </w:rPr>
            </w:pPr>
            <w:r w:rsidRPr="00ED29C4">
              <w:rPr>
                <w:b/>
              </w:rPr>
              <w:t>4</w:t>
            </w:r>
          </w:p>
        </w:tc>
        <w:tc>
          <w:tcPr>
            <w:tcW w:w="2552" w:type="dxa"/>
          </w:tcPr>
          <w:p w:rsidR="003416F0" w:rsidRPr="00ED29C4" w:rsidRDefault="003416F0" w:rsidP="004B14C9">
            <w:pPr>
              <w:spacing w:before="100" w:beforeAutospacing="1" w:afterAutospacing="1"/>
            </w:pPr>
            <w:r w:rsidRPr="00ED29C4">
              <w:t>1,3%</w:t>
            </w:r>
          </w:p>
        </w:tc>
        <w:tc>
          <w:tcPr>
            <w:tcW w:w="1276" w:type="dxa"/>
          </w:tcPr>
          <w:p w:rsidR="003416F0" w:rsidRPr="00ED29C4" w:rsidRDefault="003416F0" w:rsidP="004B14C9">
            <w:pPr>
              <w:spacing w:before="100" w:beforeAutospacing="1" w:afterAutospacing="1"/>
              <w:rPr>
                <w:b/>
              </w:rPr>
            </w:pPr>
            <w:r w:rsidRPr="00ED29C4">
              <w:rPr>
                <w:b/>
              </w:rPr>
              <w:t>16</w:t>
            </w:r>
          </w:p>
        </w:tc>
        <w:tc>
          <w:tcPr>
            <w:tcW w:w="2551" w:type="dxa"/>
          </w:tcPr>
          <w:p w:rsidR="003416F0" w:rsidRPr="00ED29C4" w:rsidRDefault="003416F0" w:rsidP="004B14C9">
            <w:pPr>
              <w:spacing w:before="100" w:beforeAutospacing="1" w:afterAutospacing="1"/>
            </w:pPr>
            <w:r w:rsidRPr="00ED29C4">
              <w:t>3,2 %</w:t>
            </w:r>
          </w:p>
        </w:tc>
      </w:tr>
      <w:tr w:rsidR="003416F0" w:rsidRPr="00ED29C4" w:rsidTr="004B14C9">
        <w:tc>
          <w:tcPr>
            <w:tcW w:w="1242" w:type="dxa"/>
          </w:tcPr>
          <w:p w:rsidR="003416F0" w:rsidRPr="00ED29C4" w:rsidRDefault="003416F0" w:rsidP="004B14C9">
            <w:pPr>
              <w:spacing w:before="100" w:beforeAutospacing="1" w:afterAutospacing="1"/>
              <w:rPr>
                <w:b/>
              </w:rPr>
            </w:pPr>
            <w:r w:rsidRPr="00ED29C4">
              <w:rPr>
                <w:b/>
              </w:rPr>
              <w:t>5</w:t>
            </w:r>
          </w:p>
        </w:tc>
        <w:tc>
          <w:tcPr>
            <w:tcW w:w="2552" w:type="dxa"/>
          </w:tcPr>
          <w:p w:rsidR="003416F0" w:rsidRPr="00ED29C4" w:rsidRDefault="003416F0" w:rsidP="004B14C9">
            <w:pPr>
              <w:spacing w:before="100" w:beforeAutospacing="1" w:afterAutospacing="1"/>
            </w:pPr>
            <w:r w:rsidRPr="00ED29C4">
              <w:t>1,6 %</w:t>
            </w:r>
          </w:p>
        </w:tc>
        <w:tc>
          <w:tcPr>
            <w:tcW w:w="1276" w:type="dxa"/>
          </w:tcPr>
          <w:p w:rsidR="003416F0" w:rsidRPr="00ED29C4" w:rsidRDefault="003416F0" w:rsidP="004B14C9">
            <w:pPr>
              <w:spacing w:before="100" w:beforeAutospacing="1" w:afterAutospacing="1"/>
              <w:rPr>
                <w:b/>
              </w:rPr>
            </w:pPr>
            <w:r w:rsidRPr="00ED29C4">
              <w:rPr>
                <w:b/>
              </w:rPr>
              <w:t>17</w:t>
            </w:r>
          </w:p>
        </w:tc>
        <w:tc>
          <w:tcPr>
            <w:tcW w:w="2551" w:type="dxa"/>
          </w:tcPr>
          <w:p w:rsidR="003416F0" w:rsidRPr="00ED29C4" w:rsidRDefault="003416F0" w:rsidP="004B14C9">
            <w:pPr>
              <w:spacing w:before="100" w:beforeAutospacing="1" w:afterAutospacing="1"/>
            </w:pPr>
            <w:r w:rsidRPr="00ED29C4">
              <w:t>2 %</w:t>
            </w:r>
          </w:p>
        </w:tc>
      </w:tr>
      <w:tr w:rsidR="003416F0" w:rsidRPr="00ED29C4" w:rsidTr="004B14C9">
        <w:tc>
          <w:tcPr>
            <w:tcW w:w="1242" w:type="dxa"/>
          </w:tcPr>
          <w:p w:rsidR="003416F0" w:rsidRPr="00ED29C4" w:rsidRDefault="003416F0" w:rsidP="004B14C9">
            <w:pPr>
              <w:spacing w:before="100" w:beforeAutospacing="1" w:afterAutospacing="1"/>
              <w:rPr>
                <w:b/>
              </w:rPr>
            </w:pPr>
            <w:r w:rsidRPr="00ED29C4">
              <w:rPr>
                <w:b/>
              </w:rPr>
              <w:t>6</w:t>
            </w:r>
          </w:p>
        </w:tc>
        <w:tc>
          <w:tcPr>
            <w:tcW w:w="2552" w:type="dxa"/>
          </w:tcPr>
          <w:p w:rsidR="003416F0" w:rsidRPr="00ED29C4" w:rsidRDefault="003416F0" w:rsidP="004B14C9">
            <w:pPr>
              <w:spacing w:before="100" w:beforeAutospacing="1" w:afterAutospacing="1"/>
            </w:pPr>
            <w:r w:rsidRPr="00ED29C4">
              <w:t>1,2 %</w:t>
            </w:r>
          </w:p>
        </w:tc>
        <w:tc>
          <w:tcPr>
            <w:tcW w:w="1276" w:type="dxa"/>
          </w:tcPr>
          <w:p w:rsidR="003416F0" w:rsidRPr="00ED29C4" w:rsidRDefault="003416F0" w:rsidP="004B14C9">
            <w:pPr>
              <w:spacing w:before="100" w:beforeAutospacing="1" w:afterAutospacing="1"/>
              <w:rPr>
                <w:b/>
              </w:rPr>
            </w:pPr>
            <w:r w:rsidRPr="00ED29C4">
              <w:rPr>
                <w:b/>
              </w:rPr>
              <w:t>18</w:t>
            </w:r>
          </w:p>
        </w:tc>
        <w:tc>
          <w:tcPr>
            <w:tcW w:w="2551" w:type="dxa"/>
          </w:tcPr>
          <w:p w:rsidR="003416F0" w:rsidRPr="00ED29C4" w:rsidRDefault="003416F0" w:rsidP="004B14C9">
            <w:pPr>
              <w:spacing w:before="100" w:beforeAutospacing="1" w:afterAutospacing="1"/>
            </w:pPr>
            <w:r w:rsidRPr="00ED29C4">
              <w:t>0,8 %</w:t>
            </w:r>
          </w:p>
        </w:tc>
      </w:tr>
      <w:tr w:rsidR="003416F0" w:rsidRPr="00ED29C4" w:rsidTr="004B14C9">
        <w:tc>
          <w:tcPr>
            <w:tcW w:w="1242" w:type="dxa"/>
          </w:tcPr>
          <w:p w:rsidR="003416F0" w:rsidRPr="00ED29C4" w:rsidRDefault="003416F0" w:rsidP="004B14C9">
            <w:pPr>
              <w:spacing w:before="100" w:beforeAutospacing="1" w:afterAutospacing="1"/>
              <w:rPr>
                <w:b/>
              </w:rPr>
            </w:pPr>
            <w:r w:rsidRPr="00ED29C4">
              <w:rPr>
                <w:b/>
              </w:rPr>
              <w:t>7</w:t>
            </w:r>
          </w:p>
        </w:tc>
        <w:tc>
          <w:tcPr>
            <w:tcW w:w="2552" w:type="dxa"/>
          </w:tcPr>
          <w:p w:rsidR="003416F0" w:rsidRPr="00ED29C4" w:rsidRDefault="003416F0" w:rsidP="004B14C9">
            <w:pPr>
              <w:spacing w:before="100" w:beforeAutospacing="1" w:afterAutospacing="1"/>
            </w:pPr>
            <w:r w:rsidRPr="00ED29C4">
              <w:t>1,45%</w:t>
            </w:r>
          </w:p>
        </w:tc>
        <w:tc>
          <w:tcPr>
            <w:tcW w:w="1276" w:type="dxa"/>
          </w:tcPr>
          <w:p w:rsidR="003416F0" w:rsidRPr="00ED29C4" w:rsidRDefault="003416F0" w:rsidP="004B14C9">
            <w:pPr>
              <w:spacing w:before="100" w:beforeAutospacing="1" w:afterAutospacing="1"/>
              <w:rPr>
                <w:b/>
              </w:rPr>
            </w:pPr>
            <w:r w:rsidRPr="00ED29C4">
              <w:rPr>
                <w:b/>
              </w:rPr>
              <w:t>19</w:t>
            </w:r>
          </w:p>
        </w:tc>
        <w:tc>
          <w:tcPr>
            <w:tcW w:w="2551" w:type="dxa"/>
          </w:tcPr>
          <w:p w:rsidR="003416F0" w:rsidRPr="00ED29C4" w:rsidRDefault="003416F0" w:rsidP="004B14C9">
            <w:pPr>
              <w:spacing w:before="100" w:beforeAutospacing="1" w:afterAutospacing="1"/>
            </w:pPr>
            <w:r w:rsidRPr="00ED29C4">
              <w:t>2,14 %</w:t>
            </w:r>
          </w:p>
        </w:tc>
      </w:tr>
      <w:tr w:rsidR="003416F0" w:rsidRPr="00ED29C4" w:rsidTr="004B14C9">
        <w:tc>
          <w:tcPr>
            <w:tcW w:w="1242" w:type="dxa"/>
          </w:tcPr>
          <w:p w:rsidR="003416F0" w:rsidRPr="00ED29C4" w:rsidRDefault="003416F0" w:rsidP="004B14C9">
            <w:pPr>
              <w:spacing w:before="100" w:beforeAutospacing="1" w:afterAutospacing="1"/>
              <w:rPr>
                <w:b/>
              </w:rPr>
            </w:pPr>
            <w:r w:rsidRPr="00ED29C4">
              <w:rPr>
                <w:b/>
              </w:rPr>
              <w:t>8</w:t>
            </w:r>
          </w:p>
        </w:tc>
        <w:tc>
          <w:tcPr>
            <w:tcW w:w="2552" w:type="dxa"/>
          </w:tcPr>
          <w:p w:rsidR="003416F0" w:rsidRPr="00ED29C4" w:rsidRDefault="003416F0" w:rsidP="004B14C9">
            <w:pPr>
              <w:spacing w:before="100" w:beforeAutospacing="1" w:afterAutospacing="1"/>
            </w:pPr>
            <w:r w:rsidRPr="00ED29C4">
              <w:t>2,5%</w:t>
            </w:r>
          </w:p>
        </w:tc>
        <w:tc>
          <w:tcPr>
            <w:tcW w:w="1276" w:type="dxa"/>
          </w:tcPr>
          <w:p w:rsidR="003416F0" w:rsidRPr="00ED29C4" w:rsidRDefault="003416F0" w:rsidP="004B14C9">
            <w:pPr>
              <w:spacing w:before="100" w:beforeAutospacing="1" w:afterAutospacing="1"/>
              <w:rPr>
                <w:b/>
              </w:rPr>
            </w:pPr>
            <w:r w:rsidRPr="00ED29C4">
              <w:rPr>
                <w:b/>
              </w:rPr>
              <w:t>20</w:t>
            </w:r>
          </w:p>
        </w:tc>
        <w:tc>
          <w:tcPr>
            <w:tcW w:w="2551" w:type="dxa"/>
          </w:tcPr>
          <w:p w:rsidR="003416F0" w:rsidRPr="00ED29C4" w:rsidRDefault="003416F0" w:rsidP="004B14C9">
            <w:pPr>
              <w:spacing w:before="100" w:beforeAutospacing="1" w:afterAutospacing="1"/>
            </w:pPr>
            <w:r w:rsidRPr="00ED29C4">
              <w:t>1,8%</w:t>
            </w:r>
          </w:p>
        </w:tc>
      </w:tr>
      <w:tr w:rsidR="003416F0" w:rsidRPr="00ED29C4" w:rsidTr="004B14C9">
        <w:tc>
          <w:tcPr>
            <w:tcW w:w="1242" w:type="dxa"/>
          </w:tcPr>
          <w:p w:rsidR="003416F0" w:rsidRPr="00ED29C4" w:rsidRDefault="003416F0" w:rsidP="004B14C9">
            <w:pPr>
              <w:spacing w:before="100" w:beforeAutospacing="1" w:afterAutospacing="1"/>
              <w:rPr>
                <w:b/>
              </w:rPr>
            </w:pPr>
            <w:r w:rsidRPr="00ED29C4">
              <w:rPr>
                <w:b/>
              </w:rPr>
              <w:t>9</w:t>
            </w:r>
          </w:p>
        </w:tc>
        <w:tc>
          <w:tcPr>
            <w:tcW w:w="2552" w:type="dxa"/>
          </w:tcPr>
          <w:p w:rsidR="003416F0" w:rsidRPr="00ED29C4" w:rsidRDefault="003416F0" w:rsidP="004B14C9">
            <w:pPr>
              <w:spacing w:before="100" w:beforeAutospacing="1" w:afterAutospacing="1"/>
            </w:pPr>
            <w:r w:rsidRPr="00ED29C4">
              <w:t>2,6 %</w:t>
            </w:r>
          </w:p>
        </w:tc>
        <w:tc>
          <w:tcPr>
            <w:tcW w:w="1276" w:type="dxa"/>
          </w:tcPr>
          <w:p w:rsidR="003416F0" w:rsidRPr="00ED29C4" w:rsidRDefault="003416F0" w:rsidP="004B14C9">
            <w:pPr>
              <w:spacing w:before="100" w:beforeAutospacing="1" w:afterAutospacing="1"/>
              <w:rPr>
                <w:b/>
              </w:rPr>
            </w:pPr>
            <w:r w:rsidRPr="00ED29C4">
              <w:rPr>
                <w:b/>
              </w:rPr>
              <w:t>21</w:t>
            </w:r>
          </w:p>
        </w:tc>
        <w:tc>
          <w:tcPr>
            <w:tcW w:w="2551" w:type="dxa"/>
          </w:tcPr>
          <w:p w:rsidR="003416F0" w:rsidRPr="00ED29C4" w:rsidRDefault="003416F0" w:rsidP="004B14C9">
            <w:pPr>
              <w:spacing w:before="100" w:beforeAutospacing="1" w:afterAutospacing="1"/>
            </w:pPr>
            <w:r w:rsidRPr="00ED29C4">
              <w:t>1,1%</w:t>
            </w:r>
          </w:p>
        </w:tc>
      </w:tr>
      <w:tr w:rsidR="003416F0" w:rsidRPr="00ED29C4" w:rsidTr="004B14C9">
        <w:tc>
          <w:tcPr>
            <w:tcW w:w="1242" w:type="dxa"/>
          </w:tcPr>
          <w:p w:rsidR="003416F0" w:rsidRPr="00ED29C4" w:rsidRDefault="003416F0" w:rsidP="004B14C9">
            <w:pPr>
              <w:spacing w:before="100" w:beforeAutospacing="1" w:afterAutospacing="1"/>
              <w:rPr>
                <w:b/>
              </w:rPr>
            </w:pPr>
            <w:r w:rsidRPr="00ED29C4">
              <w:rPr>
                <w:b/>
              </w:rPr>
              <w:t>10</w:t>
            </w:r>
          </w:p>
        </w:tc>
        <w:tc>
          <w:tcPr>
            <w:tcW w:w="2552" w:type="dxa"/>
          </w:tcPr>
          <w:p w:rsidR="003416F0" w:rsidRPr="00ED29C4" w:rsidRDefault="003416F0" w:rsidP="004B14C9">
            <w:pPr>
              <w:spacing w:before="100" w:beforeAutospacing="1" w:afterAutospacing="1"/>
            </w:pPr>
            <w:r w:rsidRPr="00ED29C4">
              <w:t>4,3 %</w:t>
            </w:r>
          </w:p>
        </w:tc>
        <w:tc>
          <w:tcPr>
            <w:tcW w:w="1276" w:type="dxa"/>
          </w:tcPr>
          <w:p w:rsidR="003416F0" w:rsidRPr="00ED29C4" w:rsidRDefault="003416F0" w:rsidP="004B14C9">
            <w:pPr>
              <w:spacing w:before="100" w:beforeAutospacing="1" w:afterAutospacing="1"/>
              <w:rPr>
                <w:b/>
              </w:rPr>
            </w:pPr>
            <w:r w:rsidRPr="00ED29C4">
              <w:rPr>
                <w:b/>
              </w:rPr>
              <w:t>22</w:t>
            </w:r>
          </w:p>
        </w:tc>
        <w:tc>
          <w:tcPr>
            <w:tcW w:w="2551" w:type="dxa"/>
          </w:tcPr>
          <w:p w:rsidR="003416F0" w:rsidRPr="00ED29C4" w:rsidRDefault="003416F0" w:rsidP="004B14C9">
            <w:pPr>
              <w:spacing w:before="100" w:beforeAutospacing="1" w:afterAutospacing="1"/>
            </w:pPr>
            <w:r w:rsidRPr="00ED29C4">
              <w:t>5,5%</w:t>
            </w:r>
          </w:p>
        </w:tc>
      </w:tr>
      <w:tr w:rsidR="003416F0" w:rsidRPr="00ED29C4" w:rsidTr="004B14C9">
        <w:tc>
          <w:tcPr>
            <w:tcW w:w="1242" w:type="dxa"/>
          </w:tcPr>
          <w:p w:rsidR="003416F0" w:rsidRPr="00ED29C4" w:rsidRDefault="003416F0" w:rsidP="004B14C9">
            <w:pPr>
              <w:spacing w:before="100" w:beforeAutospacing="1" w:afterAutospacing="1"/>
              <w:rPr>
                <w:b/>
              </w:rPr>
            </w:pPr>
            <w:r w:rsidRPr="00ED29C4">
              <w:rPr>
                <w:b/>
              </w:rPr>
              <w:t>11</w:t>
            </w:r>
          </w:p>
        </w:tc>
        <w:tc>
          <w:tcPr>
            <w:tcW w:w="2552" w:type="dxa"/>
          </w:tcPr>
          <w:p w:rsidR="003416F0" w:rsidRPr="00ED29C4" w:rsidRDefault="003416F0" w:rsidP="004B14C9">
            <w:pPr>
              <w:spacing w:before="100" w:beforeAutospacing="1" w:afterAutospacing="1"/>
            </w:pPr>
            <w:r w:rsidRPr="00ED29C4">
              <w:t>6 %</w:t>
            </w:r>
          </w:p>
        </w:tc>
        <w:tc>
          <w:tcPr>
            <w:tcW w:w="1276" w:type="dxa"/>
          </w:tcPr>
          <w:p w:rsidR="003416F0" w:rsidRPr="00ED29C4" w:rsidRDefault="003416F0" w:rsidP="004B14C9">
            <w:pPr>
              <w:spacing w:before="100" w:beforeAutospacing="1" w:afterAutospacing="1"/>
              <w:rPr>
                <w:b/>
              </w:rPr>
            </w:pPr>
            <w:r w:rsidRPr="00ED29C4">
              <w:rPr>
                <w:b/>
              </w:rPr>
              <w:t>23</w:t>
            </w:r>
          </w:p>
        </w:tc>
        <w:tc>
          <w:tcPr>
            <w:tcW w:w="2551" w:type="dxa"/>
          </w:tcPr>
          <w:p w:rsidR="003416F0" w:rsidRPr="00ED29C4" w:rsidRDefault="003416F0" w:rsidP="004B14C9">
            <w:pPr>
              <w:spacing w:before="100" w:beforeAutospacing="1" w:afterAutospacing="1"/>
            </w:pPr>
            <w:r w:rsidRPr="00ED29C4">
              <w:t>3,3%</w:t>
            </w:r>
          </w:p>
        </w:tc>
      </w:tr>
      <w:tr w:rsidR="003416F0" w:rsidRPr="00ED29C4" w:rsidTr="004B14C9">
        <w:tc>
          <w:tcPr>
            <w:tcW w:w="1242" w:type="dxa"/>
          </w:tcPr>
          <w:p w:rsidR="003416F0" w:rsidRPr="00ED29C4" w:rsidRDefault="003416F0" w:rsidP="004B14C9">
            <w:pPr>
              <w:spacing w:before="100" w:beforeAutospacing="1" w:afterAutospacing="1"/>
              <w:rPr>
                <w:b/>
              </w:rPr>
            </w:pPr>
            <w:r w:rsidRPr="00ED29C4">
              <w:rPr>
                <w:b/>
              </w:rPr>
              <w:t>12</w:t>
            </w:r>
          </w:p>
        </w:tc>
        <w:tc>
          <w:tcPr>
            <w:tcW w:w="2552" w:type="dxa"/>
          </w:tcPr>
          <w:p w:rsidR="003416F0" w:rsidRPr="00ED29C4" w:rsidRDefault="003416F0" w:rsidP="004B14C9">
            <w:pPr>
              <w:spacing w:before="100" w:beforeAutospacing="1" w:afterAutospacing="1"/>
            </w:pPr>
            <w:r w:rsidRPr="00ED29C4">
              <w:t>3,6%</w:t>
            </w:r>
          </w:p>
        </w:tc>
        <w:tc>
          <w:tcPr>
            <w:tcW w:w="1276" w:type="dxa"/>
          </w:tcPr>
          <w:p w:rsidR="003416F0" w:rsidRPr="00ED29C4" w:rsidRDefault="003416F0" w:rsidP="004B14C9">
            <w:pPr>
              <w:spacing w:before="100" w:beforeAutospacing="1" w:afterAutospacing="1"/>
              <w:rPr>
                <w:b/>
              </w:rPr>
            </w:pPr>
            <w:r w:rsidRPr="00ED29C4">
              <w:rPr>
                <w:b/>
              </w:rPr>
              <w:t>24</w:t>
            </w:r>
          </w:p>
        </w:tc>
        <w:tc>
          <w:tcPr>
            <w:tcW w:w="2551" w:type="dxa"/>
          </w:tcPr>
          <w:p w:rsidR="003416F0" w:rsidRPr="00ED29C4" w:rsidRDefault="003416F0" w:rsidP="004B14C9">
            <w:pPr>
              <w:spacing w:before="100" w:beforeAutospacing="1" w:afterAutospacing="1"/>
            </w:pPr>
            <w:r w:rsidRPr="00ED29C4">
              <w:t>2,7%</w:t>
            </w:r>
          </w:p>
        </w:tc>
      </w:tr>
    </w:tbl>
    <w:p w:rsidR="003416F0" w:rsidRPr="00ED29C4" w:rsidRDefault="003416F0" w:rsidP="003416F0">
      <w:pPr>
        <w:shd w:val="clear" w:color="auto" w:fill="FFFFFF"/>
        <w:spacing w:before="100" w:beforeAutospacing="1" w:after="100" w:afterAutospacing="1"/>
        <w:jc w:val="center"/>
        <w:rPr>
          <w:b/>
          <w:color w:val="000000"/>
          <w:lang w:val="en-US"/>
        </w:rPr>
      </w:pPr>
    </w:p>
    <w:p w:rsidR="003416F0" w:rsidRPr="00ED29C4" w:rsidRDefault="003416F0">
      <w:pPr>
        <w:rPr>
          <w:b/>
          <w:color w:val="000000"/>
          <w:lang w:val="en-US"/>
        </w:rPr>
      </w:pPr>
      <w:r w:rsidRPr="00ED29C4">
        <w:rPr>
          <w:b/>
          <w:color w:val="000000"/>
          <w:lang w:val="en-US"/>
        </w:rPr>
        <w:lastRenderedPageBreak/>
        <w:br w:type="page"/>
      </w:r>
    </w:p>
    <w:p w:rsidR="003416F0" w:rsidRPr="00ED29C4" w:rsidRDefault="003416F0" w:rsidP="003416F0">
      <w:pPr>
        <w:shd w:val="clear" w:color="auto" w:fill="FFFFFF"/>
        <w:spacing w:before="100" w:beforeAutospacing="1" w:after="100" w:afterAutospacing="1"/>
        <w:jc w:val="center"/>
        <w:rPr>
          <w:b/>
          <w:color w:val="000000"/>
        </w:rPr>
      </w:pPr>
      <w:r w:rsidRPr="00ED29C4">
        <w:rPr>
          <w:b/>
          <w:color w:val="000000"/>
        </w:rPr>
        <w:lastRenderedPageBreak/>
        <w:t>Практическая работа № 2.</w:t>
      </w:r>
    </w:p>
    <w:p w:rsidR="003416F0" w:rsidRPr="00ED29C4" w:rsidRDefault="003416F0" w:rsidP="003416F0">
      <w:pPr>
        <w:shd w:val="clear" w:color="auto" w:fill="FFFFFF"/>
        <w:spacing w:before="100" w:beforeAutospacing="1" w:after="100" w:afterAutospacing="1"/>
        <w:jc w:val="center"/>
        <w:rPr>
          <w:b/>
          <w:color w:val="000000"/>
        </w:rPr>
      </w:pPr>
      <w:r w:rsidRPr="00ED29C4">
        <w:rPr>
          <w:b/>
          <w:color w:val="000000"/>
        </w:rPr>
        <w:t>Определение режима указанного вида термообработки.</w:t>
      </w:r>
    </w:p>
    <w:p w:rsidR="003416F0" w:rsidRPr="00ED29C4" w:rsidRDefault="003416F0" w:rsidP="003416F0">
      <w:pPr>
        <w:shd w:val="clear" w:color="auto" w:fill="FFFFFF"/>
        <w:spacing w:before="100" w:beforeAutospacing="1" w:after="100" w:afterAutospacing="1"/>
        <w:rPr>
          <w:color w:val="000000"/>
        </w:rPr>
      </w:pPr>
      <w:r w:rsidRPr="00ED29C4">
        <w:rPr>
          <w:color w:val="000000"/>
        </w:rPr>
        <w:t>Цель: научиться определять режим вида термообработки.</w:t>
      </w:r>
    </w:p>
    <w:p w:rsidR="003416F0" w:rsidRPr="00ED29C4" w:rsidRDefault="003416F0" w:rsidP="003416F0">
      <w:pPr>
        <w:shd w:val="clear" w:color="auto" w:fill="FFFFFF"/>
        <w:spacing w:before="100" w:beforeAutospacing="1" w:after="100" w:afterAutospacing="1"/>
        <w:rPr>
          <w:color w:val="333333"/>
        </w:rPr>
      </w:pPr>
      <w:r w:rsidRPr="00ED29C4">
        <w:rPr>
          <w:color w:val="333333"/>
        </w:rPr>
        <w:t>Задание. С помощью диаграммы состояния железо-карбид железа и графика зависимости твердости от температуры отпуска назначьте режим термической обработки (температуру закалки, охлаждающую среду и температуру отпуска) изделий</w:t>
      </w:r>
      <w:r w:rsidRPr="00ED29C4">
        <w:rPr>
          <w:rStyle w:val="apple-converted-space"/>
          <w:color w:val="333333"/>
        </w:rPr>
        <w:t> </w:t>
      </w:r>
      <w:r w:rsidRPr="00ED29C4">
        <w:rPr>
          <w:rStyle w:val="grame"/>
          <w:color w:val="333333"/>
        </w:rPr>
        <w:t>из</w:t>
      </w:r>
      <w:r w:rsidRPr="00ED29C4">
        <w:rPr>
          <w:rStyle w:val="apple-converted-space"/>
          <w:color w:val="333333"/>
        </w:rPr>
        <w:t> </w:t>
      </w:r>
      <w:r w:rsidRPr="00ED29C4">
        <w:rPr>
          <w:color w:val="333333"/>
        </w:rPr>
        <w:t>стали ___, которые должны иметь твердость _____ НВ. Опишите микроструктуру и свойства стали ____ после термической обработки.</w:t>
      </w:r>
    </w:p>
    <w:p w:rsidR="003416F0" w:rsidRPr="00ED29C4" w:rsidRDefault="003416F0" w:rsidP="003416F0">
      <w:pPr>
        <w:spacing w:before="100" w:beforeAutospacing="1"/>
        <w:jc w:val="both"/>
        <w:rPr>
          <w:color w:val="333333"/>
        </w:rPr>
      </w:pPr>
      <w:r w:rsidRPr="00ED29C4">
        <w:rPr>
          <w:color w:val="333333"/>
        </w:rPr>
        <w:t>Содержание отчета:</w:t>
      </w:r>
    </w:p>
    <w:p w:rsidR="003416F0" w:rsidRPr="00ED29C4" w:rsidRDefault="003416F0" w:rsidP="00E27D23">
      <w:pPr>
        <w:numPr>
          <w:ilvl w:val="0"/>
          <w:numId w:val="134"/>
        </w:numPr>
        <w:jc w:val="both"/>
        <w:rPr>
          <w:color w:val="000000"/>
        </w:rPr>
      </w:pPr>
      <w:r w:rsidRPr="00ED29C4">
        <w:rPr>
          <w:color w:val="000000"/>
        </w:rPr>
        <w:t>Цель работы.</w:t>
      </w:r>
    </w:p>
    <w:p w:rsidR="003416F0" w:rsidRPr="00ED29C4" w:rsidRDefault="003416F0" w:rsidP="00E27D23">
      <w:pPr>
        <w:numPr>
          <w:ilvl w:val="0"/>
          <w:numId w:val="134"/>
        </w:numPr>
        <w:jc w:val="both"/>
        <w:rPr>
          <w:color w:val="000000"/>
        </w:rPr>
      </w:pPr>
      <w:r w:rsidRPr="00ED29C4">
        <w:rPr>
          <w:color w:val="000000"/>
        </w:rPr>
        <w:t>Выполненная работа.</w:t>
      </w:r>
    </w:p>
    <w:p w:rsidR="003416F0" w:rsidRPr="00ED29C4" w:rsidRDefault="003416F0" w:rsidP="00E27D23">
      <w:pPr>
        <w:numPr>
          <w:ilvl w:val="0"/>
          <w:numId w:val="134"/>
        </w:numPr>
        <w:jc w:val="both"/>
        <w:rPr>
          <w:color w:val="000000"/>
        </w:rPr>
      </w:pPr>
      <w:r w:rsidRPr="00ED29C4">
        <w:rPr>
          <w:color w:val="000000"/>
        </w:rPr>
        <w:t>Выводы.</w:t>
      </w:r>
    </w:p>
    <w:p w:rsidR="003416F0" w:rsidRPr="00ED29C4" w:rsidRDefault="003416F0" w:rsidP="00E27D23">
      <w:pPr>
        <w:numPr>
          <w:ilvl w:val="0"/>
          <w:numId w:val="134"/>
        </w:numPr>
        <w:jc w:val="both"/>
        <w:rPr>
          <w:color w:val="000000"/>
        </w:rPr>
      </w:pPr>
      <w:r w:rsidRPr="00ED29C4">
        <w:rPr>
          <w:color w:val="000000"/>
        </w:rPr>
        <w:t>Ответы на контрольные вопросы.</w:t>
      </w:r>
    </w:p>
    <w:p w:rsidR="003416F0" w:rsidRPr="00ED29C4" w:rsidRDefault="003416F0" w:rsidP="003416F0">
      <w:pPr>
        <w:jc w:val="both"/>
        <w:rPr>
          <w:color w:val="000000"/>
        </w:rPr>
      </w:pPr>
      <w:r w:rsidRPr="00ED29C4">
        <w:rPr>
          <w:color w:val="000000"/>
        </w:rPr>
        <w:t>Контрольные вопросы:</w:t>
      </w:r>
    </w:p>
    <w:p w:rsidR="003416F0" w:rsidRPr="00ED29C4" w:rsidRDefault="003416F0" w:rsidP="003416F0">
      <w:pPr>
        <w:jc w:val="both"/>
      </w:pPr>
      <w:r w:rsidRPr="00ED29C4">
        <w:t xml:space="preserve">1. Виды основных процессов термической обработки. </w:t>
      </w:r>
    </w:p>
    <w:p w:rsidR="003416F0" w:rsidRPr="00ED29C4" w:rsidRDefault="003416F0" w:rsidP="003416F0">
      <w:pPr>
        <w:jc w:val="both"/>
      </w:pPr>
      <w:r w:rsidRPr="00ED29C4">
        <w:t xml:space="preserve">2. Какие разновидности процессов отжига вы знаете, их назначение? </w:t>
      </w:r>
    </w:p>
    <w:p w:rsidR="003416F0" w:rsidRPr="00ED29C4" w:rsidRDefault="003416F0" w:rsidP="003416F0">
      <w:pPr>
        <w:jc w:val="both"/>
      </w:pPr>
      <w:r w:rsidRPr="00ED29C4">
        <w:t>3. Какие разновидности закалки вы знаете, их назначение.</w:t>
      </w:r>
    </w:p>
    <w:p w:rsidR="003416F0" w:rsidRPr="00ED29C4" w:rsidRDefault="003416F0" w:rsidP="003416F0">
      <w:pPr>
        <w:jc w:val="both"/>
      </w:pPr>
      <w:r w:rsidRPr="00ED29C4">
        <w:t xml:space="preserve"> 4. Обработка холодом. </w:t>
      </w:r>
    </w:p>
    <w:p w:rsidR="003416F0" w:rsidRPr="00ED29C4" w:rsidRDefault="003416F0" w:rsidP="003416F0">
      <w:pPr>
        <w:jc w:val="both"/>
        <w:rPr>
          <w:color w:val="000000"/>
        </w:rPr>
      </w:pPr>
      <w:r w:rsidRPr="00ED29C4">
        <w:t>5. Виды отпусков, их назначение.</w:t>
      </w:r>
    </w:p>
    <w:p w:rsidR="003416F0" w:rsidRPr="00ED29C4" w:rsidRDefault="003416F0" w:rsidP="003416F0">
      <w:pPr>
        <w:rPr>
          <w:iCs/>
        </w:rPr>
      </w:pPr>
      <w:r w:rsidRPr="00ED29C4">
        <w:rPr>
          <w:iCs/>
        </w:rPr>
        <w:t>.</w:t>
      </w:r>
    </w:p>
    <w:p w:rsidR="003416F0" w:rsidRPr="00ED29C4" w:rsidRDefault="003416F0">
      <w:pPr>
        <w:rPr>
          <w:iCs/>
        </w:rPr>
      </w:pPr>
      <w:r w:rsidRPr="00ED29C4">
        <w:rPr>
          <w:iCs/>
        </w:rPr>
        <w:br w:type="page"/>
      </w:r>
    </w:p>
    <w:p w:rsidR="003416F0" w:rsidRPr="00ED29C4" w:rsidRDefault="003416F0" w:rsidP="003416F0">
      <w:pPr>
        <w:rPr>
          <w:iCs/>
        </w:rPr>
      </w:pPr>
    </w:p>
    <w:p w:rsidR="003416F0" w:rsidRPr="00ED29C4" w:rsidRDefault="003416F0" w:rsidP="003416F0">
      <w:pPr>
        <w:spacing w:before="100" w:beforeAutospacing="1"/>
        <w:jc w:val="center"/>
        <w:rPr>
          <w:b/>
          <w:color w:val="333333"/>
        </w:rPr>
      </w:pPr>
      <w:r w:rsidRPr="00ED29C4">
        <w:rPr>
          <w:b/>
          <w:color w:val="333333"/>
        </w:rPr>
        <w:t>Практическая работа № 3</w:t>
      </w:r>
    </w:p>
    <w:p w:rsidR="003416F0" w:rsidRPr="00ED29C4" w:rsidRDefault="003416F0" w:rsidP="003416F0">
      <w:pPr>
        <w:jc w:val="center"/>
        <w:rPr>
          <w:b/>
          <w:color w:val="333333"/>
        </w:rPr>
      </w:pPr>
      <w:r w:rsidRPr="00ED29C4">
        <w:rPr>
          <w:b/>
          <w:color w:val="333333"/>
        </w:rPr>
        <w:t>Определение видов конструкционных материалов.</w:t>
      </w:r>
    </w:p>
    <w:p w:rsidR="003416F0" w:rsidRPr="00ED29C4" w:rsidRDefault="003416F0" w:rsidP="003416F0">
      <w:pPr>
        <w:spacing w:before="100" w:beforeAutospacing="1" w:after="100" w:afterAutospacing="1"/>
        <w:jc w:val="both"/>
        <w:rPr>
          <w:color w:val="333333"/>
        </w:rPr>
      </w:pPr>
      <w:r w:rsidRPr="00ED29C4">
        <w:rPr>
          <w:color w:val="333333"/>
        </w:rPr>
        <w:t>Цель работы: научиться определять виды конструкционных материалов и расшифровывать марки материалов.</w:t>
      </w:r>
    </w:p>
    <w:p w:rsidR="003416F0" w:rsidRPr="00ED29C4" w:rsidRDefault="003416F0" w:rsidP="003416F0">
      <w:pPr>
        <w:spacing w:before="100" w:beforeAutospacing="1" w:after="100" w:afterAutospacing="1"/>
        <w:jc w:val="both"/>
        <w:rPr>
          <w:color w:val="333333"/>
        </w:rPr>
      </w:pPr>
      <w:r w:rsidRPr="00ED29C4">
        <w:rPr>
          <w:color w:val="333333"/>
        </w:rPr>
        <w:t>Задание: расшифровать марки стали.</w:t>
      </w:r>
    </w:p>
    <w:p w:rsidR="003416F0" w:rsidRPr="00ED29C4" w:rsidRDefault="003416F0" w:rsidP="003416F0">
      <w:pPr>
        <w:spacing w:before="100" w:beforeAutospacing="1" w:after="100" w:afterAutospacing="1"/>
        <w:jc w:val="both"/>
        <w:rPr>
          <w:color w:val="333333"/>
        </w:rPr>
      </w:pPr>
      <w:r w:rsidRPr="00ED29C4">
        <w:rPr>
          <w:color w:val="333333"/>
        </w:rPr>
        <w:t>Порядок выполнения работы.</w:t>
      </w:r>
    </w:p>
    <w:p w:rsidR="003416F0" w:rsidRPr="00ED29C4" w:rsidRDefault="003416F0" w:rsidP="00E27D23">
      <w:pPr>
        <w:numPr>
          <w:ilvl w:val="0"/>
          <w:numId w:val="131"/>
        </w:numPr>
        <w:spacing w:before="100" w:beforeAutospacing="1" w:after="100" w:afterAutospacing="1" w:line="276" w:lineRule="auto"/>
        <w:jc w:val="both"/>
        <w:rPr>
          <w:color w:val="333333"/>
        </w:rPr>
      </w:pPr>
      <w:r w:rsidRPr="00ED29C4">
        <w:rPr>
          <w:color w:val="333333"/>
        </w:rPr>
        <w:t>Расшифровать марки стали.</w:t>
      </w:r>
    </w:p>
    <w:p w:rsidR="003416F0" w:rsidRPr="00ED29C4" w:rsidRDefault="003416F0" w:rsidP="00E27D23">
      <w:pPr>
        <w:numPr>
          <w:ilvl w:val="0"/>
          <w:numId w:val="131"/>
        </w:numPr>
        <w:spacing w:before="100" w:beforeAutospacing="1" w:after="100" w:afterAutospacing="1" w:line="276" w:lineRule="auto"/>
        <w:jc w:val="both"/>
        <w:rPr>
          <w:color w:val="333333"/>
        </w:rPr>
      </w:pPr>
      <w:r w:rsidRPr="00ED29C4">
        <w:rPr>
          <w:color w:val="333333"/>
        </w:rPr>
        <w:t>Указать химический состав.</w:t>
      </w:r>
    </w:p>
    <w:p w:rsidR="003416F0" w:rsidRPr="00ED29C4" w:rsidRDefault="003416F0" w:rsidP="00E27D23">
      <w:pPr>
        <w:numPr>
          <w:ilvl w:val="0"/>
          <w:numId w:val="131"/>
        </w:numPr>
        <w:spacing w:before="100" w:beforeAutospacing="1" w:after="100" w:afterAutospacing="1" w:line="276" w:lineRule="auto"/>
        <w:jc w:val="both"/>
        <w:rPr>
          <w:color w:val="333333"/>
        </w:rPr>
      </w:pPr>
      <w:r w:rsidRPr="00ED29C4">
        <w:rPr>
          <w:color w:val="333333"/>
        </w:rPr>
        <w:t>Указать температуру критических точек материалов по диаграмме железо-углерод.</w:t>
      </w:r>
    </w:p>
    <w:p w:rsidR="003416F0" w:rsidRPr="00ED29C4" w:rsidRDefault="003416F0" w:rsidP="00E27D23">
      <w:pPr>
        <w:numPr>
          <w:ilvl w:val="0"/>
          <w:numId w:val="131"/>
        </w:numPr>
        <w:spacing w:before="100" w:beforeAutospacing="1" w:after="100" w:afterAutospacing="1" w:line="276" w:lineRule="auto"/>
        <w:jc w:val="both"/>
        <w:rPr>
          <w:color w:val="333333"/>
        </w:rPr>
      </w:pPr>
      <w:r w:rsidRPr="00ED29C4">
        <w:rPr>
          <w:color w:val="333333"/>
        </w:rPr>
        <w:t>Указать механические свойства.</w:t>
      </w:r>
    </w:p>
    <w:p w:rsidR="003416F0" w:rsidRPr="00ED29C4" w:rsidRDefault="003416F0" w:rsidP="00E27D23">
      <w:pPr>
        <w:numPr>
          <w:ilvl w:val="0"/>
          <w:numId w:val="131"/>
        </w:numPr>
        <w:spacing w:before="100" w:beforeAutospacing="1" w:after="100" w:afterAutospacing="1" w:line="276" w:lineRule="auto"/>
        <w:jc w:val="both"/>
        <w:rPr>
          <w:color w:val="333333"/>
        </w:rPr>
      </w:pPr>
      <w:r w:rsidRPr="00ED29C4">
        <w:rPr>
          <w:color w:val="333333"/>
        </w:rPr>
        <w:t>Указать технологические свойства.</w:t>
      </w:r>
    </w:p>
    <w:p w:rsidR="003416F0" w:rsidRPr="00ED29C4" w:rsidRDefault="003416F0" w:rsidP="00E27D23">
      <w:pPr>
        <w:numPr>
          <w:ilvl w:val="0"/>
          <w:numId w:val="131"/>
        </w:numPr>
        <w:spacing w:before="100" w:beforeAutospacing="1" w:after="100" w:afterAutospacing="1" w:line="276" w:lineRule="auto"/>
        <w:jc w:val="both"/>
        <w:rPr>
          <w:color w:val="333333"/>
        </w:rPr>
      </w:pPr>
      <w:r w:rsidRPr="00ED29C4">
        <w:rPr>
          <w:color w:val="333333"/>
        </w:rPr>
        <w:t>Указать физические свойства.</w:t>
      </w:r>
    </w:p>
    <w:p w:rsidR="003416F0" w:rsidRPr="00ED29C4" w:rsidRDefault="003416F0" w:rsidP="00E27D23">
      <w:pPr>
        <w:numPr>
          <w:ilvl w:val="0"/>
          <w:numId w:val="131"/>
        </w:numPr>
        <w:spacing w:before="100" w:beforeAutospacing="1" w:after="100" w:afterAutospacing="1" w:line="276" w:lineRule="auto"/>
        <w:jc w:val="both"/>
        <w:rPr>
          <w:color w:val="333333"/>
        </w:rPr>
      </w:pPr>
      <w:r w:rsidRPr="00ED29C4">
        <w:rPr>
          <w:color w:val="333333"/>
        </w:rPr>
        <w:t>Указать вид термической обработки.</w:t>
      </w:r>
    </w:p>
    <w:p w:rsidR="003416F0" w:rsidRPr="00ED29C4" w:rsidRDefault="003416F0" w:rsidP="00E27D23">
      <w:pPr>
        <w:numPr>
          <w:ilvl w:val="0"/>
          <w:numId w:val="131"/>
        </w:numPr>
        <w:spacing w:before="100" w:beforeAutospacing="1" w:after="100" w:afterAutospacing="1" w:line="276" w:lineRule="auto"/>
        <w:jc w:val="both"/>
        <w:rPr>
          <w:color w:val="333333"/>
        </w:rPr>
      </w:pPr>
      <w:r w:rsidRPr="00ED29C4">
        <w:rPr>
          <w:color w:val="333333"/>
        </w:rPr>
        <w:t xml:space="preserve">Указать область применения. </w:t>
      </w:r>
    </w:p>
    <w:p w:rsidR="003416F0" w:rsidRPr="00ED29C4" w:rsidRDefault="003416F0" w:rsidP="003416F0">
      <w:pPr>
        <w:spacing w:before="100" w:beforeAutospacing="1" w:after="100" w:afterAutospacing="1"/>
        <w:ind w:left="720"/>
        <w:jc w:val="both"/>
        <w:rPr>
          <w:color w:val="333333"/>
        </w:rPr>
      </w:pPr>
      <w:r w:rsidRPr="00ED29C4">
        <w:rPr>
          <w:color w:val="333333"/>
        </w:rPr>
        <w:t>Содержание отчета:</w:t>
      </w:r>
    </w:p>
    <w:p w:rsidR="003416F0" w:rsidRPr="00ED29C4" w:rsidRDefault="003416F0" w:rsidP="00E27D23">
      <w:pPr>
        <w:numPr>
          <w:ilvl w:val="0"/>
          <w:numId w:val="135"/>
        </w:numPr>
        <w:spacing w:before="100" w:beforeAutospacing="1" w:after="100" w:afterAutospacing="1" w:line="276" w:lineRule="auto"/>
        <w:jc w:val="both"/>
        <w:rPr>
          <w:color w:val="333333"/>
        </w:rPr>
      </w:pPr>
      <w:r w:rsidRPr="00ED29C4">
        <w:rPr>
          <w:color w:val="333333"/>
        </w:rPr>
        <w:t>Цель работы.</w:t>
      </w:r>
    </w:p>
    <w:p w:rsidR="003416F0" w:rsidRPr="00ED29C4" w:rsidRDefault="003416F0" w:rsidP="00E27D23">
      <w:pPr>
        <w:numPr>
          <w:ilvl w:val="0"/>
          <w:numId w:val="135"/>
        </w:numPr>
        <w:spacing w:before="100" w:beforeAutospacing="1" w:after="100" w:afterAutospacing="1" w:line="276" w:lineRule="auto"/>
        <w:jc w:val="both"/>
        <w:rPr>
          <w:color w:val="333333"/>
        </w:rPr>
      </w:pPr>
      <w:r w:rsidRPr="00ED29C4">
        <w:rPr>
          <w:color w:val="333333"/>
        </w:rPr>
        <w:t>Выполненная работа в соответствии с заданием.</w:t>
      </w:r>
    </w:p>
    <w:p w:rsidR="003416F0" w:rsidRPr="00ED29C4" w:rsidRDefault="003416F0" w:rsidP="00E27D23">
      <w:pPr>
        <w:numPr>
          <w:ilvl w:val="0"/>
          <w:numId w:val="135"/>
        </w:numPr>
        <w:spacing w:before="100" w:beforeAutospacing="1" w:after="100" w:afterAutospacing="1" w:line="276" w:lineRule="auto"/>
        <w:jc w:val="both"/>
        <w:rPr>
          <w:color w:val="333333"/>
        </w:rPr>
      </w:pPr>
      <w:r w:rsidRPr="00ED29C4">
        <w:rPr>
          <w:color w:val="333333"/>
        </w:rPr>
        <w:t>Выводы.</w:t>
      </w:r>
    </w:p>
    <w:p w:rsidR="003416F0" w:rsidRPr="00ED29C4" w:rsidRDefault="003416F0" w:rsidP="00E27D23">
      <w:pPr>
        <w:numPr>
          <w:ilvl w:val="0"/>
          <w:numId w:val="135"/>
        </w:numPr>
        <w:spacing w:before="100" w:beforeAutospacing="1" w:after="100" w:afterAutospacing="1" w:line="276" w:lineRule="auto"/>
        <w:jc w:val="both"/>
        <w:rPr>
          <w:color w:val="333333"/>
        </w:rPr>
      </w:pPr>
      <w:r w:rsidRPr="00ED29C4">
        <w:rPr>
          <w:color w:val="333333"/>
        </w:rPr>
        <w:t>Ответы на контрольные вопросы.</w:t>
      </w:r>
    </w:p>
    <w:p w:rsidR="003416F0" w:rsidRPr="00ED29C4" w:rsidRDefault="003416F0" w:rsidP="003416F0">
      <w:pPr>
        <w:spacing w:before="100" w:beforeAutospacing="1" w:after="100" w:afterAutospacing="1"/>
        <w:ind w:left="720"/>
        <w:jc w:val="both"/>
        <w:rPr>
          <w:color w:val="333333"/>
        </w:rPr>
      </w:pPr>
      <w:r w:rsidRPr="00ED29C4">
        <w:rPr>
          <w:color w:val="333333"/>
        </w:rPr>
        <w:t>Контрольные вопросы.</w:t>
      </w:r>
    </w:p>
    <w:p w:rsidR="003416F0" w:rsidRPr="00ED29C4" w:rsidRDefault="003416F0" w:rsidP="00E27D23">
      <w:pPr>
        <w:numPr>
          <w:ilvl w:val="0"/>
          <w:numId w:val="132"/>
        </w:numPr>
        <w:jc w:val="both"/>
        <w:rPr>
          <w:color w:val="333333"/>
        </w:rPr>
      </w:pPr>
      <w:r w:rsidRPr="00ED29C4">
        <w:t xml:space="preserve">Как классифицируются углеродистые стали по структуре в равновесном состоянии? </w:t>
      </w:r>
    </w:p>
    <w:p w:rsidR="003416F0" w:rsidRPr="00ED29C4" w:rsidRDefault="003416F0" w:rsidP="003416F0">
      <w:pPr>
        <w:ind w:left="360"/>
        <w:jc w:val="both"/>
        <w:rPr>
          <w:color w:val="333333"/>
        </w:rPr>
      </w:pPr>
      <w:r w:rsidRPr="00ED29C4">
        <w:t>2. Какие требования предъявляются к сталям обыкновенного качества?</w:t>
      </w:r>
    </w:p>
    <w:p w:rsidR="003416F0" w:rsidRPr="00ED29C4" w:rsidRDefault="003416F0" w:rsidP="003416F0">
      <w:pPr>
        <w:jc w:val="both"/>
        <w:rPr>
          <w:color w:val="333333"/>
        </w:rPr>
      </w:pPr>
      <w:r w:rsidRPr="00ED29C4">
        <w:t xml:space="preserve">      3. Какие требования предъявляются к качественным сталям? </w:t>
      </w:r>
    </w:p>
    <w:p w:rsidR="003416F0" w:rsidRPr="00ED29C4" w:rsidRDefault="003416F0" w:rsidP="003416F0">
      <w:pPr>
        <w:jc w:val="both"/>
        <w:rPr>
          <w:color w:val="000000"/>
        </w:rPr>
      </w:pPr>
      <w:r w:rsidRPr="00ED29C4">
        <w:t xml:space="preserve">      4. Какие требования предъявляются к высококачественным сталям? </w:t>
      </w:r>
    </w:p>
    <w:p w:rsidR="003416F0" w:rsidRPr="00ED29C4" w:rsidRDefault="003416F0" w:rsidP="003416F0">
      <w:pPr>
        <w:jc w:val="both"/>
        <w:rPr>
          <w:color w:val="000000"/>
        </w:rPr>
      </w:pPr>
    </w:p>
    <w:p w:rsidR="003416F0" w:rsidRPr="00ED29C4" w:rsidRDefault="003416F0">
      <w:pPr>
        <w:rPr>
          <w:iCs/>
        </w:rPr>
      </w:pPr>
      <w:r w:rsidRPr="00ED29C4">
        <w:rPr>
          <w:iCs/>
        </w:rPr>
        <w:br w:type="page"/>
      </w:r>
    </w:p>
    <w:p w:rsidR="003416F0" w:rsidRPr="00ED29C4" w:rsidRDefault="003416F0" w:rsidP="003416F0">
      <w:pPr>
        <w:rPr>
          <w:iCs/>
        </w:rPr>
      </w:pPr>
    </w:p>
    <w:p w:rsidR="003416F0" w:rsidRPr="00ED29C4" w:rsidRDefault="003416F0" w:rsidP="003416F0">
      <w:pPr>
        <w:pStyle w:val="caption1"/>
        <w:rPr>
          <w:rFonts w:ascii="Times New Roman" w:hAnsi="Times New Roman" w:cs="Times New Roman"/>
          <w:sz w:val="24"/>
          <w:szCs w:val="24"/>
        </w:rPr>
      </w:pPr>
      <w:r w:rsidRPr="00ED29C4">
        <w:rPr>
          <w:rFonts w:ascii="Times New Roman" w:hAnsi="Times New Roman" w:cs="Times New Roman"/>
          <w:sz w:val="24"/>
          <w:szCs w:val="24"/>
        </w:rPr>
        <w:t>Практическая работа № 4</w:t>
      </w:r>
    </w:p>
    <w:p w:rsidR="003416F0" w:rsidRPr="00ED29C4" w:rsidRDefault="003416F0" w:rsidP="003416F0">
      <w:pPr>
        <w:pStyle w:val="caption1"/>
        <w:rPr>
          <w:rFonts w:ascii="Times New Roman" w:hAnsi="Times New Roman" w:cs="Times New Roman"/>
          <w:sz w:val="24"/>
          <w:szCs w:val="24"/>
        </w:rPr>
      </w:pPr>
      <w:r w:rsidRPr="00ED29C4">
        <w:rPr>
          <w:rFonts w:ascii="Times New Roman" w:hAnsi="Times New Roman" w:cs="Times New Roman"/>
          <w:sz w:val="24"/>
          <w:szCs w:val="24"/>
        </w:rPr>
        <w:t>Расшифровка марок легированных сталей</w:t>
      </w:r>
    </w:p>
    <w:p w:rsidR="003416F0" w:rsidRPr="00ED29C4" w:rsidRDefault="003416F0" w:rsidP="003416F0">
      <w:pPr>
        <w:pStyle w:val="caption1"/>
        <w:jc w:val="left"/>
        <w:rPr>
          <w:rFonts w:ascii="Times New Roman" w:hAnsi="Times New Roman" w:cs="Times New Roman"/>
          <w:b w:val="0"/>
          <w:sz w:val="24"/>
          <w:szCs w:val="24"/>
        </w:rPr>
      </w:pPr>
    </w:p>
    <w:p w:rsidR="003416F0" w:rsidRPr="00ED29C4" w:rsidRDefault="003416F0" w:rsidP="003416F0">
      <w:pPr>
        <w:pStyle w:val="caption1"/>
        <w:jc w:val="left"/>
        <w:rPr>
          <w:rFonts w:ascii="Times New Roman" w:hAnsi="Times New Roman" w:cs="Times New Roman"/>
          <w:sz w:val="24"/>
          <w:szCs w:val="24"/>
        </w:rPr>
      </w:pPr>
      <w:r w:rsidRPr="00ED29C4">
        <w:rPr>
          <w:rFonts w:ascii="Times New Roman" w:hAnsi="Times New Roman" w:cs="Times New Roman"/>
          <w:sz w:val="24"/>
          <w:szCs w:val="24"/>
        </w:rPr>
        <w:t>Цель работы: научиться определять виды легированных сталей и расшифровывать марки легированных сталей.</w:t>
      </w:r>
    </w:p>
    <w:p w:rsidR="003416F0" w:rsidRPr="00ED29C4" w:rsidRDefault="003416F0" w:rsidP="003416F0">
      <w:r w:rsidRPr="00ED29C4">
        <w:t> Задание. Расшифровать марку стали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5528"/>
      </w:tblGrid>
      <w:tr w:rsidR="003416F0" w:rsidRPr="00ED29C4" w:rsidTr="004B14C9">
        <w:tc>
          <w:tcPr>
            <w:tcW w:w="1384" w:type="dxa"/>
          </w:tcPr>
          <w:p w:rsidR="003416F0" w:rsidRPr="00ED29C4" w:rsidRDefault="003416F0" w:rsidP="004B14C9">
            <w:pPr>
              <w:snapToGrid w:val="0"/>
              <w:jc w:val="both"/>
            </w:pPr>
            <w:r w:rsidRPr="00ED29C4">
              <w:t>Вариант</w:t>
            </w:r>
          </w:p>
        </w:tc>
        <w:tc>
          <w:tcPr>
            <w:tcW w:w="5528" w:type="dxa"/>
          </w:tcPr>
          <w:p w:rsidR="003416F0" w:rsidRPr="00ED29C4" w:rsidRDefault="003416F0" w:rsidP="004B14C9">
            <w:pPr>
              <w:snapToGrid w:val="0"/>
              <w:jc w:val="both"/>
            </w:pPr>
            <w:r w:rsidRPr="00ED29C4">
              <w:t>Марка стали</w:t>
            </w:r>
          </w:p>
        </w:tc>
      </w:tr>
      <w:tr w:rsidR="003416F0" w:rsidRPr="00ED29C4" w:rsidTr="004B14C9">
        <w:tc>
          <w:tcPr>
            <w:tcW w:w="1384" w:type="dxa"/>
          </w:tcPr>
          <w:p w:rsidR="003416F0" w:rsidRPr="00ED29C4" w:rsidRDefault="003416F0" w:rsidP="004B14C9">
            <w:pPr>
              <w:snapToGrid w:val="0"/>
              <w:jc w:val="both"/>
            </w:pPr>
            <w:r w:rsidRPr="00ED29C4">
              <w:t>1, 11</w:t>
            </w:r>
          </w:p>
        </w:tc>
        <w:tc>
          <w:tcPr>
            <w:tcW w:w="5528" w:type="dxa"/>
          </w:tcPr>
          <w:p w:rsidR="003416F0" w:rsidRPr="00ED29C4" w:rsidRDefault="003416F0" w:rsidP="004B14C9">
            <w:pPr>
              <w:snapToGrid w:val="0"/>
              <w:jc w:val="both"/>
            </w:pPr>
            <w:r w:rsidRPr="00ED29C4">
              <w:t>Сталь 14Г2, сталь 20Х, сталь 38ХМА</w:t>
            </w:r>
          </w:p>
        </w:tc>
      </w:tr>
      <w:tr w:rsidR="003416F0" w:rsidRPr="00ED29C4" w:rsidTr="004B14C9">
        <w:tc>
          <w:tcPr>
            <w:tcW w:w="1384" w:type="dxa"/>
          </w:tcPr>
          <w:p w:rsidR="003416F0" w:rsidRPr="00ED29C4" w:rsidRDefault="003416F0" w:rsidP="004B14C9">
            <w:pPr>
              <w:snapToGrid w:val="0"/>
              <w:jc w:val="both"/>
            </w:pPr>
            <w:r w:rsidRPr="00ED29C4">
              <w:t>2, 12</w:t>
            </w:r>
          </w:p>
        </w:tc>
        <w:tc>
          <w:tcPr>
            <w:tcW w:w="5528" w:type="dxa"/>
          </w:tcPr>
          <w:p w:rsidR="003416F0" w:rsidRPr="00ED29C4" w:rsidRDefault="003416F0" w:rsidP="004B14C9">
            <w:pPr>
              <w:snapToGrid w:val="0"/>
              <w:jc w:val="both"/>
            </w:pPr>
            <w:r w:rsidRPr="00ED29C4">
              <w:t>Сталь 16ГС, сталь 40ХФА, сталь 30ХМ</w:t>
            </w:r>
          </w:p>
        </w:tc>
      </w:tr>
      <w:tr w:rsidR="003416F0" w:rsidRPr="00ED29C4" w:rsidTr="004B14C9">
        <w:tc>
          <w:tcPr>
            <w:tcW w:w="1384" w:type="dxa"/>
          </w:tcPr>
          <w:p w:rsidR="003416F0" w:rsidRPr="00ED29C4" w:rsidRDefault="003416F0" w:rsidP="004B14C9">
            <w:pPr>
              <w:snapToGrid w:val="0"/>
              <w:jc w:val="both"/>
            </w:pPr>
            <w:r w:rsidRPr="00ED29C4">
              <w:t>3, 13</w:t>
            </w:r>
          </w:p>
        </w:tc>
        <w:tc>
          <w:tcPr>
            <w:tcW w:w="5528" w:type="dxa"/>
          </w:tcPr>
          <w:p w:rsidR="003416F0" w:rsidRPr="00ED29C4" w:rsidRDefault="003416F0" w:rsidP="004B14C9">
            <w:pPr>
              <w:snapToGrid w:val="0"/>
              <w:jc w:val="both"/>
            </w:pPr>
            <w:r w:rsidRPr="00ED29C4">
              <w:t>Сталь 09Г2С, сталь 20ХГСА, сталь 25ХГТ</w:t>
            </w:r>
          </w:p>
        </w:tc>
      </w:tr>
      <w:tr w:rsidR="003416F0" w:rsidRPr="00ED29C4" w:rsidTr="004B14C9">
        <w:tc>
          <w:tcPr>
            <w:tcW w:w="1384" w:type="dxa"/>
          </w:tcPr>
          <w:p w:rsidR="003416F0" w:rsidRPr="00ED29C4" w:rsidRDefault="003416F0" w:rsidP="004B14C9">
            <w:pPr>
              <w:snapToGrid w:val="0"/>
              <w:jc w:val="both"/>
            </w:pPr>
            <w:r w:rsidRPr="00ED29C4">
              <w:t>4,14</w:t>
            </w:r>
          </w:p>
        </w:tc>
        <w:tc>
          <w:tcPr>
            <w:tcW w:w="5528" w:type="dxa"/>
          </w:tcPr>
          <w:p w:rsidR="003416F0" w:rsidRPr="00ED29C4" w:rsidRDefault="003416F0" w:rsidP="004B14C9">
            <w:pPr>
              <w:snapToGrid w:val="0"/>
              <w:jc w:val="both"/>
            </w:pPr>
            <w:r w:rsidRPr="00ED29C4">
              <w:t>Сталь 10Г2С1, сталь 45Х, сталь 30ХН3А</w:t>
            </w:r>
          </w:p>
        </w:tc>
      </w:tr>
      <w:tr w:rsidR="003416F0" w:rsidRPr="00ED29C4" w:rsidTr="004B14C9">
        <w:tc>
          <w:tcPr>
            <w:tcW w:w="1384" w:type="dxa"/>
          </w:tcPr>
          <w:p w:rsidR="003416F0" w:rsidRPr="00ED29C4" w:rsidRDefault="003416F0" w:rsidP="004B14C9">
            <w:pPr>
              <w:snapToGrid w:val="0"/>
              <w:jc w:val="both"/>
            </w:pPr>
            <w:r w:rsidRPr="00ED29C4">
              <w:t>5,15</w:t>
            </w:r>
          </w:p>
        </w:tc>
        <w:tc>
          <w:tcPr>
            <w:tcW w:w="5528" w:type="dxa"/>
          </w:tcPr>
          <w:p w:rsidR="003416F0" w:rsidRPr="00ED29C4" w:rsidRDefault="003416F0" w:rsidP="004B14C9">
            <w:pPr>
              <w:snapToGrid w:val="0"/>
              <w:jc w:val="both"/>
            </w:pPr>
            <w:r w:rsidRPr="00ED29C4">
              <w:t>Сталь 16Г2АФ, сталь 20ХГР, сталь 38Х2Н2МА</w:t>
            </w:r>
          </w:p>
        </w:tc>
      </w:tr>
      <w:tr w:rsidR="003416F0" w:rsidRPr="00ED29C4" w:rsidTr="004B14C9">
        <w:tc>
          <w:tcPr>
            <w:tcW w:w="1384" w:type="dxa"/>
          </w:tcPr>
          <w:p w:rsidR="003416F0" w:rsidRPr="00ED29C4" w:rsidRDefault="003416F0" w:rsidP="004B14C9">
            <w:pPr>
              <w:snapToGrid w:val="0"/>
              <w:jc w:val="both"/>
            </w:pPr>
            <w:r w:rsidRPr="00ED29C4">
              <w:t>6,16</w:t>
            </w:r>
          </w:p>
        </w:tc>
        <w:tc>
          <w:tcPr>
            <w:tcW w:w="5528" w:type="dxa"/>
          </w:tcPr>
          <w:p w:rsidR="003416F0" w:rsidRPr="00ED29C4" w:rsidRDefault="003416F0" w:rsidP="004B14C9">
            <w:pPr>
              <w:snapToGrid w:val="0"/>
              <w:jc w:val="both"/>
            </w:pPr>
            <w:r w:rsidRPr="00ED29C4">
              <w:t>Сталь 15Г2АФДпс, сталь 20ХГСА, сталь 12ХН3А</w:t>
            </w:r>
          </w:p>
        </w:tc>
      </w:tr>
      <w:tr w:rsidR="003416F0" w:rsidRPr="00ED29C4" w:rsidTr="004B14C9">
        <w:tc>
          <w:tcPr>
            <w:tcW w:w="1384" w:type="dxa"/>
          </w:tcPr>
          <w:p w:rsidR="003416F0" w:rsidRPr="00ED29C4" w:rsidRDefault="003416F0" w:rsidP="004B14C9">
            <w:pPr>
              <w:snapToGrid w:val="0"/>
              <w:jc w:val="both"/>
            </w:pPr>
            <w:r w:rsidRPr="00ED29C4">
              <w:t>7,17</w:t>
            </w:r>
          </w:p>
        </w:tc>
        <w:tc>
          <w:tcPr>
            <w:tcW w:w="5528" w:type="dxa"/>
          </w:tcPr>
          <w:p w:rsidR="003416F0" w:rsidRPr="00ED29C4" w:rsidRDefault="003416F0" w:rsidP="004B14C9">
            <w:pPr>
              <w:snapToGrid w:val="0"/>
              <w:jc w:val="both"/>
            </w:pPr>
            <w:r w:rsidRPr="00ED29C4">
              <w:t>Сталь 20ХГ2Ц, сталь 25ХГТ, сталь 38ХН3МА</w:t>
            </w:r>
          </w:p>
        </w:tc>
      </w:tr>
      <w:tr w:rsidR="003416F0" w:rsidRPr="00ED29C4" w:rsidTr="004B14C9">
        <w:tc>
          <w:tcPr>
            <w:tcW w:w="1384" w:type="dxa"/>
          </w:tcPr>
          <w:p w:rsidR="003416F0" w:rsidRPr="00ED29C4" w:rsidRDefault="003416F0" w:rsidP="004B14C9">
            <w:pPr>
              <w:snapToGrid w:val="0"/>
              <w:jc w:val="both"/>
            </w:pPr>
            <w:r w:rsidRPr="00ED29C4">
              <w:t>8, 18</w:t>
            </w:r>
          </w:p>
        </w:tc>
        <w:tc>
          <w:tcPr>
            <w:tcW w:w="5528" w:type="dxa"/>
          </w:tcPr>
          <w:p w:rsidR="003416F0" w:rsidRPr="00ED29C4" w:rsidRDefault="003416F0" w:rsidP="004B14C9">
            <w:pPr>
              <w:snapToGrid w:val="0"/>
              <w:jc w:val="both"/>
            </w:pPr>
            <w:r w:rsidRPr="00ED29C4">
              <w:t>Сталь 15ХСНД, сталь 20ХН4ФА, сталь 38Х2Н2М</w:t>
            </w:r>
          </w:p>
        </w:tc>
      </w:tr>
      <w:tr w:rsidR="003416F0" w:rsidRPr="00ED29C4" w:rsidTr="004B14C9">
        <w:tc>
          <w:tcPr>
            <w:tcW w:w="1384" w:type="dxa"/>
          </w:tcPr>
          <w:p w:rsidR="003416F0" w:rsidRPr="00ED29C4" w:rsidRDefault="003416F0" w:rsidP="004B14C9">
            <w:pPr>
              <w:snapToGrid w:val="0"/>
              <w:jc w:val="both"/>
            </w:pPr>
            <w:r w:rsidRPr="00ED29C4">
              <w:t>9,19</w:t>
            </w:r>
          </w:p>
        </w:tc>
        <w:tc>
          <w:tcPr>
            <w:tcW w:w="5528" w:type="dxa"/>
          </w:tcPr>
          <w:p w:rsidR="003416F0" w:rsidRPr="00ED29C4" w:rsidRDefault="003416F0" w:rsidP="004B14C9">
            <w:pPr>
              <w:snapToGrid w:val="0"/>
              <w:jc w:val="both"/>
            </w:pPr>
            <w:r w:rsidRPr="00ED29C4">
              <w:t>Сталь 14Г2АФ, сталь 20ХН3А, сталь 38ХНМ</w:t>
            </w:r>
          </w:p>
        </w:tc>
      </w:tr>
      <w:tr w:rsidR="003416F0" w:rsidRPr="00ED29C4" w:rsidTr="004B14C9">
        <w:tc>
          <w:tcPr>
            <w:tcW w:w="1384" w:type="dxa"/>
          </w:tcPr>
          <w:p w:rsidR="003416F0" w:rsidRPr="00ED29C4" w:rsidRDefault="003416F0" w:rsidP="004B14C9">
            <w:pPr>
              <w:snapToGrid w:val="0"/>
              <w:jc w:val="both"/>
            </w:pPr>
            <w:r w:rsidRPr="00ED29C4">
              <w:t>10,20</w:t>
            </w:r>
          </w:p>
        </w:tc>
        <w:tc>
          <w:tcPr>
            <w:tcW w:w="5528" w:type="dxa"/>
          </w:tcPr>
          <w:p w:rsidR="003416F0" w:rsidRPr="00ED29C4" w:rsidRDefault="003416F0" w:rsidP="004B14C9">
            <w:pPr>
              <w:snapToGrid w:val="0"/>
              <w:jc w:val="both"/>
            </w:pPr>
            <w:r w:rsidRPr="00ED29C4">
              <w:t>Сталь 25Г2С, сталь 34ХН1М, сталь 38Х2НМФ</w:t>
            </w:r>
          </w:p>
        </w:tc>
      </w:tr>
    </w:tbl>
    <w:p w:rsidR="003416F0" w:rsidRPr="00ED29C4" w:rsidRDefault="003416F0" w:rsidP="003416F0">
      <w:pPr>
        <w:rPr>
          <w:b/>
        </w:rPr>
      </w:pPr>
    </w:p>
    <w:p w:rsidR="003416F0" w:rsidRPr="00ED29C4" w:rsidRDefault="003416F0" w:rsidP="003416F0">
      <w:pPr>
        <w:rPr>
          <w:b/>
        </w:rPr>
      </w:pPr>
      <w:r w:rsidRPr="00ED29C4">
        <w:rPr>
          <w:b/>
        </w:rPr>
        <w:t>КОНТРОЛЬНЫЕ ВОПРОСЫ.</w:t>
      </w:r>
    </w:p>
    <w:p w:rsidR="003416F0" w:rsidRPr="00ED29C4" w:rsidRDefault="003416F0" w:rsidP="00E27D23">
      <w:pPr>
        <w:pStyle w:val="aa"/>
        <w:numPr>
          <w:ilvl w:val="1"/>
          <w:numId w:val="139"/>
        </w:numPr>
        <w:spacing w:before="0" w:beforeAutospacing="0" w:after="0" w:afterAutospacing="0"/>
      </w:pPr>
      <w:r w:rsidRPr="00ED29C4">
        <w:t>С какой целью осуществляется легирование сталей?</w:t>
      </w:r>
    </w:p>
    <w:p w:rsidR="003416F0" w:rsidRPr="00ED29C4" w:rsidRDefault="003416F0" w:rsidP="00E27D23">
      <w:pPr>
        <w:pStyle w:val="aa"/>
        <w:numPr>
          <w:ilvl w:val="1"/>
          <w:numId w:val="139"/>
        </w:numPr>
        <w:spacing w:before="0" w:beforeAutospacing="0" w:after="0" w:afterAutospacing="0"/>
      </w:pPr>
      <w:r w:rsidRPr="00ED29C4">
        <w:t>Какой элемент является основным легирующим элементом?</w:t>
      </w:r>
    </w:p>
    <w:p w:rsidR="003416F0" w:rsidRPr="00ED29C4" w:rsidRDefault="003416F0" w:rsidP="00E27D23">
      <w:pPr>
        <w:pStyle w:val="aa"/>
        <w:numPr>
          <w:ilvl w:val="1"/>
          <w:numId w:val="139"/>
        </w:numPr>
        <w:spacing w:before="0" w:beforeAutospacing="0" w:after="0" w:afterAutospacing="0"/>
      </w:pPr>
      <w:r w:rsidRPr="00ED29C4">
        <w:t>Какой легирующий элемент нужно ввести в сталь, чтобы увеличить прокаливаемость?</w:t>
      </w:r>
    </w:p>
    <w:p w:rsidR="003416F0" w:rsidRPr="00ED29C4" w:rsidRDefault="003416F0" w:rsidP="00E27D23">
      <w:pPr>
        <w:pStyle w:val="main"/>
        <w:numPr>
          <w:ilvl w:val="1"/>
          <w:numId w:val="139"/>
        </w:numPr>
        <w:rPr>
          <w:sz w:val="24"/>
          <w:szCs w:val="24"/>
        </w:rPr>
      </w:pPr>
      <w:r w:rsidRPr="00ED29C4">
        <w:rPr>
          <w:sz w:val="24"/>
          <w:szCs w:val="24"/>
        </w:rPr>
        <w:t>Какой легирующий элемент нужно ввести в сталь для повышения прочности и вязкости?</w:t>
      </w:r>
    </w:p>
    <w:p w:rsidR="003416F0" w:rsidRPr="00ED29C4" w:rsidRDefault="003416F0" w:rsidP="00E27D23">
      <w:pPr>
        <w:pStyle w:val="aa"/>
        <w:numPr>
          <w:ilvl w:val="1"/>
          <w:numId w:val="139"/>
        </w:numPr>
        <w:spacing w:before="0" w:beforeAutospacing="0" w:after="0" w:afterAutospacing="0"/>
      </w:pPr>
      <w:r w:rsidRPr="00ED29C4">
        <w:t>Какой легирующий элемент нужно ввести в сталь для улучшения обрабатываемости стали?</w:t>
      </w:r>
    </w:p>
    <w:p w:rsidR="003416F0" w:rsidRPr="00ED29C4" w:rsidRDefault="003416F0" w:rsidP="003416F0">
      <w:pPr>
        <w:jc w:val="center"/>
        <w:rPr>
          <w:b/>
          <w:color w:val="333333"/>
        </w:rPr>
      </w:pPr>
    </w:p>
    <w:p w:rsidR="008171CF" w:rsidRPr="00ED29C4" w:rsidRDefault="008171CF">
      <w:pPr>
        <w:rPr>
          <w:iCs/>
        </w:rPr>
      </w:pPr>
      <w:r w:rsidRPr="00ED29C4">
        <w:rPr>
          <w:iCs/>
        </w:rPr>
        <w:br w:type="page"/>
      </w:r>
    </w:p>
    <w:p w:rsidR="003416F0" w:rsidRPr="00ED29C4" w:rsidRDefault="003416F0" w:rsidP="003416F0">
      <w:pPr>
        <w:rPr>
          <w:iCs/>
        </w:rPr>
      </w:pPr>
    </w:p>
    <w:p w:rsidR="003416F0" w:rsidRPr="00ED29C4" w:rsidRDefault="003416F0" w:rsidP="003416F0">
      <w:pPr>
        <w:jc w:val="center"/>
        <w:rPr>
          <w:b/>
          <w:color w:val="333333"/>
        </w:rPr>
      </w:pPr>
      <w:r w:rsidRPr="00ED29C4">
        <w:rPr>
          <w:b/>
          <w:color w:val="333333"/>
        </w:rPr>
        <w:t>Практическая работа № 5</w:t>
      </w:r>
    </w:p>
    <w:p w:rsidR="003416F0" w:rsidRPr="00ED29C4" w:rsidRDefault="003416F0" w:rsidP="003416F0">
      <w:pPr>
        <w:jc w:val="center"/>
        <w:rPr>
          <w:b/>
          <w:color w:val="333333"/>
        </w:rPr>
      </w:pPr>
      <w:r w:rsidRPr="00ED29C4">
        <w:rPr>
          <w:b/>
          <w:color w:val="333333"/>
        </w:rPr>
        <w:t>Определить виды чугунов.</w:t>
      </w:r>
    </w:p>
    <w:p w:rsidR="003416F0" w:rsidRPr="00ED29C4" w:rsidRDefault="003416F0" w:rsidP="003416F0">
      <w:pPr>
        <w:jc w:val="both"/>
        <w:rPr>
          <w:color w:val="333333"/>
        </w:rPr>
      </w:pPr>
      <w:r w:rsidRPr="00ED29C4">
        <w:rPr>
          <w:color w:val="333333"/>
        </w:rPr>
        <w:t>Цель работы: научиться определять виды чугунов и расшифровывать марки чугунов.</w:t>
      </w:r>
    </w:p>
    <w:p w:rsidR="003416F0" w:rsidRPr="00ED29C4" w:rsidRDefault="003416F0" w:rsidP="003416F0">
      <w:pPr>
        <w:jc w:val="both"/>
        <w:rPr>
          <w:color w:val="333333"/>
        </w:rPr>
      </w:pPr>
      <w:r w:rsidRPr="00ED29C4">
        <w:rPr>
          <w:color w:val="333333"/>
        </w:rPr>
        <w:t>Задание: расшифровать марки чугунов.</w:t>
      </w:r>
    </w:p>
    <w:p w:rsidR="003416F0" w:rsidRPr="00ED29C4" w:rsidRDefault="003416F0" w:rsidP="003416F0">
      <w:pPr>
        <w:spacing w:before="100" w:beforeAutospacing="1" w:after="100" w:afterAutospacing="1"/>
        <w:jc w:val="both"/>
        <w:rPr>
          <w:color w:val="333333"/>
        </w:rPr>
      </w:pPr>
      <w:r w:rsidRPr="00ED29C4">
        <w:rPr>
          <w:color w:val="333333"/>
        </w:rPr>
        <w:t>Порядок выполнения работы.</w:t>
      </w:r>
    </w:p>
    <w:p w:rsidR="003416F0" w:rsidRPr="00ED29C4" w:rsidRDefault="003416F0" w:rsidP="00E27D23">
      <w:pPr>
        <w:numPr>
          <w:ilvl w:val="0"/>
          <w:numId w:val="133"/>
        </w:numPr>
        <w:spacing w:before="100" w:beforeAutospacing="1" w:after="100" w:afterAutospacing="1" w:line="276" w:lineRule="auto"/>
        <w:jc w:val="both"/>
        <w:rPr>
          <w:color w:val="333333"/>
        </w:rPr>
      </w:pPr>
      <w:r w:rsidRPr="00ED29C4">
        <w:rPr>
          <w:color w:val="333333"/>
        </w:rPr>
        <w:t>Расшифровать марки чугуна.</w:t>
      </w:r>
    </w:p>
    <w:p w:rsidR="003416F0" w:rsidRPr="00ED29C4" w:rsidRDefault="003416F0" w:rsidP="00E27D23">
      <w:pPr>
        <w:numPr>
          <w:ilvl w:val="0"/>
          <w:numId w:val="133"/>
        </w:numPr>
        <w:spacing w:before="100" w:beforeAutospacing="1" w:after="100" w:afterAutospacing="1" w:line="276" w:lineRule="auto"/>
        <w:jc w:val="both"/>
        <w:rPr>
          <w:color w:val="333333"/>
        </w:rPr>
      </w:pPr>
      <w:r w:rsidRPr="00ED29C4">
        <w:rPr>
          <w:color w:val="333333"/>
        </w:rPr>
        <w:t>Указать химический чугуна.</w:t>
      </w:r>
    </w:p>
    <w:p w:rsidR="003416F0" w:rsidRPr="00ED29C4" w:rsidRDefault="003416F0" w:rsidP="00E27D23">
      <w:pPr>
        <w:numPr>
          <w:ilvl w:val="0"/>
          <w:numId w:val="133"/>
        </w:numPr>
        <w:spacing w:before="100" w:beforeAutospacing="1" w:after="100" w:afterAutospacing="1" w:line="276" w:lineRule="auto"/>
        <w:jc w:val="both"/>
        <w:rPr>
          <w:color w:val="333333"/>
        </w:rPr>
      </w:pPr>
      <w:r w:rsidRPr="00ED29C4">
        <w:rPr>
          <w:color w:val="333333"/>
        </w:rPr>
        <w:t>Указать температуру критических точек материалов по диаграмме железо-углерод.</w:t>
      </w:r>
    </w:p>
    <w:p w:rsidR="003416F0" w:rsidRPr="00ED29C4" w:rsidRDefault="003416F0" w:rsidP="00E27D23">
      <w:pPr>
        <w:numPr>
          <w:ilvl w:val="0"/>
          <w:numId w:val="133"/>
        </w:numPr>
        <w:spacing w:before="100" w:beforeAutospacing="1" w:after="100" w:afterAutospacing="1" w:line="276" w:lineRule="auto"/>
        <w:jc w:val="both"/>
        <w:rPr>
          <w:color w:val="333333"/>
        </w:rPr>
      </w:pPr>
      <w:r w:rsidRPr="00ED29C4">
        <w:rPr>
          <w:color w:val="333333"/>
        </w:rPr>
        <w:t>Указать механические свойства.</w:t>
      </w:r>
    </w:p>
    <w:p w:rsidR="003416F0" w:rsidRPr="00ED29C4" w:rsidRDefault="003416F0" w:rsidP="00E27D23">
      <w:pPr>
        <w:numPr>
          <w:ilvl w:val="0"/>
          <w:numId w:val="133"/>
        </w:numPr>
        <w:spacing w:before="100" w:beforeAutospacing="1" w:after="100" w:afterAutospacing="1" w:line="276" w:lineRule="auto"/>
        <w:jc w:val="both"/>
        <w:rPr>
          <w:color w:val="333333"/>
        </w:rPr>
      </w:pPr>
      <w:r w:rsidRPr="00ED29C4">
        <w:rPr>
          <w:color w:val="333333"/>
        </w:rPr>
        <w:t>Указать технологические свойства.</w:t>
      </w:r>
    </w:p>
    <w:p w:rsidR="003416F0" w:rsidRPr="00ED29C4" w:rsidRDefault="003416F0" w:rsidP="00E27D23">
      <w:pPr>
        <w:numPr>
          <w:ilvl w:val="0"/>
          <w:numId w:val="133"/>
        </w:numPr>
        <w:spacing w:before="100" w:beforeAutospacing="1" w:after="100" w:afterAutospacing="1" w:line="276" w:lineRule="auto"/>
        <w:jc w:val="both"/>
        <w:rPr>
          <w:color w:val="333333"/>
        </w:rPr>
      </w:pPr>
      <w:r w:rsidRPr="00ED29C4">
        <w:rPr>
          <w:color w:val="333333"/>
        </w:rPr>
        <w:t>Указать физические свойства.</w:t>
      </w:r>
    </w:p>
    <w:p w:rsidR="003416F0" w:rsidRPr="00ED29C4" w:rsidRDefault="003416F0" w:rsidP="00E27D23">
      <w:pPr>
        <w:numPr>
          <w:ilvl w:val="0"/>
          <w:numId w:val="133"/>
        </w:numPr>
        <w:spacing w:before="100" w:beforeAutospacing="1" w:after="100" w:afterAutospacing="1" w:line="276" w:lineRule="auto"/>
        <w:jc w:val="both"/>
        <w:rPr>
          <w:color w:val="333333"/>
        </w:rPr>
      </w:pPr>
      <w:r w:rsidRPr="00ED29C4">
        <w:rPr>
          <w:color w:val="333333"/>
        </w:rPr>
        <w:t>Указать вид термической обработки.</w:t>
      </w:r>
    </w:p>
    <w:p w:rsidR="003416F0" w:rsidRPr="00ED29C4" w:rsidRDefault="003416F0" w:rsidP="00E27D23">
      <w:pPr>
        <w:numPr>
          <w:ilvl w:val="0"/>
          <w:numId w:val="133"/>
        </w:numPr>
        <w:spacing w:before="100" w:beforeAutospacing="1" w:after="100" w:afterAutospacing="1" w:line="276" w:lineRule="auto"/>
        <w:jc w:val="both"/>
        <w:rPr>
          <w:color w:val="333333"/>
        </w:rPr>
      </w:pPr>
      <w:r w:rsidRPr="00ED29C4">
        <w:rPr>
          <w:color w:val="333333"/>
        </w:rPr>
        <w:t xml:space="preserve">Указать область применения. </w:t>
      </w:r>
    </w:p>
    <w:p w:rsidR="003416F0" w:rsidRPr="00ED29C4" w:rsidRDefault="003416F0" w:rsidP="003416F0">
      <w:pPr>
        <w:spacing w:before="100" w:beforeAutospacing="1" w:after="100" w:afterAutospacing="1"/>
        <w:jc w:val="both"/>
        <w:rPr>
          <w:color w:val="333333"/>
        </w:rPr>
      </w:pPr>
      <w:r w:rsidRPr="00ED29C4">
        <w:rPr>
          <w:color w:val="333333"/>
        </w:rPr>
        <w:t>Содержание отчета:</w:t>
      </w:r>
    </w:p>
    <w:p w:rsidR="003416F0" w:rsidRPr="00ED29C4" w:rsidRDefault="003416F0" w:rsidP="00E27D23">
      <w:pPr>
        <w:numPr>
          <w:ilvl w:val="0"/>
          <w:numId w:val="136"/>
        </w:numPr>
        <w:spacing w:before="100" w:beforeAutospacing="1" w:after="100" w:afterAutospacing="1" w:line="276" w:lineRule="auto"/>
        <w:jc w:val="both"/>
        <w:rPr>
          <w:color w:val="333333"/>
        </w:rPr>
      </w:pPr>
      <w:r w:rsidRPr="00ED29C4">
        <w:rPr>
          <w:color w:val="333333"/>
        </w:rPr>
        <w:t>Цель работы.</w:t>
      </w:r>
    </w:p>
    <w:p w:rsidR="003416F0" w:rsidRPr="00ED29C4" w:rsidRDefault="003416F0" w:rsidP="00E27D23">
      <w:pPr>
        <w:numPr>
          <w:ilvl w:val="0"/>
          <w:numId w:val="136"/>
        </w:numPr>
        <w:spacing w:before="100" w:beforeAutospacing="1" w:after="100" w:afterAutospacing="1" w:line="276" w:lineRule="auto"/>
        <w:jc w:val="both"/>
        <w:rPr>
          <w:color w:val="333333"/>
        </w:rPr>
      </w:pPr>
      <w:r w:rsidRPr="00ED29C4">
        <w:rPr>
          <w:color w:val="333333"/>
        </w:rPr>
        <w:t>Выполненная работа.</w:t>
      </w:r>
    </w:p>
    <w:p w:rsidR="003416F0" w:rsidRPr="00ED29C4" w:rsidRDefault="003416F0" w:rsidP="00E27D23">
      <w:pPr>
        <w:numPr>
          <w:ilvl w:val="0"/>
          <w:numId w:val="136"/>
        </w:numPr>
        <w:spacing w:before="100" w:beforeAutospacing="1" w:after="100" w:afterAutospacing="1" w:line="276" w:lineRule="auto"/>
        <w:jc w:val="both"/>
        <w:rPr>
          <w:color w:val="333333"/>
        </w:rPr>
      </w:pPr>
      <w:r w:rsidRPr="00ED29C4">
        <w:rPr>
          <w:color w:val="333333"/>
        </w:rPr>
        <w:t>Выводы.</w:t>
      </w:r>
    </w:p>
    <w:p w:rsidR="003416F0" w:rsidRPr="00ED29C4" w:rsidRDefault="003416F0" w:rsidP="00E27D23">
      <w:pPr>
        <w:numPr>
          <w:ilvl w:val="0"/>
          <w:numId w:val="136"/>
        </w:numPr>
        <w:spacing w:before="100" w:beforeAutospacing="1" w:after="100" w:afterAutospacing="1" w:line="276" w:lineRule="auto"/>
        <w:jc w:val="both"/>
        <w:rPr>
          <w:color w:val="333333"/>
        </w:rPr>
      </w:pPr>
      <w:r w:rsidRPr="00ED29C4">
        <w:rPr>
          <w:color w:val="333333"/>
        </w:rPr>
        <w:t>Ответы на контрольные вопросы.</w:t>
      </w:r>
    </w:p>
    <w:p w:rsidR="003416F0" w:rsidRPr="00ED29C4" w:rsidRDefault="003416F0" w:rsidP="003416F0">
      <w:pPr>
        <w:spacing w:before="100" w:beforeAutospacing="1" w:after="100" w:afterAutospacing="1"/>
        <w:ind w:left="720"/>
        <w:jc w:val="both"/>
        <w:rPr>
          <w:color w:val="333333"/>
        </w:rPr>
      </w:pPr>
      <w:r w:rsidRPr="00ED29C4">
        <w:rPr>
          <w:color w:val="333333"/>
        </w:rPr>
        <w:t>Контрольные вопросы.</w:t>
      </w:r>
    </w:p>
    <w:p w:rsidR="003416F0" w:rsidRPr="00ED29C4" w:rsidRDefault="003416F0" w:rsidP="003416F0">
      <w:pPr>
        <w:jc w:val="both"/>
      </w:pPr>
      <w:r w:rsidRPr="00ED29C4">
        <w:t xml:space="preserve">        1.В чем отличие белого чугуна от серого чугуна? </w:t>
      </w:r>
    </w:p>
    <w:p w:rsidR="003416F0" w:rsidRPr="00ED29C4" w:rsidRDefault="003416F0" w:rsidP="003416F0">
      <w:pPr>
        <w:jc w:val="both"/>
      </w:pPr>
      <w:r w:rsidRPr="00ED29C4">
        <w:t xml:space="preserve">        2.Сравните по структуре и механическим свойствам серый, ковкий и высокопрочный чугуны. Как влияет форма графита на свойства чугуна?</w:t>
      </w:r>
    </w:p>
    <w:p w:rsidR="003416F0" w:rsidRPr="00ED29C4" w:rsidRDefault="003416F0" w:rsidP="003416F0">
      <w:pPr>
        <w:jc w:val="both"/>
      </w:pPr>
      <w:r w:rsidRPr="00ED29C4">
        <w:t xml:space="preserve">        3.Классификация и маркировка серых чугунов. </w:t>
      </w:r>
    </w:p>
    <w:p w:rsidR="003416F0" w:rsidRPr="00ED29C4" w:rsidRDefault="003416F0" w:rsidP="003416F0">
      <w:pPr>
        <w:jc w:val="both"/>
      </w:pPr>
      <w:r w:rsidRPr="00ED29C4">
        <w:t xml:space="preserve">        4.Как маркируется ковкий чугун? </w:t>
      </w:r>
    </w:p>
    <w:p w:rsidR="003416F0" w:rsidRPr="00ED29C4" w:rsidRDefault="003416F0" w:rsidP="003416F0">
      <w:pPr>
        <w:ind w:left="567"/>
        <w:jc w:val="both"/>
      </w:pPr>
      <w:r w:rsidRPr="00ED29C4">
        <w:t xml:space="preserve">5.Как получают ковкий чугун? Строение, свойства и назначение ковкого чугуна.            6.Как получают высокопрочный чугун? Строение, свойства и назначение высокопрочного чугуна. </w:t>
      </w:r>
    </w:p>
    <w:p w:rsidR="008171CF" w:rsidRPr="00ED29C4" w:rsidRDefault="008171CF">
      <w:pPr>
        <w:rPr>
          <w:iCs/>
        </w:rPr>
      </w:pPr>
      <w:r w:rsidRPr="00ED29C4">
        <w:rPr>
          <w:iCs/>
        </w:rPr>
        <w:br w:type="page"/>
      </w:r>
    </w:p>
    <w:p w:rsidR="003416F0" w:rsidRPr="00ED29C4" w:rsidRDefault="003416F0" w:rsidP="003416F0">
      <w:pPr>
        <w:rPr>
          <w:iCs/>
        </w:rPr>
      </w:pPr>
    </w:p>
    <w:p w:rsidR="003416F0" w:rsidRPr="00ED29C4" w:rsidRDefault="003416F0" w:rsidP="003416F0"/>
    <w:p w:rsidR="003416F0" w:rsidRPr="00ED29C4" w:rsidRDefault="003416F0" w:rsidP="003416F0"/>
    <w:p w:rsidR="003416F0" w:rsidRPr="00ED29C4" w:rsidRDefault="008171CF" w:rsidP="003416F0">
      <w:pPr>
        <w:jc w:val="center"/>
        <w:rPr>
          <w:b/>
        </w:rPr>
      </w:pPr>
      <w:r w:rsidRPr="00ED29C4">
        <w:rPr>
          <w:b/>
        </w:rPr>
        <w:t xml:space="preserve">Практическая </w:t>
      </w:r>
      <w:r w:rsidR="003416F0" w:rsidRPr="00ED29C4">
        <w:rPr>
          <w:b/>
        </w:rPr>
        <w:t>работа № 6</w:t>
      </w:r>
    </w:p>
    <w:p w:rsidR="003416F0" w:rsidRPr="00ED29C4" w:rsidRDefault="003416F0" w:rsidP="003416F0">
      <w:pPr>
        <w:rPr>
          <w:b/>
        </w:rPr>
      </w:pPr>
      <w:r w:rsidRPr="00ED29C4">
        <w:rPr>
          <w:b/>
        </w:rPr>
        <w:t xml:space="preserve"> Выбор материала для конструкций по их назначению и условиям эксплуатации.</w:t>
      </w:r>
    </w:p>
    <w:p w:rsidR="003416F0" w:rsidRPr="00ED29C4" w:rsidRDefault="003416F0" w:rsidP="003416F0">
      <w:r w:rsidRPr="00ED29C4">
        <w:t>Цель работы: научиться выбирать материал для конструкций по их назначению и условиям эксплуатации в соответствии с заданием.</w:t>
      </w:r>
    </w:p>
    <w:p w:rsidR="003416F0" w:rsidRPr="00ED29C4" w:rsidRDefault="003416F0" w:rsidP="003416F0">
      <w:r w:rsidRPr="00ED29C4">
        <w:t>Задание: выбрать материал для конкретной детали по назначению и условиям эксплуатации.</w:t>
      </w:r>
    </w:p>
    <w:p w:rsidR="003416F0" w:rsidRPr="00ED29C4" w:rsidRDefault="003416F0" w:rsidP="003416F0">
      <w:r w:rsidRPr="00ED29C4">
        <w:t>Варианты заданий</w:t>
      </w:r>
    </w:p>
    <w:p w:rsidR="003416F0" w:rsidRPr="00ED29C4" w:rsidRDefault="003416F0" w:rsidP="003416F0">
      <w:r w:rsidRPr="00ED29C4">
        <w:t>1-молоток слесарный</w:t>
      </w:r>
    </w:p>
    <w:p w:rsidR="003416F0" w:rsidRPr="00ED29C4" w:rsidRDefault="003416F0" w:rsidP="003416F0">
      <w:r w:rsidRPr="00ED29C4">
        <w:t>2-сверло общего назначения</w:t>
      </w:r>
    </w:p>
    <w:p w:rsidR="003416F0" w:rsidRPr="00ED29C4" w:rsidRDefault="003416F0" w:rsidP="003416F0">
      <w:r w:rsidRPr="00ED29C4">
        <w:t>3-метчик для углеродистой стали</w:t>
      </w:r>
    </w:p>
    <w:p w:rsidR="003416F0" w:rsidRPr="00ED29C4" w:rsidRDefault="003416F0" w:rsidP="003416F0">
      <w:r w:rsidRPr="00ED29C4">
        <w:t>4-штамп горячей обработки</w:t>
      </w:r>
    </w:p>
    <w:p w:rsidR="003416F0" w:rsidRPr="00ED29C4" w:rsidRDefault="003416F0" w:rsidP="003416F0">
      <w:r w:rsidRPr="00ED29C4">
        <w:t>5-линейка</w:t>
      </w:r>
    </w:p>
    <w:p w:rsidR="003416F0" w:rsidRPr="00ED29C4" w:rsidRDefault="003416F0" w:rsidP="003416F0">
      <w:r w:rsidRPr="00ED29C4">
        <w:t>Порядок выполнения работы:</w:t>
      </w:r>
    </w:p>
    <w:p w:rsidR="003416F0" w:rsidRPr="00ED29C4" w:rsidRDefault="003416F0" w:rsidP="00E27D23">
      <w:pPr>
        <w:pStyle w:val="a9"/>
        <w:numPr>
          <w:ilvl w:val="0"/>
          <w:numId w:val="138"/>
        </w:numPr>
        <w:rPr>
          <w:rFonts w:ascii="Times New Roman" w:hAnsi="Times New Roman"/>
          <w:sz w:val="24"/>
          <w:szCs w:val="24"/>
        </w:rPr>
      </w:pPr>
      <w:r w:rsidRPr="00ED29C4">
        <w:rPr>
          <w:rFonts w:ascii="Times New Roman" w:hAnsi="Times New Roman"/>
          <w:sz w:val="24"/>
          <w:szCs w:val="24"/>
        </w:rPr>
        <w:t>Проанализировать исходные данные задачи.</w:t>
      </w:r>
    </w:p>
    <w:p w:rsidR="003416F0" w:rsidRPr="00ED29C4" w:rsidRDefault="003416F0" w:rsidP="00E27D23">
      <w:pPr>
        <w:pStyle w:val="a9"/>
        <w:numPr>
          <w:ilvl w:val="0"/>
          <w:numId w:val="138"/>
        </w:numPr>
        <w:rPr>
          <w:rFonts w:ascii="Times New Roman" w:hAnsi="Times New Roman"/>
          <w:sz w:val="24"/>
          <w:szCs w:val="24"/>
        </w:rPr>
      </w:pPr>
      <w:r w:rsidRPr="00ED29C4">
        <w:rPr>
          <w:rFonts w:ascii="Times New Roman" w:hAnsi="Times New Roman"/>
          <w:sz w:val="24"/>
          <w:szCs w:val="24"/>
        </w:rPr>
        <w:t>Выбрать материал для детали.</w:t>
      </w:r>
    </w:p>
    <w:p w:rsidR="003416F0" w:rsidRPr="00ED29C4" w:rsidRDefault="003416F0" w:rsidP="00E27D23">
      <w:pPr>
        <w:pStyle w:val="a9"/>
        <w:numPr>
          <w:ilvl w:val="0"/>
          <w:numId w:val="138"/>
        </w:numPr>
        <w:rPr>
          <w:rFonts w:ascii="Times New Roman" w:hAnsi="Times New Roman"/>
          <w:sz w:val="24"/>
          <w:szCs w:val="24"/>
        </w:rPr>
      </w:pPr>
      <w:r w:rsidRPr="00ED29C4">
        <w:rPr>
          <w:rFonts w:ascii="Times New Roman" w:hAnsi="Times New Roman"/>
          <w:sz w:val="24"/>
          <w:szCs w:val="24"/>
        </w:rPr>
        <w:t>Определить механические свойства и химический состав выбранного материала.</w:t>
      </w:r>
    </w:p>
    <w:p w:rsidR="003416F0" w:rsidRPr="00ED29C4" w:rsidRDefault="003416F0" w:rsidP="00E27D23">
      <w:pPr>
        <w:pStyle w:val="a9"/>
        <w:numPr>
          <w:ilvl w:val="0"/>
          <w:numId w:val="138"/>
        </w:numPr>
        <w:rPr>
          <w:rFonts w:ascii="Times New Roman" w:hAnsi="Times New Roman"/>
          <w:sz w:val="24"/>
          <w:szCs w:val="24"/>
        </w:rPr>
      </w:pPr>
      <w:r w:rsidRPr="00ED29C4">
        <w:rPr>
          <w:rFonts w:ascii="Times New Roman" w:hAnsi="Times New Roman"/>
          <w:sz w:val="24"/>
          <w:szCs w:val="24"/>
        </w:rPr>
        <w:t>Обосновать выбор.</w:t>
      </w:r>
    </w:p>
    <w:p w:rsidR="003416F0" w:rsidRPr="00ED29C4" w:rsidRDefault="003416F0" w:rsidP="00E27D23">
      <w:pPr>
        <w:pStyle w:val="a9"/>
        <w:numPr>
          <w:ilvl w:val="0"/>
          <w:numId w:val="138"/>
        </w:numPr>
        <w:rPr>
          <w:rFonts w:ascii="Times New Roman" w:hAnsi="Times New Roman"/>
          <w:sz w:val="24"/>
          <w:szCs w:val="24"/>
        </w:rPr>
      </w:pPr>
      <w:r w:rsidRPr="00ED29C4">
        <w:rPr>
          <w:rFonts w:ascii="Times New Roman" w:hAnsi="Times New Roman"/>
          <w:sz w:val="24"/>
          <w:szCs w:val="24"/>
        </w:rPr>
        <w:t>При необходимости назначить режим термической обработки.</w:t>
      </w:r>
    </w:p>
    <w:p w:rsidR="003416F0" w:rsidRPr="00ED29C4" w:rsidRDefault="003416F0" w:rsidP="003416F0">
      <w:pPr>
        <w:spacing w:before="100" w:beforeAutospacing="1" w:after="100" w:afterAutospacing="1"/>
        <w:jc w:val="both"/>
        <w:rPr>
          <w:color w:val="333333"/>
        </w:rPr>
      </w:pPr>
      <w:r w:rsidRPr="00ED29C4">
        <w:rPr>
          <w:color w:val="333333"/>
        </w:rPr>
        <w:t>Содержание отчета:</w:t>
      </w:r>
    </w:p>
    <w:p w:rsidR="003416F0" w:rsidRPr="00ED29C4" w:rsidRDefault="003416F0" w:rsidP="00E27D23">
      <w:pPr>
        <w:numPr>
          <w:ilvl w:val="0"/>
          <w:numId w:val="137"/>
        </w:numPr>
        <w:spacing w:before="100" w:beforeAutospacing="1" w:after="100" w:afterAutospacing="1" w:line="276" w:lineRule="auto"/>
        <w:jc w:val="both"/>
        <w:rPr>
          <w:color w:val="333333"/>
        </w:rPr>
      </w:pPr>
      <w:r w:rsidRPr="00ED29C4">
        <w:rPr>
          <w:color w:val="333333"/>
        </w:rPr>
        <w:t>Цель работы.</w:t>
      </w:r>
    </w:p>
    <w:p w:rsidR="003416F0" w:rsidRPr="00ED29C4" w:rsidRDefault="003416F0" w:rsidP="00E27D23">
      <w:pPr>
        <w:numPr>
          <w:ilvl w:val="0"/>
          <w:numId w:val="137"/>
        </w:numPr>
        <w:spacing w:before="100" w:beforeAutospacing="1" w:after="100" w:afterAutospacing="1" w:line="276" w:lineRule="auto"/>
        <w:jc w:val="both"/>
        <w:rPr>
          <w:color w:val="333333"/>
        </w:rPr>
      </w:pPr>
      <w:r w:rsidRPr="00ED29C4">
        <w:rPr>
          <w:color w:val="333333"/>
        </w:rPr>
        <w:t>Выполненная работа.</w:t>
      </w:r>
    </w:p>
    <w:p w:rsidR="003416F0" w:rsidRPr="00ED29C4" w:rsidRDefault="003416F0" w:rsidP="00E27D23">
      <w:pPr>
        <w:numPr>
          <w:ilvl w:val="0"/>
          <w:numId w:val="137"/>
        </w:numPr>
        <w:spacing w:before="100" w:beforeAutospacing="1" w:after="100" w:afterAutospacing="1" w:line="276" w:lineRule="auto"/>
        <w:jc w:val="both"/>
        <w:rPr>
          <w:color w:val="333333"/>
        </w:rPr>
      </w:pPr>
      <w:r w:rsidRPr="00ED29C4">
        <w:rPr>
          <w:color w:val="333333"/>
        </w:rPr>
        <w:t>Выводы.</w:t>
      </w:r>
    </w:p>
    <w:p w:rsidR="003416F0" w:rsidRPr="00ED29C4" w:rsidRDefault="003416F0" w:rsidP="00E27D23">
      <w:pPr>
        <w:numPr>
          <w:ilvl w:val="0"/>
          <w:numId w:val="137"/>
        </w:numPr>
        <w:spacing w:before="100" w:beforeAutospacing="1" w:after="100" w:afterAutospacing="1" w:line="276" w:lineRule="auto"/>
        <w:jc w:val="both"/>
        <w:rPr>
          <w:color w:val="333333"/>
        </w:rPr>
      </w:pPr>
      <w:r w:rsidRPr="00ED29C4">
        <w:rPr>
          <w:color w:val="333333"/>
        </w:rPr>
        <w:t>Ответы на контрольные вопросы.</w:t>
      </w:r>
    </w:p>
    <w:p w:rsidR="003416F0" w:rsidRPr="00ED29C4" w:rsidRDefault="003416F0" w:rsidP="003416F0">
      <w:pPr>
        <w:spacing w:before="100" w:beforeAutospacing="1" w:after="100" w:afterAutospacing="1"/>
        <w:ind w:left="720"/>
        <w:jc w:val="both"/>
      </w:pPr>
      <w:r w:rsidRPr="00ED29C4">
        <w:t>Контрольные вопросы</w:t>
      </w:r>
    </w:p>
    <w:p w:rsidR="003416F0" w:rsidRPr="00ED29C4" w:rsidRDefault="003416F0" w:rsidP="003416F0">
      <w:pPr>
        <w:ind w:left="720"/>
        <w:jc w:val="both"/>
      </w:pPr>
      <w:r w:rsidRPr="00ED29C4">
        <w:t xml:space="preserve">1.Как классифицируются легированные стали по назначению? </w:t>
      </w:r>
    </w:p>
    <w:p w:rsidR="003416F0" w:rsidRPr="00ED29C4" w:rsidRDefault="003416F0" w:rsidP="003416F0">
      <w:pPr>
        <w:ind w:left="720"/>
        <w:jc w:val="both"/>
      </w:pPr>
      <w:r w:rsidRPr="00ED29C4">
        <w:t xml:space="preserve">2. Как классифицируются конструкционные стали по технологии термической обработки? </w:t>
      </w:r>
    </w:p>
    <w:p w:rsidR="003416F0" w:rsidRPr="00ED29C4" w:rsidRDefault="003416F0" w:rsidP="003416F0">
      <w:pPr>
        <w:ind w:left="720"/>
        <w:jc w:val="both"/>
      </w:pPr>
      <w:r w:rsidRPr="00ED29C4">
        <w:t xml:space="preserve">3. Чем определяется выбор марки цементируемой стали для изделий различного назначения? </w:t>
      </w:r>
    </w:p>
    <w:p w:rsidR="003416F0" w:rsidRPr="00ED29C4" w:rsidRDefault="003416F0" w:rsidP="003416F0">
      <w:pPr>
        <w:ind w:left="720"/>
        <w:jc w:val="both"/>
      </w:pPr>
      <w:r w:rsidRPr="00ED29C4">
        <w:t xml:space="preserve">4. Какие требования предъявляются к улучшаемым сталям? </w:t>
      </w:r>
    </w:p>
    <w:p w:rsidR="003416F0" w:rsidRPr="00ED29C4" w:rsidRDefault="003416F0" w:rsidP="003416F0">
      <w:pPr>
        <w:ind w:left="720"/>
        <w:jc w:val="both"/>
      </w:pPr>
      <w:r w:rsidRPr="00ED29C4">
        <w:t xml:space="preserve">5. Чем определяется выбор марки улучшаемой стали для изделий различного назначения? </w:t>
      </w:r>
    </w:p>
    <w:p w:rsidR="003416F0" w:rsidRPr="00ED29C4" w:rsidRDefault="003416F0" w:rsidP="003416F0">
      <w:pPr>
        <w:ind w:left="720"/>
        <w:jc w:val="both"/>
      </w:pPr>
    </w:p>
    <w:p w:rsidR="008171CF" w:rsidRPr="00ED29C4" w:rsidRDefault="008171CF">
      <w:pPr>
        <w:rPr>
          <w:iCs/>
        </w:rPr>
      </w:pPr>
      <w:r w:rsidRPr="00ED29C4">
        <w:rPr>
          <w:iCs/>
        </w:rPr>
        <w:br w:type="page"/>
      </w:r>
    </w:p>
    <w:p w:rsidR="003416F0" w:rsidRPr="00ED29C4" w:rsidRDefault="003416F0" w:rsidP="003416F0">
      <w:pPr>
        <w:rPr>
          <w:iCs/>
        </w:rPr>
      </w:pPr>
    </w:p>
    <w:p w:rsidR="003416F0" w:rsidRPr="00ED29C4" w:rsidRDefault="003416F0" w:rsidP="003416F0">
      <w:pPr>
        <w:jc w:val="both"/>
      </w:pPr>
    </w:p>
    <w:p w:rsidR="003416F0" w:rsidRPr="00ED29C4" w:rsidRDefault="003416F0" w:rsidP="003416F0">
      <w:pPr>
        <w:jc w:val="center"/>
      </w:pPr>
      <w:r w:rsidRPr="00ED29C4">
        <w:t>Практическая работа № 7</w:t>
      </w:r>
    </w:p>
    <w:p w:rsidR="003416F0" w:rsidRPr="00ED29C4" w:rsidRDefault="003416F0" w:rsidP="003416F0">
      <w:r w:rsidRPr="00ED29C4">
        <w:t>Тема. Расшифровка различных марок сплавов цветных металлов.</w:t>
      </w:r>
    </w:p>
    <w:p w:rsidR="003416F0" w:rsidRPr="00ED29C4" w:rsidRDefault="008171CF" w:rsidP="003416F0">
      <w:r w:rsidRPr="00ED29C4">
        <w:t xml:space="preserve">Цель: уметь </w:t>
      </w:r>
      <w:r w:rsidR="003416F0" w:rsidRPr="00ED29C4">
        <w:t>расшифровывать марки сплавов цветных металлов.</w:t>
      </w:r>
    </w:p>
    <w:p w:rsidR="003416F0" w:rsidRPr="00ED29C4" w:rsidRDefault="003416F0" w:rsidP="003416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300" w:lineRule="atLeast"/>
        <w:ind w:left="375" w:right="375"/>
        <w:rPr>
          <w:color w:val="444444"/>
        </w:rPr>
      </w:pPr>
      <w:r w:rsidRPr="00ED29C4">
        <w:t xml:space="preserve">Задание: </w:t>
      </w:r>
      <w:r w:rsidRPr="00ED29C4">
        <w:rPr>
          <w:color w:val="444444"/>
        </w:rPr>
        <w:t>Заданы марки сталей, чугунов, цветных металлов и сплавов</w:t>
      </w:r>
    </w:p>
    <w:p w:rsidR="003416F0" w:rsidRPr="00ED29C4" w:rsidRDefault="003416F0" w:rsidP="003416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300" w:lineRule="atLeast"/>
        <w:ind w:left="375" w:right="375"/>
        <w:rPr>
          <w:color w:val="444444"/>
        </w:rPr>
      </w:pPr>
      <w:r w:rsidRPr="00ED29C4">
        <w:rPr>
          <w:color w:val="444444"/>
        </w:rPr>
        <w:t>Порядок выполнения.</w:t>
      </w:r>
    </w:p>
    <w:p w:rsidR="003416F0" w:rsidRPr="00ED29C4" w:rsidRDefault="003416F0" w:rsidP="00E27D23">
      <w:pPr>
        <w:pStyle w:val="a9"/>
        <w:numPr>
          <w:ilvl w:val="0"/>
          <w:numId w:val="14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300" w:lineRule="atLeast"/>
        <w:ind w:right="375"/>
        <w:rPr>
          <w:rFonts w:ascii="Times New Roman" w:eastAsia="Times New Roman" w:hAnsi="Times New Roman"/>
          <w:color w:val="444444"/>
          <w:sz w:val="24"/>
          <w:szCs w:val="24"/>
        </w:rPr>
      </w:pPr>
      <w:r w:rsidRPr="00ED29C4">
        <w:rPr>
          <w:rFonts w:ascii="Times New Roman" w:eastAsia="Times New Roman" w:hAnsi="Times New Roman"/>
          <w:color w:val="444444"/>
          <w:sz w:val="24"/>
          <w:szCs w:val="24"/>
        </w:rPr>
        <w:t>Из списка марок материалов выберите марки сплавов цветных металлов</w:t>
      </w:r>
    </w:p>
    <w:p w:rsidR="003416F0" w:rsidRPr="00ED29C4" w:rsidRDefault="003416F0" w:rsidP="00E27D23">
      <w:pPr>
        <w:pStyle w:val="a9"/>
        <w:numPr>
          <w:ilvl w:val="0"/>
          <w:numId w:val="14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300" w:lineRule="atLeast"/>
        <w:ind w:right="375"/>
        <w:rPr>
          <w:rFonts w:ascii="Times New Roman" w:eastAsia="Times New Roman" w:hAnsi="Times New Roman"/>
          <w:color w:val="444444"/>
          <w:sz w:val="24"/>
          <w:szCs w:val="24"/>
        </w:rPr>
      </w:pPr>
      <w:r w:rsidRPr="00ED29C4">
        <w:rPr>
          <w:rFonts w:ascii="Times New Roman" w:eastAsia="Times New Roman" w:hAnsi="Times New Roman"/>
          <w:color w:val="444444"/>
          <w:sz w:val="24"/>
          <w:szCs w:val="24"/>
        </w:rPr>
        <w:t>Назовите, к какой группе относится материал (основа, название сплава)</w:t>
      </w:r>
    </w:p>
    <w:p w:rsidR="003416F0" w:rsidRPr="00ED29C4" w:rsidRDefault="003416F0" w:rsidP="00E27D23">
      <w:pPr>
        <w:pStyle w:val="a9"/>
        <w:numPr>
          <w:ilvl w:val="0"/>
          <w:numId w:val="14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300" w:lineRule="atLeast"/>
        <w:ind w:right="375"/>
        <w:rPr>
          <w:rFonts w:ascii="Times New Roman" w:eastAsia="Times New Roman" w:hAnsi="Times New Roman"/>
          <w:color w:val="444444"/>
          <w:sz w:val="24"/>
          <w:szCs w:val="24"/>
        </w:rPr>
      </w:pPr>
      <w:r w:rsidRPr="00ED29C4">
        <w:rPr>
          <w:rFonts w:ascii="Times New Roman" w:eastAsia="Times New Roman" w:hAnsi="Times New Roman"/>
          <w:color w:val="444444"/>
          <w:sz w:val="24"/>
          <w:szCs w:val="24"/>
        </w:rPr>
        <w:t xml:space="preserve">Дайте расшифровку всех букв и цифр в марке материала. </w:t>
      </w:r>
    </w:p>
    <w:p w:rsidR="003416F0" w:rsidRPr="00ED29C4" w:rsidRDefault="003416F0" w:rsidP="00E27D23">
      <w:pPr>
        <w:pStyle w:val="a9"/>
        <w:numPr>
          <w:ilvl w:val="0"/>
          <w:numId w:val="14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300" w:lineRule="atLeast"/>
        <w:ind w:right="375"/>
        <w:rPr>
          <w:rFonts w:ascii="Times New Roman" w:eastAsia="Times New Roman" w:hAnsi="Times New Roman"/>
          <w:color w:val="444444"/>
          <w:sz w:val="24"/>
          <w:szCs w:val="24"/>
        </w:rPr>
      </w:pPr>
      <w:r w:rsidRPr="00ED29C4">
        <w:rPr>
          <w:rFonts w:ascii="Times New Roman" w:eastAsia="Times New Roman" w:hAnsi="Times New Roman"/>
          <w:color w:val="444444"/>
          <w:sz w:val="24"/>
          <w:szCs w:val="24"/>
        </w:rPr>
        <w:t xml:space="preserve">Укажите физические и химические свойства, термообработку. </w:t>
      </w:r>
    </w:p>
    <w:p w:rsidR="003416F0" w:rsidRPr="00ED29C4" w:rsidRDefault="003416F0" w:rsidP="00E27D23">
      <w:pPr>
        <w:pStyle w:val="a9"/>
        <w:numPr>
          <w:ilvl w:val="0"/>
          <w:numId w:val="14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300" w:lineRule="atLeast"/>
        <w:ind w:right="375"/>
        <w:rPr>
          <w:rFonts w:ascii="Times New Roman" w:eastAsia="Times New Roman" w:hAnsi="Times New Roman"/>
          <w:color w:val="444444"/>
          <w:sz w:val="24"/>
          <w:szCs w:val="24"/>
        </w:rPr>
      </w:pPr>
      <w:r w:rsidRPr="00ED29C4">
        <w:rPr>
          <w:rFonts w:ascii="Times New Roman" w:eastAsia="Times New Roman" w:hAnsi="Times New Roman"/>
          <w:color w:val="444444"/>
          <w:sz w:val="24"/>
          <w:szCs w:val="24"/>
        </w:rPr>
        <w:t>Укажите область применения материала.</w:t>
      </w:r>
    </w:p>
    <w:p w:rsidR="003416F0" w:rsidRPr="00ED29C4" w:rsidRDefault="003416F0" w:rsidP="003416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300" w:lineRule="atLeast"/>
        <w:ind w:left="375" w:right="375"/>
        <w:rPr>
          <w:color w:val="444444"/>
        </w:rPr>
      </w:pPr>
      <w:r w:rsidRPr="00ED29C4">
        <w:rPr>
          <w:color w:val="444444"/>
        </w:rPr>
        <w:t>Список марок:</w:t>
      </w:r>
    </w:p>
    <w:p w:rsidR="003416F0" w:rsidRPr="00ED29C4" w:rsidRDefault="003416F0" w:rsidP="003416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300" w:lineRule="atLeast"/>
        <w:ind w:left="375" w:right="375"/>
        <w:rPr>
          <w:color w:val="444444"/>
        </w:rPr>
      </w:pPr>
      <w:r w:rsidRPr="00ED29C4">
        <w:rPr>
          <w:color w:val="444444"/>
        </w:rPr>
        <w:t>ВСт3пс, 40, АСМ, 16Г2АФ, 18Х2Н4ВА, 40ХМФА, 65Г, ШХ15, 08Х18Т1, ВЧ45</w:t>
      </w:r>
    </w:p>
    <w:p w:rsidR="003416F0" w:rsidRPr="00ED29C4" w:rsidRDefault="003416F0" w:rsidP="003416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50" w:after="150" w:line="300" w:lineRule="atLeast"/>
        <w:ind w:left="375" w:right="375"/>
        <w:rPr>
          <w:color w:val="444444"/>
        </w:rPr>
      </w:pPr>
      <w:r w:rsidRPr="00ED29C4">
        <w:rPr>
          <w:color w:val="444444"/>
        </w:rPr>
        <w:t>У11, М1р, МА1, МЛ5, АД1, АК6, ВТ14</w:t>
      </w:r>
    </w:p>
    <w:p w:rsidR="003416F0" w:rsidRPr="00ED29C4" w:rsidRDefault="003416F0" w:rsidP="003416F0">
      <w:pPr>
        <w:spacing w:before="100" w:beforeAutospacing="1" w:after="100" w:afterAutospacing="1"/>
        <w:jc w:val="both"/>
        <w:rPr>
          <w:color w:val="333333"/>
        </w:rPr>
      </w:pPr>
      <w:r w:rsidRPr="00ED29C4">
        <w:rPr>
          <w:color w:val="333333"/>
        </w:rPr>
        <w:t>Содержание отчета:</w:t>
      </w:r>
    </w:p>
    <w:p w:rsidR="003416F0" w:rsidRPr="00ED29C4" w:rsidRDefault="003416F0" w:rsidP="00E27D23">
      <w:pPr>
        <w:numPr>
          <w:ilvl w:val="0"/>
          <w:numId w:val="142"/>
        </w:numPr>
        <w:spacing w:before="100" w:beforeAutospacing="1" w:after="100" w:afterAutospacing="1" w:line="276" w:lineRule="auto"/>
        <w:jc w:val="both"/>
        <w:rPr>
          <w:color w:val="333333"/>
        </w:rPr>
      </w:pPr>
      <w:r w:rsidRPr="00ED29C4">
        <w:rPr>
          <w:color w:val="333333"/>
        </w:rPr>
        <w:t>Цель работы.</w:t>
      </w:r>
    </w:p>
    <w:p w:rsidR="003416F0" w:rsidRPr="00ED29C4" w:rsidRDefault="003416F0" w:rsidP="00E27D23">
      <w:pPr>
        <w:numPr>
          <w:ilvl w:val="0"/>
          <w:numId w:val="142"/>
        </w:numPr>
        <w:spacing w:before="100" w:beforeAutospacing="1" w:after="100" w:afterAutospacing="1" w:line="276" w:lineRule="auto"/>
        <w:jc w:val="both"/>
        <w:rPr>
          <w:color w:val="333333"/>
        </w:rPr>
      </w:pPr>
      <w:r w:rsidRPr="00ED29C4">
        <w:rPr>
          <w:color w:val="333333"/>
        </w:rPr>
        <w:t>Выполненная работа.</w:t>
      </w:r>
    </w:p>
    <w:p w:rsidR="004E05EF" w:rsidRDefault="003416F0" w:rsidP="00E27D23">
      <w:pPr>
        <w:numPr>
          <w:ilvl w:val="0"/>
          <w:numId w:val="142"/>
        </w:numPr>
        <w:spacing w:before="100" w:beforeAutospacing="1" w:after="100" w:afterAutospacing="1" w:line="276" w:lineRule="auto"/>
        <w:jc w:val="both"/>
        <w:rPr>
          <w:color w:val="333333"/>
        </w:rPr>
      </w:pPr>
      <w:r w:rsidRPr="00ED29C4">
        <w:rPr>
          <w:color w:val="333333"/>
        </w:rPr>
        <w:t>Выводы.</w:t>
      </w:r>
    </w:p>
    <w:p w:rsidR="004E05EF" w:rsidRDefault="004E05EF">
      <w:pPr>
        <w:rPr>
          <w:color w:val="333333"/>
        </w:rPr>
      </w:pPr>
      <w:r>
        <w:rPr>
          <w:color w:val="333333"/>
        </w:rPr>
        <w:br w:type="page"/>
      </w:r>
    </w:p>
    <w:p w:rsidR="003416F0" w:rsidRPr="00ED29C4" w:rsidRDefault="003416F0" w:rsidP="00E27D23">
      <w:pPr>
        <w:numPr>
          <w:ilvl w:val="0"/>
          <w:numId w:val="142"/>
        </w:numPr>
        <w:spacing w:before="100" w:beforeAutospacing="1" w:after="100" w:afterAutospacing="1" w:line="276" w:lineRule="auto"/>
        <w:jc w:val="both"/>
        <w:rPr>
          <w:color w:val="333333"/>
        </w:rPr>
      </w:pPr>
    </w:p>
    <w:p w:rsidR="003416F0" w:rsidRPr="004E05EF" w:rsidRDefault="004E05EF" w:rsidP="004E05EF">
      <w:pPr>
        <w:ind w:left="720"/>
        <w:jc w:val="center"/>
        <w:rPr>
          <w:b/>
        </w:rPr>
      </w:pPr>
      <w:r w:rsidRPr="004E05EF">
        <w:rPr>
          <w:b/>
        </w:rPr>
        <w:t>Рекомендуемая литература</w:t>
      </w:r>
    </w:p>
    <w:p w:rsidR="004E05EF" w:rsidRPr="00F51BD2" w:rsidRDefault="004E05EF" w:rsidP="004E0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rPr>
      </w:pPr>
      <w:r w:rsidRPr="00F51BD2">
        <w:rPr>
          <w:b/>
          <w:bCs/>
          <w:i/>
        </w:rPr>
        <w:t>Основные источники:</w:t>
      </w:r>
    </w:p>
    <w:p w:rsidR="004E05EF" w:rsidRPr="00321B9E" w:rsidRDefault="004E05EF" w:rsidP="004E05EF">
      <w:r w:rsidRPr="00321B9E">
        <w:t>1.Бондаренко Г. Г. Материаловедение [Электронный ресурс] : учеб. для акад. бакалавриата / Г. Г. Бондаренко, Т. А. Кабанова, В. В. Рыбалко ; под ред. Г. Г. Бондаренко, 2019. - 1 on-line, 327 с.</w:t>
      </w:r>
    </w:p>
    <w:p w:rsidR="004E05EF" w:rsidRPr="00321B9E" w:rsidRDefault="004E05EF" w:rsidP="004E05EF">
      <w:r w:rsidRPr="00321B9E">
        <w:t>2. Солнцев Ю. П. Материаловедение [Электронный ресурс] : учебник / Ю. П. Солнцев, С. А. Вологжанина, А. Ф. Иголкин, 2015. - 1 эл. опт. диск (CD-ROM), 496 с.</w:t>
      </w:r>
    </w:p>
    <w:p w:rsidR="004E05EF" w:rsidRPr="00321B9E" w:rsidRDefault="004E05EF" w:rsidP="004E05EF">
      <w:r w:rsidRPr="00321B9E">
        <w:t>3. Соколова Е. Н. Материаловедение [Электронный ресурс] : лаборатор. практикум / Е.Н. Соколова, А.О. Борисова, Л.В. Давыденко, 2015. - 1 эл. опт. диск (CD-ROM), 128 с.</w:t>
      </w:r>
    </w:p>
    <w:p w:rsidR="004E05EF" w:rsidRPr="00321B9E" w:rsidRDefault="004E05EF" w:rsidP="004E05EF">
      <w:r w:rsidRPr="00321B9E">
        <w:t>4. Солнцев Ю. П. Материаловедение [Текст] : учеб. пособие для сред. проф. образования / Ю. П. Солнцев, С. А. Вологжанина, А. Ф. Иголкин, 2014. - 494, [1] с.</w:t>
      </w:r>
    </w:p>
    <w:p w:rsidR="004E05EF" w:rsidRPr="00321B9E" w:rsidRDefault="004E05EF" w:rsidP="004E05EF">
      <w:r w:rsidRPr="00321B9E">
        <w:t>5. Материаловедение машиностроительного производства [Электронный ресурс] : учеб. для СПО : в 2 ч. / А. М. Адаскин [и др.]. Ч. 2, 2019. - 1 on-line, 291 с.</w:t>
      </w:r>
    </w:p>
    <w:p w:rsidR="004E05EF" w:rsidRPr="00321B9E" w:rsidRDefault="004E05EF" w:rsidP="004E05EF">
      <w:pPr>
        <w:rPr>
          <w:iCs/>
        </w:rPr>
      </w:pPr>
      <w:r w:rsidRPr="00321B9E">
        <w:t>6. Материаловедение машиностроительного производства [Электронный ресурс] : учеб. для СПО : в 2 ч. / А. М. Адаскин [и др.]. Ч. 1, 2019. - 1 on-line, 258 с.</w:t>
      </w:r>
    </w:p>
    <w:p w:rsidR="004E05EF" w:rsidRDefault="004E05EF" w:rsidP="004E05EF">
      <w:pPr>
        <w:rPr>
          <w:b/>
        </w:rPr>
      </w:pPr>
      <w:r w:rsidRPr="00F51BD2">
        <w:rPr>
          <w:b/>
          <w:bCs/>
          <w:i/>
        </w:rPr>
        <w:t>Дополнительные источники:</w:t>
      </w:r>
      <w:r w:rsidRPr="00F51BD2">
        <w:rPr>
          <w:b/>
        </w:rPr>
        <w:t xml:space="preserve"> </w:t>
      </w:r>
    </w:p>
    <w:p w:rsidR="004E05EF" w:rsidRPr="00321B9E" w:rsidRDefault="004E05EF" w:rsidP="004E05EF">
      <w:pPr>
        <w:numPr>
          <w:ilvl w:val="0"/>
          <w:numId w:val="144"/>
        </w:numPr>
        <w:spacing w:after="200" w:line="276" w:lineRule="auto"/>
      </w:pPr>
      <w:r w:rsidRPr="00321B9E">
        <w:t>Черепахин А. А. Материаловедение [Текст] : учеб. пособие для сред. проф. образования / А. А. Черепахин, 2013. - 265, [1] с.</w:t>
      </w:r>
    </w:p>
    <w:p w:rsidR="004E05EF" w:rsidRPr="00321B9E" w:rsidRDefault="004E05EF" w:rsidP="004E05EF">
      <w:pPr>
        <w:numPr>
          <w:ilvl w:val="0"/>
          <w:numId w:val="144"/>
        </w:numPr>
        <w:spacing w:after="200" w:line="276" w:lineRule="auto"/>
      </w:pPr>
      <w:r w:rsidRPr="00321B9E">
        <w:t>Солнцев Ю. П. Материаловедение [Текст] : учеб. пособие для сред. проф. образования / Ю. П. Солнцев, С. А. Вологжанина, А. Ф. Иголкин, 2014. - 494, [1] с.</w:t>
      </w:r>
    </w:p>
    <w:p w:rsidR="004E05EF" w:rsidRPr="00321B9E" w:rsidRDefault="004E05EF" w:rsidP="004E05EF">
      <w:pPr>
        <w:numPr>
          <w:ilvl w:val="0"/>
          <w:numId w:val="144"/>
        </w:numPr>
        <w:spacing w:after="200" w:line="276" w:lineRule="auto"/>
      </w:pPr>
      <w:r w:rsidRPr="00321B9E">
        <w:t>Солнцев Ю. П. Материаловедение [Электронный ресурс] : учебник / Ю. П. Солнцев, С. А. Вологжанина, А. Ф. Иголкин, 2015. - 1 эл. опт. диск (CD-ROM), 496 с.</w:t>
      </w:r>
    </w:p>
    <w:p w:rsidR="004E05EF" w:rsidRPr="00321B9E" w:rsidRDefault="004E05EF" w:rsidP="004E05EF">
      <w:pPr>
        <w:numPr>
          <w:ilvl w:val="0"/>
          <w:numId w:val="144"/>
        </w:numPr>
        <w:spacing w:after="200" w:line="276" w:lineRule="auto"/>
      </w:pPr>
      <w:r w:rsidRPr="00321B9E">
        <w:t>Соколова Е. Н. Материаловедение [Электронный ресурс] : лаборатор. практикум / Е.Н. Соколова, А.О. Борисова, Л.В. Давыденко, 2015. - 1 эл. опт. диск (CD-ROM), 128 с.</w:t>
      </w:r>
    </w:p>
    <w:p w:rsidR="004E05EF" w:rsidRPr="00F51BD2" w:rsidRDefault="004E05EF" w:rsidP="004E05EF">
      <w:pPr>
        <w:pStyle w:val="FR1"/>
        <w:spacing w:before="0" w:line="276" w:lineRule="auto"/>
        <w:ind w:firstLine="567"/>
        <w:jc w:val="both"/>
        <w:rPr>
          <w:rFonts w:ascii="Times New Roman" w:hAnsi="Times New Roman" w:cs="Times New Roman"/>
          <w:bCs/>
          <w:sz w:val="24"/>
          <w:szCs w:val="24"/>
        </w:rPr>
      </w:pPr>
    </w:p>
    <w:p w:rsidR="004E05EF" w:rsidRPr="00F51BD2" w:rsidRDefault="004E05EF" w:rsidP="004E05EF">
      <w:pPr>
        <w:pStyle w:val="FR1"/>
        <w:spacing w:before="0" w:line="276" w:lineRule="auto"/>
        <w:ind w:firstLine="567"/>
        <w:jc w:val="both"/>
        <w:rPr>
          <w:rFonts w:ascii="Times New Roman" w:hAnsi="Times New Roman" w:cs="Times New Roman"/>
          <w:sz w:val="24"/>
          <w:szCs w:val="24"/>
        </w:rPr>
      </w:pPr>
      <w:r w:rsidRPr="00F51BD2">
        <w:rPr>
          <w:rFonts w:ascii="Times New Roman" w:hAnsi="Times New Roman" w:cs="Times New Roman"/>
          <w:bCs/>
          <w:sz w:val="24"/>
          <w:szCs w:val="24"/>
        </w:rPr>
        <w:t xml:space="preserve"> </w:t>
      </w:r>
    </w:p>
    <w:p w:rsidR="004E05EF" w:rsidRPr="00F51BD2" w:rsidRDefault="004E05EF" w:rsidP="004E05EF">
      <w:pPr>
        <w:rPr>
          <w:b/>
          <w:i/>
        </w:rPr>
      </w:pPr>
      <w:r w:rsidRPr="00F51BD2">
        <w:rPr>
          <w:b/>
          <w:i/>
        </w:rPr>
        <w:t>Интернет-ресурсы:</w:t>
      </w:r>
    </w:p>
    <w:p w:rsidR="004E05EF" w:rsidRPr="00F51BD2" w:rsidRDefault="004E05EF" w:rsidP="004E05EF">
      <w:pPr>
        <w:numPr>
          <w:ilvl w:val="0"/>
          <w:numId w:val="143"/>
        </w:numPr>
        <w:spacing w:line="276" w:lineRule="auto"/>
        <w:ind w:left="280" w:firstLine="567"/>
      </w:pPr>
      <w:r w:rsidRPr="00F51BD2">
        <w:t xml:space="preserve">http://sermir.narod.ru/lec/lect1.htm </w:t>
      </w:r>
    </w:p>
    <w:p w:rsidR="004E05EF" w:rsidRPr="00F51BD2" w:rsidRDefault="00383832" w:rsidP="004E05EF">
      <w:pPr>
        <w:numPr>
          <w:ilvl w:val="0"/>
          <w:numId w:val="143"/>
        </w:numPr>
        <w:spacing w:line="276" w:lineRule="auto"/>
        <w:ind w:left="280" w:firstLine="567"/>
      </w:pPr>
      <w:hyperlink r:id="rId13" w:history="1">
        <w:r w:rsidR="004E05EF" w:rsidRPr="00F51BD2">
          <w:rPr>
            <w:rStyle w:val="ab"/>
          </w:rPr>
          <w:t>http://ecio.mpei.ac.ru/interlab/Auk/Material.htm</w:t>
        </w:r>
      </w:hyperlink>
      <w:r w:rsidR="004E05EF" w:rsidRPr="00F51BD2">
        <w:t xml:space="preserve"> </w:t>
      </w:r>
    </w:p>
    <w:p w:rsidR="004E05EF" w:rsidRPr="00F51BD2" w:rsidRDefault="00383832" w:rsidP="004E05EF">
      <w:pPr>
        <w:numPr>
          <w:ilvl w:val="0"/>
          <w:numId w:val="143"/>
        </w:numPr>
        <w:spacing w:line="276" w:lineRule="auto"/>
        <w:ind w:left="280" w:firstLine="567"/>
      </w:pPr>
      <w:hyperlink r:id="rId14" w:history="1">
        <w:r w:rsidR="004E05EF" w:rsidRPr="00F51BD2">
          <w:rPr>
            <w:rStyle w:val="ab"/>
          </w:rPr>
          <w:t>http://do.gendocs.ru/docs/index-120369.html</w:t>
        </w:r>
      </w:hyperlink>
      <w:r w:rsidR="004E05EF" w:rsidRPr="00F51BD2">
        <w:t xml:space="preserve"> </w:t>
      </w:r>
    </w:p>
    <w:p w:rsidR="004E05EF" w:rsidRPr="00F51BD2" w:rsidRDefault="004E05EF" w:rsidP="004E05EF">
      <w:pPr>
        <w:pStyle w:val="aa"/>
        <w:shd w:val="clear" w:color="auto" w:fill="FFFFFF"/>
        <w:spacing w:before="0" w:beforeAutospacing="0" w:after="150" w:afterAutospacing="0" w:line="276" w:lineRule="auto"/>
        <w:ind w:left="767"/>
      </w:pPr>
      <w:r w:rsidRPr="00F51BD2">
        <w:t xml:space="preserve">   </w:t>
      </w:r>
    </w:p>
    <w:p w:rsidR="003416F0" w:rsidRPr="00ED29C4" w:rsidRDefault="003416F0" w:rsidP="003416F0">
      <w:pPr>
        <w:ind w:left="720"/>
        <w:jc w:val="both"/>
      </w:pPr>
    </w:p>
    <w:p w:rsidR="003416F0" w:rsidRPr="00ED29C4" w:rsidRDefault="003416F0" w:rsidP="003416F0">
      <w:pPr>
        <w:ind w:left="720"/>
        <w:jc w:val="both"/>
      </w:pPr>
    </w:p>
    <w:p w:rsidR="003416F0" w:rsidRPr="00ED29C4" w:rsidRDefault="003416F0" w:rsidP="003416F0">
      <w:pPr>
        <w:ind w:left="720"/>
        <w:jc w:val="both"/>
      </w:pPr>
    </w:p>
    <w:p w:rsidR="003416F0" w:rsidRPr="00ED29C4" w:rsidRDefault="003416F0" w:rsidP="003416F0">
      <w:pPr>
        <w:ind w:left="720"/>
        <w:jc w:val="both"/>
      </w:pPr>
    </w:p>
    <w:p w:rsidR="003416F0" w:rsidRPr="00ED29C4" w:rsidRDefault="003416F0" w:rsidP="003416F0">
      <w:pPr>
        <w:ind w:left="720"/>
        <w:jc w:val="both"/>
      </w:pPr>
    </w:p>
    <w:p w:rsidR="003416F0" w:rsidRPr="00ED29C4" w:rsidRDefault="003416F0" w:rsidP="003416F0">
      <w:pPr>
        <w:ind w:left="720"/>
        <w:jc w:val="both"/>
      </w:pPr>
    </w:p>
    <w:p w:rsidR="003416F0" w:rsidRPr="00ED29C4" w:rsidRDefault="003416F0" w:rsidP="003416F0">
      <w:pPr>
        <w:ind w:left="720"/>
        <w:jc w:val="both"/>
      </w:pPr>
    </w:p>
    <w:p w:rsidR="003416F0" w:rsidRPr="00ED29C4" w:rsidRDefault="003416F0" w:rsidP="003416F0">
      <w:pPr>
        <w:ind w:left="720"/>
        <w:jc w:val="both"/>
      </w:pPr>
    </w:p>
    <w:p w:rsidR="003416F0" w:rsidRPr="00ED29C4" w:rsidRDefault="003416F0" w:rsidP="003416F0">
      <w:pPr>
        <w:ind w:left="720"/>
        <w:jc w:val="both"/>
      </w:pPr>
    </w:p>
    <w:p w:rsidR="003416F0" w:rsidRPr="00ED29C4" w:rsidRDefault="003416F0" w:rsidP="003416F0">
      <w:pPr>
        <w:ind w:left="720"/>
        <w:jc w:val="both"/>
      </w:pPr>
    </w:p>
    <w:p w:rsidR="003416F0" w:rsidRPr="00ED29C4" w:rsidRDefault="003416F0" w:rsidP="003416F0">
      <w:pPr>
        <w:ind w:left="720"/>
        <w:jc w:val="both"/>
      </w:pPr>
    </w:p>
    <w:p w:rsidR="003416F0" w:rsidRPr="00ED29C4" w:rsidRDefault="003416F0" w:rsidP="003416F0">
      <w:pPr>
        <w:ind w:left="720"/>
        <w:jc w:val="both"/>
      </w:pPr>
    </w:p>
    <w:p w:rsidR="003416F0" w:rsidRPr="00ED29C4" w:rsidRDefault="003416F0" w:rsidP="003416F0">
      <w:pPr>
        <w:ind w:left="720"/>
        <w:jc w:val="both"/>
      </w:pPr>
    </w:p>
    <w:p w:rsidR="003416F0" w:rsidRPr="00ED29C4" w:rsidRDefault="003416F0" w:rsidP="003416F0">
      <w:pPr>
        <w:ind w:left="720"/>
        <w:jc w:val="both"/>
      </w:pPr>
    </w:p>
    <w:p w:rsidR="003416F0" w:rsidRPr="00ED29C4" w:rsidRDefault="003416F0" w:rsidP="003416F0">
      <w:pPr>
        <w:ind w:left="720"/>
        <w:jc w:val="both"/>
      </w:pPr>
    </w:p>
    <w:p w:rsidR="003416F0" w:rsidRDefault="003416F0" w:rsidP="003416F0">
      <w:pPr>
        <w:ind w:left="720"/>
        <w:jc w:val="both"/>
      </w:pPr>
    </w:p>
    <w:p w:rsidR="003416F0" w:rsidRDefault="003416F0" w:rsidP="003416F0">
      <w:pPr>
        <w:ind w:left="720"/>
        <w:jc w:val="both"/>
      </w:pPr>
    </w:p>
    <w:p w:rsidR="003416F0" w:rsidRPr="00C84654" w:rsidRDefault="003416F0" w:rsidP="003416F0">
      <w:pPr>
        <w:ind w:left="720"/>
        <w:jc w:val="both"/>
      </w:pPr>
    </w:p>
    <w:p w:rsidR="003416F0" w:rsidRPr="00C84654" w:rsidRDefault="003416F0" w:rsidP="003416F0">
      <w:pPr>
        <w:ind w:left="720"/>
        <w:jc w:val="both"/>
      </w:pPr>
    </w:p>
    <w:p w:rsidR="003416F0" w:rsidRPr="003416F0" w:rsidRDefault="003416F0" w:rsidP="003416F0">
      <w:pPr>
        <w:pStyle w:val="a9"/>
        <w:ind w:left="1080"/>
        <w:rPr>
          <w:b/>
          <w:sz w:val="28"/>
          <w:szCs w:val="28"/>
        </w:rPr>
      </w:pPr>
    </w:p>
    <w:sectPr w:rsidR="003416F0" w:rsidRPr="003416F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3832" w:rsidRDefault="00383832" w:rsidP="00D93A1B">
      <w:r>
        <w:separator/>
      </w:r>
    </w:p>
  </w:endnote>
  <w:endnote w:type="continuationSeparator" w:id="0">
    <w:p w:rsidR="00383832" w:rsidRDefault="00383832" w:rsidP="00D93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3832" w:rsidRDefault="00383832" w:rsidP="00D93A1B">
      <w:r>
        <w:separator/>
      </w:r>
    </w:p>
  </w:footnote>
  <w:footnote w:type="continuationSeparator" w:id="0">
    <w:p w:rsidR="00383832" w:rsidRDefault="00383832" w:rsidP="00D93A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63525"/>
    <w:multiLevelType w:val="hybridMultilevel"/>
    <w:tmpl w:val="FE26BDB8"/>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0B606FB"/>
    <w:multiLevelType w:val="hybridMultilevel"/>
    <w:tmpl w:val="EDEC3ACE"/>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1B35778"/>
    <w:multiLevelType w:val="hybridMultilevel"/>
    <w:tmpl w:val="AB101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A233A8"/>
    <w:multiLevelType w:val="hybridMultilevel"/>
    <w:tmpl w:val="EE641442"/>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3D11B51"/>
    <w:multiLevelType w:val="hybridMultilevel"/>
    <w:tmpl w:val="6BA62D10"/>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4AD0852"/>
    <w:multiLevelType w:val="hybridMultilevel"/>
    <w:tmpl w:val="C32E6F8E"/>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53D2AD3"/>
    <w:multiLevelType w:val="hybridMultilevel"/>
    <w:tmpl w:val="3F121230"/>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6C316F3"/>
    <w:multiLevelType w:val="hybridMultilevel"/>
    <w:tmpl w:val="37681776"/>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06DC6635"/>
    <w:multiLevelType w:val="hybridMultilevel"/>
    <w:tmpl w:val="882A565C"/>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B781ED5"/>
    <w:multiLevelType w:val="hybridMultilevel"/>
    <w:tmpl w:val="1E389482"/>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0C15269E"/>
    <w:multiLevelType w:val="hybridMultilevel"/>
    <w:tmpl w:val="904638DE"/>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0C4D29A2"/>
    <w:multiLevelType w:val="hybridMultilevel"/>
    <w:tmpl w:val="AD68DAEE"/>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0C7A596D"/>
    <w:multiLevelType w:val="hybridMultilevel"/>
    <w:tmpl w:val="E81C1106"/>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C816A74"/>
    <w:multiLevelType w:val="hybridMultilevel"/>
    <w:tmpl w:val="5C407654"/>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0C8F08FE"/>
    <w:multiLevelType w:val="hybridMultilevel"/>
    <w:tmpl w:val="74C0527C"/>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0D257553"/>
    <w:multiLevelType w:val="hybridMultilevel"/>
    <w:tmpl w:val="6EC05816"/>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0D373977"/>
    <w:multiLevelType w:val="multilevel"/>
    <w:tmpl w:val="76CC0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D790512"/>
    <w:multiLevelType w:val="hybridMultilevel"/>
    <w:tmpl w:val="80EC3C30"/>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0ED66D2A"/>
    <w:multiLevelType w:val="hybridMultilevel"/>
    <w:tmpl w:val="82847D0E"/>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0EF168BF"/>
    <w:multiLevelType w:val="hybridMultilevel"/>
    <w:tmpl w:val="5D341020"/>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0F1E2D02"/>
    <w:multiLevelType w:val="hybridMultilevel"/>
    <w:tmpl w:val="E6C6C3D2"/>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0F9D2812"/>
    <w:multiLevelType w:val="hybridMultilevel"/>
    <w:tmpl w:val="E6EEB604"/>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105657C3"/>
    <w:multiLevelType w:val="hybridMultilevel"/>
    <w:tmpl w:val="3CD2C9F4"/>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112E5438"/>
    <w:multiLevelType w:val="hybridMultilevel"/>
    <w:tmpl w:val="7BE8FBCE"/>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12BF684B"/>
    <w:multiLevelType w:val="hybridMultilevel"/>
    <w:tmpl w:val="BEA8E518"/>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12DF2851"/>
    <w:multiLevelType w:val="hybridMultilevel"/>
    <w:tmpl w:val="B6CE99D8"/>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12EE5A43"/>
    <w:multiLevelType w:val="hybridMultilevel"/>
    <w:tmpl w:val="FE08234E"/>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138D449E"/>
    <w:multiLevelType w:val="hybridMultilevel"/>
    <w:tmpl w:val="427057B8"/>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14594B84"/>
    <w:multiLevelType w:val="hybridMultilevel"/>
    <w:tmpl w:val="92F08B80"/>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1462259E"/>
    <w:multiLevelType w:val="hybridMultilevel"/>
    <w:tmpl w:val="D3D29CD0"/>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1738659C"/>
    <w:multiLevelType w:val="hybridMultilevel"/>
    <w:tmpl w:val="B37E625A"/>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17C227F0"/>
    <w:multiLevelType w:val="hybridMultilevel"/>
    <w:tmpl w:val="9D4E43E6"/>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17E729E2"/>
    <w:multiLevelType w:val="hybridMultilevel"/>
    <w:tmpl w:val="FF3C256A"/>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1ADC2E8E"/>
    <w:multiLevelType w:val="hybridMultilevel"/>
    <w:tmpl w:val="93386FDC"/>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1C1A4A9C"/>
    <w:multiLevelType w:val="hybridMultilevel"/>
    <w:tmpl w:val="18F24054"/>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1E305E10"/>
    <w:multiLevelType w:val="hybridMultilevel"/>
    <w:tmpl w:val="D07A6E82"/>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1E5718C3"/>
    <w:multiLevelType w:val="hybridMultilevel"/>
    <w:tmpl w:val="5F2A25F4"/>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1FEB3E84"/>
    <w:multiLevelType w:val="hybridMultilevel"/>
    <w:tmpl w:val="2E48CE86"/>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20E24633"/>
    <w:multiLevelType w:val="hybridMultilevel"/>
    <w:tmpl w:val="8BCCB7A4"/>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20EE107E"/>
    <w:multiLevelType w:val="hybridMultilevel"/>
    <w:tmpl w:val="E20A417E"/>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23330D63"/>
    <w:multiLevelType w:val="hybridMultilevel"/>
    <w:tmpl w:val="81DC7DBA"/>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24EB79E5"/>
    <w:multiLevelType w:val="hybridMultilevel"/>
    <w:tmpl w:val="13DC5D90"/>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24FE6D32"/>
    <w:multiLevelType w:val="hybridMultilevel"/>
    <w:tmpl w:val="B7549518"/>
    <w:lvl w:ilvl="0" w:tplc="D7A2E9D4">
      <w:start w:val="1"/>
      <w:numFmt w:val="russianLower"/>
      <w:lvlText w:val="%1)"/>
      <w:lvlJc w:val="left"/>
      <w:pPr>
        <w:tabs>
          <w:tab w:val="num" w:pos="1069"/>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25B70AEE"/>
    <w:multiLevelType w:val="hybridMultilevel"/>
    <w:tmpl w:val="D7EE5980"/>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25D5063A"/>
    <w:multiLevelType w:val="hybridMultilevel"/>
    <w:tmpl w:val="0C6A9AE0"/>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5">
    <w:nsid w:val="2A426A07"/>
    <w:multiLevelType w:val="hybridMultilevel"/>
    <w:tmpl w:val="D5F4912C"/>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2AD44DC3"/>
    <w:multiLevelType w:val="hybridMultilevel"/>
    <w:tmpl w:val="DB6449DA"/>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nsid w:val="2C9E67C4"/>
    <w:multiLevelType w:val="hybridMultilevel"/>
    <w:tmpl w:val="251E40EA"/>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nsid w:val="2DAB2797"/>
    <w:multiLevelType w:val="hybridMultilevel"/>
    <w:tmpl w:val="1D721976"/>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9">
    <w:nsid w:val="2DC358DC"/>
    <w:multiLevelType w:val="hybridMultilevel"/>
    <w:tmpl w:val="52B684F0"/>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nsid w:val="2E121E74"/>
    <w:multiLevelType w:val="hybridMultilevel"/>
    <w:tmpl w:val="FFA4C548"/>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2E762F95"/>
    <w:multiLevelType w:val="hybridMultilevel"/>
    <w:tmpl w:val="2668B6CE"/>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nsid w:val="2F396C75"/>
    <w:multiLevelType w:val="hybridMultilevel"/>
    <w:tmpl w:val="4A46B6D8"/>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30A30A82"/>
    <w:multiLevelType w:val="hybridMultilevel"/>
    <w:tmpl w:val="A1A85BA6"/>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317B08AC"/>
    <w:multiLevelType w:val="hybridMultilevel"/>
    <w:tmpl w:val="A0DEFEBA"/>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32750181"/>
    <w:multiLevelType w:val="hybridMultilevel"/>
    <w:tmpl w:val="2F0C28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32D1443A"/>
    <w:multiLevelType w:val="hybridMultilevel"/>
    <w:tmpl w:val="54BAC286"/>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32F228A3"/>
    <w:multiLevelType w:val="hybridMultilevel"/>
    <w:tmpl w:val="3F96BD56"/>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nsid w:val="345B579C"/>
    <w:multiLevelType w:val="hybridMultilevel"/>
    <w:tmpl w:val="656C413C"/>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nsid w:val="350551F0"/>
    <w:multiLevelType w:val="hybridMultilevel"/>
    <w:tmpl w:val="71041A9E"/>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nsid w:val="35205522"/>
    <w:multiLevelType w:val="hybridMultilevel"/>
    <w:tmpl w:val="84FE8796"/>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1">
    <w:nsid w:val="360D48D4"/>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62">
    <w:nsid w:val="365057F6"/>
    <w:multiLevelType w:val="hybridMultilevel"/>
    <w:tmpl w:val="7F5EC54E"/>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3">
    <w:nsid w:val="37F61311"/>
    <w:multiLevelType w:val="hybridMultilevel"/>
    <w:tmpl w:val="58C2831A"/>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nsid w:val="387C3CA7"/>
    <w:multiLevelType w:val="hybridMultilevel"/>
    <w:tmpl w:val="21B0E8B0"/>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5">
    <w:nsid w:val="38C64B65"/>
    <w:multiLevelType w:val="hybridMultilevel"/>
    <w:tmpl w:val="AB101A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394D08A9"/>
    <w:multiLevelType w:val="hybridMultilevel"/>
    <w:tmpl w:val="B76427AC"/>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7">
    <w:nsid w:val="3A337C1E"/>
    <w:multiLevelType w:val="hybridMultilevel"/>
    <w:tmpl w:val="7AF20380"/>
    <w:lvl w:ilvl="0" w:tplc="CFB86F3E">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8">
    <w:nsid w:val="3A9118D7"/>
    <w:multiLevelType w:val="hybridMultilevel"/>
    <w:tmpl w:val="3AC4DF32"/>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nsid w:val="3AE63975"/>
    <w:multiLevelType w:val="hybridMultilevel"/>
    <w:tmpl w:val="D616A348"/>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0">
    <w:nsid w:val="3AEB0570"/>
    <w:multiLevelType w:val="hybridMultilevel"/>
    <w:tmpl w:val="7F66EF6C"/>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1">
    <w:nsid w:val="3B365577"/>
    <w:multiLevelType w:val="hybridMultilevel"/>
    <w:tmpl w:val="52C23884"/>
    <w:lvl w:ilvl="0" w:tplc="CFB86F3E">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2">
    <w:nsid w:val="3EE817E8"/>
    <w:multiLevelType w:val="hybridMultilevel"/>
    <w:tmpl w:val="8CE83E6A"/>
    <w:lvl w:ilvl="0" w:tplc="6BFAEC46">
      <w:start w:val="1"/>
      <w:numFmt w:val="russianLow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3">
    <w:nsid w:val="3F7E13B8"/>
    <w:multiLevelType w:val="hybridMultilevel"/>
    <w:tmpl w:val="5E66F820"/>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4">
    <w:nsid w:val="3FF278D8"/>
    <w:multiLevelType w:val="hybridMultilevel"/>
    <w:tmpl w:val="913087BE"/>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nsid w:val="407870E7"/>
    <w:multiLevelType w:val="hybridMultilevel"/>
    <w:tmpl w:val="4A5E8F26"/>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nsid w:val="408853A4"/>
    <w:multiLevelType w:val="hybridMultilevel"/>
    <w:tmpl w:val="E08E2154"/>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7">
    <w:nsid w:val="41157BD8"/>
    <w:multiLevelType w:val="hybridMultilevel"/>
    <w:tmpl w:val="C9205EFE"/>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nsid w:val="413673A9"/>
    <w:multiLevelType w:val="hybridMultilevel"/>
    <w:tmpl w:val="B1B62EC6"/>
    <w:lvl w:ilvl="0" w:tplc="6BFAEC46">
      <w:start w:val="1"/>
      <w:numFmt w:val="russianLow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9">
    <w:nsid w:val="41AE7AC5"/>
    <w:multiLevelType w:val="hybridMultilevel"/>
    <w:tmpl w:val="5900C112"/>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nsid w:val="42020F8F"/>
    <w:multiLevelType w:val="hybridMultilevel"/>
    <w:tmpl w:val="036A77CA"/>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1">
    <w:nsid w:val="420D3899"/>
    <w:multiLevelType w:val="hybridMultilevel"/>
    <w:tmpl w:val="C7663998"/>
    <w:lvl w:ilvl="0" w:tplc="D7A2E9D4">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2">
    <w:nsid w:val="43816880"/>
    <w:multiLevelType w:val="hybridMultilevel"/>
    <w:tmpl w:val="A330D7FA"/>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3">
    <w:nsid w:val="43E30BCC"/>
    <w:multiLevelType w:val="hybridMultilevel"/>
    <w:tmpl w:val="8A8CAA10"/>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4">
    <w:nsid w:val="445A7D84"/>
    <w:multiLevelType w:val="hybridMultilevel"/>
    <w:tmpl w:val="2FEAA03E"/>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5">
    <w:nsid w:val="480077BB"/>
    <w:multiLevelType w:val="hybridMultilevel"/>
    <w:tmpl w:val="11821416"/>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6">
    <w:nsid w:val="489B38CF"/>
    <w:multiLevelType w:val="hybridMultilevel"/>
    <w:tmpl w:val="44E42B4E"/>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7">
    <w:nsid w:val="49836981"/>
    <w:multiLevelType w:val="hybridMultilevel"/>
    <w:tmpl w:val="A664D8EA"/>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nsid w:val="49A514F9"/>
    <w:multiLevelType w:val="hybridMultilevel"/>
    <w:tmpl w:val="98906D0C"/>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9">
    <w:nsid w:val="4B01255B"/>
    <w:multiLevelType w:val="hybridMultilevel"/>
    <w:tmpl w:val="2F0C28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4B357FEF"/>
    <w:multiLevelType w:val="hybridMultilevel"/>
    <w:tmpl w:val="907A33D8"/>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1">
    <w:nsid w:val="4B4D0438"/>
    <w:multiLevelType w:val="hybridMultilevel"/>
    <w:tmpl w:val="31C250E0"/>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2">
    <w:nsid w:val="4F1A6107"/>
    <w:multiLevelType w:val="hybridMultilevel"/>
    <w:tmpl w:val="3A9244D2"/>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3">
    <w:nsid w:val="4F1E76C8"/>
    <w:multiLevelType w:val="hybridMultilevel"/>
    <w:tmpl w:val="CD4ED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513D66DF"/>
    <w:multiLevelType w:val="hybridMultilevel"/>
    <w:tmpl w:val="7236E95A"/>
    <w:lvl w:ilvl="0" w:tplc="CF162792">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95">
    <w:nsid w:val="52E020CC"/>
    <w:multiLevelType w:val="hybridMultilevel"/>
    <w:tmpl w:val="B21C653C"/>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6">
    <w:nsid w:val="575948F8"/>
    <w:multiLevelType w:val="hybridMultilevel"/>
    <w:tmpl w:val="27683574"/>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7">
    <w:nsid w:val="58045F08"/>
    <w:multiLevelType w:val="hybridMultilevel"/>
    <w:tmpl w:val="0B703686"/>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8">
    <w:nsid w:val="593B054E"/>
    <w:multiLevelType w:val="hybridMultilevel"/>
    <w:tmpl w:val="8674BA58"/>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9">
    <w:nsid w:val="5B5C15A5"/>
    <w:multiLevelType w:val="hybridMultilevel"/>
    <w:tmpl w:val="0738381A"/>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0">
    <w:nsid w:val="5B6A425C"/>
    <w:multiLevelType w:val="hybridMultilevel"/>
    <w:tmpl w:val="0F5CA27E"/>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1">
    <w:nsid w:val="5BE94F8F"/>
    <w:multiLevelType w:val="hybridMultilevel"/>
    <w:tmpl w:val="B234E6D4"/>
    <w:lvl w:ilvl="0" w:tplc="0419000F">
      <w:start w:val="1"/>
      <w:numFmt w:val="decimal"/>
      <w:lvlText w:val="%1."/>
      <w:lvlJc w:val="left"/>
      <w:pPr>
        <w:ind w:left="767" w:hanging="360"/>
      </w:pPr>
    </w:lvl>
    <w:lvl w:ilvl="1" w:tplc="04190019" w:tentative="1">
      <w:start w:val="1"/>
      <w:numFmt w:val="lowerLetter"/>
      <w:lvlText w:val="%2."/>
      <w:lvlJc w:val="left"/>
      <w:pPr>
        <w:ind w:left="1487" w:hanging="360"/>
      </w:pPr>
    </w:lvl>
    <w:lvl w:ilvl="2" w:tplc="0419001B" w:tentative="1">
      <w:start w:val="1"/>
      <w:numFmt w:val="lowerRoman"/>
      <w:lvlText w:val="%3."/>
      <w:lvlJc w:val="right"/>
      <w:pPr>
        <w:ind w:left="2207" w:hanging="180"/>
      </w:pPr>
    </w:lvl>
    <w:lvl w:ilvl="3" w:tplc="0419000F" w:tentative="1">
      <w:start w:val="1"/>
      <w:numFmt w:val="decimal"/>
      <w:lvlText w:val="%4."/>
      <w:lvlJc w:val="left"/>
      <w:pPr>
        <w:ind w:left="2927" w:hanging="360"/>
      </w:pPr>
    </w:lvl>
    <w:lvl w:ilvl="4" w:tplc="04190019" w:tentative="1">
      <w:start w:val="1"/>
      <w:numFmt w:val="lowerLetter"/>
      <w:lvlText w:val="%5."/>
      <w:lvlJc w:val="left"/>
      <w:pPr>
        <w:ind w:left="3647" w:hanging="360"/>
      </w:pPr>
    </w:lvl>
    <w:lvl w:ilvl="5" w:tplc="0419001B" w:tentative="1">
      <w:start w:val="1"/>
      <w:numFmt w:val="lowerRoman"/>
      <w:lvlText w:val="%6."/>
      <w:lvlJc w:val="right"/>
      <w:pPr>
        <w:ind w:left="4367" w:hanging="180"/>
      </w:pPr>
    </w:lvl>
    <w:lvl w:ilvl="6" w:tplc="0419000F" w:tentative="1">
      <w:start w:val="1"/>
      <w:numFmt w:val="decimal"/>
      <w:lvlText w:val="%7."/>
      <w:lvlJc w:val="left"/>
      <w:pPr>
        <w:ind w:left="5087" w:hanging="360"/>
      </w:pPr>
    </w:lvl>
    <w:lvl w:ilvl="7" w:tplc="04190019" w:tentative="1">
      <w:start w:val="1"/>
      <w:numFmt w:val="lowerLetter"/>
      <w:lvlText w:val="%8."/>
      <w:lvlJc w:val="left"/>
      <w:pPr>
        <w:ind w:left="5807" w:hanging="360"/>
      </w:pPr>
    </w:lvl>
    <w:lvl w:ilvl="8" w:tplc="0419001B" w:tentative="1">
      <w:start w:val="1"/>
      <w:numFmt w:val="lowerRoman"/>
      <w:lvlText w:val="%9."/>
      <w:lvlJc w:val="right"/>
      <w:pPr>
        <w:ind w:left="6527" w:hanging="180"/>
      </w:pPr>
    </w:lvl>
  </w:abstractNum>
  <w:abstractNum w:abstractNumId="102">
    <w:nsid w:val="5C2F436C"/>
    <w:multiLevelType w:val="hybridMultilevel"/>
    <w:tmpl w:val="A0F44AC2"/>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3">
    <w:nsid w:val="5CA74F9E"/>
    <w:multiLevelType w:val="hybridMultilevel"/>
    <w:tmpl w:val="5762D906"/>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4">
    <w:nsid w:val="5DFD06D0"/>
    <w:multiLevelType w:val="hybridMultilevel"/>
    <w:tmpl w:val="0F4A02C8"/>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5">
    <w:nsid w:val="5E7A3D70"/>
    <w:multiLevelType w:val="hybridMultilevel"/>
    <w:tmpl w:val="4DFE642E"/>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6">
    <w:nsid w:val="5F755475"/>
    <w:multiLevelType w:val="multilevel"/>
    <w:tmpl w:val="09AC6E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5FAE6C0E"/>
    <w:multiLevelType w:val="hybridMultilevel"/>
    <w:tmpl w:val="69EC13CE"/>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8">
    <w:nsid w:val="60265B09"/>
    <w:multiLevelType w:val="hybridMultilevel"/>
    <w:tmpl w:val="718A2086"/>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9">
    <w:nsid w:val="60E341F7"/>
    <w:multiLevelType w:val="multilevel"/>
    <w:tmpl w:val="5DDE8920"/>
    <w:lvl w:ilvl="0">
      <w:start w:val="1"/>
      <w:numFmt w:val="decimal"/>
      <w:lvlText w:val="%1."/>
      <w:lvlJc w:val="left"/>
      <w:pPr>
        <w:ind w:left="720" w:hanging="360"/>
      </w:pPr>
      <w:rPr>
        <w:rFonts w:ascii="Times New Roman" w:hAnsi="Times New Roman" w:cs="Times New Roman" w:hint="default"/>
        <w:sz w:val="24"/>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0">
    <w:nsid w:val="62466CD8"/>
    <w:multiLevelType w:val="hybridMultilevel"/>
    <w:tmpl w:val="AC8889EA"/>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1">
    <w:nsid w:val="629C4DDD"/>
    <w:multiLevelType w:val="hybridMultilevel"/>
    <w:tmpl w:val="A8E60800"/>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2">
    <w:nsid w:val="63521A57"/>
    <w:multiLevelType w:val="hybridMultilevel"/>
    <w:tmpl w:val="D1E28A4A"/>
    <w:lvl w:ilvl="0" w:tplc="CFB86F3E">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3">
    <w:nsid w:val="637663C0"/>
    <w:multiLevelType w:val="hybridMultilevel"/>
    <w:tmpl w:val="5E50B55A"/>
    <w:lvl w:ilvl="0" w:tplc="CFB86F3E">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4">
    <w:nsid w:val="63B2015C"/>
    <w:multiLevelType w:val="hybridMultilevel"/>
    <w:tmpl w:val="AC8E3A90"/>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5">
    <w:nsid w:val="64DA5C5A"/>
    <w:multiLevelType w:val="hybridMultilevel"/>
    <w:tmpl w:val="5E0ECD28"/>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6">
    <w:nsid w:val="653E3A98"/>
    <w:multiLevelType w:val="hybridMultilevel"/>
    <w:tmpl w:val="50C63DFE"/>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7">
    <w:nsid w:val="661E685E"/>
    <w:multiLevelType w:val="hybridMultilevel"/>
    <w:tmpl w:val="03400B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662867F6"/>
    <w:multiLevelType w:val="hybridMultilevel"/>
    <w:tmpl w:val="49FCCDF2"/>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9">
    <w:nsid w:val="67946392"/>
    <w:multiLevelType w:val="hybridMultilevel"/>
    <w:tmpl w:val="4C468146"/>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0">
    <w:nsid w:val="683456B8"/>
    <w:multiLevelType w:val="hybridMultilevel"/>
    <w:tmpl w:val="2EE8FC2A"/>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1">
    <w:nsid w:val="68943F11"/>
    <w:multiLevelType w:val="hybridMultilevel"/>
    <w:tmpl w:val="FB5CB31A"/>
    <w:lvl w:ilvl="0" w:tplc="18D89A8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2">
    <w:nsid w:val="6BC10AA1"/>
    <w:multiLevelType w:val="hybridMultilevel"/>
    <w:tmpl w:val="EE249B1E"/>
    <w:lvl w:ilvl="0" w:tplc="6BFAEC46">
      <w:start w:val="1"/>
      <w:numFmt w:val="russianLow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3">
    <w:nsid w:val="6DD00D05"/>
    <w:multiLevelType w:val="hybridMultilevel"/>
    <w:tmpl w:val="61ECF41C"/>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6F8D3CF0"/>
    <w:multiLevelType w:val="hybridMultilevel"/>
    <w:tmpl w:val="02EA0C1C"/>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7078736C"/>
    <w:multiLevelType w:val="hybridMultilevel"/>
    <w:tmpl w:val="A55ADA6C"/>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710C24A7"/>
    <w:multiLevelType w:val="hybridMultilevel"/>
    <w:tmpl w:val="928EF63A"/>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7">
    <w:nsid w:val="71371559"/>
    <w:multiLevelType w:val="hybridMultilevel"/>
    <w:tmpl w:val="3776035C"/>
    <w:lvl w:ilvl="0" w:tplc="6BFAEC46">
      <w:start w:val="1"/>
      <w:numFmt w:val="russianLow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8">
    <w:nsid w:val="715A5886"/>
    <w:multiLevelType w:val="hybridMultilevel"/>
    <w:tmpl w:val="CF0219A8"/>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9">
    <w:nsid w:val="71BA2B70"/>
    <w:multiLevelType w:val="hybridMultilevel"/>
    <w:tmpl w:val="2F0C28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71F50DA3"/>
    <w:multiLevelType w:val="hybridMultilevel"/>
    <w:tmpl w:val="D5A0E77C"/>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1">
    <w:nsid w:val="72254A5E"/>
    <w:multiLevelType w:val="hybridMultilevel"/>
    <w:tmpl w:val="67A6D1DA"/>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2">
    <w:nsid w:val="727D68BE"/>
    <w:multiLevelType w:val="hybridMultilevel"/>
    <w:tmpl w:val="3790EE50"/>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3">
    <w:nsid w:val="72811596"/>
    <w:multiLevelType w:val="hybridMultilevel"/>
    <w:tmpl w:val="A304476A"/>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4">
    <w:nsid w:val="72B849C3"/>
    <w:multiLevelType w:val="hybridMultilevel"/>
    <w:tmpl w:val="007014D8"/>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5">
    <w:nsid w:val="735A1916"/>
    <w:multiLevelType w:val="hybridMultilevel"/>
    <w:tmpl w:val="F5020E5E"/>
    <w:lvl w:ilvl="0" w:tplc="E32C98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6">
    <w:nsid w:val="75157EBF"/>
    <w:multiLevelType w:val="hybridMultilevel"/>
    <w:tmpl w:val="76BC7204"/>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7">
    <w:nsid w:val="76FD2258"/>
    <w:multiLevelType w:val="hybridMultilevel"/>
    <w:tmpl w:val="894EE3D2"/>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8">
    <w:nsid w:val="78761342"/>
    <w:multiLevelType w:val="hybridMultilevel"/>
    <w:tmpl w:val="11D6C14A"/>
    <w:lvl w:ilvl="0" w:tplc="6BFAEC46">
      <w:start w:val="1"/>
      <w:numFmt w:val="russianLower"/>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9">
    <w:nsid w:val="7A071EE7"/>
    <w:multiLevelType w:val="hybridMultilevel"/>
    <w:tmpl w:val="49A2599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0">
    <w:nsid w:val="7A4A4897"/>
    <w:multiLevelType w:val="hybridMultilevel"/>
    <w:tmpl w:val="2A08F2C0"/>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1">
    <w:nsid w:val="7A6018EC"/>
    <w:multiLevelType w:val="hybridMultilevel"/>
    <w:tmpl w:val="7C786A76"/>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2">
    <w:nsid w:val="7E6130E8"/>
    <w:multiLevelType w:val="hybridMultilevel"/>
    <w:tmpl w:val="00A86BFC"/>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3">
    <w:nsid w:val="7F912FCB"/>
    <w:multiLevelType w:val="hybridMultilevel"/>
    <w:tmpl w:val="896EC00E"/>
    <w:lvl w:ilvl="0" w:tplc="D7A2E9D4">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5"/>
  </w:num>
  <w:num w:numId="8">
    <w:abstractNumId w:val="85"/>
  </w:num>
  <w:num w:numId="9">
    <w:abstractNumId w:val="37"/>
  </w:num>
  <w:num w:numId="10">
    <w:abstractNumId w:val="23"/>
  </w:num>
  <w:num w:numId="11">
    <w:abstractNumId w:val="33"/>
  </w:num>
  <w:num w:numId="12">
    <w:abstractNumId w:val="103"/>
  </w:num>
  <w:num w:numId="13">
    <w:abstractNumId w:val="14"/>
  </w:num>
  <w:num w:numId="14">
    <w:abstractNumId w:val="143"/>
  </w:num>
  <w:num w:numId="15">
    <w:abstractNumId w:val="92"/>
  </w:num>
  <w:num w:numId="16">
    <w:abstractNumId w:val="141"/>
  </w:num>
  <w:num w:numId="17">
    <w:abstractNumId w:val="58"/>
  </w:num>
  <w:num w:numId="18">
    <w:abstractNumId w:val="38"/>
  </w:num>
  <w:num w:numId="19">
    <w:abstractNumId w:val="95"/>
  </w:num>
  <w:num w:numId="20">
    <w:abstractNumId w:val="22"/>
  </w:num>
  <w:num w:numId="21">
    <w:abstractNumId w:val="130"/>
  </w:num>
  <w:num w:numId="22">
    <w:abstractNumId w:val="52"/>
  </w:num>
  <w:num w:numId="23">
    <w:abstractNumId w:val="123"/>
  </w:num>
  <w:num w:numId="24">
    <w:abstractNumId w:val="118"/>
  </w:num>
  <w:num w:numId="25">
    <w:abstractNumId w:val="76"/>
  </w:num>
  <w:num w:numId="26">
    <w:abstractNumId w:val="5"/>
  </w:num>
  <w:num w:numId="27">
    <w:abstractNumId w:val="131"/>
  </w:num>
  <w:num w:numId="28">
    <w:abstractNumId w:val="7"/>
  </w:num>
  <w:num w:numId="29">
    <w:abstractNumId w:val="100"/>
  </w:num>
  <w:num w:numId="30">
    <w:abstractNumId w:val="56"/>
  </w:num>
  <w:num w:numId="31">
    <w:abstractNumId w:val="74"/>
  </w:num>
  <w:num w:numId="32">
    <w:abstractNumId w:val="83"/>
  </w:num>
  <w:num w:numId="33">
    <w:abstractNumId w:val="39"/>
  </w:num>
  <w:num w:numId="34">
    <w:abstractNumId w:val="82"/>
  </w:num>
  <w:num w:numId="35">
    <w:abstractNumId w:val="28"/>
  </w:num>
  <w:num w:numId="36">
    <w:abstractNumId w:val="115"/>
  </w:num>
  <w:num w:numId="37">
    <w:abstractNumId w:val="128"/>
  </w:num>
  <w:num w:numId="38">
    <w:abstractNumId w:val="108"/>
  </w:num>
  <w:num w:numId="39">
    <w:abstractNumId w:val="24"/>
  </w:num>
  <w:num w:numId="40">
    <w:abstractNumId w:val="11"/>
  </w:num>
  <w:num w:numId="41">
    <w:abstractNumId w:val="60"/>
  </w:num>
  <w:num w:numId="42">
    <w:abstractNumId w:val="44"/>
  </w:num>
  <w:num w:numId="43">
    <w:abstractNumId w:val="34"/>
  </w:num>
  <w:num w:numId="44">
    <w:abstractNumId w:val="36"/>
  </w:num>
  <w:num w:numId="45">
    <w:abstractNumId w:val="47"/>
  </w:num>
  <w:num w:numId="46">
    <w:abstractNumId w:val="42"/>
  </w:num>
  <w:num w:numId="47">
    <w:abstractNumId w:val="80"/>
  </w:num>
  <w:num w:numId="48">
    <w:abstractNumId w:val="134"/>
  </w:num>
  <w:num w:numId="49">
    <w:abstractNumId w:val="73"/>
  </w:num>
  <w:num w:numId="50">
    <w:abstractNumId w:val="43"/>
  </w:num>
  <w:num w:numId="51">
    <w:abstractNumId w:val="18"/>
  </w:num>
  <w:num w:numId="52">
    <w:abstractNumId w:val="54"/>
  </w:num>
  <w:num w:numId="53">
    <w:abstractNumId w:val="12"/>
  </w:num>
  <w:num w:numId="54">
    <w:abstractNumId w:val="4"/>
  </w:num>
  <w:num w:numId="55">
    <w:abstractNumId w:val="99"/>
  </w:num>
  <w:num w:numId="56">
    <w:abstractNumId w:val="59"/>
  </w:num>
  <w:num w:numId="57">
    <w:abstractNumId w:val="126"/>
  </w:num>
  <w:num w:numId="58">
    <w:abstractNumId w:val="29"/>
  </w:num>
  <w:num w:numId="59">
    <w:abstractNumId w:val="81"/>
  </w:num>
  <w:num w:numId="60">
    <w:abstractNumId w:val="142"/>
  </w:num>
  <w:num w:numId="61">
    <w:abstractNumId w:val="31"/>
  </w:num>
  <w:num w:numId="62">
    <w:abstractNumId w:val="40"/>
  </w:num>
  <w:num w:numId="63">
    <w:abstractNumId w:val="133"/>
  </w:num>
  <w:num w:numId="64">
    <w:abstractNumId w:val="102"/>
  </w:num>
  <w:num w:numId="65">
    <w:abstractNumId w:val="111"/>
  </w:num>
  <w:num w:numId="66">
    <w:abstractNumId w:val="32"/>
  </w:num>
  <w:num w:numId="67">
    <w:abstractNumId w:val="69"/>
  </w:num>
  <w:num w:numId="68">
    <w:abstractNumId w:val="49"/>
  </w:num>
  <w:num w:numId="69">
    <w:abstractNumId w:val="68"/>
  </w:num>
  <w:num w:numId="70">
    <w:abstractNumId w:val="91"/>
  </w:num>
  <w:num w:numId="71">
    <w:abstractNumId w:val="41"/>
  </w:num>
  <w:num w:numId="72">
    <w:abstractNumId w:val="124"/>
  </w:num>
  <w:num w:numId="73">
    <w:abstractNumId w:val="6"/>
  </w:num>
  <w:num w:numId="74">
    <w:abstractNumId w:val="9"/>
  </w:num>
  <w:num w:numId="75">
    <w:abstractNumId w:val="110"/>
  </w:num>
  <w:num w:numId="76">
    <w:abstractNumId w:val="48"/>
  </w:num>
  <w:num w:numId="77">
    <w:abstractNumId w:val="87"/>
  </w:num>
  <w:num w:numId="78">
    <w:abstractNumId w:val="105"/>
  </w:num>
  <w:num w:numId="79">
    <w:abstractNumId w:val="97"/>
  </w:num>
  <w:num w:numId="80">
    <w:abstractNumId w:val="51"/>
  </w:num>
  <w:num w:numId="81">
    <w:abstractNumId w:val="0"/>
  </w:num>
  <w:num w:numId="82">
    <w:abstractNumId w:val="1"/>
  </w:num>
  <w:num w:numId="83">
    <w:abstractNumId w:val="17"/>
  </w:num>
  <w:num w:numId="84">
    <w:abstractNumId w:val="26"/>
  </w:num>
  <w:num w:numId="85">
    <w:abstractNumId w:val="20"/>
  </w:num>
  <w:num w:numId="86">
    <w:abstractNumId w:val="13"/>
  </w:num>
  <w:num w:numId="87">
    <w:abstractNumId w:val="30"/>
  </w:num>
  <w:num w:numId="88">
    <w:abstractNumId w:val="19"/>
  </w:num>
  <w:num w:numId="89">
    <w:abstractNumId w:val="46"/>
  </w:num>
  <w:num w:numId="90">
    <w:abstractNumId w:val="3"/>
  </w:num>
  <w:num w:numId="91">
    <w:abstractNumId w:val="136"/>
  </w:num>
  <w:num w:numId="92">
    <w:abstractNumId w:val="79"/>
  </w:num>
  <w:num w:numId="93">
    <w:abstractNumId w:val="125"/>
  </w:num>
  <w:num w:numId="94">
    <w:abstractNumId w:val="75"/>
  </w:num>
  <w:num w:numId="95">
    <w:abstractNumId w:val="88"/>
  </w:num>
  <w:num w:numId="96">
    <w:abstractNumId w:val="21"/>
  </w:num>
  <w:num w:numId="97">
    <w:abstractNumId w:val="57"/>
  </w:num>
  <w:num w:numId="98">
    <w:abstractNumId w:val="53"/>
  </w:num>
  <w:num w:numId="99">
    <w:abstractNumId w:val="104"/>
  </w:num>
  <w:num w:numId="100">
    <w:abstractNumId w:val="64"/>
  </w:num>
  <w:num w:numId="101">
    <w:abstractNumId w:val="120"/>
  </w:num>
  <w:num w:numId="102">
    <w:abstractNumId w:val="140"/>
  </w:num>
  <w:num w:numId="103">
    <w:abstractNumId w:val="114"/>
  </w:num>
  <w:num w:numId="104">
    <w:abstractNumId w:val="50"/>
  </w:num>
  <w:num w:numId="105">
    <w:abstractNumId w:val="27"/>
  </w:num>
  <w:num w:numId="106">
    <w:abstractNumId w:val="96"/>
  </w:num>
  <w:num w:numId="107">
    <w:abstractNumId w:val="132"/>
  </w:num>
  <w:num w:numId="108">
    <w:abstractNumId w:val="70"/>
  </w:num>
  <w:num w:numId="109">
    <w:abstractNumId w:val="8"/>
  </w:num>
  <w:num w:numId="110">
    <w:abstractNumId w:val="137"/>
  </w:num>
  <w:num w:numId="111">
    <w:abstractNumId w:val="15"/>
  </w:num>
  <w:num w:numId="112">
    <w:abstractNumId w:val="62"/>
  </w:num>
  <w:num w:numId="113">
    <w:abstractNumId w:val="10"/>
  </w:num>
  <w:num w:numId="114">
    <w:abstractNumId w:val="66"/>
  </w:num>
  <w:num w:numId="115">
    <w:abstractNumId w:val="107"/>
  </w:num>
  <w:num w:numId="116">
    <w:abstractNumId w:val="84"/>
  </w:num>
  <w:num w:numId="117">
    <w:abstractNumId w:val="90"/>
  </w:num>
  <w:num w:numId="118">
    <w:abstractNumId w:val="119"/>
  </w:num>
  <w:num w:numId="119">
    <w:abstractNumId w:val="86"/>
  </w:num>
  <w:num w:numId="120">
    <w:abstractNumId w:val="25"/>
  </w:num>
  <w:num w:numId="121">
    <w:abstractNumId w:val="116"/>
  </w:num>
  <w:num w:numId="122">
    <w:abstractNumId w:val="63"/>
  </w:num>
  <w:num w:numId="123">
    <w:abstractNumId w:val="77"/>
  </w:num>
  <w:num w:numId="124">
    <w:abstractNumId w:val="71"/>
  </w:num>
  <w:num w:numId="125">
    <w:abstractNumId w:val="139"/>
  </w:num>
  <w:num w:numId="126">
    <w:abstractNumId w:val="113"/>
  </w:num>
  <w:num w:numId="127">
    <w:abstractNumId w:val="112"/>
  </w:num>
  <w:num w:numId="128">
    <w:abstractNumId w:val="67"/>
  </w:num>
  <w:num w:numId="129">
    <w:abstractNumId w:val="109"/>
  </w:num>
  <w:num w:numId="130">
    <w:abstractNumId w:val="61"/>
  </w:num>
  <w:num w:numId="131">
    <w:abstractNumId w:val="65"/>
  </w:num>
  <w:num w:numId="132">
    <w:abstractNumId w:val="93"/>
  </w:num>
  <w:num w:numId="133">
    <w:abstractNumId w:val="2"/>
  </w:num>
  <w:num w:numId="134">
    <w:abstractNumId w:val="135"/>
  </w:num>
  <w:num w:numId="135">
    <w:abstractNumId w:val="121"/>
  </w:num>
  <w:num w:numId="136">
    <w:abstractNumId w:val="55"/>
  </w:num>
  <w:num w:numId="137">
    <w:abstractNumId w:val="89"/>
  </w:num>
  <w:num w:numId="138">
    <w:abstractNumId w:val="117"/>
  </w:num>
  <w:num w:numId="139">
    <w:abstractNumId w:val="106"/>
  </w:num>
  <w:num w:numId="140">
    <w:abstractNumId w:val="16"/>
  </w:num>
  <w:num w:numId="141">
    <w:abstractNumId w:val="94"/>
  </w:num>
  <w:num w:numId="142">
    <w:abstractNumId w:val="129"/>
  </w:num>
  <w:num w:numId="143">
    <w:abstractNumId w:val="101"/>
  </w:num>
  <w:num w:numId="144">
    <w:abstractNumId w:val="35"/>
  </w:num>
  <w:numIdMacAtCleanup w:val="1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F82"/>
    <w:rsid w:val="0000624B"/>
    <w:rsid w:val="0005405C"/>
    <w:rsid w:val="00081D2D"/>
    <w:rsid w:val="000E24B2"/>
    <w:rsid w:val="00141B1E"/>
    <w:rsid w:val="001B3B8F"/>
    <w:rsid w:val="001B49D6"/>
    <w:rsid w:val="001C7A5E"/>
    <w:rsid w:val="001D5C9B"/>
    <w:rsid w:val="001F465D"/>
    <w:rsid w:val="00204829"/>
    <w:rsid w:val="00243F39"/>
    <w:rsid w:val="0026019F"/>
    <w:rsid w:val="00267A65"/>
    <w:rsid w:val="00291425"/>
    <w:rsid w:val="002929A5"/>
    <w:rsid w:val="002A4E27"/>
    <w:rsid w:val="002B3F99"/>
    <w:rsid w:val="00303037"/>
    <w:rsid w:val="003301A9"/>
    <w:rsid w:val="00333172"/>
    <w:rsid w:val="00335253"/>
    <w:rsid w:val="00340E76"/>
    <w:rsid w:val="003416F0"/>
    <w:rsid w:val="00346E26"/>
    <w:rsid w:val="003777B3"/>
    <w:rsid w:val="00383832"/>
    <w:rsid w:val="00396DF9"/>
    <w:rsid w:val="003D6FD4"/>
    <w:rsid w:val="004161E2"/>
    <w:rsid w:val="004408EE"/>
    <w:rsid w:val="00445CF7"/>
    <w:rsid w:val="00447F2D"/>
    <w:rsid w:val="004B14C9"/>
    <w:rsid w:val="004B5114"/>
    <w:rsid w:val="004D1721"/>
    <w:rsid w:val="004D38DB"/>
    <w:rsid w:val="004E05EF"/>
    <w:rsid w:val="004E5851"/>
    <w:rsid w:val="00526636"/>
    <w:rsid w:val="0054101B"/>
    <w:rsid w:val="005556F7"/>
    <w:rsid w:val="00570408"/>
    <w:rsid w:val="00574449"/>
    <w:rsid w:val="005827F6"/>
    <w:rsid w:val="005A6494"/>
    <w:rsid w:val="005C2874"/>
    <w:rsid w:val="005F09AB"/>
    <w:rsid w:val="005F1C72"/>
    <w:rsid w:val="006068FE"/>
    <w:rsid w:val="006554FC"/>
    <w:rsid w:val="006816F4"/>
    <w:rsid w:val="0069584D"/>
    <w:rsid w:val="006D4ECE"/>
    <w:rsid w:val="006D7E1A"/>
    <w:rsid w:val="00722F01"/>
    <w:rsid w:val="007539B2"/>
    <w:rsid w:val="00783F9C"/>
    <w:rsid w:val="007939B0"/>
    <w:rsid w:val="007A3F15"/>
    <w:rsid w:val="007B7A55"/>
    <w:rsid w:val="007D4025"/>
    <w:rsid w:val="007E5B72"/>
    <w:rsid w:val="008171CF"/>
    <w:rsid w:val="00857FBF"/>
    <w:rsid w:val="008609B8"/>
    <w:rsid w:val="00865D73"/>
    <w:rsid w:val="008663B0"/>
    <w:rsid w:val="008700F5"/>
    <w:rsid w:val="0088637E"/>
    <w:rsid w:val="00914AEF"/>
    <w:rsid w:val="00950BEF"/>
    <w:rsid w:val="00953CA7"/>
    <w:rsid w:val="00957F85"/>
    <w:rsid w:val="00994623"/>
    <w:rsid w:val="009B6BC6"/>
    <w:rsid w:val="009D6255"/>
    <w:rsid w:val="009D7969"/>
    <w:rsid w:val="009F0ECE"/>
    <w:rsid w:val="00A03293"/>
    <w:rsid w:val="00A30DAF"/>
    <w:rsid w:val="00A42DC7"/>
    <w:rsid w:val="00A46465"/>
    <w:rsid w:val="00A510C7"/>
    <w:rsid w:val="00A840D2"/>
    <w:rsid w:val="00A852DD"/>
    <w:rsid w:val="00A94502"/>
    <w:rsid w:val="00A955B0"/>
    <w:rsid w:val="00AA3459"/>
    <w:rsid w:val="00AB3634"/>
    <w:rsid w:val="00AB6BCF"/>
    <w:rsid w:val="00AD1E22"/>
    <w:rsid w:val="00AF5F87"/>
    <w:rsid w:val="00B26E10"/>
    <w:rsid w:val="00B44260"/>
    <w:rsid w:val="00B5274F"/>
    <w:rsid w:val="00B60B66"/>
    <w:rsid w:val="00B73C02"/>
    <w:rsid w:val="00B87724"/>
    <w:rsid w:val="00C06ECE"/>
    <w:rsid w:val="00C10184"/>
    <w:rsid w:val="00C107B5"/>
    <w:rsid w:val="00C40C11"/>
    <w:rsid w:val="00C44F82"/>
    <w:rsid w:val="00C45BCB"/>
    <w:rsid w:val="00C50C86"/>
    <w:rsid w:val="00C66A4C"/>
    <w:rsid w:val="00C83C8E"/>
    <w:rsid w:val="00C905D6"/>
    <w:rsid w:val="00CB5CAD"/>
    <w:rsid w:val="00CF044E"/>
    <w:rsid w:val="00D451B5"/>
    <w:rsid w:val="00D82404"/>
    <w:rsid w:val="00D93929"/>
    <w:rsid w:val="00D93A1B"/>
    <w:rsid w:val="00D945F4"/>
    <w:rsid w:val="00DB61BD"/>
    <w:rsid w:val="00DB679D"/>
    <w:rsid w:val="00E101C6"/>
    <w:rsid w:val="00E27D23"/>
    <w:rsid w:val="00E53ED0"/>
    <w:rsid w:val="00E73002"/>
    <w:rsid w:val="00E735C7"/>
    <w:rsid w:val="00EB3A14"/>
    <w:rsid w:val="00EC5F58"/>
    <w:rsid w:val="00ED29C4"/>
    <w:rsid w:val="00ED5611"/>
    <w:rsid w:val="00EF2ABE"/>
    <w:rsid w:val="00EF702E"/>
    <w:rsid w:val="00F065DC"/>
    <w:rsid w:val="00F243A6"/>
    <w:rsid w:val="00F24B3E"/>
    <w:rsid w:val="00F9464D"/>
    <w:rsid w:val="00FA25DC"/>
    <w:rsid w:val="00FB1DD3"/>
    <w:rsid w:val="00FC4900"/>
    <w:rsid w:val="00FE2C52"/>
    <w:rsid w:val="00FE63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946D90B-67F6-4271-BC64-79C64A6C8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ED0"/>
    <w:rPr>
      <w:rFonts w:eastAsia="Times New Roman" w:cs="Times New Roman"/>
      <w:szCs w:val="24"/>
      <w:lang w:eastAsia="ru-RU"/>
    </w:rPr>
  </w:style>
  <w:style w:type="paragraph" w:styleId="1">
    <w:name w:val="heading 1"/>
    <w:basedOn w:val="a"/>
    <w:next w:val="a"/>
    <w:link w:val="10"/>
    <w:uiPriority w:val="9"/>
    <w:qFormat/>
    <w:rsid w:val="003416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D93A1B"/>
    <w:pPr>
      <w:keepNext/>
      <w:spacing w:before="240" w:after="60"/>
      <w:outlineLvl w:val="1"/>
    </w:pPr>
    <w:rPr>
      <w:rFonts w:ascii="Cambria" w:hAnsi="Cambria"/>
      <w:b/>
      <w:bCs/>
      <w:i/>
      <w:iCs/>
      <w:sz w:val="28"/>
      <w:szCs w:val="28"/>
      <w:lang w:val="x-none" w:eastAsia="x-none"/>
    </w:rPr>
  </w:style>
  <w:style w:type="paragraph" w:styleId="3">
    <w:name w:val="heading 3"/>
    <w:basedOn w:val="a"/>
    <w:next w:val="a"/>
    <w:link w:val="30"/>
    <w:uiPriority w:val="9"/>
    <w:qFormat/>
    <w:rsid w:val="003416F0"/>
    <w:pPr>
      <w:keepNext/>
      <w:spacing w:before="240" w:after="60"/>
      <w:outlineLvl w:val="2"/>
    </w:pPr>
    <w:rPr>
      <w:rFonts w:ascii="Cambria" w:hAnsi="Cambria"/>
      <w:b/>
      <w:bCs/>
      <w:sz w:val="26"/>
      <w:szCs w:val="26"/>
      <w:lang w:val="x-none"/>
    </w:rPr>
  </w:style>
  <w:style w:type="paragraph" w:styleId="7">
    <w:name w:val="heading 7"/>
    <w:basedOn w:val="a"/>
    <w:next w:val="a"/>
    <w:link w:val="70"/>
    <w:qFormat/>
    <w:rsid w:val="003416F0"/>
    <w:pPr>
      <w:suppressAutoHyphens/>
      <w:spacing w:before="240" w:after="60"/>
      <w:outlineLvl w:val="6"/>
    </w:pPr>
    <w:rPr>
      <w:rFonts w:ascii="Calibri" w:hAnsi="Calibri"/>
      <w:lang w:val="x-none" w:eastAsia="ar-SA"/>
    </w:rPr>
  </w:style>
  <w:style w:type="paragraph" w:styleId="8">
    <w:name w:val="heading 8"/>
    <w:basedOn w:val="a"/>
    <w:next w:val="a"/>
    <w:link w:val="80"/>
    <w:qFormat/>
    <w:rsid w:val="003416F0"/>
    <w:pPr>
      <w:spacing w:before="240" w:after="60"/>
      <w:outlineLvl w:val="7"/>
    </w:pPr>
    <w:rPr>
      <w:rFonts w:ascii="Calibri" w:hAnsi="Calibri"/>
      <w:i/>
      <w:iCs/>
      <w:lang w:val="x-none"/>
    </w:rPr>
  </w:style>
  <w:style w:type="paragraph" w:styleId="9">
    <w:name w:val="heading 9"/>
    <w:basedOn w:val="a"/>
    <w:next w:val="a"/>
    <w:link w:val="90"/>
    <w:qFormat/>
    <w:rsid w:val="003416F0"/>
    <w:pPr>
      <w:spacing w:before="240" w:after="60" w:line="276" w:lineRule="auto"/>
      <w:outlineLvl w:val="8"/>
    </w:pPr>
    <w:rPr>
      <w:rFonts w:ascii="Cambria" w:hAnsi="Cambria"/>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A510C7"/>
    <w:rPr>
      <w:rFonts w:ascii="Courier New" w:hAnsi="Courier New"/>
      <w:bCs/>
      <w:sz w:val="20"/>
      <w:szCs w:val="20"/>
      <w:lang w:val="x-none" w:eastAsia="x-none"/>
    </w:rPr>
  </w:style>
  <w:style w:type="character" w:customStyle="1" w:styleId="a4">
    <w:name w:val="Текст Знак"/>
    <w:basedOn w:val="a0"/>
    <w:link w:val="a3"/>
    <w:rsid w:val="00A510C7"/>
    <w:rPr>
      <w:rFonts w:ascii="Courier New" w:eastAsia="Times New Roman" w:hAnsi="Courier New" w:cs="Times New Roman"/>
      <w:bCs/>
      <w:sz w:val="20"/>
      <w:szCs w:val="20"/>
      <w:lang w:val="x-none" w:eastAsia="x-none"/>
    </w:rPr>
  </w:style>
  <w:style w:type="character" w:customStyle="1" w:styleId="20">
    <w:name w:val="Заголовок 2 Знак"/>
    <w:basedOn w:val="a0"/>
    <w:link w:val="2"/>
    <w:rsid w:val="00D93A1B"/>
    <w:rPr>
      <w:rFonts w:ascii="Cambria" w:eastAsia="Times New Roman" w:hAnsi="Cambria" w:cs="Times New Roman"/>
      <w:b/>
      <w:bCs/>
      <w:i/>
      <w:iCs/>
      <w:sz w:val="28"/>
      <w:szCs w:val="28"/>
      <w:lang w:val="x-none" w:eastAsia="x-none"/>
    </w:rPr>
  </w:style>
  <w:style w:type="table" w:styleId="a5">
    <w:name w:val="Table Grid"/>
    <w:basedOn w:val="a1"/>
    <w:uiPriority w:val="59"/>
    <w:rsid w:val="00D93A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note text"/>
    <w:basedOn w:val="a"/>
    <w:link w:val="a7"/>
    <w:semiHidden/>
    <w:rsid w:val="00D93A1B"/>
    <w:rPr>
      <w:sz w:val="20"/>
      <w:szCs w:val="20"/>
    </w:rPr>
  </w:style>
  <w:style w:type="character" w:customStyle="1" w:styleId="a7">
    <w:name w:val="Текст сноски Знак"/>
    <w:basedOn w:val="a0"/>
    <w:link w:val="a6"/>
    <w:semiHidden/>
    <w:rsid w:val="00D93A1B"/>
    <w:rPr>
      <w:rFonts w:eastAsia="Times New Roman" w:cs="Times New Roman"/>
      <w:sz w:val="20"/>
      <w:szCs w:val="20"/>
      <w:lang w:eastAsia="ru-RU"/>
    </w:rPr>
  </w:style>
  <w:style w:type="character" w:styleId="a8">
    <w:name w:val="footnote reference"/>
    <w:semiHidden/>
    <w:rsid w:val="00D93A1B"/>
    <w:rPr>
      <w:vertAlign w:val="superscript"/>
    </w:rPr>
  </w:style>
  <w:style w:type="paragraph" w:styleId="a9">
    <w:name w:val="List Paragraph"/>
    <w:basedOn w:val="a"/>
    <w:uiPriority w:val="34"/>
    <w:qFormat/>
    <w:rsid w:val="00D93A1B"/>
    <w:pPr>
      <w:spacing w:after="200" w:line="276" w:lineRule="auto"/>
      <w:ind w:left="720"/>
      <w:contextualSpacing/>
    </w:pPr>
    <w:rPr>
      <w:rFonts w:ascii="Calibri" w:eastAsia="Calibri" w:hAnsi="Calibri"/>
      <w:sz w:val="22"/>
      <w:szCs w:val="22"/>
      <w:lang w:eastAsia="en-US"/>
    </w:rPr>
  </w:style>
  <w:style w:type="paragraph" w:styleId="aa">
    <w:name w:val="Normal (Web)"/>
    <w:basedOn w:val="a"/>
    <w:uiPriority w:val="99"/>
    <w:rsid w:val="00526636"/>
    <w:pPr>
      <w:spacing w:before="100" w:beforeAutospacing="1" w:after="100" w:afterAutospacing="1"/>
    </w:pPr>
  </w:style>
  <w:style w:type="numbering" w:customStyle="1" w:styleId="11">
    <w:name w:val="Нет списка1"/>
    <w:next w:val="a2"/>
    <w:uiPriority w:val="99"/>
    <w:semiHidden/>
    <w:unhideWhenUsed/>
    <w:rsid w:val="005C2874"/>
  </w:style>
  <w:style w:type="character" w:styleId="ab">
    <w:name w:val="Hyperlink"/>
    <w:rsid w:val="005C2874"/>
    <w:rPr>
      <w:color w:val="0000FF"/>
      <w:u w:val="single"/>
    </w:rPr>
  </w:style>
  <w:style w:type="paragraph" w:customStyle="1" w:styleId="FR1">
    <w:name w:val="FR1"/>
    <w:uiPriority w:val="99"/>
    <w:rsid w:val="005C2874"/>
    <w:pPr>
      <w:widowControl w:val="0"/>
      <w:autoSpaceDE w:val="0"/>
      <w:autoSpaceDN w:val="0"/>
      <w:spacing w:before="20" w:line="280" w:lineRule="auto"/>
      <w:ind w:firstLine="420"/>
    </w:pPr>
    <w:rPr>
      <w:rFonts w:ascii="Arial" w:eastAsia="Times New Roman" w:hAnsi="Arial" w:cs="Arial"/>
      <w:sz w:val="18"/>
      <w:szCs w:val="18"/>
      <w:lang w:eastAsia="ru-RU"/>
    </w:rPr>
  </w:style>
  <w:style w:type="paragraph" w:customStyle="1" w:styleId="12">
    <w:name w:val="Стиль1"/>
    <w:basedOn w:val="ac"/>
    <w:autoRedefine/>
    <w:rsid w:val="005C2874"/>
    <w:pPr>
      <w:spacing w:before="60" w:after="0" w:line="240" w:lineRule="auto"/>
      <w:ind w:left="0" w:firstLine="680"/>
      <w:jc w:val="both"/>
    </w:pPr>
    <w:rPr>
      <w:rFonts w:ascii="Times New Roman" w:hAnsi="Times New Roman" w:cs="Times New Roman"/>
      <w:bCs/>
      <w:sz w:val="28"/>
      <w:szCs w:val="28"/>
      <w:lang w:val="x-none" w:eastAsia="ru-RU"/>
    </w:rPr>
  </w:style>
  <w:style w:type="paragraph" w:styleId="ac">
    <w:name w:val="Body Text Indent"/>
    <w:basedOn w:val="a"/>
    <w:link w:val="ad"/>
    <w:unhideWhenUsed/>
    <w:rsid w:val="005C2874"/>
    <w:pPr>
      <w:spacing w:after="120" w:line="276" w:lineRule="auto"/>
      <w:ind w:left="283"/>
    </w:pPr>
    <w:rPr>
      <w:rFonts w:ascii="Calibri" w:hAnsi="Calibri" w:cs="Calibri"/>
      <w:sz w:val="22"/>
      <w:szCs w:val="22"/>
      <w:lang w:eastAsia="en-US"/>
    </w:rPr>
  </w:style>
  <w:style w:type="character" w:customStyle="1" w:styleId="ad">
    <w:name w:val="Основной текст с отступом Знак"/>
    <w:basedOn w:val="a0"/>
    <w:link w:val="ac"/>
    <w:rsid w:val="005C2874"/>
    <w:rPr>
      <w:rFonts w:ascii="Calibri" w:eastAsia="Times New Roman" w:hAnsi="Calibri" w:cs="Calibri"/>
      <w:sz w:val="22"/>
    </w:rPr>
  </w:style>
  <w:style w:type="paragraph" w:styleId="21">
    <w:name w:val="List 2"/>
    <w:basedOn w:val="a"/>
    <w:rsid w:val="005C2874"/>
    <w:pPr>
      <w:ind w:left="566" w:hanging="283"/>
    </w:pPr>
  </w:style>
  <w:style w:type="paragraph" w:styleId="ae">
    <w:name w:val="List"/>
    <w:basedOn w:val="a"/>
    <w:rsid w:val="005C2874"/>
    <w:pPr>
      <w:ind w:left="283" w:hanging="283"/>
      <w:contextualSpacing/>
    </w:pPr>
  </w:style>
  <w:style w:type="character" w:customStyle="1" w:styleId="af">
    <w:name w:val="Основной текст_"/>
    <w:basedOn w:val="a0"/>
    <w:link w:val="31"/>
    <w:rsid w:val="005C2874"/>
    <w:rPr>
      <w:rFonts w:eastAsia="Times New Roman" w:cs="Times New Roman"/>
      <w:sz w:val="26"/>
      <w:szCs w:val="26"/>
      <w:shd w:val="clear" w:color="auto" w:fill="FFFFFF"/>
    </w:rPr>
  </w:style>
  <w:style w:type="character" w:customStyle="1" w:styleId="af0">
    <w:name w:val="Основной текст + Полужирный"/>
    <w:basedOn w:val="af"/>
    <w:rsid w:val="005C2874"/>
    <w:rPr>
      <w:rFonts w:eastAsia="Times New Roman" w:cs="Times New Roman"/>
      <w:b/>
      <w:bCs/>
      <w:color w:val="000000"/>
      <w:spacing w:val="0"/>
      <w:w w:val="100"/>
      <w:position w:val="0"/>
      <w:sz w:val="26"/>
      <w:szCs w:val="26"/>
      <w:shd w:val="clear" w:color="auto" w:fill="FFFFFF"/>
      <w:lang w:val="ru-RU" w:eastAsia="ru-RU" w:bidi="ru-RU"/>
    </w:rPr>
  </w:style>
  <w:style w:type="character" w:customStyle="1" w:styleId="af1">
    <w:name w:val="Основной текст + Курсив"/>
    <w:basedOn w:val="af"/>
    <w:rsid w:val="005C2874"/>
    <w:rPr>
      <w:rFonts w:eastAsia="Times New Roman" w:cs="Times New Roman"/>
      <w:i/>
      <w:iCs/>
      <w:color w:val="000000"/>
      <w:spacing w:val="0"/>
      <w:w w:val="100"/>
      <w:position w:val="0"/>
      <w:sz w:val="26"/>
      <w:szCs w:val="26"/>
      <w:shd w:val="clear" w:color="auto" w:fill="FFFFFF"/>
      <w:lang w:val="en-US" w:eastAsia="en-US" w:bidi="en-US"/>
    </w:rPr>
  </w:style>
  <w:style w:type="character" w:customStyle="1" w:styleId="6pt">
    <w:name w:val="Основной текст + 6 pt"/>
    <w:basedOn w:val="af"/>
    <w:rsid w:val="005C2874"/>
    <w:rPr>
      <w:rFonts w:eastAsia="Times New Roman" w:cs="Times New Roman"/>
      <w:color w:val="000000"/>
      <w:spacing w:val="0"/>
      <w:w w:val="100"/>
      <w:position w:val="0"/>
      <w:sz w:val="12"/>
      <w:szCs w:val="12"/>
      <w:shd w:val="clear" w:color="auto" w:fill="FFFFFF"/>
      <w:lang w:val="ru-RU" w:eastAsia="ru-RU" w:bidi="ru-RU"/>
    </w:rPr>
  </w:style>
  <w:style w:type="character" w:customStyle="1" w:styleId="22">
    <w:name w:val="Основной текст2"/>
    <w:basedOn w:val="af"/>
    <w:rsid w:val="005C2874"/>
    <w:rPr>
      <w:rFonts w:eastAsia="Times New Roman" w:cs="Times New Roman"/>
      <w:color w:val="000000"/>
      <w:spacing w:val="0"/>
      <w:w w:val="100"/>
      <w:position w:val="0"/>
      <w:sz w:val="26"/>
      <w:szCs w:val="26"/>
      <w:shd w:val="clear" w:color="auto" w:fill="FFFFFF"/>
      <w:lang w:val="ru-RU" w:eastAsia="ru-RU" w:bidi="ru-RU"/>
    </w:rPr>
  </w:style>
  <w:style w:type="character" w:customStyle="1" w:styleId="af2">
    <w:name w:val="Подпись к таблице_"/>
    <w:basedOn w:val="a0"/>
    <w:rsid w:val="005C2874"/>
    <w:rPr>
      <w:rFonts w:ascii="Times New Roman" w:eastAsia="Times New Roman" w:hAnsi="Times New Roman" w:cs="Times New Roman"/>
      <w:b w:val="0"/>
      <w:bCs w:val="0"/>
      <w:i w:val="0"/>
      <w:iCs w:val="0"/>
      <w:smallCaps w:val="0"/>
      <w:strike w:val="0"/>
      <w:sz w:val="26"/>
      <w:szCs w:val="26"/>
      <w:u w:val="none"/>
    </w:rPr>
  </w:style>
  <w:style w:type="character" w:customStyle="1" w:styleId="af3">
    <w:name w:val="Подпись к таблице"/>
    <w:basedOn w:val="af2"/>
    <w:rsid w:val="005C2874"/>
    <w:rPr>
      <w:rFonts w:ascii="Times New Roman" w:eastAsia="Times New Roman" w:hAnsi="Times New Roman" w:cs="Times New Roman"/>
      <w:b w:val="0"/>
      <w:bCs w:val="0"/>
      <w:i w:val="0"/>
      <w:iCs w:val="0"/>
      <w:smallCaps w:val="0"/>
      <w:strike w:val="0"/>
      <w:color w:val="000000"/>
      <w:spacing w:val="0"/>
      <w:w w:val="100"/>
      <w:position w:val="0"/>
      <w:sz w:val="26"/>
      <w:szCs w:val="26"/>
      <w:u w:val="single"/>
      <w:lang w:val="ru-RU" w:eastAsia="ru-RU" w:bidi="ru-RU"/>
    </w:rPr>
  </w:style>
  <w:style w:type="paragraph" w:customStyle="1" w:styleId="31">
    <w:name w:val="Основной текст3"/>
    <w:basedOn w:val="a"/>
    <w:link w:val="af"/>
    <w:rsid w:val="005C2874"/>
    <w:pPr>
      <w:widowControl w:val="0"/>
      <w:shd w:val="clear" w:color="auto" w:fill="FFFFFF"/>
      <w:spacing w:after="3180" w:line="322" w:lineRule="exact"/>
    </w:pPr>
    <w:rPr>
      <w:sz w:val="26"/>
      <w:szCs w:val="26"/>
      <w:lang w:eastAsia="en-US"/>
    </w:rPr>
  </w:style>
  <w:style w:type="paragraph" w:styleId="af4">
    <w:name w:val="Balloon Text"/>
    <w:basedOn w:val="a"/>
    <w:link w:val="af5"/>
    <w:semiHidden/>
    <w:unhideWhenUsed/>
    <w:rsid w:val="005C2874"/>
    <w:rPr>
      <w:rFonts w:ascii="Segoe UI" w:hAnsi="Segoe UI" w:cs="Segoe UI"/>
      <w:sz w:val="18"/>
      <w:szCs w:val="18"/>
      <w:lang w:eastAsia="en-US"/>
    </w:rPr>
  </w:style>
  <w:style w:type="character" w:customStyle="1" w:styleId="af5">
    <w:name w:val="Текст выноски Знак"/>
    <w:basedOn w:val="a0"/>
    <w:link w:val="af4"/>
    <w:semiHidden/>
    <w:rsid w:val="005C2874"/>
    <w:rPr>
      <w:rFonts w:ascii="Segoe UI" w:eastAsia="Times New Roman" w:hAnsi="Segoe UI" w:cs="Segoe UI"/>
      <w:sz w:val="18"/>
      <w:szCs w:val="18"/>
    </w:rPr>
  </w:style>
  <w:style w:type="paragraph" w:styleId="23">
    <w:name w:val="Body Text 2"/>
    <w:basedOn w:val="a"/>
    <w:link w:val="24"/>
    <w:uiPriority w:val="99"/>
    <w:unhideWhenUsed/>
    <w:rsid w:val="00081D2D"/>
    <w:pPr>
      <w:spacing w:after="120" w:line="480" w:lineRule="auto"/>
    </w:pPr>
  </w:style>
  <w:style w:type="character" w:customStyle="1" w:styleId="24">
    <w:name w:val="Основной текст 2 Знак"/>
    <w:basedOn w:val="a0"/>
    <w:link w:val="23"/>
    <w:uiPriority w:val="99"/>
    <w:rsid w:val="00081D2D"/>
    <w:rPr>
      <w:rFonts w:eastAsia="Times New Roman" w:cs="Times New Roman"/>
      <w:szCs w:val="24"/>
      <w:lang w:eastAsia="ru-RU"/>
    </w:rPr>
  </w:style>
  <w:style w:type="paragraph" w:customStyle="1" w:styleId="p25">
    <w:name w:val="p25"/>
    <w:basedOn w:val="a"/>
    <w:rsid w:val="00C83C8E"/>
    <w:pPr>
      <w:spacing w:before="100" w:beforeAutospacing="1" w:after="100" w:afterAutospacing="1"/>
    </w:pPr>
  </w:style>
  <w:style w:type="paragraph" w:customStyle="1" w:styleId="p28">
    <w:name w:val="p28"/>
    <w:basedOn w:val="a"/>
    <w:rsid w:val="007939B0"/>
    <w:pPr>
      <w:spacing w:before="100" w:beforeAutospacing="1" w:after="100" w:afterAutospacing="1"/>
    </w:pPr>
  </w:style>
  <w:style w:type="character" w:customStyle="1" w:styleId="ft22">
    <w:name w:val="ft22"/>
    <w:basedOn w:val="a0"/>
    <w:rsid w:val="007939B0"/>
  </w:style>
  <w:style w:type="paragraph" w:customStyle="1" w:styleId="p33">
    <w:name w:val="p33"/>
    <w:basedOn w:val="a"/>
    <w:rsid w:val="007939B0"/>
    <w:pPr>
      <w:spacing w:before="100" w:beforeAutospacing="1" w:after="100" w:afterAutospacing="1"/>
    </w:pPr>
  </w:style>
  <w:style w:type="character" w:customStyle="1" w:styleId="ft4">
    <w:name w:val="ft4"/>
    <w:basedOn w:val="a0"/>
    <w:rsid w:val="007939B0"/>
  </w:style>
  <w:style w:type="character" w:customStyle="1" w:styleId="ft16">
    <w:name w:val="ft16"/>
    <w:basedOn w:val="a0"/>
    <w:rsid w:val="007939B0"/>
  </w:style>
  <w:style w:type="paragraph" w:customStyle="1" w:styleId="p54">
    <w:name w:val="p54"/>
    <w:basedOn w:val="a"/>
    <w:rsid w:val="007939B0"/>
    <w:pPr>
      <w:spacing w:before="100" w:beforeAutospacing="1" w:after="100" w:afterAutospacing="1"/>
    </w:pPr>
  </w:style>
  <w:style w:type="character" w:customStyle="1" w:styleId="ft25">
    <w:name w:val="ft25"/>
    <w:basedOn w:val="a0"/>
    <w:rsid w:val="007939B0"/>
  </w:style>
  <w:style w:type="paragraph" w:customStyle="1" w:styleId="p32">
    <w:name w:val="p32"/>
    <w:basedOn w:val="a"/>
    <w:rsid w:val="007939B0"/>
    <w:pPr>
      <w:spacing w:before="100" w:beforeAutospacing="1" w:after="100" w:afterAutospacing="1"/>
    </w:pPr>
  </w:style>
  <w:style w:type="character" w:customStyle="1" w:styleId="ft26">
    <w:name w:val="ft26"/>
    <w:basedOn w:val="a0"/>
    <w:rsid w:val="007939B0"/>
  </w:style>
  <w:style w:type="paragraph" w:customStyle="1" w:styleId="p57">
    <w:name w:val="p57"/>
    <w:basedOn w:val="a"/>
    <w:rsid w:val="007939B0"/>
    <w:pPr>
      <w:spacing w:before="100" w:beforeAutospacing="1" w:after="100" w:afterAutospacing="1"/>
    </w:pPr>
  </w:style>
  <w:style w:type="character" w:customStyle="1" w:styleId="ft27">
    <w:name w:val="ft27"/>
    <w:basedOn w:val="a0"/>
    <w:rsid w:val="007939B0"/>
  </w:style>
  <w:style w:type="paragraph" w:customStyle="1" w:styleId="p34">
    <w:name w:val="p34"/>
    <w:basedOn w:val="a"/>
    <w:rsid w:val="007939B0"/>
    <w:pPr>
      <w:spacing w:before="100" w:beforeAutospacing="1" w:after="100" w:afterAutospacing="1"/>
    </w:pPr>
  </w:style>
  <w:style w:type="character" w:customStyle="1" w:styleId="ft28">
    <w:name w:val="ft28"/>
    <w:basedOn w:val="a0"/>
    <w:rsid w:val="007939B0"/>
  </w:style>
  <w:style w:type="paragraph" w:customStyle="1" w:styleId="p29">
    <w:name w:val="p29"/>
    <w:basedOn w:val="a"/>
    <w:rsid w:val="007939B0"/>
    <w:pPr>
      <w:spacing w:before="100" w:beforeAutospacing="1" w:after="100" w:afterAutospacing="1"/>
    </w:pPr>
  </w:style>
  <w:style w:type="paragraph" w:customStyle="1" w:styleId="p58">
    <w:name w:val="p58"/>
    <w:basedOn w:val="a"/>
    <w:rsid w:val="007939B0"/>
    <w:pPr>
      <w:spacing w:before="100" w:beforeAutospacing="1" w:after="100" w:afterAutospacing="1"/>
    </w:pPr>
  </w:style>
  <w:style w:type="paragraph" w:customStyle="1" w:styleId="p45">
    <w:name w:val="p45"/>
    <w:basedOn w:val="a"/>
    <w:rsid w:val="007939B0"/>
    <w:pPr>
      <w:spacing w:before="100" w:beforeAutospacing="1" w:after="100" w:afterAutospacing="1"/>
    </w:pPr>
  </w:style>
  <w:style w:type="character" w:customStyle="1" w:styleId="ft29">
    <w:name w:val="ft29"/>
    <w:basedOn w:val="a0"/>
    <w:rsid w:val="007939B0"/>
  </w:style>
  <w:style w:type="character" w:customStyle="1" w:styleId="ft30">
    <w:name w:val="ft30"/>
    <w:basedOn w:val="a0"/>
    <w:rsid w:val="007939B0"/>
  </w:style>
  <w:style w:type="character" w:customStyle="1" w:styleId="ft31">
    <w:name w:val="ft31"/>
    <w:basedOn w:val="a0"/>
    <w:rsid w:val="007939B0"/>
  </w:style>
  <w:style w:type="paragraph" w:customStyle="1" w:styleId="p86">
    <w:name w:val="p86"/>
    <w:basedOn w:val="a"/>
    <w:rsid w:val="007939B0"/>
    <w:pPr>
      <w:spacing w:before="100" w:beforeAutospacing="1" w:after="100" w:afterAutospacing="1"/>
    </w:pPr>
  </w:style>
  <w:style w:type="paragraph" w:customStyle="1" w:styleId="p87">
    <w:name w:val="p87"/>
    <w:basedOn w:val="a"/>
    <w:rsid w:val="007939B0"/>
    <w:pPr>
      <w:spacing w:before="100" w:beforeAutospacing="1" w:after="100" w:afterAutospacing="1"/>
    </w:pPr>
  </w:style>
  <w:style w:type="paragraph" w:customStyle="1" w:styleId="p63">
    <w:name w:val="p63"/>
    <w:basedOn w:val="a"/>
    <w:rsid w:val="007939B0"/>
    <w:pPr>
      <w:spacing w:before="100" w:beforeAutospacing="1" w:after="100" w:afterAutospacing="1"/>
    </w:pPr>
  </w:style>
  <w:style w:type="paragraph" w:customStyle="1" w:styleId="p88">
    <w:name w:val="p88"/>
    <w:basedOn w:val="a"/>
    <w:rsid w:val="007939B0"/>
    <w:pPr>
      <w:spacing w:before="100" w:beforeAutospacing="1" w:after="100" w:afterAutospacing="1"/>
    </w:pPr>
  </w:style>
  <w:style w:type="paragraph" w:customStyle="1" w:styleId="p64">
    <w:name w:val="p64"/>
    <w:basedOn w:val="a"/>
    <w:rsid w:val="007939B0"/>
    <w:pPr>
      <w:spacing w:before="100" w:beforeAutospacing="1" w:after="100" w:afterAutospacing="1"/>
    </w:pPr>
  </w:style>
  <w:style w:type="paragraph" w:customStyle="1" w:styleId="p89">
    <w:name w:val="p89"/>
    <w:basedOn w:val="a"/>
    <w:rsid w:val="007939B0"/>
    <w:pPr>
      <w:spacing w:before="100" w:beforeAutospacing="1" w:after="100" w:afterAutospacing="1"/>
    </w:pPr>
  </w:style>
  <w:style w:type="paragraph" w:customStyle="1" w:styleId="p66">
    <w:name w:val="p66"/>
    <w:basedOn w:val="a"/>
    <w:rsid w:val="007939B0"/>
    <w:pPr>
      <w:spacing w:before="100" w:beforeAutospacing="1" w:after="100" w:afterAutospacing="1"/>
    </w:pPr>
  </w:style>
  <w:style w:type="paragraph" w:customStyle="1" w:styleId="p67">
    <w:name w:val="p67"/>
    <w:basedOn w:val="a"/>
    <w:rsid w:val="007939B0"/>
    <w:pPr>
      <w:spacing w:before="100" w:beforeAutospacing="1" w:after="100" w:afterAutospacing="1"/>
    </w:pPr>
  </w:style>
  <w:style w:type="paragraph" w:customStyle="1" w:styleId="p3">
    <w:name w:val="p3"/>
    <w:basedOn w:val="a"/>
    <w:rsid w:val="007939B0"/>
    <w:pPr>
      <w:spacing w:before="100" w:beforeAutospacing="1" w:after="100" w:afterAutospacing="1"/>
    </w:pPr>
  </w:style>
  <w:style w:type="paragraph" w:customStyle="1" w:styleId="p80">
    <w:name w:val="p80"/>
    <w:basedOn w:val="a"/>
    <w:rsid w:val="007939B0"/>
    <w:pPr>
      <w:spacing w:before="100" w:beforeAutospacing="1" w:after="100" w:afterAutospacing="1"/>
    </w:pPr>
  </w:style>
  <w:style w:type="paragraph" w:customStyle="1" w:styleId="p90">
    <w:name w:val="p90"/>
    <w:basedOn w:val="a"/>
    <w:rsid w:val="007939B0"/>
    <w:pPr>
      <w:spacing w:before="100" w:beforeAutospacing="1" w:after="100" w:afterAutospacing="1"/>
    </w:pPr>
  </w:style>
  <w:style w:type="paragraph" w:customStyle="1" w:styleId="p71">
    <w:name w:val="p71"/>
    <w:basedOn w:val="a"/>
    <w:rsid w:val="007939B0"/>
    <w:pPr>
      <w:spacing w:before="100" w:beforeAutospacing="1" w:after="100" w:afterAutospacing="1"/>
    </w:pPr>
  </w:style>
  <w:style w:type="character" w:customStyle="1" w:styleId="ft3">
    <w:name w:val="ft3"/>
    <w:basedOn w:val="a0"/>
    <w:rsid w:val="007939B0"/>
  </w:style>
  <w:style w:type="paragraph" w:customStyle="1" w:styleId="p91">
    <w:name w:val="p91"/>
    <w:basedOn w:val="a"/>
    <w:rsid w:val="007939B0"/>
    <w:pPr>
      <w:spacing w:before="100" w:beforeAutospacing="1" w:after="100" w:afterAutospacing="1"/>
    </w:pPr>
  </w:style>
  <w:style w:type="table" w:customStyle="1" w:styleId="13">
    <w:name w:val="Сетка таблицы светлая1"/>
    <w:basedOn w:val="a1"/>
    <w:uiPriority w:val="40"/>
    <w:rsid w:val="0088637E"/>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customStyle="1" w:styleId="110">
    <w:name w:val="Таблица простая 11"/>
    <w:basedOn w:val="a1"/>
    <w:uiPriority w:val="41"/>
    <w:rsid w:val="0088637E"/>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10">
    <w:name w:val="Заголовок 1 Знак"/>
    <w:basedOn w:val="a0"/>
    <w:link w:val="1"/>
    <w:uiPriority w:val="9"/>
    <w:rsid w:val="003416F0"/>
    <w:rPr>
      <w:rFonts w:asciiTheme="majorHAnsi" w:eastAsiaTheme="majorEastAsia" w:hAnsiTheme="majorHAnsi" w:cstheme="majorBidi"/>
      <w:color w:val="2E74B5" w:themeColor="accent1" w:themeShade="BF"/>
      <w:sz w:val="32"/>
      <w:szCs w:val="32"/>
      <w:lang w:eastAsia="ru-RU"/>
    </w:rPr>
  </w:style>
  <w:style w:type="character" w:customStyle="1" w:styleId="30">
    <w:name w:val="Заголовок 3 Знак"/>
    <w:basedOn w:val="a0"/>
    <w:link w:val="3"/>
    <w:uiPriority w:val="9"/>
    <w:rsid w:val="003416F0"/>
    <w:rPr>
      <w:rFonts w:ascii="Cambria" w:eastAsia="Times New Roman" w:hAnsi="Cambria" w:cs="Times New Roman"/>
      <w:b/>
      <w:bCs/>
      <w:sz w:val="26"/>
      <w:szCs w:val="26"/>
      <w:lang w:val="x-none" w:eastAsia="ru-RU"/>
    </w:rPr>
  </w:style>
  <w:style w:type="character" w:customStyle="1" w:styleId="70">
    <w:name w:val="Заголовок 7 Знак"/>
    <w:basedOn w:val="a0"/>
    <w:link w:val="7"/>
    <w:rsid w:val="003416F0"/>
    <w:rPr>
      <w:rFonts w:ascii="Calibri" w:eastAsia="Times New Roman" w:hAnsi="Calibri" w:cs="Times New Roman"/>
      <w:szCs w:val="24"/>
      <w:lang w:val="x-none" w:eastAsia="ar-SA"/>
    </w:rPr>
  </w:style>
  <w:style w:type="character" w:customStyle="1" w:styleId="80">
    <w:name w:val="Заголовок 8 Знак"/>
    <w:basedOn w:val="a0"/>
    <w:link w:val="8"/>
    <w:rsid w:val="003416F0"/>
    <w:rPr>
      <w:rFonts w:ascii="Calibri" w:eastAsia="Times New Roman" w:hAnsi="Calibri" w:cs="Times New Roman"/>
      <w:i/>
      <w:iCs/>
      <w:szCs w:val="24"/>
      <w:lang w:val="x-none" w:eastAsia="ru-RU"/>
    </w:rPr>
  </w:style>
  <w:style w:type="character" w:customStyle="1" w:styleId="90">
    <w:name w:val="Заголовок 9 Знак"/>
    <w:basedOn w:val="a0"/>
    <w:link w:val="9"/>
    <w:rsid w:val="003416F0"/>
    <w:rPr>
      <w:rFonts w:ascii="Cambria" w:eastAsia="Times New Roman" w:hAnsi="Cambria" w:cs="Times New Roman"/>
      <w:sz w:val="20"/>
      <w:szCs w:val="20"/>
      <w:lang w:val="x-none" w:eastAsia="x-none"/>
    </w:rPr>
  </w:style>
  <w:style w:type="paragraph" w:styleId="af6">
    <w:name w:val="Body Text"/>
    <w:basedOn w:val="a"/>
    <w:link w:val="af7"/>
    <w:rsid w:val="003416F0"/>
    <w:pPr>
      <w:snapToGrid w:val="0"/>
      <w:jc w:val="both"/>
    </w:pPr>
    <w:rPr>
      <w:sz w:val="28"/>
      <w:lang w:val="x-none" w:eastAsia="x-none"/>
    </w:rPr>
  </w:style>
  <w:style w:type="character" w:customStyle="1" w:styleId="af7">
    <w:name w:val="Основной текст Знак"/>
    <w:basedOn w:val="a0"/>
    <w:link w:val="af6"/>
    <w:rsid w:val="003416F0"/>
    <w:rPr>
      <w:rFonts w:eastAsia="Times New Roman" w:cs="Times New Roman"/>
      <w:sz w:val="28"/>
      <w:szCs w:val="24"/>
      <w:lang w:val="x-none" w:eastAsia="x-none"/>
    </w:rPr>
  </w:style>
  <w:style w:type="paragraph" w:customStyle="1" w:styleId="style3">
    <w:name w:val="style3"/>
    <w:basedOn w:val="a"/>
    <w:rsid w:val="003416F0"/>
    <w:pPr>
      <w:spacing w:before="100" w:beforeAutospacing="1" w:after="100" w:afterAutospacing="1"/>
    </w:pPr>
    <w:rPr>
      <w:color w:val="FFFFFF"/>
    </w:rPr>
  </w:style>
  <w:style w:type="paragraph" w:styleId="25">
    <w:name w:val="Body Text Indent 2"/>
    <w:basedOn w:val="a"/>
    <w:link w:val="26"/>
    <w:rsid w:val="003416F0"/>
    <w:pPr>
      <w:spacing w:after="120" w:line="480" w:lineRule="auto"/>
      <w:ind w:left="283"/>
    </w:pPr>
    <w:rPr>
      <w:lang w:val="x-none"/>
    </w:rPr>
  </w:style>
  <w:style w:type="character" w:customStyle="1" w:styleId="26">
    <w:name w:val="Основной текст с отступом 2 Знак"/>
    <w:basedOn w:val="a0"/>
    <w:link w:val="25"/>
    <w:rsid w:val="003416F0"/>
    <w:rPr>
      <w:rFonts w:eastAsia="Times New Roman" w:cs="Times New Roman"/>
      <w:szCs w:val="24"/>
      <w:lang w:val="x-none" w:eastAsia="ru-RU"/>
    </w:rPr>
  </w:style>
  <w:style w:type="character" w:styleId="af8">
    <w:name w:val="Strong"/>
    <w:uiPriority w:val="22"/>
    <w:qFormat/>
    <w:rsid w:val="003416F0"/>
    <w:rPr>
      <w:b/>
      <w:bCs/>
    </w:rPr>
  </w:style>
  <w:style w:type="character" w:styleId="af9">
    <w:name w:val="annotation reference"/>
    <w:semiHidden/>
    <w:rsid w:val="003416F0"/>
    <w:rPr>
      <w:sz w:val="16"/>
      <w:szCs w:val="16"/>
    </w:rPr>
  </w:style>
  <w:style w:type="character" w:customStyle="1" w:styleId="afa">
    <w:name w:val="Текст примечания Знак"/>
    <w:link w:val="afb"/>
    <w:semiHidden/>
    <w:rsid w:val="003416F0"/>
    <w:rPr>
      <w:rFonts w:eastAsia="Times New Roman" w:cs="Times New Roman"/>
      <w:sz w:val="20"/>
      <w:szCs w:val="20"/>
      <w:lang w:eastAsia="ru-RU"/>
    </w:rPr>
  </w:style>
  <w:style w:type="paragraph" w:styleId="afb">
    <w:name w:val="annotation text"/>
    <w:basedOn w:val="a"/>
    <w:link w:val="afa"/>
    <w:semiHidden/>
    <w:rsid w:val="003416F0"/>
    <w:rPr>
      <w:sz w:val="20"/>
      <w:szCs w:val="20"/>
    </w:rPr>
  </w:style>
  <w:style w:type="character" w:customStyle="1" w:styleId="14">
    <w:name w:val="Текст примечания Знак1"/>
    <w:basedOn w:val="a0"/>
    <w:uiPriority w:val="99"/>
    <w:semiHidden/>
    <w:rsid w:val="003416F0"/>
    <w:rPr>
      <w:rFonts w:eastAsia="Times New Roman" w:cs="Times New Roman"/>
      <w:sz w:val="20"/>
      <w:szCs w:val="20"/>
      <w:lang w:eastAsia="ru-RU"/>
    </w:rPr>
  </w:style>
  <w:style w:type="character" w:customStyle="1" w:styleId="afc">
    <w:name w:val="Тема примечания Знак"/>
    <w:link w:val="afd"/>
    <w:semiHidden/>
    <w:rsid w:val="003416F0"/>
    <w:rPr>
      <w:rFonts w:eastAsia="Times New Roman" w:cs="Times New Roman"/>
      <w:b/>
      <w:bCs/>
      <w:sz w:val="20"/>
      <w:szCs w:val="20"/>
      <w:lang w:eastAsia="ru-RU"/>
    </w:rPr>
  </w:style>
  <w:style w:type="paragraph" w:styleId="afd">
    <w:name w:val="annotation subject"/>
    <w:basedOn w:val="afb"/>
    <w:next w:val="afb"/>
    <w:link w:val="afc"/>
    <w:semiHidden/>
    <w:rsid w:val="003416F0"/>
    <w:rPr>
      <w:b/>
      <w:bCs/>
    </w:rPr>
  </w:style>
  <w:style w:type="character" w:customStyle="1" w:styleId="15">
    <w:name w:val="Тема примечания Знак1"/>
    <w:basedOn w:val="14"/>
    <w:uiPriority w:val="99"/>
    <w:semiHidden/>
    <w:rsid w:val="003416F0"/>
    <w:rPr>
      <w:rFonts w:eastAsia="Times New Roman" w:cs="Times New Roman"/>
      <w:b/>
      <w:bCs/>
      <w:sz w:val="20"/>
      <w:szCs w:val="20"/>
      <w:lang w:eastAsia="ru-RU"/>
    </w:rPr>
  </w:style>
  <w:style w:type="paragraph" w:customStyle="1" w:styleId="afe">
    <w:name w:val="Знак"/>
    <w:basedOn w:val="a"/>
    <w:rsid w:val="003416F0"/>
    <w:pPr>
      <w:spacing w:after="160" w:line="240" w:lineRule="exact"/>
    </w:pPr>
    <w:rPr>
      <w:rFonts w:ascii="Verdana" w:hAnsi="Verdana"/>
      <w:sz w:val="20"/>
      <w:szCs w:val="20"/>
    </w:rPr>
  </w:style>
  <w:style w:type="paragraph" w:styleId="aff">
    <w:name w:val="footer"/>
    <w:basedOn w:val="a"/>
    <w:link w:val="aff0"/>
    <w:uiPriority w:val="99"/>
    <w:rsid w:val="003416F0"/>
    <w:pPr>
      <w:tabs>
        <w:tab w:val="center" w:pos="4677"/>
        <w:tab w:val="right" w:pos="9355"/>
      </w:tabs>
    </w:pPr>
    <w:rPr>
      <w:lang w:val="x-none"/>
    </w:rPr>
  </w:style>
  <w:style w:type="character" w:customStyle="1" w:styleId="aff0">
    <w:name w:val="Нижний колонтитул Знак"/>
    <w:basedOn w:val="a0"/>
    <w:link w:val="aff"/>
    <w:uiPriority w:val="99"/>
    <w:rsid w:val="003416F0"/>
    <w:rPr>
      <w:rFonts w:eastAsia="Times New Roman" w:cs="Times New Roman"/>
      <w:szCs w:val="24"/>
      <w:lang w:val="x-none" w:eastAsia="ru-RU"/>
    </w:rPr>
  </w:style>
  <w:style w:type="character" w:styleId="aff1">
    <w:name w:val="page number"/>
    <w:basedOn w:val="a0"/>
    <w:rsid w:val="003416F0"/>
  </w:style>
  <w:style w:type="paragraph" w:styleId="aff2">
    <w:name w:val="header"/>
    <w:basedOn w:val="a"/>
    <w:link w:val="aff3"/>
    <w:rsid w:val="003416F0"/>
    <w:pPr>
      <w:tabs>
        <w:tab w:val="center" w:pos="4677"/>
        <w:tab w:val="right" w:pos="9355"/>
      </w:tabs>
    </w:pPr>
    <w:rPr>
      <w:lang w:val="x-none"/>
    </w:rPr>
  </w:style>
  <w:style w:type="character" w:customStyle="1" w:styleId="aff3">
    <w:name w:val="Верхний колонтитул Знак"/>
    <w:basedOn w:val="a0"/>
    <w:link w:val="aff2"/>
    <w:rsid w:val="003416F0"/>
    <w:rPr>
      <w:rFonts w:eastAsia="Times New Roman" w:cs="Times New Roman"/>
      <w:szCs w:val="24"/>
      <w:lang w:val="x-none" w:eastAsia="ru-RU"/>
    </w:rPr>
  </w:style>
  <w:style w:type="character" w:customStyle="1" w:styleId="27">
    <w:name w:val="Основной текст (2) + Полужирный"/>
    <w:rsid w:val="003416F0"/>
    <w:rPr>
      <w:rFonts w:ascii="Times New Roman" w:eastAsia="Times New Roman" w:hAnsi="Times New Roman" w:cs="Times New Roman" w:hint="default"/>
      <w:b/>
      <w:bCs/>
      <w:i w:val="0"/>
      <w:iCs w:val="0"/>
      <w:smallCaps w:val="0"/>
      <w:strike w:val="0"/>
      <w:dstrike w:val="0"/>
      <w:spacing w:val="4"/>
      <w:sz w:val="25"/>
      <w:szCs w:val="25"/>
      <w:u w:val="none"/>
      <w:effect w:val="none"/>
    </w:rPr>
  </w:style>
  <w:style w:type="paragraph" w:styleId="aff4">
    <w:name w:val="Title"/>
    <w:basedOn w:val="a"/>
    <w:link w:val="aff5"/>
    <w:qFormat/>
    <w:rsid w:val="003416F0"/>
    <w:pPr>
      <w:jc w:val="center"/>
    </w:pPr>
    <w:rPr>
      <w:b/>
      <w:szCs w:val="20"/>
      <w:lang w:val="x-none"/>
    </w:rPr>
  </w:style>
  <w:style w:type="character" w:customStyle="1" w:styleId="aff5">
    <w:name w:val="Название Знак"/>
    <w:basedOn w:val="a0"/>
    <w:link w:val="aff4"/>
    <w:rsid w:val="003416F0"/>
    <w:rPr>
      <w:rFonts w:eastAsia="Times New Roman" w:cs="Times New Roman"/>
      <w:b/>
      <w:szCs w:val="20"/>
      <w:lang w:val="x-none" w:eastAsia="ru-RU"/>
    </w:rPr>
  </w:style>
  <w:style w:type="paragraph" w:customStyle="1" w:styleId="plain">
    <w:name w:val="plain"/>
    <w:basedOn w:val="a"/>
    <w:rsid w:val="003416F0"/>
    <w:pPr>
      <w:spacing w:before="120" w:after="120"/>
      <w:ind w:left="1000" w:right="1000" w:firstLine="400"/>
      <w:jc w:val="both"/>
    </w:pPr>
    <w:rPr>
      <w:rFonts w:ascii="Times" w:hAnsi="Times" w:cs="Times"/>
      <w:color w:val="000000"/>
      <w:sz w:val="28"/>
      <w:szCs w:val="28"/>
    </w:rPr>
  </w:style>
  <w:style w:type="paragraph" w:customStyle="1" w:styleId="western">
    <w:name w:val="western"/>
    <w:basedOn w:val="a"/>
    <w:rsid w:val="003416F0"/>
    <w:pPr>
      <w:spacing w:before="100" w:beforeAutospacing="1" w:after="100" w:afterAutospacing="1"/>
    </w:pPr>
  </w:style>
  <w:style w:type="character" w:customStyle="1" w:styleId="highlight">
    <w:name w:val="highlight"/>
    <w:basedOn w:val="a0"/>
    <w:rsid w:val="003416F0"/>
  </w:style>
  <w:style w:type="character" w:customStyle="1" w:styleId="aff6">
    <w:name w:val="Схема документа Знак"/>
    <w:link w:val="aff7"/>
    <w:semiHidden/>
    <w:rsid w:val="003416F0"/>
    <w:rPr>
      <w:rFonts w:ascii="Tahoma" w:eastAsia="Times New Roman" w:hAnsi="Tahoma" w:cs="Tahoma"/>
      <w:szCs w:val="24"/>
      <w:shd w:val="clear" w:color="auto" w:fill="000080"/>
    </w:rPr>
  </w:style>
  <w:style w:type="paragraph" w:styleId="aff7">
    <w:name w:val="Document Map"/>
    <w:basedOn w:val="a"/>
    <w:link w:val="aff6"/>
    <w:semiHidden/>
    <w:rsid w:val="003416F0"/>
    <w:pPr>
      <w:shd w:val="clear" w:color="auto" w:fill="000080"/>
    </w:pPr>
    <w:rPr>
      <w:rFonts w:ascii="Tahoma" w:hAnsi="Tahoma" w:cs="Tahoma"/>
      <w:lang w:eastAsia="en-US"/>
    </w:rPr>
  </w:style>
  <w:style w:type="character" w:customStyle="1" w:styleId="16">
    <w:name w:val="Схема документа Знак1"/>
    <w:basedOn w:val="a0"/>
    <w:uiPriority w:val="99"/>
    <w:semiHidden/>
    <w:rsid w:val="003416F0"/>
    <w:rPr>
      <w:rFonts w:ascii="Segoe UI" w:eastAsia="Times New Roman" w:hAnsi="Segoe UI" w:cs="Segoe UI"/>
      <w:sz w:val="16"/>
      <w:szCs w:val="16"/>
      <w:lang w:eastAsia="ru-RU"/>
    </w:rPr>
  </w:style>
  <w:style w:type="character" w:customStyle="1" w:styleId="apple-converted-space">
    <w:name w:val="apple-converted-space"/>
    <w:basedOn w:val="a0"/>
    <w:rsid w:val="003416F0"/>
  </w:style>
  <w:style w:type="character" w:styleId="aff8">
    <w:name w:val="Emphasis"/>
    <w:uiPriority w:val="20"/>
    <w:qFormat/>
    <w:rsid w:val="003416F0"/>
    <w:rPr>
      <w:i/>
      <w:iCs/>
    </w:rPr>
  </w:style>
  <w:style w:type="character" w:customStyle="1" w:styleId="FontStyle12">
    <w:name w:val="Font Style12"/>
    <w:rsid w:val="003416F0"/>
    <w:rPr>
      <w:rFonts w:ascii="Times New Roman" w:hAnsi="Times New Roman" w:cs="Times New Roman"/>
      <w:sz w:val="26"/>
      <w:szCs w:val="26"/>
    </w:rPr>
  </w:style>
  <w:style w:type="character" w:customStyle="1" w:styleId="spelle">
    <w:name w:val="spelle"/>
    <w:basedOn w:val="a0"/>
    <w:rsid w:val="003416F0"/>
  </w:style>
  <w:style w:type="character" w:customStyle="1" w:styleId="grame">
    <w:name w:val="grame"/>
    <w:basedOn w:val="a0"/>
    <w:rsid w:val="003416F0"/>
  </w:style>
  <w:style w:type="character" w:customStyle="1" w:styleId="submenu-table">
    <w:name w:val="submenu-table"/>
    <w:basedOn w:val="a0"/>
    <w:rsid w:val="003416F0"/>
  </w:style>
  <w:style w:type="paragraph" w:styleId="HTML">
    <w:name w:val="HTML Preformatted"/>
    <w:basedOn w:val="a"/>
    <w:link w:val="HTML0"/>
    <w:uiPriority w:val="99"/>
    <w:semiHidden/>
    <w:unhideWhenUsed/>
    <w:rsid w:val="003416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semiHidden/>
    <w:rsid w:val="003416F0"/>
    <w:rPr>
      <w:rFonts w:ascii="Courier New" w:eastAsia="Times New Roman" w:hAnsi="Courier New" w:cs="Times New Roman"/>
      <w:sz w:val="20"/>
      <w:szCs w:val="20"/>
      <w:lang w:val="x-none" w:eastAsia="x-none"/>
    </w:rPr>
  </w:style>
  <w:style w:type="paragraph" w:customStyle="1" w:styleId="caption1">
    <w:name w:val="caption1"/>
    <w:basedOn w:val="a"/>
    <w:rsid w:val="003416F0"/>
    <w:pPr>
      <w:ind w:firstLine="400"/>
      <w:jc w:val="center"/>
    </w:pPr>
    <w:rPr>
      <w:rFonts w:ascii="Arial" w:hAnsi="Arial" w:cs="Arial"/>
      <w:b/>
      <w:bCs/>
      <w:sz w:val="27"/>
      <w:szCs w:val="27"/>
    </w:rPr>
  </w:style>
  <w:style w:type="paragraph" w:customStyle="1" w:styleId="list2">
    <w:name w:val="list2"/>
    <w:basedOn w:val="a"/>
    <w:rsid w:val="003416F0"/>
    <w:pPr>
      <w:ind w:firstLine="400"/>
      <w:jc w:val="both"/>
      <w:textAlignment w:val="center"/>
    </w:pPr>
    <w:rPr>
      <w:sz w:val="27"/>
      <w:szCs w:val="27"/>
    </w:rPr>
  </w:style>
  <w:style w:type="paragraph" w:customStyle="1" w:styleId="main">
    <w:name w:val="main"/>
    <w:basedOn w:val="a"/>
    <w:rsid w:val="003416F0"/>
    <w:pPr>
      <w:ind w:firstLine="400"/>
      <w:jc w:val="both"/>
      <w:textAlignment w:val="center"/>
    </w:pPr>
    <w:rPr>
      <w:sz w:val="27"/>
      <w:szCs w:val="27"/>
    </w:rPr>
  </w:style>
  <w:style w:type="character" w:styleId="aff9">
    <w:name w:val="FollowedHyperlink"/>
    <w:uiPriority w:val="99"/>
    <w:semiHidden/>
    <w:unhideWhenUsed/>
    <w:rsid w:val="003416F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696692">
      <w:bodyDiv w:val="1"/>
      <w:marLeft w:val="0"/>
      <w:marRight w:val="0"/>
      <w:marTop w:val="0"/>
      <w:marBottom w:val="0"/>
      <w:divBdr>
        <w:top w:val="none" w:sz="0" w:space="0" w:color="auto"/>
        <w:left w:val="none" w:sz="0" w:space="0" w:color="auto"/>
        <w:bottom w:val="none" w:sz="0" w:space="0" w:color="auto"/>
        <w:right w:val="none" w:sz="0" w:space="0" w:color="auto"/>
      </w:divBdr>
      <w:divsChild>
        <w:div w:id="1474131459">
          <w:marLeft w:val="0"/>
          <w:marRight w:val="0"/>
          <w:marTop w:val="150"/>
          <w:marBottom w:val="150"/>
          <w:divBdr>
            <w:top w:val="dashed" w:sz="6" w:space="0" w:color="787878"/>
            <w:left w:val="dashed" w:sz="6" w:space="0" w:color="787878"/>
            <w:bottom w:val="dashed" w:sz="6" w:space="0" w:color="787878"/>
            <w:right w:val="dashed" w:sz="6" w:space="0" w:color="787878"/>
          </w:divBdr>
        </w:div>
        <w:div w:id="1945918818">
          <w:marLeft w:val="0"/>
          <w:marRight w:val="0"/>
          <w:marTop w:val="150"/>
          <w:marBottom w:val="150"/>
          <w:divBdr>
            <w:top w:val="dashed" w:sz="6" w:space="0" w:color="787878"/>
            <w:left w:val="dashed" w:sz="6" w:space="0" w:color="787878"/>
            <w:bottom w:val="dashed" w:sz="6" w:space="0" w:color="787878"/>
            <w:right w:val="dashed" w:sz="6" w:space="0" w:color="787878"/>
          </w:divBdr>
        </w:div>
      </w:divsChild>
    </w:div>
    <w:div w:id="1552232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cio.mpei.ac.ru/interlab/Auk/Material.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do.gendocs.ru/docs/index-12036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A3C6E-06F4-4937-867F-18E1C7705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48</Pages>
  <Words>8544</Words>
  <Characters>48704</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sweet</dc:creator>
  <cp:keywords/>
  <dc:description/>
  <cp:lastModifiedBy>Master</cp:lastModifiedBy>
  <cp:revision>96</cp:revision>
  <cp:lastPrinted>2019-04-01T11:15:00Z</cp:lastPrinted>
  <dcterms:created xsi:type="dcterms:W3CDTF">2018-11-07T15:36:00Z</dcterms:created>
  <dcterms:modified xsi:type="dcterms:W3CDTF">2022-01-25T16:38:00Z</dcterms:modified>
</cp:coreProperties>
</file>