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9A2" w:rsidRPr="00B03BCC" w:rsidRDefault="000C172D" w:rsidP="00B03BCC">
      <w:pPr>
        <w:spacing w:after="0" w:line="240" w:lineRule="auto"/>
        <w:jc w:val="both"/>
        <w:rPr>
          <w:b/>
          <w:sz w:val="28"/>
          <w:szCs w:val="28"/>
        </w:rPr>
      </w:pPr>
      <w:r w:rsidRPr="00B03BCC">
        <w:rPr>
          <w:b/>
          <w:sz w:val="28"/>
          <w:szCs w:val="28"/>
        </w:rPr>
        <w:t xml:space="preserve">Проектно-исследовательская деятельность на </w:t>
      </w:r>
      <w:r w:rsidR="003C5E58" w:rsidRPr="00B03BCC">
        <w:rPr>
          <w:b/>
          <w:sz w:val="28"/>
          <w:szCs w:val="28"/>
        </w:rPr>
        <w:t>уроках истории и обществознания</w:t>
      </w:r>
    </w:p>
    <w:p w:rsidR="00642ADD" w:rsidRPr="00B03BCC" w:rsidRDefault="003C5E58" w:rsidP="00B03BCC">
      <w:pPr>
        <w:spacing w:after="0" w:line="240" w:lineRule="auto"/>
        <w:jc w:val="both"/>
        <w:rPr>
          <w:sz w:val="28"/>
          <w:szCs w:val="28"/>
        </w:rPr>
      </w:pPr>
      <w:r w:rsidRPr="00B03BCC">
        <w:rPr>
          <w:sz w:val="28"/>
          <w:szCs w:val="28"/>
        </w:rPr>
        <w:t xml:space="preserve">Красноплахтова Наталья </w:t>
      </w:r>
      <w:r w:rsidR="000C172D" w:rsidRPr="00B03BCC">
        <w:rPr>
          <w:sz w:val="28"/>
          <w:szCs w:val="28"/>
        </w:rPr>
        <w:t>Б</w:t>
      </w:r>
      <w:r w:rsidRPr="00B03BCC">
        <w:rPr>
          <w:sz w:val="28"/>
          <w:szCs w:val="28"/>
        </w:rPr>
        <w:t>орисовна</w:t>
      </w:r>
      <w:r w:rsidR="000C172D" w:rsidRPr="00B03BCC">
        <w:rPr>
          <w:sz w:val="28"/>
          <w:szCs w:val="28"/>
        </w:rPr>
        <w:t>, учитель</w:t>
      </w:r>
      <w:r w:rsidRPr="00B03BCC">
        <w:rPr>
          <w:sz w:val="28"/>
          <w:szCs w:val="28"/>
        </w:rPr>
        <w:t xml:space="preserve"> истории, обществознания        </w:t>
      </w:r>
      <w:r w:rsidR="000C172D" w:rsidRPr="00B03BCC">
        <w:rPr>
          <w:sz w:val="28"/>
          <w:szCs w:val="28"/>
        </w:rPr>
        <w:t xml:space="preserve"> МБОУ СОШ № 1 с. Вольно-Надеждинское,</w:t>
      </w:r>
      <w:r w:rsidRPr="00B03BCC">
        <w:rPr>
          <w:sz w:val="28"/>
          <w:szCs w:val="28"/>
        </w:rPr>
        <w:t xml:space="preserve"> Приморский край</w:t>
      </w:r>
    </w:p>
    <w:p w:rsidR="000C172D" w:rsidRPr="00B03BCC" w:rsidRDefault="003C5E58" w:rsidP="00B03BCC">
      <w:pPr>
        <w:spacing w:after="0" w:line="240" w:lineRule="auto"/>
        <w:jc w:val="both"/>
        <w:rPr>
          <w:sz w:val="28"/>
          <w:szCs w:val="28"/>
        </w:rPr>
      </w:pPr>
      <w:r w:rsidRPr="00B03BCC">
        <w:rPr>
          <w:sz w:val="28"/>
          <w:szCs w:val="28"/>
        </w:rPr>
        <w:t xml:space="preserve"> </w:t>
      </w:r>
    </w:p>
    <w:p w:rsidR="000C172D" w:rsidRPr="00B03BCC" w:rsidRDefault="000C172D" w:rsidP="00B03BCC">
      <w:pPr>
        <w:spacing w:after="0" w:line="240" w:lineRule="auto"/>
        <w:ind w:firstLine="708"/>
        <w:jc w:val="both"/>
        <w:rPr>
          <w:rFonts w:eastAsia="Times New Roman" w:cs="Times New Roman"/>
          <w:szCs w:val="24"/>
          <w:lang w:eastAsia="ru-RU"/>
        </w:rPr>
      </w:pPr>
      <w:r w:rsidRPr="00B03BCC">
        <w:rPr>
          <w:szCs w:val="24"/>
        </w:rPr>
        <w:t xml:space="preserve">Современное школьное образование направлено </w:t>
      </w:r>
      <w:r w:rsidRPr="00B03BCC">
        <w:rPr>
          <w:rFonts w:eastAsia="Times New Roman" w:cs="Times New Roman"/>
          <w:szCs w:val="24"/>
          <w:lang w:eastAsia="ru-RU"/>
        </w:rPr>
        <w:t xml:space="preserve">на развитие личности ребенка, его творческих способностей, самостоятельности мышления и </w:t>
      </w:r>
      <w:r w:rsidR="00CF42C7" w:rsidRPr="00B03BCC">
        <w:rPr>
          <w:rFonts w:eastAsia="Times New Roman" w:cs="Times New Roman"/>
          <w:szCs w:val="24"/>
          <w:lang w:eastAsia="ru-RU"/>
        </w:rPr>
        <w:t>чувства личной ответственности. То есть ученик должен стать</w:t>
      </w:r>
      <w:r w:rsidRPr="00B03BCC">
        <w:rPr>
          <w:rFonts w:eastAsia="Times New Roman" w:cs="Times New Roman"/>
          <w:szCs w:val="24"/>
          <w:lang w:eastAsia="ru-RU"/>
        </w:rPr>
        <w:t xml:space="preserve"> центральной фигурой, а его</w:t>
      </w:r>
      <w:r w:rsidRPr="00B03BCC">
        <w:rPr>
          <w:rFonts w:eastAsia="Times New Roman" w:cs="Times New Roman"/>
          <w:szCs w:val="24"/>
          <w:u w:val="single"/>
          <w:lang w:eastAsia="ru-RU"/>
        </w:rPr>
        <w:t xml:space="preserve"> </w:t>
      </w:r>
      <w:r w:rsidRPr="00B03BCC">
        <w:rPr>
          <w:rFonts w:eastAsia="Times New Roman" w:cs="Times New Roman"/>
          <w:szCs w:val="24"/>
          <w:lang w:eastAsia="ru-RU"/>
        </w:rPr>
        <w:t>деятельность приобретает активный, познающий характер. Одной из перспективных форм работы со школьниками для реализации этой цели является</w:t>
      </w:r>
      <w:r w:rsidR="000B38BC" w:rsidRPr="00B03BCC">
        <w:rPr>
          <w:rFonts w:eastAsia="Times New Roman" w:cs="Times New Roman"/>
          <w:szCs w:val="24"/>
          <w:lang w:eastAsia="ru-RU"/>
        </w:rPr>
        <w:t xml:space="preserve"> организация их учебно-исследовательской деятельности с помощью метода проектов.</w:t>
      </w:r>
    </w:p>
    <w:p w:rsidR="000B38BC" w:rsidRPr="00B03BCC" w:rsidRDefault="000B38BC" w:rsidP="00B03BCC">
      <w:pPr>
        <w:keepNext/>
        <w:spacing w:after="0" w:line="240" w:lineRule="auto"/>
        <w:ind w:firstLine="709"/>
        <w:jc w:val="both"/>
        <w:rPr>
          <w:rFonts w:eastAsia="Times New Roman" w:cs="Times New Roman"/>
          <w:szCs w:val="24"/>
          <w:lang w:eastAsia="ru-RU"/>
        </w:rPr>
      </w:pPr>
      <w:r w:rsidRPr="00B03BCC">
        <w:rPr>
          <w:rFonts w:eastAsia="Times New Roman" w:cs="Times New Roman"/>
          <w:szCs w:val="24"/>
          <w:lang w:eastAsia="ru-RU"/>
        </w:rPr>
        <w:t>Слово «проект» произошло от латинского "</w:t>
      </w:r>
      <w:proofErr w:type="spellStart"/>
      <w:r w:rsidRPr="00B03BCC">
        <w:rPr>
          <w:rFonts w:eastAsia="Times New Roman" w:cs="Times New Roman"/>
          <w:szCs w:val="24"/>
          <w:lang w:eastAsia="ru-RU"/>
        </w:rPr>
        <w:t>projectus</w:t>
      </w:r>
      <w:proofErr w:type="spellEnd"/>
      <w:r w:rsidRPr="00B03BCC">
        <w:rPr>
          <w:rFonts w:eastAsia="Times New Roman" w:cs="Times New Roman"/>
          <w:szCs w:val="24"/>
          <w:lang w:eastAsia="ru-RU"/>
        </w:rPr>
        <w:t xml:space="preserve">", что означает "брошенный вперед", "выступающий", "бросающийся в </w:t>
      </w:r>
      <w:r w:rsidR="0025610C" w:rsidRPr="00B03BCC">
        <w:rPr>
          <w:rFonts w:eastAsia="Times New Roman" w:cs="Times New Roman"/>
          <w:szCs w:val="24"/>
          <w:lang w:eastAsia="ru-RU"/>
        </w:rPr>
        <w:t>глаза". П</w:t>
      </w:r>
      <w:r w:rsidRPr="00B03BCC">
        <w:rPr>
          <w:rFonts w:eastAsia="Times New Roman" w:cs="Times New Roman"/>
          <w:szCs w:val="24"/>
          <w:lang w:eastAsia="ru-RU"/>
        </w:rPr>
        <w:t>ланируя проект, учитель как бы заглядывает в будущее, воображает нечто, что ученик может создать или получить, затратив определенные усилия.</w:t>
      </w:r>
      <w:r w:rsidR="00CF42C7" w:rsidRPr="00B03BCC">
        <w:rPr>
          <w:rFonts w:eastAsia="Times New Roman" w:cs="Times New Roman"/>
          <w:szCs w:val="24"/>
          <w:lang w:eastAsia="ru-RU"/>
        </w:rPr>
        <w:t xml:space="preserve"> При этом важно, чтобы ученик проделал работу самостоятельно, учитель же выступает в роли координатора, помощника, осуществляет гибкую (порой незаметную) поддержку</w:t>
      </w:r>
      <w:r w:rsidR="007639B6" w:rsidRPr="00B03BCC">
        <w:rPr>
          <w:rFonts w:eastAsia="Times New Roman" w:cs="Times New Roman"/>
          <w:szCs w:val="24"/>
          <w:lang w:eastAsia="ru-RU"/>
        </w:rPr>
        <w:t xml:space="preserve"> ученика.</w:t>
      </w:r>
    </w:p>
    <w:p w:rsidR="000B38BC" w:rsidRPr="00B03BCC" w:rsidRDefault="000B38BC" w:rsidP="00B03BCC">
      <w:pPr>
        <w:keepNext/>
        <w:spacing w:after="0" w:line="240" w:lineRule="auto"/>
        <w:ind w:firstLine="709"/>
        <w:jc w:val="both"/>
        <w:rPr>
          <w:rFonts w:eastAsia="Times New Roman" w:cs="Times New Roman"/>
          <w:szCs w:val="24"/>
          <w:lang w:eastAsia="ru-RU"/>
        </w:rPr>
      </w:pPr>
      <w:r w:rsidRPr="00B03BCC">
        <w:rPr>
          <w:rFonts w:eastAsia="Times New Roman" w:cs="Times New Roman"/>
          <w:szCs w:val="24"/>
          <w:lang w:eastAsia="ru-RU"/>
        </w:rPr>
        <w:t>Проектный метод в</w:t>
      </w:r>
      <w:r w:rsidR="00CF42C7" w:rsidRPr="00B03BCC">
        <w:rPr>
          <w:rFonts w:eastAsia="Times New Roman" w:cs="Times New Roman"/>
          <w:szCs w:val="24"/>
          <w:lang w:eastAsia="ru-RU"/>
        </w:rPr>
        <w:t xml:space="preserve"> образовании – это</w:t>
      </w:r>
      <w:r w:rsidRPr="00B03BCC">
        <w:rPr>
          <w:rFonts w:eastAsia="Times New Roman" w:cs="Times New Roman"/>
          <w:szCs w:val="24"/>
          <w:lang w:eastAsia="ru-RU"/>
        </w:rPr>
        <w:t xml:space="preserve"> средство активизации познавательной деятельности</w:t>
      </w:r>
      <w:r w:rsidR="00CF42C7" w:rsidRPr="00B03BCC">
        <w:rPr>
          <w:rFonts w:eastAsia="Times New Roman" w:cs="Times New Roman"/>
          <w:szCs w:val="24"/>
          <w:lang w:eastAsia="ru-RU"/>
        </w:rPr>
        <w:t xml:space="preserve"> учащихся, развитие творчества</w:t>
      </w:r>
      <w:r w:rsidRPr="00B03BCC">
        <w:rPr>
          <w:rFonts w:eastAsia="Times New Roman" w:cs="Times New Roman"/>
          <w:szCs w:val="24"/>
          <w:lang w:eastAsia="ru-RU"/>
        </w:rPr>
        <w:t xml:space="preserve"> и</w:t>
      </w:r>
      <w:r w:rsidR="00CF42C7" w:rsidRPr="00B03BCC">
        <w:rPr>
          <w:rFonts w:eastAsia="Times New Roman" w:cs="Times New Roman"/>
          <w:szCs w:val="24"/>
          <w:lang w:eastAsia="ru-RU"/>
        </w:rPr>
        <w:t>, конечно же,</w:t>
      </w:r>
      <w:r w:rsidRPr="00B03BCC">
        <w:rPr>
          <w:rFonts w:eastAsia="Times New Roman" w:cs="Times New Roman"/>
          <w:szCs w:val="24"/>
          <w:lang w:eastAsia="ru-RU"/>
        </w:rPr>
        <w:t xml:space="preserve"> формирование оп</w:t>
      </w:r>
      <w:r w:rsidR="00CF42C7" w:rsidRPr="00B03BCC">
        <w:rPr>
          <w:rFonts w:eastAsia="Times New Roman" w:cs="Times New Roman"/>
          <w:szCs w:val="24"/>
          <w:lang w:eastAsia="ru-RU"/>
        </w:rPr>
        <w:t>ределенных личностных качеств. Данная технология держится на  самостоятельности, деятельности, результативности</w:t>
      </w:r>
      <w:r w:rsidR="0025610C" w:rsidRPr="00B03BCC">
        <w:rPr>
          <w:rFonts w:eastAsia="Times New Roman" w:cs="Times New Roman"/>
          <w:szCs w:val="24"/>
          <w:lang w:eastAsia="ru-RU"/>
        </w:rPr>
        <w:t>. Определения</w:t>
      </w:r>
      <w:r w:rsidRPr="00B03BCC">
        <w:rPr>
          <w:rFonts w:eastAsia="Times New Roman" w:cs="Times New Roman"/>
          <w:szCs w:val="24"/>
          <w:lang w:eastAsia="ru-RU"/>
        </w:rPr>
        <w:t xml:space="preserve"> учебного проекта в основном совпадают у разных авторов. По определению Е.С. </w:t>
      </w:r>
      <w:proofErr w:type="spellStart"/>
      <w:r w:rsidRPr="00B03BCC">
        <w:rPr>
          <w:rFonts w:eastAsia="Times New Roman" w:cs="Times New Roman"/>
          <w:szCs w:val="24"/>
          <w:lang w:eastAsia="ru-RU"/>
        </w:rPr>
        <w:t>Полат</w:t>
      </w:r>
      <w:proofErr w:type="spellEnd"/>
      <w:r w:rsidRPr="00B03BCC">
        <w:rPr>
          <w:rFonts w:eastAsia="Times New Roman" w:cs="Times New Roman"/>
          <w:szCs w:val="24"/>
          <w:lang w:eastAsia="ru-RU"/>
        </w:rPr>
        <w:t xml:space="preserve">: "Метод проектов предполагает определенную совокупность учебно-познавательных приемов и действий обучаемых, которые позволяют решить ту или иную проблему в результате самостоятельных познавательных действий и предполагающих презентацию этих результатов в виде конкретного продукта деятельности… " </w:t>
      </w:r>
    </w:p>
    <w:p w:rsidR="00951373" w:rsidRPr="00B03BCC" w:rsidRDefault="007639B6" w:rsidP="00B03BCC">
      <w:pPr>
        <w:keepNext/>
        <w:spacing w:after="0" w:line="240" w:lineRule="auto"/>
        <w:ind w:firstLine="709"/>
        <w:jc w:val="both"/>
        <w:rPr>
          <w:rFonts w:eastAsia="Times New Roman" w:cs="Times New Roman"/>
          <w:szCs w:val="24"/>
          <w:lang w:eastAsia="ru-RU"/>
        </w:rPr>
      </w:pPr>
      <w:r w:rsidRPr="00B03BCC">
        <w:rPr>
          <w:rFonts w:eastAsia="Times New Roman" w:cs="Times New Roman"/>
          <w:szCs w:val="24"/>
          <w:lang w:eastAsia="ru-RU"/>
        </w:rPr>
        <w:t>В чем же плюсы данного метода? Во-первых, он мотивирует к учебной деятельности. Выбрав дело по душе, в соответствии со своими интересами, школьник стремиться показать высокий результат. Учитывая, что современный ученик с огромным желанием пользуется компьютерными технологиями, можно подтолкнуть его к созданию электронной презентации проекта по той или иной теме. Для этого нужно найти такую тему, которая будет привлекательна и одновременно полезна для ученика. Во-вторых, выполняя проекты</w:t>
      </w:r>
      <w:r w:rsidR="00240D90" w:rsidRPr="00B03BCC">
        <w:rPr>
          <w:rFonts w:eastAsia="Times New Roman" w:cs="Times New Roman"/>
          <w:szCs w:val="24"/>
          <w:lang w:eastAsia="ru-RU"/>
        </w:rPr>
        <w:t>, школьники учатся самостоятельно искать и анализировать информацию, интегрировать и применять полученные ранее знания. В итоге развиваются их творческие и интеллектуальные способности, самостоятельность, ответственность, формируются умения планировать и принимать решения.</w:t>
      </w:r>
    </w:p>
    <w:p w:rsidR="007639B6" w:rsidRPr="00B03BCC" w:rsidRDefault="00951373" w:rsidP="00B03BCC">
      <w:pPr>
        <w:keepNext/>
        <w:spacing w:after="0" w:line="240" w:lineRule="auto"/>
        <w:ind w:firstLine="709"/>
        <w:jc w:val="both"/>
        <w:rPr>
          <w:rFonts w:eastAsia="Times New Roman" w:cs="Times New Roman"/>
          <w:szCs w:val="24"/>
          <w:lang w:eastAsia="ru-RU"/>
        </w:rPr>
      </w:pPr>
      <w:r w:rsidRPr="00B03BCC">
        <w:rPr>
          <w:rFonts w:eastAsia="Times New Roman" w:cs="Times New Roman"/>
          <w:szCs w:val="24"/>
          <w:lang w:eastAsia="ru-RU"/>
        </w:rPr>
        <w:t>Работа над проектом повышает личную уверенность ученика. Если он работает совместно с одноклассниками, то это развивает у него осознание значимости коллективной работы для получения результата, вдохновляет на развитие коммуникабельности. И главное – ученик развивает свои исследовательские умения.</w:t>
      </w:r>
      <w:r w:rsidR="00240D90" w:rsidRPr="00B03BCC">
        <w:rPr>
          <w:rFonts w:eastAsia="Times New Roman" w:cs="Times New Roman"/>
          <w:szCs w:val="24"/>
          <w:lang w:eastAsia="ru-RU"/>
        </w:rPr>
        <w:t xml:space="preserve">  </w:t>
      </w:r>
    </w:p>
    <w:p w:rsidR="00951373" w:rsidRPr="00B03BCC" w:rsidRDefault="00951373" w:rsidP="00B03BCC">
      <w:pPr>
        <w:keepNext/>
        <w:spacing w:after="0" w:line="240" w:lineRule="auto"/>
        <w:ind w:firstLine="709"/>
        <w:jc w:val="both"/>
        <w:rPr>
          <w:rFonts w:eastAsia="Times New Roman" w:cs="Times New Roman"/>
          <w:szCs w:val="24"/>
          <w:lang w:eastAsia="ru-RU"/>
        </w:rPr>
      </w:pPr>
      <w:r w:rsidRPr="00B03BCC">
        <w:rPr>
          <w:rFonts w:eastAsia="Times New Roman" w:cs="Times New Roman"/>
          <w:szCs w:val="24"/>
          <w:lang w:eastAsia="ru-RU"/>
        </w:rPr>
        <w:t>Проекты могут быть разными. Одни выполняются на материале конкретного предмета, другие могут содержать смежные темы нескольких предметов. Можно работать над текущими проектами, которые являются частью содержания учебного предмета, а можно выполнить итоговый</w:t>
      </w:r>
      <w:r w:rsidR="00524E85" w:rsidRPr="00B03BCC">
        <w:rPr>
          <w:rFonts w:eastAsia="Times New Roman" w:cs="Times New Roman"/>
          <w:szCs w:val="24"/>
          <w:lang w:eastAsia="ru-RU"/>
        </w:rPr>
        <w:t xml:space="preserve"> проект, как результат усвоения учебного материала по предмету (в конце четверти, года). По количеству участников проекты могут быть индивидуальными, групповыми и коллективными. Но все виды проектов всегда носят творческий, исследовательский характер, они направлены на получение результата, имеющего практическое значение. Результатом может быть ролевая игра, выпуск информационного бюллетеня, школьного журнала, видеофильма, электронной презентации, проведение какой-либо акции и т.п.</w:t>
      </w:r>
    </w:p>
    <w:p w:rsidR="00951373" w:rsidRPr="00B03BCC" w:rsidRDefault="00951373" w:rsidP="00B03BCC">
      <w:pPr>
        <w:spacing w:after="0" w:line="240" w:lineRule="auto"/>
        <w:ind w:firstLine="708"/>
        <w:jc w:val="both"/>
        <w:rPr>
          <w:rFonts w:eastAsia="Times New Roman" w:cs="Times New Roman"/>
          <w:szCs w:val="24"/>
          <w:lang w:eastAsia="ru-RU"/>
        </w:rPr>
      </w:pPr>
      <w:r w:rsidRPr="00B03BCC">
        <w:rPr>
          <w:rFonts w:eastAsia="Times New Roman" w:cs="Times New Roman"/>
          <w:szCs w:val="24"/>
          <w:lang w:eastAsia="ru-RU"/>
        </w:rPr>
        <w:t xml:space="preserve">Таким образом, проект - это самостоятельная исследовательская деятельность учащихся по решению поставленной перед ними проблемы. </w:t>
      </w:r>
      <w:r w:rsidR="00524E85" w:rsidRPr="00B03BCC">
        <w:rPr>
          <w:rFonts w:eastAsia="Times New Roman" w:cs="Times New Roman"/>
          <w:szCs w:val="24"/>
          <w:lang w:eastAsia="ru-RU"/>
        </w:rPr>
        <w:t>Из проблемы вытекает цель и задачи</w:t>
      </w:r>
      <w:r w:rsidR="00354E8C" w:rsidRPr="00B03BCC">
        <w:rPr>
          <w:rFonts w:eastAsia="Times New Roman" w:cs="Times New Roman"/>
          <w:szCs w:val="24"/>
          <w:lang w:eastAsia="ru-RU"/>
        </w:rPr>
        <w:t xml:space="preserve">. В конце работы ученики должны прийти к каким-либо выводам. Главное в этой работе то, что ученики сами открывают для себя новые факты (хотя эти факты уже могут быть открыты наукой), а не получают их в виде готового материала от учителя или из учебника. Насколько повышается </w:t>
      </w:r>
      <w:r w:rsidR="00354E8C" w:rsidRPr="00B03BCC">
        <w:rPr>
          <w:rFonts w:eastAsia="Times New Roman" w:cs="Times New Roman"/>
          <w:szCs w:val="24"/>
          <w:lang w:eastAsia="ru-RU"/>
        </w:rPr>
        <w:lastRenderedPageBreak/>
        <w:t>самооценка ребенка, когда он осознает, что данные знания он получил сам, самостоятельно добился выполнения поставленной цели!</w:t>
      </w:r>
    </w:p>
    <w:p w:rsidR="000B5BD2" w:rsidRPr="00B03BCC" w:rsidRDefault="00354E8C" w:rsidP="00B03BCC">
      <w:pPr>
        <w:spacing w:after="0" w:line="240" w:lineRule="auto"/>
        <w:ind w:firstLine="709"/>
        <w:jc w:val="both"/>
        <w:rPr>
          <w:rFonts w:eastAsia="Times New Roman" w:cs="Times New Roman"/>
          <w:szCs w:val="24"/>
          <w:lang w:eastAsia="ru-RU"/>
        </w:rPr>
      </w:pPr>
      <w:r w:rsidRPr="00B03BCC">
        <w:rPr>
          <w:rFonts w:eastAsia="Times New Roman" w:cs="Times New Roman"/>
          <w:szCs w:val="24"/>
          <w:lang w:eastAsia="ru-RU"/>
        </w:rPr>
        <w:t xml:space="preserve">В курсах истории и обществознания метод проектов может использоваться в рамках программного материала практически на любом уроке. </w:t>
      </w:r>
      <w:r w:rsidR="00524E85" w:rsidRPr="00B03BCC">
        <w:rPr>
          <w:rFonts w:eastAsia="Times New Roman" w:cs="Times New Roman"/>
          <w:szCs w:val="24"/>
          <w:lang w:eastAsia="ru-RU"/>
        </w:rPr>
        <w:t>Чтобы достигнуть результата, необходимо выработать четкую структур</w:t>
      </w:r>
      <w:r w:rsidRPr="00B03BCC">
        <w:rPr>
          <w:rFonts w:eastAsia="Times New Roman" w:cs="Times New Roman"/>
          <w:szCs w:val="24"/>
          <w:lang w:eastAsia="ru-RU"/>
        </w:rPr>
        <w:t>у действий, следуя которой мы добиваем</w:t>
      </w:r>
      <w:r w:rsidR="00524E85" w:rsidRPr="00B03BCC">
        <w:rPr>
          <w:rFonts w:eastAsia="Times New Roman" w:cs="Times New Roman"/>
          <w:szCs w:val="24"/>
          <w:lang w:eastAsia="ru-RU"/>
        </w:rPr>
        <w:t>ся успеха.</w:t>
      </w:r>
      <w:r w:rsidRPr="00B03BCC">
        <w:rPr>
          <w:rFonts w:eastAsia="Times New Roman" w:cs="Times New Roman"/>
          <w:szCs w:val="24"/>
          <w:lang w:eastAsia="ru-RU"/>
        </w:rPr>
        <w:t xml:space="preserve"> </w:t>
      </w:r>
      <w:r w:rsidR="008348AE" w:rsidRPr="00B03BCC">
        <w:rPr>
          <w:rFonts w:eastAsia="Times New Roman" w:cs="Times New Roman"/>
          <w:szCs w:val="24"/>
          <w:lang w:eastAsia="ru-RU"/>
        </w:rPr>
        <w:t>Очень важным является</w:t>
      </w:r>
      <w:r w:rsidRPr="00B03BCC">
        <w:rPr>
          <w:rFonts w:eastAsia="Times New Roman" w:cs="Times New Roman"/>
          <w:szCs w:val="24"/>
          <w:lang w:eastAsia="ru-RU"/>
        </w:rPr>
        <w:t xml:space="preserve"> выбор темы. </w:t>
      </w:r>
      <w:r w:rsidR="000B5BD2" w:rsidRPr="00B03BCC">
        <w:rPr>
          <w:rFonts w:eastAsia="Times New Roman" w:cs="Times New Roman"/>
          <w:szCs w:val="24"/>
          <w:lang w:eastAsia="ru-RU"/>
        </w:rPr>
        <w:t xml:space="preserve">Избираемые темы должны быть значительными, интересными и усложняться в зависимости от возраста учащихся. </w:t>
      </w:r>
    </w:p>
    <w:p w:rsidR="003C2131" w:rsidRPr="00B03BCC" w:rsidRDefault="003C2131" w:rsidP="00B03BCC">
      <w:pPr>
        <w:spacing w:after="0" w:line="240" w:lineRule="auto"/>
        <w:ind w:firstLine="709"/>
        <w:jc w:val="both"/>
        <w:rPr>
          <w:rFonts w:eastAsia="Times New Roman" w:cs="Times New Roman"/>
          <w:szCs w:val="24"/>
          <w:lang w:eastAsia="ru-RU"/>
        </w:rPr>
      </w:pPr>
      <w:r w:rsidRPr="00B03BCC">
        <w:rPr>
          <w:rFonts w:eastAsia="Times New Roman" w:cs="Times New Roman"/>
          <w:szCs w:val="24"/>
          <w:lang w:eastAsia="ru-RU"/>
        </w:rPr>
        <w:t xml:space="preserve">Выбор темы проекта — не самое простое занятие для руководителя. Иногда ученик замахивается на проблему, которая ему явно не по плечу. Здесь важно </w:t>
      </w:r>
      <w:r w:rsidR="0025610C" w:rsidRPr="00B03BCC">
        <w:rPr>
          <w:rFonts w:eastAsia="Times New Roman" w:cs="Times New Roman"/>
          <w:szCs w:val="24"/>
          <w:lang w:eastAsia="ru-RU"/>
        </w:rPr>
        <w:t>в тактичной форме</w:t>
      </w:r>
      <w:r w:rsidRPr="00B03BCC">
        <w:rPr>
          <w:rFonts w:eastAsia="Times New Roman" w:cs="Times New Roman"/>
          <w:szCs w:val="24"/>
          <w:lang w:eastAsia="ru-RU"/>
        </w:rPr>
        <w:t xml:space="preserve"> откло</w:t>
      </w:r>
      <w:r w:rsidR="0025610C" w:rsidRPr="00B03BCC">
        <w:rPr>
          <w:rFonts w:eastAsia="Times New Roman" w:cs="Times New Roman"/>
          <w:szCs w:val="24"/>
          <w:lang w:eastAsia="ru-RU"/>
        </w:rPr>
        <w:t>нить ее, разъяснив</w:t>
      </w:r>
      <w:r w:rsidRPr="00B03BCC">
        <w:rPr>
          <w:rFonts w:eastAsia="Times New Roman" w:cs="Times New Roman"/>
          <w:szCs w:val="24"/>
          <w:lang w:eastAsia="ru-RU"/>
        </w:rPr>
        <w:t xml:space="preserve"> школьнику все трудности предстоящей работы и не отпугнув его от ис</w:t>
      </w:r>
      <w:r w:rsidR="0025610C" w:rsidRPr="00B03BCC">
        <w:rPr>
          <w:rFonts w:eastAsia="Times New Roman" w:cs="Times New Roman"/>
          <w:szCs w:val="24"/>
          <w:lang w:eastAsia="ru-RU"/>
        </w:rPr>
        <w:t>следования вообще. О</w:t>
      </w:r>
      <w:r w:rsidRPr="00B03BCC">
        <w:rPr>
          <w:rFonts w:eastAsia="Times New Roman" w:cs="Times New Roman"/>
          <w:szCs w:val="24"/>
          <w:lang w:eastAsia="ru-RU"/>
        </w:rPr>
        <w:t xml:space="preserve">тказ </w:t>
      </w:r>
      <w:r w:rsidR="0025610C" w:rsidRPr="00B03BCC">
        <w:rPr>
          <w:rFonts w:eastAsia="Times New Roman" w:cs="Times New Roman"/>
          <w:szCs w:val="24"/>
          <w:lang w:eastAsia="ru-RU"/>
        </w:rPr>
        <w:t xml:space="preserve">может быть </w:t>
      </w:r>
      <w:r w:rsidRPr="00B03BCC">
        <w:rPr>
          <w:rFonts w:eastAsia="Times New Roman" w:cs="Times New Roman"/>
          <w:szCs w:val="24"/>
          <w:lang w:eastAsia="ru-RU"/>
        </w:rPr>
        <w:t>связан с недостаточностью источников, поиск которых</w:t>
      </w:r>
      <w:r w:rsidR="0025610C" w:rsidRPr="00B03BCC">
        <w:rPr>
          <w:rFonts w:eastAsia="Times New Roman" w:cs="Times New Roman"/>
          <w:szCs w:val="24"/>
          <w:lang w:eastAsia="ru-RU"/>
        </w:rPr>
        <w:t xml:space="preserve"> ведёт в архивы</w:t>
      </w:r>
      <w:r w:rsidRPr="00B03BCC">
        <w:rPr>
          <w:rFonts w:eastAsia="Times New Roman" w:cs="Times New Roman"/>
          <w:szCs w:val="24"/>
          <w:lang w:eastAsia="ru-RU"/>
        </w:rPr>
        <w:t xml:space="preserve">, куда доступ бывает ограничен. Бывает, что темы просто «лежат на поверхности», но чем она проще и ближе, тем сложнее её увидеть. </w:t>
      </w:r>
      <w:r w:rsidR="00354E8C" w:rsidRPr="00B03BCC">
        <w:rPr>
          <w:rFonts w:eastAsia="Times New Roman" w:cs="Times New Roman"/>
          <w:szCs w:val="24"/>
          <w:lang w:eastAsia="ru-RU"/>
        </w:rPr>
        <w:t xml:space="preserve">Начинать следует с простых тем, </w:t>
      </w:r>
      <w:r w:rsidR="008415FE" w:rsidRPr="00B03BCC">
        <w:rPr>
          <w:rFonts w:eastAsia="Times New Roman" w:cs="Times New Roman"/>
          <w:szCs w:val="24"/>
          <w:lang w:eastAsia="ru-RU"/>
        </w:rPr>
        <w:t xml:space="preserve">по мере взросления школьников усложнять их. </w:t>
      </w:r>
    </w:p>
    <w:p w:rsidR="008415FE" w:rsidRPr="00B03BCC" w:rsidRDefault="008415FE" w:rsidP="00B03BCC">
      <w:pPr>
        <w:spacing w:after="0" w:line="240" w:lineRule="auto"/>
        <w:ind w:firstLine="709"/>
        <w:jc w:val="both"/>
        <w:rPr>
          <w:rFonts w:eastAsia="Times New Roman" w:cs="Times New Roman"/>
          <w:szCs w:val="24"/>
          <w:lang w:eastAsia="ru-RU"/>
        </w:rPr>
      </w:pPr>
      <w:r w:rsidRPr="00B03BCC">
        <w:rPr>
          <w:rFonts w:eastAsia="Times New Roman" w:cs="Times New Roman"/>
          <w:szCs w:val="24"/>
          <w:lang w:eastAsia="ru-RU"/>
        </w:rPr>
        <w:t>Так в курсе истории Древнего мира можно обратиться к темам: «Герои Эллады», «Семь чудес света», «Древние письмена» и др. В курсе истории средних веков интересными будут темы «В рыцарском замке», «Рыцарский турнир», «Жизнь крестьянина (феодала)». В 7-8 классах можно предложить учащимся поработать над проектами «Загадки истории», «История России в портретах», «Великие сражения». В старших классах для раскрытия темы проекта можно добавить элементы исследования: интервью, анкетирование, работу в архивах</w:t>
      </w:r>
      <w:r w:rsidR="008348AE" w:rsidRPr="00B03BCC">
        <w:rPr>
          <w:rFonts w:eastAsia="Times New Roman" w:cs="Times New Roman"/>
          <w:szCs w:val="24"/>
          <w:lang w:eastAsia="ru-RU"/>
        </w:rPr>
        <w:t xml:space="preserve">.  Темы: «Нужна ли комсомольская организация сегодня», «Сравнительный анализ «перестройки» и «застоя», «Памятные места моего района», «Герои рядом» и др.  </w:t>
      </w:r>
    </w:p>
    <w:p w:rsidR="003C2131" w:rsidRPr="00B03BCC" w:rsidRDefault="003C2131" w:rsidP="00B03BCC">
      <w:pPr>
        <w:spacing w:after="0" w:line="240" w:lineRule="auto"/>
        <w:ind w:firstLine="540"/>
        <w:jc w:val="both"/>
        <w:rPr>
          <w:rFonts w:eastAsia="Times New Roman" w:cs="Times New Roman"/>
          <w:szCs w:val="24"/>
          <w:lang w:eastAsia="ru-RU"/>
        </w:rPr>
      </w:pPr>
      <w:r w:rsidRPr="00B03BCC">
        <w:rPr>
          <w:rFonts w:eastAsia="Times New Roman" w:cs="Times New Roman"/>
          <w:szCs w:val="24"/>
          <w:lang w:eastAsia="ru-RU"/>
        </w:rPr>
        <w:t>Проекты пр</w:t>
      </w:r>
      <w:r w:rsidR="005916DC" w:rsidRPr="00B03BCC">
        <w:rPr>
          <w:rFonts w:eastAsia="Times New Roman" w:cs="Times New Roman"/>
          <w:szCs w:val="24"/>
          <w:lang w:eastAsia="ru-RU"/>
        </w:rPr>
        <w:t>едполагают активную деятельность учащихся.</w:t>
      </w:r>
      <w:r w:rsidRPr="00B03BCC">
        <w:rPr>
          <w:rFonts w:eastAsia="Times New Roman" w:cs="Times New Roman"/>
          <w:szCs w:val="24"/>
          <w:lang w:eastAsia="ru-RU"/>
        </w:rPr>
        <w:t xml:space="preserve"> </w:t>
      </w:r>
      <w:r w:rsidR="005916DC" w:rsidRPr="00B03BCC">
        <w:rPr>
          <w:rFonts w:eastAsia="Times New Roman" w:cs="Times New Roman"/>
          <w:szCs w:val="24"/>
          <w:lang w:eastAsia="ru-RU"/>
        </w:rPr>
        <w:t>Они пишут, вырезают, ищут информацию в справочниках, беседуют с другими людьми, фотографируют, рисуют, оформляют</w:t>
      </w:r>
      <w:r w:rsidRPr="00B03BCC">
        <w:rPr>
          <w:rFonts w:eastAsia="Times New Roman" w:cs="Times New Roman"/>
          <w:szCs w:val="24"/>
          <w:lang w:eastAsia="ru-RU"/>
        </w:rPr>
        <w:t xml:space="preserve"> свои работы на компьютере в прогр</w:t>
      </w:r>
      <w:r w:rsidR="005916DC" w:rsidRPr="00B03BCC">
        <w:rPr>
          <w:rFonts w:eastAsia="Times New Roman" w:cs="Times New Roman"/>
          <w:szCs w:val="24"/>
          <w:lang w:eastAsia="ru-RU"/>
        </w:rPr>
        <w:t xml:space="preserve">аммах </w:t>
      </w:r>
      <w:proofErr w:type="spellStart"/>
      <w:r w:rsidR="005916DC" w:rsidRPr="00B03BCC">
        <w:rPr>
          <w:rFonts w:eastAsia="Times New Roman" w:cs="Times New Roman"/>
          <w:szCs w:val="24"/>
          <w:lang w:eastAsia="ru-RU"/>
        </w:rPr>
        <w:t>Microsoft</w:t>
      </w:r>
      <w:proofErr w:type="spellEnd"/>
      <w:r w:rsidR="005916DC" w:rsidRPr="00B03BCC">
        <w:rPr>
          <w:rFonts w:eastAsia="Times New Roman" w:cs="Times New Roman"/>
          <w:szCs w:val="24"/>
          <w:lang w:eastAsia="ru-RU"/>
        </w:rPr>
        <w:t xml:space="preserve"> </w:t>
      </w:r>
      <w:proofErr w:type="spellStart"/>
      <w:r w:rsidR="005916DC" w:rsidRPr="00B03BCC">
        <w:rPr>
          <w:rFonts w:eastAsia="Times New Roman" w:cs="Times New Roman"/>
          <w:szCs w:val="24"/>
          <w:lang w:eastAsia="ru-RU"/>
        </w:rPr>
        <w:t>Office</w:t>
      </w:r>
      <w:proofErr w:type="spellEnd"/>
      <w:r w:rsidR="005916DC" w:rsidRPr="00B03BCC">
        <w:rPr>
          <w:rFonts w:eastAsia="Times New Roman" w:cs="Times New Roman"/>
          <w:szCs w:val="24"/>
          <w:lang w:eastAsia="ru-RU"/>
        </w:rPr>
        <w:t>. Они могут создать собственный журнал, готовить макеты, карты, схемы, анкетные таблицы, графики,  диаграммы и т.д.</w:t>
      </w:r>
    </w:p>
    <w:p w:rsidR="003C2131" w:rsidRPr="00B03BCC" w:rsidRDefault="003C2131" w:rsidP="00B03BCC">
      <w:pPr>
        <w:spacing w:after="0" w:line="240" w:lineRule="auto"/>
        <w:ind w:firstLine="540"/>
        <w:jc w:val="both"/>
        <w:rPr>
          <w:szCs w:val="24"/>
        </w:rPr>
      </w:pPr>
      <w:r w:rsidRPr="00B03BCC">
        <w:rPr>
          <w:szCs w:val="24"/>
        </w:rPr>
        <w:t>При использовании метода проектов учитель заранее тщательно готовится к таким урокам. Это не "ежедневные" технологии. В начале учебного года желательно выделить те темы, вопросы, разделы программы курса, по которым жела</w:t>
      </w:r>
      <w:r w:rsidR="005916DC" w:rsidRPr="00B03BCC">
        <w:rPr>
          <w:szCs w:val="24"/>
        </w:rPr>
        <w:t>тельно было бы провести проект. Ведь учащиеся должны</w:t>
      </w:r>
      <w:r w:rsidRPr="00B03BCC">
        <w:rPr>
          <w:szCs w:val="24"/>
        </w:rPr>
        <w:t xml:space="preserve"> более глубоко и детально вникн</w:t>
      </w:r>
      <w:r w:rsidR="005916DC" w:rsidRPr="00B03BCC">
        <w:rPr>
          <w:szCs w:val="24"/>
        </w:rPr>
        <w:t>уть в материал,</w:t>
      </w:r>
      <w:r w:rsidRPr="00B03BCC">
        <w:rPr>
          <w:szCs w:val="24"/>
        </w:rPr>
        <w:t xml:space="preserve"> самостоятельно в нем разобраться не на уровне воспроизведения, а на уровне применения данного материала для решения какой-то значимой проблемы, для приобретения нового знания.</w:t>
      </w:r>
      <w:r w:rsidR="007D5349" w:rsidRPr="00B03BCC">
        <w:rPr>
          <w:szCs w:val="24"/>
        </w:rPr>
        <w:t xml:space="preserve"> Поэтому темы проектов желательно предлагать в начале учебного года (четверти). Возможно, кто-то из учеников предложит свою тему по интересующему его животрепещущему вопросу. Учитель должен поощрять такую самостоятельность, направить работу в нужное русло, но при этом не слишком явно контролировать. </w:t>
      </w:r>
    </w:p>
    <w:p w:rsidR="00D22DB1" w:rsidRPr="00B03BCC" w:rsidRDefault="00D22DB1" w:rsidP="00B03BCC">
      <w:pPr>
        <w:spacing w:after="0" w:line="240" w:lineRule="auto"/>
        <w:ind w:firstLine="540"/>
        <w:jc w:val="both"/>
        <w:rPr>
          <w:szCs w:val="24"/>
        </w:rPr>
      </w:pPr>
      <w:r w:rsidRPr="00B03BCC">
        <w:rPr>
          <w:szCs w:val="24"/>
        </w:rPr>
        <w:t>Для большей эффективности результата лучше предлагать выполнение работы в группе или всему коллективу.</w:t>
      </w:r>
      <w:r w:rsidRPr="00B03BCC">
        <w:rPr>
          <w:rFonts w:eastAsia="Times New Roman" w:cs="Times New Roman"/>
          <w:szCs w:val="24"/>
          <w:lang w:eastAsia="ru-RU"/>
        </w:rPr>
        <w:t xml:space="preserve"> Это еще раз подчеркивает важность сотрудничества. </w:t>
      </w:r>
      <w:r w:rsidRPr="00B03BCC">
        <w:rPr>
          <w:szCs w:val="24"/>
        </w:rPr>
        <w:t xml:space="preserve">Это дает возможность общения, возможность быть оцененным в коллективе сверстников не только по досуговым показателям, но и  </w:t>
      </w:r>
      <w:proofErr w:type="gramStart"/>
      <w:r w:rsidRPr="00B03BCC">
        <w:rPr>
          <w:szCs w:val="24"/>
        </w:rPr>
        <w:t>по</w:t>
      </w:r>
      <w:proofErr w:type="gramEnd"/>
      <w:r w:rsidRPr="00B03BCC">
        <w:rPr>
          <w:szCs w:val="24"/>
        </w:rPr>
        <w:t xml:space="preserve"> умственным, и трудовым. В итоге каждый проект должен быть обязательно защищен. Это формирует навыки публичного выступления, снижает страх перед аудиторией. Кроме этого, зритель оценивает значимость проекта, что также развивает критическое мышление, умение анализировать, сравнивать.</w:t>
      </w:r>
    </w:p>
    <w:p w:rsidR="003C2131" w:rsidRPr="00B03BCC" w:rsidRDefault="00A34BED" w:rsidP="00B03BCC">
      <w:pPr>
        <w:spacing w:after="0" w:line="240" w:lineRule="auto"/>
        <w:ind w:firstLine="540"/>
        <w:jc w:val="both"/>
        <w:rPr>
          <w:rFonts w:eastAsia="Times New Roman" w:cs="Times New Roman"/>
          <w:szCs w:val="24"/>
          <w:lang w:eastAsia="ru-RU"/>
        </w:rPr>
      </w:pPr>
      <w:r w:rsidRPr="00B03BCC">
        <w:rPr>
          <w:rFonts w:eastAsia="Times New Roman" w:cs="Times New Roman"/>
          <w:szCs w:val="24"/>
          <w:lang w:eastAsia="ru-RU"/>
        </w:rPr>
        <w:t>В соответствии с ФГОС работа по составлению проектов начинается на первой ступени школьного образования. В 5 классе ученики уже имеют определенные знания в этой области. Но, преподавая пятиклассникам обществознание, я столкнулась с проблемой: ученики не могут формулировать цель и делать выводы. Кроме этого, во время защиты проектов, многие оценивали работы по принципу «сильный - слабый ученик».  Пришлось во многом «переучивать» ребят. Во-первых, объяснять и показывать на практике, что цель проекта должна быть созвучна теме. Например, в теме «</w:t>
      </w:r>
      <w:r w:rsidR="001161DC" w:rsidRPr="00B03BCC">
        <w:rPr>
          <w:rFonts w:eastAsia="Times New Roman" w:cs="Times New Roman"/>
          <w:szCs w:val="24"/>
          <w:lang w:eastAsia="ru-RU"/>
        </w:rPr>
        <w:t>Загадка человека: наследственность</w:t>
      </w:r>
      <w:r w:rsidRPr="00B03BCC">
        <w:rPr>
          <w:rFonts w:eastAsia="Times New Roman" w:cs="Times New Roman"/>
          <w:szCs w:val="24"/>
          <w:lang w:eastAsia="ru-RU"/>
        </w:rPr>
        <w:t>», цель может звучать следующим образом: « Выяснить</w:t>
      </w:r>
      <w:r w:rsidR="001161DC" w:rsidRPr="00B03BCC">
        <w:rPr>
          <w:rFonts w:eastAsia="Times New Roman" w:cs="Times New Roman"/>
          <w:szCs w:val="24"/>
          <w:lang w:eastAsia="ru-RU"/>
        </w:rPr>
        <w:t xml:space="preserve">, почему родственники похожи» или «Показать роль наследственности в жизни человека». В теме «Моя семья в годы Великой Отечественной войны» целью является выяснение вклада членов семьи в победу над врагом. В выводе же </w:t>
      </w:r>
      <w:r w:rsidR="001161DC" w:rsidRPr="00B03BCC">
        <w:rPr>
          <w:rFonts w:eastAsia="Times New Roman" w:cs="Times New Roman"/>
          <w:szCs w:val="24"/>
          <w:lang w:eastAsia="ru-RU"/>
        </w:rPr>
        <w:lastRenderedPageBreak/>
        <w:t>обязательно подводится итог работы - чего добился ученик, о чем узнал, что нового открыл для себя. Для адекватного оценивания</w:t>
      </w:r>
      <w:r w:rsidR="004A76CC" w:rsidRPr="00B03BCC">
        <w:rPr>
          <w:rFonts w:eastAsia="Times New Roman" w:cs="Times New Roman"/>
          <w:szCs w:val="24"/>
          <w:lang w:eastAsia="ru-RU"/>
        </w:rPr>
        <w:t xml:space="preserve"> я ознакомила ребят с критериями. Во время защиты на каждую парту я выдаю бланк с критериями оценки проектной работы, с которыми ребята работают в парах после просмотра проекта. Они обсуждают, соответствует ли выступление нормам, а после высказывают свое мнение. Таким образом, отметка за защиту проекта ставится после оценивания не только учителем, но и одноклассниками. Кроме этого, слово дается и автору (</w:t>
      </w:r>
      <w:proofErr w:type="spellStart"/>
      <w:r w:rsidR="004A76CC" w:rsidRPr="00B03BCC">
        <w:rPr>
          <w:rFonts w:eastAsia="Times New Roman" w:cs="Times New Roman"/>
          <w:szCs w:val="24"/>
          <w:lang w:eastAsia="ru-RU"/>
        </w:rPr>
        <w:t>ам</w:t>
      </w:r>
      <w:proofErr w:type="spellEnd"/>
      <w:r w:rsidR="004A76CC" w:rsidRPr="00B03BCC">
        <w:rPr>
          <w:rFonts w:eastAsia="Times New Roman" w:cs="Times New Roman"/>
          <w:szCs w:val="24"/>
          <w:lang w:eastAsia="ru-RU"/>
        </w:rPr>
        <w:t>) проекта для самооценки. Необходимо проанализировать, что получилось, каковы причины неудач?</w:t>
      </w:r>
    </w:p>
    <w:p w:rsidR="004A76CC" w:rsidRPr="00B03BCC" w:rsidRDefault="004A76CC" w:rsidP="00B03BCC">
      <w:pPr>
        <w:spacing w:after="0" w:line="240" w:lineRule="auto"/>
        <w:ind w:firstLine="540"/>
        <w:jc w:val="both"/>
        <w:rPr>
          <w:rFonts w:eastAsia="Times New Roman" w:cs="Times New Roman"/>
          <w:szCs w:val="24"/>
          <w:lang w:eastAsia="ru-RU"/>
        </w:rPr>
      </w:pPr>
    </w:p>
    <w:p w:rsidR="004A76CC" w:rsidRPr="00B03BCC" w:rsidRDefault="004A76CC" w:rsidP="00B03BCC">
      <w:pPr>
        <w:spacing w:after="0" w:line="240" w:lineRule="auto"/>
        <w:jc w:val="both"/>
        <w:rPr>
          <w:rFonts w:eastAsia="Times New Roman" w:cs="Times New Roman"/>
          <w:szCs w:val="24"/>
          <w:lang w:eastAsia="ru-RU"/>
        </w:rPr>
      </w:pPr>
      <w:r w:rsidRPr="00B03BCC">
        <w:rPr>
          <w:rFonts w:eastAsia="Times New Roman" w:cs="Times New Roman"/>
          <w:szCs w:val="24"/>
          <w:lang w:eastAsia="ru-RU"/>
        </w:rPr>
        <w:t>Таблица 1. Критерии оценки проектов в виде электронной презентации по обществознанию.</w:t>
      </w:r>
    </w:p>
    <w:tbl>
      <w:tblPr>
        <w:tblStyle w:val="a7"/>
        <w:tblW w:w="0" w:type="auto"/>
        <w:tblBorders>
          <w:top w:val="single" w:sz="4" w:space="0" w:color="403152" w:themeColor="accent4" w:themeShade="80"/>
          <w:left w:val="single" w:sz="4" w:space="0" w:color="403152" w:themeColor="accent4" w:themeShade="80"/>
          <w:bottom w:val="single" w:sz="4" w:space="0" w:color="403152" w:themeColor="accent4" w:themeShade="80"/>
          <w:right w:val="single" w:sz="4" w:space="0" w:color="403152" w:themeColor="accent4" w:themeShade="80"/>
          <w:insideH w:val="single" w:sz="4" w:space="0" w:color="403152" w:themeColor="accent4" w:themeShade="80"/>
          <w:insideV w:val="single" w:sz="4" w:space="0" w:color="403152" w:themeColor="accent4" w:themeShade="80"/>
        </w:tblBorders>
        <w:tblLook w:val="04A0" w:firstRow="1" w:lastRow="0" w:firstColumn="1" w:lastColumn="0" w:noHBand="0" w:noVBand="1"/>
      </w:tblPr>
      <w:tblGrid>
        <w:gridCol w:w="1550"/>
        <w:gridCol w:w="968"/>
        <w:gridCol w:w="1276"/>
        <w:gridCol w:w="709"/>
        <w:gridCol w:w="850"/>
        <w:gridCol w:w="851"/>
        <w:gridCol w:w="850"/>
        <w:gridCol w:w="851"/>
        <w:gridCol w:w="1134"/>
        <w:gridCol w:w="1099"/>
      </w:tblGrid>
      <w:tr w:rsidR="00B03BCC" w:rsidRPr="00B03BCC" w:rsidTr="00184FC4">
        <w:trPr>
          <w:cantSplit/>
          <w:trHeight w:val="1732"/>
        </w:trPr>
        <w:tc>
          <w:tcPr>
            <w:tcW w:w="1550" w:type="dxa"/>
            <w:textDirection w:val="btLr"/>
          </w:tcPr>
          <w:p w:rsidR="004A76CC" w:rsidRPr="00B03BCC" w:rsidRDefault="004A76CC" w:rsidP="00B03BCC">
            <w:pPr>
              <w:jc w:val="both"/>
              <w:rPr>
                <w:rFonts w:eastAsia="Times New Roman" w:cs="Times New Roman"/>
                <w:szCs w:val="24"/>
                <w:lang w:eastAsia="ru-RU"/>
              </w:rPr>
            </w:pPr>
            <w:r w:rsidRPr="00B03BCC">
              <w:rPr>
                <w:rFonts w:eastAsia="Times New Roman" w:cs="Times New Roman"/>
                <w:szCs w:val="24"/>
                <w:lang w:eastAsia="ru-RU"/>
              </w:rPr>
              <w:t>Фамилия, имя</w:t>
            </w:r>
          </w:p>
        </w:tc>
        <w:tc>
          <w:tcPr>
            <w:tcW w:w="968" w:type="dxa"/>
            <w:textDirection w:val="btLr"/>
          </w:tcPr>
          <w:p w:rsidR="004A76CC" w:rsidRPr="00B03BCC" w:rsidRDefault="004A76CC" w:rsidP="00B03BCC">
            <w:pPr>
              <w:jc w:val="both"/>
              <w:rPr>
                <w:rFonts w:eastAsia="Times New Roman" w:cs="Times New Roman"/>
                <w:szCs w:val="24"/>
                <w:lang w:eastAsia="ru-RU"/>
              </w:rPr>
            </w:pPr>
            <w:r w:rsidRPr="00B03BCC">
              <w:rPr>
                <w:rFonts w:eastAsia="Times New Roman" w:cs="Times New Roman"/>
                <w:szCs w:val="24"/>
                <w:lang w:eastAsia="ru-RU"/>
              </w:rPr>
              <w:t>Название</w:t>
            </w:r>
          </w:p>
        </w:tc>
        <w:tc>
          <w:tcPr>
            <w:tcW w:w="1276" w:type="dxa"/>
            <w:textDirection w:val="btLr"/>
          </w:tcPr>
          <w:p w:rsidR="004A76CC" w:rsidRPr="00B03BCC" w:rsidRDefault="004A76CC" w:rsidP="00B03BCC">
            <w:pPr>
              <w:jc w:val="both"/>
              <w:rPr>
                <w:rFonts w:eastAsia="Times New Roman" w:cs="Times New Roman"/>
                <w:szCs w:val="24"/>
                <w:lang w:eastAsia="ru-RU"/>
              </w:rPr>
            </w:pPr>
            <w:r w:rsidRPr="00B03BCC">
              <w:rPr>
                <w:rFonts w:eastAsia="Times New Roman" w:cs="Times New Roman"/>
                <w:szCs w:val="24"/>
                <w:lang w:eastAsia="ru-RU"/>
              </w:rPr>
              <w:t>Указание актуальности (важности)</w:t>
            </w:r>
          </w:p>
        </w:tc>
        <w:tc>
          <w:tcPr>
            <w:tcW w:w="709" w:type="dxa"/>
            <w:textDirection w:val="btLr"/>
          </w:tcPr>
          <w:p w:rsidR="004A76CC" w:rsidRPr="00B03BCC" w:rsidRDefault="004A76CC" w:rsidP="00B03BCC">
            <w:pPr>
              <w:jc w:val="both"/>
              <w:rPr>
                <w:rFonts w:eastAsia="Times New Roman" w:cs="Times New Roman"/>
                <w:szCs w:val="24"/>
                <w:lang w:eastAsia="ru-RU"/>
              </w:rPr>
            </w:pPr>
            <w:r w:rsidRPr="00B03BCC">
              <w:rPr>
                <w:rFonts w:eastAsia="Times New Roman" w:cs="Times New Roman"/>
                <w:szCs w:val="24"/>
                <w:lang w:eastAsia="ru-RU"/>
              </w:rPr>
              <w:t>Указание цели</w:t>
            </w:r>
          </w:p>
        </w:tc>
        <w:tc>
          <w:tcPr>
            <w:tcW w:w="850" w:type="dxa"/>
            <w:textDirection w:val="btLr"/>
          </w:tcPr>
          <w:p w:rsidR="004A76CC" w:rsidRPr="00B03BCC" w:rsidRDefault="004A76CC" w:rsidP="00B03BCC">
            <w:pPr>
              <w:jc w:val="both"/>
              <w:rPr>
                <w:rFonts w:eastAsia="Times New Roman" w:cs="Times New Roman"/>
                <w:szCs w:val="24"/>
                <w:lang w:eastAsia="ru-RU"/>
              </w:rPr>
            </w:pPr>
            <w:r w:rsidRPr="00B03BCC">
              <w:rPr>
                <w:rFonts w:eastAsia="Times New Roman" w:cs="Times New Roman"/>
                <w:szCs w:val="24"/>
                <w:lang w:eastAsia="ru-RU"/>
              </w:rPr>
              <w:t>Раскрытие темы</w:t>
            </w:r>
          </w:p>
        </w:tc>
        <w:tc>
          <w:tcPr>
            <w:tcW w:w="851" w:type="dxa"/>
            <w:textDirection w:val="btLr"/>
          </w:tcPr>
          <w:p w:rsidR="004A76CC" w:rsidRPr="00B03BCC" w:rsidRDefault="004A76CC" w:rsidP="00B03BCC">
            <w:pPr>
              <w:jc w:val="both"/>
              <w:rPr>
                <w:rFonts w:eastAsia="Times New Roman" w:cs="Times New Roman"/>
                <w:szCs w:val="24"/>
                <w:lang w:eastAsia="ru-RU"/>
              </w:rPr>
            </w:pPr>
            <w:r w:rsidRPr="00B03BCC">
              <w:rPr>
                <w:rFonts w:eastAsia="Times New Roman" w:cs="Times New Roman"/>
                <w:szCs w:val="24"/>
                <w:lang w:eastAsia="ru-RU"/>
              </w:rPr>
              <w:t>Наличие выводов</w:t>
            </w:r>
          </w:p>
        </w:tc>
        <w:tc>
          <w:tcPr>
            <w:tcW w:w="850" w:type="dxa"/>
            <w:textDirection w:val="btLr"/>
          </w:tcPr>
          <w:p w:rsidR="004A76CC" w:rsidRPr="00B03BCC" w:rsidRDefault="004A76CC" w:rsidP="00B03BCC">
            <w:pPr>
              <w:jc w:val="both"/>
              <w:rPr>
                <w:rFonts w:eastAsia="Times New Roman" w:cs="Times New Roman"/>
                <w:szCs w:val="24"/>
                <w:lang w:eastAsia="ru-RU"/>
              </w:rPr>
            </w:pPr>
            <w:r w:rsidRPr="00B03BCC">
              <w:rPr>
                <w:rFonts w:eastAsia="Times New Roman" w:cs="Times New Roman"/>
                <w:szCs w:val="24"/>
                <w:lang w:eastAsia="ru-RU"/>
              </w:rPr>
              <w:t>Наличие источников</w:t>
            </w:r>
          </w:p>
        </w:tc>
        <w:tc>
          <w:tcPr>
            <w:tcW w:w="851" w:type="dxa"/>
            <w:textDirection w:val="btLr"/>
          </w:tcPr>
          <w:p w:rsidR="004A76CC" w:rsidRPr="00B03BCC" w:rsidRDefault="004A76CC" w:rsidP="00B03BCC">
            <w:pPr>
              <w:jc w:val="both"/>
              <w:rPr>
                <w:rFonts w:eastAsia="Times New Roman" w:cs="Times New Roman"/>
                <w:szCs w:val="24"/>
                <w:lang w:eastAsia="ru-RU"/>
              </w:rPr>
            </w:pPr>
            <w:r w:rsidRPr="00B03BCC">
              <w:rPr>
                <w:rFonts w:eastAsia="Times New Roman" w:cs="Times New Roman"/>
                <w:szCs w:val="24"/>
                <w:lang w:eastAsia="ru-RU"/>
              </w:rPr>
              <w:t>Оформление текста</w:t>
            </w:r>
          </w:p>
        </w:tc>
        <w:tc>
          <w:tcPr>
            <w:tcW w:w="1134" w:type="dxa"/>
            <w:textDirection w:val="btLr"/>
          </w:tcPr>
          <w:p w:rsidR="004A76CC" w:rsidRPr="00B03BCC" w:rsidRDefault="004A76CC" w:rsidP="00B03BCC">
            <w:pPr>
              <w:jc w:val="both"/>
              <w:rPr>
                <w:rFonts w:eastAsia="Times New Roman" w:cs="Times New Roman"/>
                <w:szCs w:val="24"/>
                <w:lang w:eastAsia="ru-RU"/>
              </w:rPr>
            </w:pPr>
            <w:r w:rsidRPr="00B03BCC">
              <w:rPr>
                <w:rFonts w:eastAsia="Times New Roman" w:cs="Times New Roman"/>
                <w:szCs w:val="24"/>
                <w:lang w:eastAsia="ru-RU"/>
              </w:rPr>
              <w:t>Наличие и соответствие картинок</w:t>
            </w:r>
          </w:p>
        </w:tc>
        <w:tc>
          <w:tcPr>
            <w:tcW w:w="1099" w:type="dxa"/>
            <w:textDirection w:val="btLr"/>
          </w:tcPr>
          <w:p w:rsidR="004A76CC" w:rsidRPr="00B03BCC" w:rsidRDefault="004A76CC" w:rsidP="00B03BCC">
            <w:pPr>
              <w:jc w:val="both"/>
              <w:rPr>
                <w:rFonts w:eastAsia="Times New Roman" w:cs="Times New Roman"/>
                <w:szCs w:val="24"/>
                <w:lang w:eastAsia="ru-RU"/>
              </w:rPr>
            </w:pPr>
            <w:r w:rsidRPr="00B03BCC">
              <w:rPr>
                <w:rFonts w:eastAsia="Times New Roman" w:cs="Times New Roman"/>
                <w:szCs w:val="24"/>
                <w:lang w:eastAsia="ru-RU"/>
              </w:rPr>
              <w:t>Оценка</w:t>
            </w:r>
          </w:p>
        </w:tc>
      </w:tr>
      <w:tr w:rsidR="00B03BCC" w:rsidRPr="00B03BCC" w:rsidTr="00184FC4">
        <w:tc>
          <w:tcPr>
            <w:tcW w:w="1550" w:type="dxa"/>
          </w:tcPr>
          <w:p w:rsidR="004A76CC" w:rsidRPr="00B03BCC" w:rsidRDefault="004A76CC" w:rsidP="00B03BCC">
            <w:pPr>
              <w:jc w:val="both"/>
              <w:rPr>
                <w:rFonts w:eastAsia="Times New Roman" w:cs="Times New Roman"/>
                <w:szCs w:val="24"/>
                <w:lang w:eastAsia="ru-RU"/>
              </w:rPr>
            </w:pPr>
          </w:p>
        </w:tc>
        <w:tc>
          <w:tcPr>
            <w:tcW w:w="968" w:type="dxa"/>
          </w:tcPr>
          <w:p w:rsidR="004A76CC" w:rsidRPr="00B03BCC" w:rsidRDefault="004A76CC" w:rsidP="00B03BCC">
            <w:pPr>
              <w:jc w:val="both"/>
              <w:rPr>
                <w:rFonts w:eastAsia="Times New Roman" w:cs="Times New Roman"/>
                <w:szCs w:val="24"/>
                <w:lang w:eastAsia="ru-RU"/>
              </w:rPr>
            </w:pPr>
          </w:p>
        </w:tc>
        <w:tc>
          <w:tcPr>
            <w:tcW w:w="1276" w:type="dxa"/>
          </w:tcPr>
          <w:p w:rsidR="004A76CC" w:rsidRPr="00B03BCC" w:rsidRDefault="004A76CC" w:rsidP="00B03BCC">
            <w:pPr>
              <w:jc w:val="both"/>
              <w:rPr>
                <w:rFonts w:eastAsia="Times New Roman" w:cs="Times New Roman"/>
                <w:szCs w:val="24"/>
                <w:lang w:eastAsia="ru-RU"/>
              </w:rPr>
            </w:pPr>
          </w:p>
        </w:tc>
        <w:tc>
          <w:tcPr>
            <w:tcW w:w="709" w:type="dxa"/>
          </w:tcPr>
          <w:p w:rsidR="004A76CC" w:rsidRPr="00B03BCC" w:rsidRDefault="004A76CC" w:rsidP="00B03BCC">
            <w:pPr>
              <w:jc w:val="both"/>
              <w:rPr>
                <w:rFonts w:eastAsia="Times New Roman" w:cs="Times New Roman"/>
                <w:szCs w:val="24"/>
                <w:lang w:eastAsia="ru-RU"/>
              </w:rPr>
            </w:pPr>
          </w:p>
        </w:tc>
        <w:tc>
          <w:tcPr>
            <w:tcW w:w="850" w:type="dxa"/>
          </w:tcPr>
          <w:p w:rsidR="004A76CC" w:rsidRPr="00B03BCC" w:rsidRDefault="004A76CC" w:rsidP="00B03BCC">
            <w:pPr>
              <w:jc w:val="both"/>
              <w:rPr>
                <w:rFonts w:eastAsia="Times New Roman" w:cs="Times New Roman"/>
                <w:szCs w:val="24"/>
                <w:lang w:eastAsia="ru-RU"/>
              </w:rPr>
            </w:pPr>
          </w:p>
        </w:tc>
        <w:tc>
          <w:tcPr>
            <w:tcW w:w="851" w:type="dxa"/>
          </w:tcPr>
          <w:p w:rsidR="004A76CC" w:rsidRPr="00B03BCC" w:rsidRDefault="004A76CC" w:rsidP="00B03BCC">
            <w:pPr>
              <w:jc w:val="both"/>
              <w:rPr>
                <w:rFonts w:eastAsia="Times New Roman" w:cs="Times New Roman"/>
                <w:szCs w:val="24"/>
                <w:lang w:eastAsia="ru-RU"/>
              </w:rPr>
            </w:pPr>
          </w:p>
        </w:tc>
        <w:tc>
          <w:tcPr>
            <w:tcW w:w="850" w:type="dxa"/>
          </w:tcPr>
          <w:p w:rsidR="004A76CC" w:rsidRPr="00B03BCC" w:rsidRDefault="004A76CC" w:rsidP="00B03BCC">
            <w:pPr>
              <w:jc w:val="both"/>
              <w:rPr>
                <w:rFonts w:eastAsia="Times New Roman" w:cs="Times New Roman"/>
                <w:szCs w:val="24"/>
                <w:lang w:eastAsia="ru-RU"/>
              </w:rPr>
            </w:pPr>
          </w:p>
        </w:tc>
        <w:tc>
          <w:tcPr>
            <w:tcW w:w="851" w:type="dxa"/>
          </w:tcPr>
          <w:p w:rsidR="004A76CC" w:rsidRPr="00B03BCC" w:rsidRDefault="004A76CC" w:rsidP="00B03BCC">
            <w:pPr>
              <w:jc w:val="both"/>
              <w:rPr>
                <w:rFonts w:eastAsia="Times New Roman" w:cs="Times New Roman"/>
                <w:szCs w:val="24"/>
                <w:lang w:eastAsia="ru-RU"/>
              </w:rPr>
            </w:pPr>
          </w:p>
        </w:tc>
        <w:tc>
          <w:tcPr>
            <w:tcW w:w="1134" w:type="dxa"/>
          </w:tcPr>
          <w:p w:rsidR="004A76CC" w:rsidRPr="00B03BCC" w:rsidRDefault="004A76CC" w:rsidP="00B03BCC">
            <w:pPr>
              <w:jc w:val="both"/>
              <w:rPr>
                <w:rFonts w:eastAsia="Times New Roman" w:cs="Times New Roman"/>
                <w:szCs w:val="24"/>
                <w:lang w:eastAsia="ru-RU"/>
              </w:rPr>
            </w:pPr>
          </w:p>
        </w:tc>
        <w:tc>
          <w:tcPr>
            <w:tcW w:w="1099" w:type="dxa"/>
          </w:tcPr>
          <w:p w:rsidR="004A76CC" w:rsidRPr="00B03BCC" w:rsidRDefault="004A76CC" w:rsidP="00B03BCC">
            <w:pPr>
              <w:jc w:val="both"/>
              <w:rPr>
                <w:rFonts w:eastAsia="Times New Roman" w:cs="Times New Roman"/>
                <w:szCs w:val="24"/>
                <w:lang w:eastAsia="ru-RU"/>
              </w:rPr>
            </w:pPr>
          </w:p>
        </w:tc>
      </w:tr>
      <w:tr w:rsidR="00B03BCC" w:rsidRPr="00B03BCC" w:rsidTr="00184FC4">
        <w:tc>
          <w:tcPr>
            <w:tcW w:w="1550" w:type="dxa"/>
          </w:tcPr>
          <w:p w:rsidR="004A76CC" w:rsidRPr="00B03BCC" w:rsidRDefault="004A76CC" w:rsidP="00B03BCC">
            <w:pPr>
              <w:jc w:val="both"/>
              <w:rPr>
                <w:rFonts w:eastAsia="Times New Roman" w:cs="Times New Roman"/>
                <w:szCs w:val="24"/>
                <w:lang w:eastAsia="ru-RU"/>
              </w:rPr>
            </w:pPr>
          </w:p>
        </w:tc>
        <w:tc>
          <w:tcPr>
            <w:tcW w:w="968" w:type="dxa"/>
          </w:tcPr>
          <w:p w:rsidR="004A76CC" w:rsidRPr="00B03BCC" w:rsidRDefault="004A76CC" w:rsidP="00B03BCC">
            <w:pPr>
              <w:jc w:val="both"/>
              <w:rPr>
                <w:rFonts w:eastAsia="Times New Roman" w:cs="Times New Roman"/>
                <w:szCs w:val="24"/>
                <w:lang w:eastAsia="ru-RU"/>
              </w:rPr>
            </w:pPr>
          </w:p>
        </w:tc>
        <w:tc>
          <w:tcPr>
            <w:tcW w:w="1276" w:type="dxa"/>
          </w:tcPr>
          <w:p w:rsidR="004A76CC" w:rsidRPr="00B03BCC" w:rsidRDefault="004A76CC" w:rsidP="00B03BCC">
            <w:pPr>
              <w:jc w:val="both"/>
              <w:rPr>
                <w:rFonts w:eastAsia="Times New Roman" w:cs="Times New Roman"/>
                <w:szCs w:val="24"/>
                <w:lang w:eastAsia="ru-RU"/>
              </w:rPr>
            </w:pPr>
          </w:p>
        </w:tc>
        <w:tc>
          <w:tcPr>
            <w:tcW w:w="709" w:type="dxa"/>
          </w:tcPr>
          <w:p w:rsidR="004A76CC" w:rsidRPr="00B03BCC" w:rsidRDefault="004A76CC" w:rsidP="00B03BCC">
            <w:pPr>
              <w:jc w:val="both"/>
              <w:rPr>
                <w:rFonts w:eastAsia="Times New Roman" w:cs="Times New Roman"/>
                <w:szCs w:val="24"/>
                <w:lang w:eastAsia="ru-RU"/>
              </w:rPr>
            </w:pPr>
          </w:p>
        </w:tc>
        <w:tc>
          <w:tcPr>
            <w:tcW w:w="850" w:type="dxa"/>
          </w:tcPr>
          <w:p w:rsidR="004A76CC" w:rsidRPr="00B03BCC" w:rsidRDefault="004A76CC" w:rsidP="00B03BCC">
            <w:pPr>
              <w:jc w:val="both"/>
              <w:rPr>
                <w:rFonts w:eastAsia="Times New Roman" w:cs="Times New Roman"/>
                <w:szCs w:val="24"/>
                <w:lang w:eastAsia="ru-RU"/>
              </w:rPr>
            </w:pPr>
          </w:p>
        </w:tc>
        <w:tc>
          <w:tcPr>
            <w:tcW w:w="851" w:type="dxa"/>
          </w:tcPr>
          <w:p w:rsidR="004A76CC" w:rsidRPr="00B03BCC" w:rsidRDefault="004A76CC" w:rsidP="00B03BCC">
            <w:pPr>
              <w:jc w:val="both"/>
              <w:rPr>
                <w:rFonts w:eastAsia="Times New Roman" w:cs="Times New Roman"/>
                <w:szCs w:val="24"/>
                <w:lang w:eastAsia="ru-RU"/>
              </w:rPr>
            </w:pPr>
          </w:p>
        </w:tc>
        <w:tc>
          <w:tcPr>
            <w:tcW w:w="850" w:type="dxa"/>
          </w:tcPr>
          <w:p w:rsidR="004A76CC" w:rsidRPr="00B03BCC" w:rsidRDefault="004A76CC" w:rsidP="00B03BCC">
            <w:pPr>
              <w:jc w:val="both"/>
              <w:rPr>
                <w:rFonts w:eastAsia="Times New Roman" w:cs="Times New Roman"/>
                <w:szCs w:val="24"/>
                <w:lang w:eastAsia="ru-RU"/>
              </w:rPr>
            </w:pPr>
          </w:p>
        </w:tc>
        <w:tc>
          <w:tcPr>
            <w:tcW w:w="851" w:type="dxa"/>
          </w:tcPr>
          <w:p w:rsidR="004A76CC" w:rsidRPr="00B03BCC" w:rsidRDefault="004A76CC" w:rsidP="00B03BCC">
            <w:pPr>
              <w:jc w:val="both"/>
              <w:rPr>
                <w:rFonts w:eastAsia="Times New Roman" w:cs="Times New Roman"/>
                <w:szCs w:val="24"/>
                <w:lang w:eastAsia="ru-RU"/>
              </w:rPr>
            </w:pPr>
          </w:p>
        </w:tc>
        <w:tc>
          <w:tcPr>
            <w:tcW w:w="1134" w:type="dxa"/>
          </w:tcPr>
          <w:p w:rsidR="004A76CC" w:rsidRPr="00B03BCC" w:rsidRDefault="004A76CC" w:rsidP="00B03BCC">
            <w:pPr>
              <w:jc w:val="both"/>
              <w:rPr>
                <w:rFonts w:eastAsia="Times New Roman" w:cs="Times New Roman"/>
                <w:szCs w:val="24"/>
                <w:lang w:eastAsia="ru-RU"/>
              </w:rPr>
            </w:pPr>
          </w:p>
        </w:tc>
        <w:tc>
          <w:tcPr>
            <w:tcW w:w="1099" w:type="dxa"/>
          </w:tcPr>
          <w:p w:rsidR="004A76CC" w:rsidRPr="00B03BCC" w:rsidRDefault="004A76CC" w:rsidP="00B03BCC">
            <w:pPr>
              <w:jc w:val="both"/>
              <w:rPr>
                <w:rFonts w:eastAsia="Times New Roman" w:cs="Times New Roman"/>
                <w:szCs w:val="24"/>
                <w:lang w:eastAsia="ru-RU"/>
              </w:rPr>
            </w:pPr>
          </w:p>
        </w:tc>
      </w:tr>
      <w:tr w:rsidR="004A76CC" w:rsidRPr="00B03BCC" w:rsidTr="00184FC4">
        <w:tc>
          <w:tcPr>
            <w:tcW w:w="1550" w:type="dxa"/>
          </w:tcPr>
          <w:p w:rsidR="004A76CC" w:rsidRPr="00B03BCC" w:rsidRDefault="004A76CC" w:rsidP="00B03BCC">
            <w:pPr>
              <w:jc w:val="both"/>
              <w:rPr>
                <w:rFonts w:eastAsia="Times New Roman" w:cs="Times New Roman"/>
                <w:szCs w:val="24"/>
                <w:lang w:eastAsia="ru-RU"/>
              </w:rPr>
            </w:pPr>
          </w:p>
        </w:tc>
        <w:tc>
          <w:tcPr>
            <w:tcW w:w="968" w:type="dxa"/>
          </w:tcPr>
          <w:p w:rsidR="004A76CC" w:rsidRPr="00B03BCC" w:rsidRDefault="004A76CC" w:rsidP="00B03BCC">
            <w:pPr>
              <w:jc w:val="both"/>
              <w:rPr>
                <w:rFonts w:eastAsia="Times New Roman" w:cs="Times New Roman"/>
                <w:szCs w:val="24"/>
                <w:lang w:eastAsia="ru-RU"/>
              </w:rPr>
            </w:pPr>
          </w:p>
        </w:tc>
        <w:tc>
          <w:tcPr>
            <w:tcW w:w="1276" w:type="dxa"/>
          </w:tcPr>
          <w:p w:rsidR="004A76CC" w:rsidRPr="00B03BCC" w:rsidRDefault="004A76CC" w:rsidP="00B03BCC">
            <w:pPr>
              <w:jc w:val="both"/>
              <w:rPr>
                <w:rFonts w:eastAsia="Times New Roman" w:cs="Times New Roman"/>
                <w:szCs w:val="24"/>
                <w:lang w:eastAsia="ru-RU"/>
              </w:rPr>
            </w:pPr>
          </w:p>
        </w:tc>
        <w:tc>
          <w:tcPr>
            <w:tcW w:w="709" w:type="dxa"/>
          </w:tcPr>
          <w:p w:rsidR="004A76CC" w:rsidRPr="00B03BCC" w:rsidRDefault="004A76CC" w:rsidP="00B03BCC">
            <w:pPr>
              <w:jc w:val="both"/>
              <w:rPr>
                <w:rFonts w:eastAsia="Times New Roman" w:cs="Times New Roman"/>
                <w:szCs w:val="24"/>
                <w:lang w:eastAsia="ru-RU"/>
              </w:rPr>
            </w:pPr>
          </w:p>
        </w:tc>
        <w:tc>
          <w:tcPr>
            <w:tcW w:w="850" w:type="dxa"/>
          </w:tcPr>
          <w:p w:rsidR="004A76CC" w:rsidRPr="00B03BCC" w:rsidRDefault="004A76CC" w:rsidP="00B03BCC">
            <w:pPr>
              <w:jc w:val="both"/>
              <w:rPr>
                <w:rFonts w:eastAsia="Times New Roman" w:cs="Times New Roman"/>
                <w:szCs w:val="24"/>
                <w:lang w:eastAsia="ru-RU"/>
              </w:rPr>
            </w:pPr>
          </w:p>
        </w:tc>
        <w:tc>
          <w:tcPr>
            <w:tcW w:w="851" w:type="dxa"/>
          </w:tcPr>
          <w:p w:rsidR="004A76CC" w:rsidRPr="00B03BCC" w:rsidRDefault="004A76CC" w:rsidP="00B03BCC">
            <w:pPr>
              <w:jc w:val="both"/>
              <w:rPr>
                <w:rFonts w:eastAsia="Times New Roman" w:cs="Times New Roman"/>
                <w:szCs w:val="24"/>
                <w:lang w:eastAsia="ru-RU"/>
              </w:rPr>
            </w:pPr>
          </w:p>
        </w:tc>
        <w:tc>
          <w:tcPr>
            <w:tcW w:w="850" w:type="dxa"/>
          </w:tcPr>
          <w:p w:rsidR="004A76CC" w:rsidRPr="00B03BCC" w:rsidRDefault="004A76CC" w:rsidP="00B03BCC">
            <w:pPr>
              <w:jc w:val="both"/>
              <w:rPr>
                <w:rFonts w:eastAsia="Times New Roman" w:cs="Times New Roman"/>
                <w:szCs w:val="24"/>
                <w:lang w:eastAsia="ru-RU"/>
              </w:rPr>
            </w:pPr>
          </w:p>
        </w:tc>
        <w:tc>
          <w:tcPr>
            <w:tcW w:w="851" w:type="dxa"/>
          </w:tcPr>
          <w:p w:rsidR="004A76CC" w:rsidRPr="00B03BCC" w:rsidRDefault="004A76CC" w:rsidP="00B03BCC">
            <w:pPr>
              <w:jc w:val="both"/>
              <w:rPr>
                <w:rFonts w:eastAsia="Times New Roman" w:cs="Times New Roman"/>
                <w:szCs w:val="24"/>
                <w:lang w:eastAsia="ru-RU"/>
              </w:rPr>
            </w:pPr>
          </w:p>
        </w:tc>
        <w:tc>
          <w:tcPr>
            <w:tcW w:w="1134" w:type="dxa"/>
          </w:tcPr>
          <w:p w:rsidR="004A76CC" w:rsidRPr="00B03BCC" w:rsidRDefault="004A76CC" w:rsidP="00B03BCC">
            <w:pPr>
              <w:jc w:val="both"/>
              <w:rPr>
                <w:rFonts w:eastAsia="Times New Roman" w:cs="Times New Roman"/>
                <w:szCs w:val="24"/>
                <w:lang w:eastAsia="ru-RU"/>
              </w:rPr>
            </w:pPr>
          </w:p>
        </w:tc>
        <w:tc>
          <w:tcPr>
            <w:tcW w:w="1099" w:type="dxa"/>
          </w:tcPr>
          <w:p w:rsidR="004A76CC" w:rsidRPr="00B03BCC" w:rsidRDefault="004A76CC" w:rsidP="00B03BCC">
            <w:pPr>
              <w:jc w:val="both"/>
              <w:rPr>
                <w:rFonts w:eastAsia="Times New Roman" w:cs="Times New Roman"/>
                <w:szCs w:val="24"/>
                <w:lang w:eastAsia="ru-RU"/>
              </w:rPr>
            </w:pPr>
          </w:p>
        </w:tc>
      </w:tr>
    </w:tbl>
    <w:p w:rsidR="002C2F1D" w:rsidRPr="00B03BCC" w:rsidRDefault="002C2F1D" w:rsidP="00B03BCC">
      <w:pPr>
        <w:spacing w:after="0" w:line="240" w:lineRule="auto"/>
        <w:jc w:val="both"/>
        <w:rPr>
          <w:rFonts w:eastAsia="Times New Roman" w:cs="Times New Roman"/>
          <w:szCs w:val="24"/>
          <w:lang w:eastAsia="ru-RU"/>
        </w:rPr>
      </w:pPr>
    </w:p>
    <w:p w:rsidR="00F4598C" w:rsidRPr="00B03BCC" w:rsidRDefault="00F4598C" w:rsidP="00B03BCC">
      <w:pPr>
        <w:spacing w:after="0" w:line="240" w:lineRule="auto"/>
        <w:ind w:firstLine="708"/>
        <w:jc w:val="both"/>
        <w:rPr>
          <w:rFonts w:cs="Times New Roman"/>
          <w:szCs w:val="24"/>
        </w:rPr>
      </w:pPr>
      <w:r w:rsidRPr="00B03BCC">
        <w:rPr>
          <w:rFonts w:eastAsia="Times New Roman" w:cs="Times New Roman"/>
          <w:szCs w:val="24"/>
          <w:lang w:eastAsia="ru-RU"/>
        </w:rPr>
        <w:t xml:space="preserve">Проектно-исследовательская деятельность может реализовываться в разных формах. Это -   </w:t>
      </w:r>
      <w:r w:rsidRPr="00B03BCC">
        <w:rPr>
          <w:rFonts w:cs="Times New Roman"/>
          <w:szCs w:val="24"/>
        </w:rPr>
        <w:t>эссе, реклама, отчет, исследование, научный доклад, газета, макет.  Но современные дети чаще всего используют электронные презентации. Поэтому приведенные выше критерии разработаны именно для данной формы. Хотя, если ученик выбрал какую-либо другую форму, я все равно требую во время защиты указывать важность работы, цель; делать выводы, ссылки на источники информации.</w:t>
      </w:r>
    </w:p>
    <w:p w:rsidR="00F4598C" w:rsidRPr="00B03BCC" w:rsidRDefault="00F4598C" w:rsidP="00B03BCC">
      <w:pPr>
        <w:spacing w:after="0" w:line="240" w:lineRule="auto"/>
        <w:ind w:firstLine="708"/>
        <w:jc w:val="both"/>
        <w:rPr>
          <w:rFonts w:cs="Times New Roman"/>
          <w:szCs w:val="24"/>
        </w:rPr>
      </w:pPr>
      <w:r w:rsidRPr="00B03BCC">
        <w:rPr>
          <w:rFonts w:cs="Times New Roman"/>
          <w:szCs w:val="24"/>
        </w:rPr>
        <w:t>В начале учеб</w:t>
      </w:r>
      <w:r w:rsidR="0002739B" w:rsidRPr="00B03BCC">
        <w:rPr>
          <w:rFonts w:cs="Times New Roman"/>
          <w:szCs w:val="24"/>
        </w:rPr>
        <w:t>ного года я посвятила 2 урока</w:t>
      </w:r>
      <w:r w:rsidRPr="00B03BCC">
        <w:rPr>
          <w:rFonts w:cs="Times New Roman"/>
          <w:szCs w:val="24"/>
        </w:rPr>
        <w:t xml:space="preserve"> озн</w:t>
      </w:r>
      <w:r w:rsidR="0002739B" w:rsidRPr="00B03BCC">
        <w:rPr>
          <w:rFonts w:cs="Times New Roman"/>
          <w:szCs w:val="24"/>
        </w:rPr>
        <w:t>акомлению учащихся с особенностями проектно-исследовательской деятельности. Ребята узнали, из каких этапов состоит работа над проектом, какова должна быть последовательность изложения в докладе или в электронной презентации</w:t>
      </w:r>
      <w:r w:rsidR="003C5E58" w:rsidRPr="00B03BCC">
        <w:rPr>
          <w:rFonts w:cs="Times New Roman"/>
          <w:szCs w:val="24"/>
        </w:rPr>
        <w:t xml:space="preserve"> (Таблица 2)</w:t>
      </w:r>
      <w:r w:rsidR="0002739B" w:rsidRPr="00B03BCC">
        <w:rPr>
          <w:rFonts w:cs="Times New Roman"/>
          <w:szCs w:val="24"/>
        </w:rPr>
        <w:t>. Так же мы обсудили возможные темы по предмету</w:t>
      </w:r>
      <w:r w:rsidR="003C5E58" w:rsidRPr="00B03BCC">
        <w:rPr>
          <w:rFonts w:cs="Times New Roman"/>
          <w:szCs w:val="24"/>
        </w:rPr>
        <w:t xml:space="preserve"> (Таблица 3)</w:t>
      </w:r>
      <w:r w:rsidR="0002739B" w:rsidRPr="00B03BCC">
        <w:rPr>
          <w:rFonts w:cs="Times New Roman"/>
          <w:szCs w:val="24"/>
        </w:rPr>
        <w:t xml:space="preserve"> и способы поиска информации. </w:t>
      </w:r>
    </w:p>
    <w:p w:rsidR="002C2F1D" w:rsidRPr="00B03BCC" w:rsidRDefault="000B5BD2" w:rsidP="00B03BCC">
      <w:pPr>
        <w:spacing w:after="0" w:line="240" w:lineRule="auto"/>
        <w:ind w:firstLine="540"/>
        <w:jc w:val="both"/>
        <w:rPr>
          <w:szCs w:val="24"/>
        </w:rPr>
      </w:pPr>
      <w:r w:rsidRPr="00B03BCC">
        <w:rPr>
          <w:rFonts w:eastAsia="Times New Roman" w:cs="Times New Roman"/>
          <w:szCs w:val="24"/>
          <w:lang w:eastAsia="ru-RU"/>
        </w:rPr>
        <w:t> </w:t>
      </w:r>
    </w:p>
    <w:p w:rsidR="005E75CA" w:rsidRPr="00B03BCC" w:rsidRDefault="0002739B" w:rsidP="00B03BCC">
      <w:pPr>
        <w:spacing w:after="0" w:line="240" w:lineRule="auto"/>
        <w:jc w:val="both"/>
        <w:rPr>
          <w:rFonts w:eastAsia="Times New Roman" w:cs="Times New Roman"/>
          <w:szCs w:val="24"/>
          <w:lang w:eastAsia="ru-RU"/>
        </w:rPr>
      </w:pPr>
      <w:r w:rsidRPr="00B03BCC">
        <w:rPr>
          <w:rFonts w:eastAsia="Times New Roman" w:cs="Times New Roman"/>
          <w:szCs w:val="24"/>
          <w:lang w:eastAsia="ru-RU"/>
        </w:rPr>
        <w:t>Таблица 2. Структура электронной презентации (5 класс)</w:t>
      </w:r>
    </w:p>
    <w:p w:rsidR="005E75CA" w:rsidRPr="00B03BCC" w:rsidRDefault="005E75CA" w:rsidP="00B03BCC">
      <w:pPr>
        <w:spacing w:after="0" w:line="240" w:lineRule="auto"/>
        <w:jc w:val="both"/>
        <w:rPr>
          <w:rFonts w:cs="Times New Roman"/>
          <w:b/>
          <w:szCs w:val="24"/>
        </w:rPr>
      </w:pPr>
    </w:p>
    <w:tbl>
      <w:tblPr>
        <w:tblStyle w:val="a7"/>
        <w:tblW w:w="0" w:type="auto"/>
        <w:tblLook w:val="04A0" w:firstRow="1" w:lastRow="0" w:firstColumn="1" w:lastColumn="0" w:noHBand="0" w:noVBand="1"/>
      </w:tblPr>
      <w:tblGrid>
        <w:gridCol w:w="1668"/>
        <w:gridCol w:w="8470"/>
      </w:tblGrid>
      <w:tr w:rsidR="00B03BCC" w:rsidRPr="00B03BCC" w:rsidTr="0002739B">
        <w:tc>
          <w:tcPr>
            <w:tcW w:w="1668" w:type="dxa"/>
          </w:tcPr>
          <w:p w:rsidR="0002739B" w:rsidRPr="00B03BCC" w:rsidRDefault="0002739B" w:rsidP="00B03BCC">
            <w:pPr>
              <w:jc w:val="both"/>
              <w:rPr>
                <w:rFonts w:cs="Times New Roman"/>
                <w:szCs w:val="24"/>
              </w:rPr>
            </w:pPr>
            <w:r w:rsidRPr="00B03BCC">
              <w:rPr>
                <w:rFonts w:cs="Times New Roman"/>
                <w:szCs w:val="24"/>
              </w:rPr>
              <w:t>№ кадра</w:t>
            </w:r>
          </w:p>
        </w:tc>
        <w:tc>
          <w:tcPr>
            <w:tcW w:w="8470" w:type="dxa"/>
          </w:tcPr>
          <w:p w:rsidR="0002739B" w:rsidRPr="00B03BCC" w:rsidRDefault="0002739B" w:rsidP="00B03BCC">
            <w:pPr>
              <w:jc w:val="both"/>
              <w:rPr>
                <w:rFonts w:cs="Times New Roman"/>
                <w:szCs w:val="24"/>
              </w:rPr>
            </w:pPr>
            <w:r w:rsidRPr="00B03BCC">
              <w:rPr>
                <w:rFonts w:cs="Times New Roman"/>
                <w:szCs w:val="24"/>
              </w:rPr>
              <w:t>Содержание кадра</w:t>
            </w:r>
          </w:p>
        </w:tc>
      </w:tr>
      <w:tr w:rsidR="00B03BCC" w:rsidRPr="00B03BCC" w:rsidTr="0002739B">
        <w:tc>
          <w:tcPr>
            <w:tcW w:w="1668" w:type="dxa"/>
          </w:tcPr>
          <w:p w:rsidR="0002739B" w:rsidRPr="00B03BCC" w:rsidRDefault="0002739B" w:rsidP="00B03BCC">
            <w:pPr>
              <w:jc w:val="both"/>
              <w:rPr>
                <w:rFonts w:cs="Times New Roman"/>
                <w:szCs w:val="24"/>
              </w:rPr>
            </w:pPr>
            <w:r w:rsidRPr="00B03BCC">
              <w:rPr>
                <w:rFonts w:cs="Times New Roman"/>
                <w:szCs w:val="24"/>
              </w:rPr>
              <w:t>1</w:t>
            </w:r>
          </w:p>
        </w:tc>
        <w:tc>
          <w:tcPr>
            <w:tcW w:w="8470" w:type="dxa"/>
          </w:tcPr>
          <w:p w:rsidR="0002739B" w:rsidRPr="00B03BCC" w:rsidRDefault="0002739B" w:rsidP="00B03BCC">
            <w:pPr>
              <w:jc w:val="both"/>
              <w:rPr>
                <w:rFonts w:cs="Times New Roman"/>
                <w:szCs w:val="24"/>
              </w:rPr>
            </w:pPr>
            <w:r w:rsidRPr="00B03BCC">
              <w:rPr>
                <w:rFonts w:cs="Times New Roman"/>
                <w:szCs w:val="24"/>
              </w:rPr>
              <w:t>Заголовок (тема), автор</w:t>
            </w:r>
          </w:p>
        </w:tc>
      </w:tr>
      <w:tr w:rsidR="00B03BCC" w:rsidRPr="00B03BCC" w:rsidTr="0002739B">
        <w:tc>
          <w:tcPr>
            <w:tcW w:w="1668" w:type="dxa"/>
          </w:tcPr>
          <w:p w:rsidR="0002739B" w:rsidRPr="00B03BCC" w:rsidRDefault="0002739B" w:rsidP="00B03BCC">
            <w:pPr>
              <w:jc w:val="both"/>
              <w:rPr>
                <w:rFonts w:cs="Times New Roman"/>
                <w:szCs w:val="24"/>
              </w:rPr>
            </w:pPr>
            <w:r w:rsidRPr="00B03BCC">
              <w:rPr>
                <w:rFonts w:cs="Times New Roman"/>
                <w:szCs w:val="24"/>
              </w:rPr>
              <w:t>2</w:t>
            </w:r>
          </w:p>
        </w:tc>
        <w:tc>
          <w:tcPr>
            <w:tcW w:w="8470" w:type="dxa"/>
          </w:tcPr>
          <w:p w:rsidR="0002739B" w:rsidRPr="00B03BCC" w:rsidRDefault="0002739B" w:rsidP="00B03BCC">
            <w:pPr>
              <w:jc w:val="both"/>
              <w:rPr>
                <w:rFonts w:cs="Times New Roman"/>
                <w:szCs w:val="24"/>
              </w:rPr>
            </w:pPr>
            <w:r w:rsidRPr="00B03BCC">
              <w:rPr>
                <w:rFonts w:cs="Times New Roman"/>
                <w:szCs w:val="24"/>
              </w:rPr>
              <w:t>Актуальность или важность работы</w:t>
            </w:r>
          </w:p>
        </w:tc>
      </w:tr>
      <w:tr w:rsidR="00B03BCC" w:rsidRPr="00B03BCC" w:rsidTr="0002739B">
        <w:tc>
          <w:tcPr>
            <w:tcW w:w="1668" w:type="dxa"/>
          </w:tcPr>
          <w:p w:rsidR="0002739B" w:rsidRPr="00B03BCC" w:rsidRDefault="0002739B" w:rsidP="00B03BCC">
            <w:pPr>
              <w:jc w:val="both"/>
              <w:rPr>
                <w:rFonts w:cs="Times New Roman"/>
                <w:szCs w:val="24"/>
              </w:rPr>
            </w:pPr>
            <w:r w:rsidRPr="00B03BCC">
              <w:rPr>
                <w:rFonts w:cs="Times New Roman"/>
                <w:szCs w:val="24"/>
              </w:rPr>
              <w:t>3</w:t>
            </w:r>
          </w:p>
        </w:tc>
        <w:tc>
          <w:tcPr>
            <w:tcW w:w="8470" w:type="dxa"/>
          </w:tcPr>
          <w:p w:rsidR="0002739B" w:rsidRPr="00B03BCC" w:rsidRDefault="0002739B" w:rsidP="00B03BCC">
            <w:pPr>
              <w:jc w:val="both"/>
              <w:rPr>
                <w:rFonts w:cs="Times New Roman"/>
                <w:szCs w:val="24"/>
              </w:rPr>
            </w:pPr>
            <w:r w:rsidRPr="00B03BCC">
              <w:rPr>
                <w:rFonts w:cs="Times New Roman"/>
                <w:szCs w:val="24"/>
              </w:rPr>
              <w:t>Цель работы</w:t>
            </w:r>
          </w:p>
        </w:tc>
      </w:tr>
      <w:tr w:rsidR="00B03BCC" w:rsidRPr="00B03BCC" w:rsidTr="0002739B">
        <w:tc>
          <w:tcPr>
            <w:tcW w:w="1668" w:type="dxa"/>
          </w:tcPr>
          <w:p w:rsidR="0002739B" w:rsidRPr="00B03BCC" w:rsidRDefault="0002739B" w:rsidP="00B03BCC">
            <w:pPr>
              <w:jc w:val="both"/>
              <w:rPr>
                <w:rFonts w:cs="Times New Roman"/>
                <w:szCs w:val="24"/>
              </w:rPr>
            </w:pPr>
            <w:r w:rsidRPr="00B03BCC">
              <w:rPr>
                <w:rFonts w:cs="Times New Roman"/>
                <w:szCs w:val="24"/>
              </w:rPr>
              <w:t>4-10</w:t>
            </w:r>
          </w:p>
        </w:tc>
        <w:tc>
          <w:tcPr>
            <w:tcW w:w="8470" w:type="dxa"/>
          </w:tcPr>
          <w:p w:rsidR="0002739B" w:rsidRPr="00B03BCC" w:rsidRDefault="0002739B" w:rsidP="00B03BCC">
            <w:pPr>
              <w:jc w:val="both"/>
              <w:rPr>
                <w:rFonts w:cs="Times New Roman"/>
                <w:szCs w:val="24"/>
              </w:rPr>
            </w:pPr>
            <w:r w:rsidRPr="00B03BCC">
              <w:rPr>
                <w:rFonts w:cs="Times New Roman"/>
                <w:szCs w:val="24"/>
              </w:rPr>
              <w:t>Информация по содержанию и раскрытию темы</w:t>
            </w:r>
          </w:p>
        </w:tc>
      </w:tr>
      <w:tr w:rsidR="00B03BCC" w:rsidRPr="00B03BCC" w:rsidTr="0002739B">
        <w:tc>
          <w:tcPr>
            <w:tcW w:w="1668" w:type="dxa"/>
          </w:tcPr>
          <w:p w:rsidR="0002739B" w:rsidRPr="00B03BCC" w:rsidRDefault="0002739B" w:rsidP="00B03BCC">
            <w:pPr>
              <w:jc w:val="both"/>
              <w:rPr>
                <w:rFonts w:cs="Times New Roman"/>
                <w:szCs w:val="24"/>
              </w:rPr>
            </w:pPr>
            <w:r w:rsidRPr="00B03BCC">
              <w:rPr>
                <w:rFonts w:cs="Times New Roman"/>
                <w:szCs w:val="24"/>
              </w:rPr>
              <w:t>11</w:t>
            </w:r>
          </w:p>
        </w:tc>
        <w:tc>
          <w:tcPr>
            <w:tcW w:w="8470" w:type="dxa"/>
          </w:tcPr>
          <w:p w:rsidR="0002739B" w:rsidRPr="00B03BCC" w:rsidRDefault="0002739B" w:rsidP="00B03BCC">
            <w:pPr>
              <w:jc w:val="both"/>
              <w:rPr>
                <w:rFonts w:cs="Times New Roman"/>
                <w:szCs w:val="24"/>
              </w:rPr>
            </w:pPr>
            <w:r w:rsidRPr="00B03BCC">
              <w:rPr>
                <w:rFonts w:cs="Times New Roman"/>
                <w:szCs w:val="24"/>
              </w:rPr>
              <w:t>Выводы</w:t>
            </w:r>
          </w:p>
        </w:tc>
      </w:tr>
      <w:tr w:rsidR="00B03BCC" w:rsidRPr="00B03BCC" w:rsidTr="0002739B">
        <w:tc>
          <w:tcPr>
            <w:tcW w:w="1668" w:type="dxa"/>
          </w:tcPr>
          <w:p w:rsidR="0002739B" w:rsidRPr="00B03BCC" w:rsidRDefault="0002739B" w:rsidP="00B03BCC">
            <w:pPr>
              <w:jc w:val="both"/>
              <w:rPr>
                <w:rFonts w:cs="Times New Roman"/>
                <w:szCs w:val="24"/>
              </w:rPr>
            </w:pPr>
            <w:r w:rsidRPr="00B03BCC">
              <w:rPr>
                <w:rFonts w:cs="Times New Roman"/>
                <w:szCs w:val="24"/>
              </w:rPr>
              <w:t>12</w:t>
            </w:r>
          </w:p>
        </w:tc>
        <w:tc>
          <w:tcPr>
            <w:tcW w:w="8470" w:type="dxa"/>
          </w:tcPr>
          <w:p w:rsidR="0002739B" w:rsidRPr="00B03BCC" w:rsidRDefault="003C5E58" w:rsidP="00B03BCC">
            <w:pPr>
              <w:jc w:val="both"/>
              <w:rPr>
                <w:rFonts w:cs="Times New Roman"/>
                <w:szCs w:val="24"/>
              </w:rPr>
            </w:pPr>
            <w:r w:rsidRPr="00B03BCC">
              <w:rPr>
                <w:rFonts w:cs="Times New Roman"/>
                <w:szCs w:val="24"/>
              </w:rPr>
              <w:t>Список литературы и источников</w:t>
            </w:r>
          </w:p>
        </w:tc>
      </w:tr>
    </w:tbl>
    <w:p w:rsidR="005E75CA" w:rsidRPr="00B03BCC" w:rsidRDefault="005E75CA" w:rsidP="00B03BCC">
      <w:pPr>
        <w:spacing w:after="0" w:line="240" w:lineRule="auto"/>
        <w:jc w:val="both"/>
        <w:rPr>
          <w:rFonts w:cs="Times New Roman"/>
          <w:szCs w:val="24"/>
        </w:rPr>
      </w:pPr>
      <w:r w:rsidRPr="00B03BCC">
        <w:rPr>
          <w:rFonts w:cs="Times New Roman"/>
          <w:szCs w:val="24"/>
        </w:rPr>
        <w:t>В процессе работы количество кадров может изменяться.</w:t>
      </w:r>
    </w:p>
    <w:p w:rsidR="005E75CA" w:rsidRPr="00B03BCC" w:rsidRDefault="005E75CA" w:rsidP="00B03BCC">
      <w:pPr>
        <w:spacing w:after="0" w:line="240" w:lineRule="auto"/>
        <w:jc w:val="both"/>
        <w:rPr>
          <w:rFonts w:cs="Times New Roman"/>
          <w:szCs w:val="24"/>
        </w:rPr>
      </w:pPr>
    </w:p>
    <w:p w:rsidR="005E75CA" w:rsidRPr="00B03BCC" w:rsidRDefault="003C5E58" w:rsidP="00B03BCC">
      <w:pPr>
        <w:spacing w:after="0" w:line="240" w:lineRule="auto"/>
        <w:jc w:val="both"/>
        <w:rPr>
          <w:rFonts w:cs="Times New Roman"/>
          <w:szCs w:val="24"/>
        </w:rPr>
      </w:pPr>
      <w:r w:rsidRPr="00B03BCC">
        <w:rPr>
          <w:rFonts w:cs="Times New Roman"/>
          <w:szCs w:val="24"/>
        </w:rPr>
        <w:t xml:space="preserve">Таблица 3. </w:t>
      </w:r>
      <w:r w:rsidR="005E75CA" w:rsidRPr="00B03BCC">
        <w:rPr>
          <w:rFonts w:cs="Times New Roman"/>
          <w:szCs w:val="24"/>
        </w:rPr>
        <w:t>Темы проектов</w:t>
      </w:r>
      <w:r w:rsidRPr="00B03BCC">
        <w:rPr>
          <w:rFonts w:cs="Times New Roman"/>
          <w:szCs w:val="24"/>
        </w:rPr>
        <w:t xml:space="preserve"> по обществознанию</w:t>
      </w:r>
      <w:r w:rsidR="005E75CA" w:rsidRPr="00B03BCC">
        <w:rPr>
          <w:rFonts w:cs="Times New Roman"/>
          <w:szCs w:val="24"/>
        </w:rPr>
        <w:t>, 5 класс</w:t>
      </w:r>
    </w:p>
    <w:tbl>
      <w:tblPr>
        <w:tblStyle w:val="a7"/>
        <w:tblW w:w="0" w:type="auto"/>
        <w:tblLook w:val="04A0" w:firstRow="1" w:lastRow="0" w:firstColumn="1" w:lastColumn="0" w:noHBand="0" w:noVBand="1"/>
      </w:tblPr>
      <w:tblGrid>
        <w:gridCol w:w="5069"/>
        <w:gridCol w:w="5069"/>
      </w:tblGrid>
      <w:tr w:rsidR="00B03BCC" w:rsidRPr="00B03BCC" w:rsidTr="003C5E58">
        <w:tc>
          <w:tcPr>
            <w:tcW w:w="5069" w:type="dxa"/>
          </w:tcPr>
          <w:p w:rsidR="003C5E58" w:rsidRPr="00B03BCC" w:rsidRDefault="003C5E58" w:rsidP="00B03BCC">
            <w:pPr>
              <w:jc w:val="both"/>
              <w:rPr>
                <w:rFonts w:cs="Times New Roman"/>
                <w:szCs w:val="24"/>
              </w:rPr>
            </w:pPr>
            <w:r w:rsidRPr="00B03BCC">
              <w:rPr>
                <w:rFonts w:cs="Times New Roman"/>
                <w:szCs w:val="24"/>
              </w:rPr>
              <w:t>Раздел</w:t>
            </w:r>
          </w:p>
        </w:tc>
        <w:tc>
          <w:tcPr>
            <w:tcW w:w="5069" w:type="dxa"/>
          </w:tcPr>
          <w:p w:rsidR="003C5E58" w:rsidRPr="00B03BCC" w:rsidRDefault="003C5E58" w:rsidP="00B03BCC">
            <w:pPr>
              <w:jc w:val="both"/>
              <w:rPr>
                <w:rFonts w:cs="Times New Roman"/>
                <w:szCs w:val="24"/>
              </w:rPr>
            </w:pPr>
            <w:r w:rsidRPr="00B03BCC">
              <w:rPr>
                <w:rFonts w:cs="Times New Roman"/>
                <w:szCs w:val="24"/>
              </w:rPr>
              <w:t>Тема</w:t>
            </w:r>
          </w:p>
        </w:tc>
      </w:tr>
      <w:tr w:rsidR="00B03BCC" w:rsidRPr="00B03BCC" w:rsidTr="003C5E58">
        <w:tc>
          <w:tcPr>
            <w:tcW w:w="5069" w:type="dxa"/>
          </w:tcPr>
          <w:p w:rsidR="003C5E58" w:rsidRPr="00B03BCC" w:rsidRDefault="003C5E58" w:rsidP="00B03BCC">
            <w:pPr>
              <w:jc w:val="both"/>
              <w:rPr>
                <w:rFonts w:cs="Times New Roman"/>
                <w:szCs w:val="24"/>
              </w:rPr>
            </w:pPr>
            <w:r w:rsidRPr="00B03BCC">
              <w:rPr>
                <w:rFonts w:cs="Times New Roman"/>
                <w:szCs w:val="24"/>
              </w:rPr>
              <w:t>Человек</w:t>
            </w:r>
          </w:p>
        </w:tc>
        <w:tc>
          <w:tcPr>
            <w:tcW w:w="5069" w:type="dxa"/>
          </w:tcPr>
          <w:p w:rsidR="003C5E58" w:rsidRPr="00B03BCC" w:rsidRDefault="003C5E58" w:rsidP="00B03BCC">
            <w:pPr>
              <w:jc w:val="both"/>
              <w:rPr>
                <w:rFonts w:cs="Times New Roman"/>
                <w:szCs w:val="24"/>
              </w:rPr>
            </w:pPr>
            <w:r w:rsidRPr="00B03BCC">
              <w:rPr>
                <w:rFonts w:cs="Times New Roman"/>
                <w:szCs w:val="24"/>
              </w:rPr>
              <w:t>1.Загадки человека, почему родственники похожи?</w:t>
            </w:r>
          </w:p>
          <w:p w:rsidR="003C5E58" w:rsidRPr="00B03BCC" w:rsidRDefault="003C5E58" w:rsidP="00B03BCC">
            <w:pPr>
              <w:jc w:val="both"/>
              <w:rPr>
                <w:rFonts w:cs="Times New Roman"/>
                <w:szCs w:val="24"/>
              </w:rPr>
            </w:pPr>
            <w:r w:rsidRPr="00B03BCC">
              <w:rPr>
                <w:rFonts w:cs="Times New Roman"/>
                <w:szCs w:val="24"/>
              </w:rPr>
              <w:t>2. Отличие человека от животных</w:t>
            </w:r>
          </w:p>
          <w:p w:rsidR="003C5E58" w:rsidRPr="00B03BCC" w:rsidRDefault="003C5E58" w:rsidP="00B03BCC">
            <w:pPr>
              <w:jc w:val="both"/>
              <w:rPr>
                <w:rFonts w:cs="Times New Roman"/>
                <w:szCs w:val="24"/>
              </w:rPr>
            </w:pPr>
          </w:p>
        </w:tc>
      </w:tr>
      <w:tr w:rsidR="00B03BCC" w:rsidRPr="00B03BCC" w:rsidTr="003C5E58">
        <w:tc>
          <w:tcPr>
            <w:tcW w:w="5069" w:type="dxa"/>
          </w:tcPr>
          <w:p w:rsidR="003C5E58" w:rsidRPr="00B03BCC" w:rsidRDefault="003C5E58" w:rsidP="00B03BCC">
            <w:pPr>
              <w:jc w:val="both"/>
              <w:rPr>
                <w:rFonts w:cs="Times New Roman"/>
                <w:szCs w:val="24"/>
              </w:rPr>
            </w:pPr>
            <w:r w:rsidRPr="00B03BCC">
              <w:rPr>
                <w:rFonts w:cs="Times New Roman"/>
                <w:szCs w:val="24"/>
              </w:rPr>
              <w:t>Моя семья – моя гордость</w:t>
            </w:r>
          </w:p>
        </w:tc>
        <w:tc>
          <w:tcPr>
            <w:tcW w:w="5069" w:type="dxa"/>
          </w:tcPr>
          <w:p w:rsidR="003C5E58" w:rsidRPr="00B03BCC" w:rsidRDefault="003C5E58" w:rsidP="00B03BCC">
            <w:pPr>
              <w:jc w:val="both"/>
              <w:rPr>
                <w:rFonts w:cs="Times New Roman"/>
                <w:szCs w:val="24"/>
              </w:rPr>
            </w:pPr>
            <w:r w:rsidRPr="00B03BCC">
              <w:rPr>
                <w:rFonts w:cs="Times New Roman"/>
                <w:szCs w:val="24"/>
              </w:rPr>
              <w:t>1.  Моя семья в годы войны</w:t>
            </w:r>
          </w:p>
          <w:p w:rsidR="003C5E58" w:rsidRPr="00B03BCC" w:rsidRDefault="003C5E58" w:rsidP="00B03BCC">
            <w:pPr>
              <w:jc w:val="both"/>
              <w:rPr>
                <w:rFonts w:cs="Times New Roman"/>
                <w:szCs w:val="24"/>
              </w:rPr>
            </w:pPr>
            <w:r w:rsidRPr="00B03BCC">
              <w:rPr>
                <w:rFonts w:cs="Times New Roman"/>
                <w:szCs w:val="24"/>
              </w:rPr>
              <w:t>2.  За что я люблю своих родственников</w:t>
            </w:r>
          </w:p>
          <w:p w:rsidR="003C5E58" w:rsidRPr="00B03BCC" w:rsidRDefault="003C5E58" w:rsidP="00B03BCC">
            <w:pPr>
              <w:jc w:val="both"/>
              <w:rPr>
                <w:rFonts w:cs="Times New Roman"/>
                <w:szCs w:val="24"/>
              </w:rPr>
            </w:pPr>
            <w:r w:rsidRPr="00B03BCC">
              <w:rPr>
                <w:rFonts w:cs="Times New Roman"/>
                <w:szCs w:val="24"/>
              </w:rPr>
              <w:t>3.  Папа, мама, я – дружная семья</w:t>
            </w:r>
          </w:p>
          <w:p w:rsidR="003C5E58" w:rsidRPr="00B03BCC" w:rsidRDefault="003C5E58" w:rsidP="00B03BCC">
            <w:pPr>
              <w:jc w:val="both"/>
              <w:rPr>
                <w:rFonts w:cs="Times New Roman"/>
                <w:szCs w:val="24"/>
              </w:rPr>
            </w:pPr>
            <w:r w:rsidRPr="00B03BCC">
              <w:rPr>
                <w:rFonts w:cs="Times New Roman"/>
                <w:szCs w:val="24"/>
              </w:rPr>
              <w:t>4.  Мое хобби.</w:t>
            </w:r>
          </w:p>
          <w:p w:rsidR="003C5E58" w:rsidRPr="00B03BCC" w:rsidRDefault="003C5E58" w:rsidP="00B03BCC">
            <w:pPr>
              <w:jc w:val="both"/>
              <w:rPr>
                <w:rFonts w:cs="Times New Roman"/>
                <w:szCs w:val="24"/>
              </w:rPr>
            </w:pPr>
            <w:r w:rsidRPr="00B03BCC">
              <w:rPr>
                <w:rFonts w:cs="Times New Roman"/>
                <w:szCs w:val="24"/>
              </w:rPr>
              <w:lastRenderedPageBreak/>
              <w:t>5. Происхождение слова «семья»</w:t>
            </w:r>
          </w:p>
          <w:p w:rsidR="003C5E58" w:rsidRPr="00B03BCC" w:rsidRDefault="003C5E58" w:rsidP="00B03BCC">
            <w:pPr>
              <w:jc w:val="both"/>
              <w:rPr>
                <w:rFonts w:cs="Times New Roman"/>
                <w:szCs w:val="24"/>
              </w:rPr>
            </w:pPr>
          </w:p>
        </w:tc>
      </w:tr>
      <w:tr w:rsidR="00B03BCC" w:rsidRPr="00B03BCC" w:rsidTr="003C5E58">
        <w:tc>
          <w:tcPr>
            <w:tcW w:w="5069" w:type="dxa"/>
          </w:tcPr>
          <w:p w:rsidR="003C5E58" w:rsidRPr="00B03BCC" w:rsidRDefault="003C5E58" w:rsidP="00B03BCC">
            <w:pPr>
              <w:jc w:val="both"/>
              <w:rPr>
                <w:rFonts w:cs="Times New Roman"/>
                <w:szCs w:val="24"/>
              </w:rPr>
            </w:pPr>
            <w:r w:rsidRPr="00B03BCC">
              <w:rPr>
                <w:rFonts w:cs="Times New Roman"/>
                <w:szCs w:val="24"/>
              </w:rPr>
              <w:lastRenderedPageBreak/>
              <w:t>Труд</w:t>
            </w:r>
          </w:p>
        </w:tc>
        <w:tc>
          <w:tcPr>
            <w:tcW w:w="5069" w:type="dxa"/>
          </w:tcPr>
          <w:p w:rsidR="003C5E58" w:rsidRPr="00B03BCC" w:rsidRDefault="003C5E58" w:rsidP="00B03BCC">
            <w:pPr>
              <w:jc w:val="both"/>
              <w:rPr>
                <w:rFonts w:cs="Times New Roman"/>
                <w:szCs w:val="24"/>
              </w:rPr>
            </w:pPr>
            <w:r w:rsidRPr="00B03BCC">
              <w:rPr>
                <w:rFonts w:cs="Times New Roman"/>
                <w:szCs w:val="24"/>
              </w:rPr>
              <w:t>1.  Профессии родителей.</w:t>
            </w:r>
          </w:p>
          <w:p w:rsidR="003C5E58" w:rsidRPr="00B03BCC" w:rsidRDefault="003C5E58" w:rsidP="00B03BCC">
            <w:pPr>
              <w:jc w:val="both"/>
              <w:rPr>
                <w:rFonts w:cs="Times New Roman"/>
                <w:szCs w:val="24"/>
              </w:rPr>
            </w:pPr>
            <w:r w:rsidRPr="00B03BCC">
              <w:rPr>
                <w:rFonts w:cs="Times New Roman"/>
                <w:szCs w:val="24"/>
              </w:rPr>
              <w:t>2. Кем я хочу стать.</w:t>
            </w:r>
          </w:p>
          <w:p w:rsidR="003C5E58" w:rsidRPr="00B03BCC" w:rsidRDefault="003C5E58" w:rsidP="00B03BCC">
            <w:pPr>
              <w:jc w:val="both"/>
              <w:rPr>
                <w:rFonts w:cs="Times New Roman"/>
                <w:szCs w:val="24"/>
              </w:rPr>
            </w:pPr>
            <w:r w:rsidRPr="00B03BCC">
              <w:rPr>
                <w:rFonts w:cs="Times New Roman"/>
                <w:szCs w:val="24"/>
              </w:rPr>
              <w:t>3. Труд в устном народном творчестве.</w:t>
            </w:r>
          </w:p>
          <w:p w:rsidR="003C5E58" w:rsidRPr="00B03BCC" w:rsidRDefault="003C5E58" w:rsidP="00B03BCC">
            <w:pPr>
              <w:jc w:val="both"/>
              <w:rPr>
                <w:rFonts w:cs="Times New Roman"/>
                <w:szCs w:val="24"/>
              </w:rPr>
            </w:pPr>
          </w:p>
        </w:tc>
      </w:tr>
      <w:tr w:rsidR="00B03BCC" w:rsidRPr="00B03BCC" w:rsidTr="003C5E58">
        <w:tc>
          <w:tcPr>
            <w:tcW w:w="5069" w:type="dxa"/>
          </w:tcPr>
          <w:p w:rsidR="003C5E58" w:rsidRPr="00B03BCC" w:rsidRDefault="003C5E58" w:rsidP="00B03BCC">
            <w:pPr>
              <w:jc w:val="both"/>
              <w:rPr>
                <w:rFonts w:cs="Times New Roman"/>
                <w:szCs w:val="24"/>
              </w:rPr>
            </w:pPr>
            <w:r w:rsidRPr="00B03BCC">
              <w:rPr>
                <w:rFonts w:cs="Times New Roman"/>
                <w:szCs w:val="24"/>
              </w:rPr>
              <w:t>Школа</w:t>
            </w:r>
          </w:p>
        </w:tc>
        <w:tc>
          <w:tcPr>
            <w:tcW w:w="5069" w:type="dxa"/>
          </w:tcPr>
          <w:p w:rsidR="003C5E58" w:rsidRPr="00B03BCC" w:rsidRDefault="003C5E58" w:rsidP="00B03BCC">
            <w:pPr>
              <w:jc w:val="both"/>
              <w:rPr>
                <w:rFonts w:cs="Times New Roman"/>
                <w:szCs w:val="24"/>
              </w:rPr>
            </w:pPr>
            <w:r w:rsidRPr="00B03BCC">
              <w:rPr>
                <w:rFonts w:cs="Times New Roman"/>
                <w:szCs w:val="24"/>
              </w:rPr>
              <w:t>1. Моя школа – лучшая в мире (За что я люблю свою школу?)</w:t>
            </w:r>
          </w:p>
          <w:p w:rsidR="003C5E58" w:rsidRPr="00B03BCC" w:rsidRDefault="003C5E58" w:rsidP="00B03BCC">
            <w:pPr>
              <w:jc w:val="both"/>
              <w:rPr>
                <w:rFonts w:cs="Times New Roman"/>
                <w:szCs w:val="24"/>
              </w:rPr>
            </w:pPr>
            <w:r w:rsidRPr="00B03BCC">
              <w:rPr>
                <w:rFonts w:cs="Times New Roman"/>
                <w:szCs w:val="24"/>
              </w:rPr>
              <w:t>2.  Школа будущего.</w:t>
            </w:r>
          </w:p>
          <w:p w:rsidR="003C5E58" w:rsidRPr="00B03BCC" w:rsidRDefault="003C5E58" w:rsidP="00B03BCC">
            <w:pPr>
              <w:jc w:val="both"/>
              <w:rPr>
                <w:rFonts w:cs="Times New Roman"/>
                <w:szCs w:val="24"/>
              </w:rPr>
            </w:pPr>
            <w:r w:rsidRPr="00B03BCC">
              <w:rPr>
                <w:rFonts w:cs="Times New Roman"/>
                <w:szCs w:val="24"/>
              </w:rPr>
              <w:t>3.  Мои одноклассники.</w:t>
            </w:r>
          </w:p>
          <w:p w:rsidR="003C5E58" w:rsidRPr="00B03BCC" w:rsidRDefault="003C5E58" w:rsidP="00B03BCC">
            <w:pPr>
              <w:jc w:val="both"/>
              <w:rPr>
                <w:rFonts w:cs="Times New Roman"/>
                <w:szCs w:val="24"/>
              </w:rPr>
            </w:pPr>
            <w:r w:rsidRPr="00B03BCC">
              <w:rPr>
                <w:rFonts w:cs="Times New Roman"/>
                <w:szCs w:val="24"/>
              </w:rPr>
              <w:t>4. Моя первая учительница.</w:t>
            </w:r>
          </w:p>
          <w:p w:rsidR="003C5E58" w:rsidRPr="00B03BCC" w:rsidRDefault="003C5E58" w:rsidP="00B03BCC">
            <w:pPr>
              <w:jc w:val="both"/>
              <w:rPr>
                <w:rFonts w:cs="Times New Roman"/>
                <w:szCs w:val="24"/>
              </w:rPr>
            </w:pPr>
          </w:p>
        </w:tc>
      </w:tr>
      <w:tr w:rsidR="003C5E58" w:rsidRPr="00B03BCC" w:rsidTr="003C5E58">
        <w:tc>
          <w:tcPr>
            <w:tcW w:w="5069" w:type="dxa"/>
          </w:tcPr>
          <w:p w:rsidR="003C5E58" w:rsidRPr="00B03BCC" w:rsidRDefault="003C5E58" w:rsidP="00B03BCC">
            <w:pPr>
              <w:jc w:val="both"/>
              <w:rPr>
                <w:rFonts w:cs="Times New Roman"/>
                <w:szCs w:val="24"/>
              </w:rPr>
            </w:pPr>
            <w:r w:rsidRPr="00B03BCC">
              <w:rPr>
                <w:rFonts w:cs="Times New Roman"/>
                <w:szCs w:val="24"/>
              </w:rPr>
              <w:t>Родина</w:t>
            </w:r>
          </w:p>
        </w:tc>
        <w:tc>
          <w:tcPr>
            <w:tcW w:w="5069" w:type="dxa"/>
          </w:tcPr>
          <w:p w:rsidR="003C5E58" w:rsidRPr="00B03BCC" w:rsidRDefault="003C5E58" w:rsidP="00B03BCC">
            <w:pPr>
              <w:jc w:val="both"/>
              <w:rPr>
                <w:rFonts w:cs="Times New Roman"/>
                <w:szCs w:val="24"/>
              </w:rPr>
            </w:pPr>
            <w:r w:rsidRPr="00B03BCC">
              <w:rPr>
                <w:rFonts w:cs="Times New Roman"/>
                <w:szCs w:val="24"/>
              </w:rPr>
              <w:t>1. Моя малая Родина .</w:t>
            </w:r>
          </w:p>
          <w:p w:rsidR="003C5E58" w:rsidRPr="00B03BCC" w:rsidRDefault="003C5E58" w:rsidP="00B03BCC">
            <w:pPr>
              <w:jc w:val="both"/>
              <w:rPr>
                <w:rFonts w:cs="Times New Roman"/>
                <w:szCs w:val="24"/>
              </w:rPr>
            </w:pPr>
            <w:r w:rsidRPr="00B03BCC">
              <w:rPr>
                <w:rFonts w:cs="Times New Roman"/>
                <w:szCs w:val="24"/>
              </w:rPr>
              <w:t>2.  Моя Родина – Россия.</w:t>
            </w:r>
          </w:p>
          <w:p w:rsidR="003C5E58" w:rsidRPr="00B03BCC" w:rsidRDefault="003C5E58" w:rsidP="00B03BCC">
            <w:pPr>
              <w:jc w:val="both"/>
              <w:rPr>
                <w:rFonts w:cs="Times New Roman"/>
                <w:szCs w:val="24"/>
              </w:rPr>
            </w:pPr>
            <w:r w:rsidRPr="00B03BCC">
              <w:rPr>
                <w:rFonts w:cs="Times New Roman"/>
                <w:szCs w:val="24"/>
              </w:rPr>
              <w:t>3.  Мы – многонациональный народ.</w:t>
            </w:r>
          </w:p>
          <w:p w:rsidR="003C5E58" w:rsidRPr="00B03BCC" w:rsidRDefault="003C5E58" w:rsidP="00B03BCC">
            <w:pPr>
              <w:jc w:val="both"/>
              <w:rPr>
                <w:rFonts w:cs="Times New Roman"/>
                <w:szCs w:val="24"/>
              </w:rPr>
            </w:pPr>
          </w:p>
        </w:tc>
      </w:tr>
    </w:tbl>
    <w:p w:rsidR="00642ADD" w:rsidRPr="00B03BCC" w:rsidRDefault="00642ADD" w:rsidP="00B03BCC">
      <w:pPr>
        <w:spacing w:after="0" w:line="240" w:lineRule="auto"/>
        <w:jc w:val="both"/>
        <w:rPr>
          <w:szCs w:val="24"/>
        </w:rPr>
      </w:pPr>
    </w:p>
    <w:p w:rsidR="00642ADD" w:rsidRPr="00B03BCC" w:rsidRDefault="003C5E58" w:rsidP="00B03BCC">
      <w:pPr>
        <w:spacing w:after="0" w:line="240" w:lineRule="auto"/>
        <w:jc w:val="both"/>
        <w:rPr>
          <w:szCs w:val="24"/>
        </w:rPr>
      </w:pPr>
      <w:r w:rsidRPr="00B03BCC">
        <w:rPr>
          <w:szCs w:val="24"/>
        </w:rPr>
        <w:t>Проектно-исследовательской деятельностью можно заниматься и во внеурочное время. Многие пятиклассники с удовольствием посещают кружок</w:t>
      </w:r>
      <w:r w:rsidR="00B672C1" w:rsidRPr="00B03BCC">
        <w:rPr>
          <w:szCs w:val="24"/>
        </w:rPr>
        <w:t xml:space="preserve"> «Юный исследователь», где получают дополнительные знания в соответствии со следующим тематическим планированием:</w:t>
      </w:r>
    </w:p>
    <w:p w:rsidR="00B672C1" w:rsidRPr="00B03BCC" w:rsidRDefault="00B672C1" w:rsidP="00B03BCC">
      <w:pPr>
        <w:spacing w:after="0" w:line="240" w:lineRule="auto"/>
        <w:jc w:val="both"/>
        <w:rPr>
          <w:szCs w:val="24"/>
        </w:rPr>
      </w:pPr>
    </w:p>
    <w:p w:rsidR="00B672C1" w:rsidRPr="00B03BCC" w:rsidRDefault="00B672C1" w:rsidP="00B03BCC">
      <w:pPr>
        <w:spacing w:after="0" w:line="240" w:lineRule="auto"/>
        <w:jc w:val="both"/>
        <w:rPr>
          <w:b/>
          <w:szCs w:val="24"/>
        </w:rPr>
      </w:pPr>
      <w:r w:rsidRPr="00B03BCC">
        <w:rPr>
          <w:szCs w:val="24"/>
        </w:rPr>
        <w:t>Таблица 4. Тематическое планирование занятий «Юный исследователь</w:t>
      </w:r>
      <w:r w:rsidRPr="00B03BCC">
        <w:rPr>
          <w:b/>
          <w:szCs w:val="24"/>
        </w:rPr>
        <w:t>»</w:t>
      </w:r>
    </w:p>
    <w:p w:rsidR="00B672C1" w:rsidRPr="00B03BCC" w:rsidRDefault="00B672C1" w:rsidP="00B03BCC">
      <w:pPr>
        <w:spacing w:after="0" w:line="240" w:lineRule="auto"/>
        <w:jc w:val="both"/>
        <w:rPr>
          <w:b/>
          <w:szCs w:val="24"/>
        </w:rPr>
      </w:pPr>
      <w:r w:rsidRPr="00B03BCC">
        <w:rPr>
          <w:b/>
          <w:szCs w:val="24"/>
        </w:rPr>
        <w:t xml:space="preserve"> </w:t>
      </w:r>
    </w:p>
    <w:tbl>
      <w:tblPr>
        <w:tblStyle w:val="a7"/>
        <w:tblW w:w="10065" w:type="dxa"/>
        <w:tblLayout w:type="fixed"/>
        <w:tblLook w:val="04A0" w:firstRow="1" w:lastRow="0" w:firstColumn="1" w:lastColumn="0" w:noHBand="0" w:noVBand="1"/>
      </w:tblPr>
      <w:tblGrid>
        <w:gridCol w:w="709"/>
        <w:gridCol w:w="7655"/>
        <w:gridCol w:w="567"/>
        <w:gridCol w:w="1134"/>
      </w:tblGrid>
      <w:tr w:rsidR="00B03BCC" w:rsidRPr="00B03BCC" w:rsidTr="00184FC4">
        <w:tc>
          <w:tcPr>
            <w:tcW w:w="709" w:type="dxa"/>
          </w:tcPr>
          <w:p w:rsidR="00B672C1" w:rsidRPr="00B03BCC" w:rsidRDefault="00B672C1" w:rsidP="00B03BCC">
            <w:pPr>
              <w:jc w:val="both"/>
              <w:rPr>
                <w:szCs w:val="24"/>
              </w:rPr>
            </w:pPr>
            <w:r w:rsidRPr="00B03BCC">
              <w:rPr>
                <w:szCs w:val="24"/>
              </w:rPr>
              <w:t>№</w:t>
            </w:r>
          </w:p>
        </w:tc>
        <w:tc>
          <w:tcPr>
            <w:tcW w:w="7655" w:type="dxa"/>
          </w:tcPr>
          <w:p w:rsidR="00B672C1" w:rsidRPr="00B03BCC" w:rsidRDefault="00B672C1" w:rsidP="00B03BCC">
            <w:pPr>
              <w:jc w:val="both"/>
              <w:rPr>
                <w:szCs w:val="24"/>
              </w:rPr>
            </w:pPr>
            <w:r w:rsidRPr="00B03BCC">
              <w:rPr>
                <w:szCs w:val="24"/>
              </w:rPr>
              <w:t>Тема</w:t>
            </w:r>
          </w:p>
        </w:tc>
        <w:tc>
          <w:tcPr>
            <w:tcW w:w="567" w:type="dxa"/>
          </w:tcPr>
          <w:p w:rsidR="00B672C1" w:rsidRPr="00B03BCC" w:rsidRDefault="00B672C1" w:rsidP="00B03BCC">
            <w:pPr>
              <w:jc w:val="both"/>
              <w:rPr>
                <w:szCs w:val="24"/>
              </w:rPr>
            </w:pPr>
            <w:r w:rsidRPr="00B03BCC">
              <w:rPr>
                <w:szCs w:val="24"/>
              </w:rPr>
              <w:t>Кол-во часов</w:t>
            </w:r>
          </w:p>
        </w:tc>
        <w:tc>
          <w:tcPr>
            <w:tcW w:w="1134" w:type="dxa"/>
          </w:tcPr>
          <w:p w:rsidR="00B672C1" w:rsidRPr="00B03BCC" w:rsidRDefault="00B672C1" w:rsidP="00B03BCC">
            <w:pPr>
              <w:jc w:val="both"/>
              <w:rPr>
                <w:szCs w:val="24"/>
              </w:rPr>
            </w:pPr>
            <w:r w:rsidRPr="00B03BCC">
              <w:rPr>
                <w:szCs w:val="24"/>
              </w:rPr>
              <w:t>Дата</w:t>
            </w:r>
          </w:p>
        </w:tc>
      </w:tr>
      <w:tr w:rsidR="00B03BCC" w:rsidRPr="00B03BCC" w:rsidTr="00184FC4">
        <w:tc>
          <w:tcPr>
            <w:tcW w:w="709" w:type="dxa"/>
          </w:tcPr>
          <w:p w:rsidR="00B672C1" w:rsidRPr="00B03BCC" w:rsidRDefault="00B672C1" w:rsidP="00B03BCC">
            <w:pPr>
              <w:jc w:val="both"/>
              <w:rPr>
                <w:szCs w:val="24"/>
              </w:rPr>
            </w:pPr>
            <w:r w:rsidRPr="00B03BCC">
              <w:rPr>
                <w:szCs w:val="24"/>
              </w:rPr>
              <w:t>1</w:t>
            </w:r>
          </w:p>
        </w:tc>
        <w:tc>
          <w:tcPr>
            <w:tcW w:w="7655" w:type="dxa"/>
          </w:tcPr>
          <w:p w:rsidR="00B672C1" w:rsidRPr="00B03BCC" w:rsidRDefault="00B672C1" w:rsidP="00B03BCC">
            <w:pPr>
              <w:jc w:val="both"/>
              <w:rPr>
                <w:szCs w:val="24"/>
              </w:rPr>
            </w:pPr>
            <w:r w:rsidRPr="00B03BCC">
              <w:rPr>
                <w:szCs w:val="24"/>
              </w:rPr>
              <w:t>Инструктаж по технике безопасности. Что такое учебно-исследовательская работа</w:t>
            </w:r>
          </w:p>
        </w:tc>
        <w:tc>
          <w:tcPr>
            <w:tcW w:w="567" w:type="dxa"/>
          </w:tcPr>
          <w:p w:rsidR="00B672C1" w:rsidRPr="00B03BCC" w:rsidRDefault="00B672C1" w:rsidP="00B03BCC">
            <w:pPr>
              <w:jc w:val="both"/>
              <w:rPr>
                <w:szCs w:val="24"/>
              </w:rPr>
            </w:pPr>
            <w:r w:rsidRPr="00B03BCC">
              <w:rPr>
                <w:szCs w:val="24"/>
              </w:rPr>
              <w:t>1</w:t>
            </w:r>
          </w:p>
        </w:tc>
        <w:tc>
          <w:tcPr>
            <w:tcW w:w="1134" w:type="dxa"/>
          </w:tcPr>
          <w:p w:rsidR="00B672C1" w:rsidRPr="00B03BCC" w:rsidRDefault="00B672C1" w:rsidP="00B03BCC">
            <w:pPr>
              <w:jc w:val="both"/>
              <w:rPr>
                <w:szCs w:val="24"/>
              </w:rPr>
            </w:pPr>
          </w:p>
        </w:tc>
      </w:tr>
      <w:tr w:rsidR="00B03BCC" w:rsidRPr="00B03BCC" w:rsidTr="00184FC4">
        <w:tc>
          <w:tcPr>
            <w:tcW w:w="709" w:type="dxa"/>
          </w:tcPr>
          <w:p w:rsidR="00B672C1" w:rsidRPr="00B03BCC" w:rsidRDefault="00B672C1" w:rsidP="00B03BCC">
            <w:pPr>
              <w:jc w:val="both"/>
              <w:rPr>
                <w:szCs w:val="24"/>
              </w:rPr>
            </w:pPr>
            <w:r w:rsidRPr="00B03BCC">
              <w:rPr>
                <w:szCs w:val="24"/>
              </w:rPr>
              <w:t>2</w:t>
            </w:r>
          </w:p>
        </w:tc>
        <w:tc>
          <w:tcPr>
            <w:tcW w:w="7655" w:type="dxa"/>
          </w:tcPr>
          <w:p w:rsidR="00B672C1" w:rsidRPr="00B03BCC" w:rsidRDefault="00B672C1" w:rsidP="00B03BCC">
            <w:pPr>
              <w:jc w:val="both"/>
              <w:rPr>
                <w:szCs w:val="24"/>
              </w:rPr>
            </w:pPr>
            <w:r w:rsidRPr="00B03BCC">
              <w:rPr>
                <w:szCs w:val="24"/>
              </w:rPr>
              <w:t>Структура исследовательской работы</w:t>
            </w:r>
          </w:p>
        </w:tc>
        <w:tc>
          <w:tcPr>
            <w:tcW w:w="567" w:type="dxa"/>
          </w:tcPr>
          <w:p w:rsidR="00B672C1" w:rsidRPr="00B03BCC" w:rsidRDefault="00B672C1" w:rsidP="00B03BCC">
            <w:pPr>
              <w:jc w:val="both"/>
              <w:rPr>
                <w:szCs w:val="24"/>
              </w:rPr>
            </w:pPr>
            <w:r w:rsidRPr="00B03BCC">
              <w:rPr>
                <w:szCs w:val="24"/>
              </w:rPr>
              <w:t>1</w:t>
            </w:r>
          </w:p>
        </w:tc>
        <w:tc>
          <w:tcPr>
            <w:tcW w:w="1134" w:type="dxa"/>
          </w:tcPr>
          <w:p w:rsidR="00B672C1" w:rsidRPr="00B03BCC" w:rsidRDefault="00B672C1" w:rsidP="00B03BCC">
            <w:pPr>
              <w:jc w:val="both"/>
              <w:rPr>
                <w:szCs w:val="24"/>
              </w:rPr>
            </w:pPr>
          </w:p>
        </w:tc>
      </w:tr>
      <w:tr w:rsidR="00B03BCC" w:rsidRPr="00B03BCC" w:rsidTr="00184FC4">
        <w:tc>
          <w:tcPr>
            <w:tcW w:w="709" w:type="dxa"/>
          </w:tcPr>
          <w:p w:rsidR="00B672C1" w:rsidRPr="00B03BCC" w:rsidRDefault="00B672C1" w:rsidP="00B03BCC">
            <w:pPr>
              <w:jc w:val="both"/>
              <w:rPr>
                <w:szCs w:val="24"/>
              </w:rPr>
            </w:pPr>
            <w:r w:rsidRPr="00B03BCC">
              <w:rPr>
                <w:szCs w:val="24"/>
              </w:rPr>
              <w:t>3</w:t>
            </w:r>
          </w:p>
        </w:tc>
        <w:tc>
          <w:tcPr>
            <w:tcW w:w="7655" w:type="dxa"/>
          </w:tcPr>
          <w:p w:rsidR="00B672C1" w:rsidRPr="00B03BCC" w:rsidRDefault="00B672C1" w:rsidP="00B03BCC">
            <w:pPr>
              <w:jc w:val="both"/>
              <w:rPr>
                <w:szCs w:val="24"/>
              </w:rPr>
            </w:pPr>
            <w:r w:rsidRPr="00B03BCC">
              <w:rPr>
                <w:szCs w:val="24"/>
              </w:rPr>
              <w:t>Методы исследовательской работы</w:t>
            </w:r>
          </w:p>
        </w:tc>
        <w:tc>
          <w:tcPr>
            <w:tcW w:w="567" w:type="dxa"/>
          </w:tcPr>
          <w:p w:rsidR="00B672C1" w:rsidRPr="00B03BCC" w:rsidRDefault="00B672C1" w:rsidP="00B03BCC">
            <w:pPr>
              <w:jc w:val="both"/>
              <w:rPr>
                <w:szCs w:val="24"/>
              </w:rPr>
            </w:pPr>
            <w:r w:rsidRPr="00B03BCC">
              <w:rPr>
                <w:szCs w:val="24"/>
              </w:rPr>
              <w:t>1</w:t>
            </w:r>
          </w:p>
        </w:tc>
        <w:tc>
          <w:tcPr>
            <w:tcW w:w="1134" w:type="dxa"/>
          </w:tcPr>
          <w:p w:rsidR="00B672C1" w:rsidRPr="00B03BCC" w:rsidRDefault="00B672C1" w:rsidP="00B03BCC">
            <w:pPr>
              <w:jc w:val="both"/>
              <w:rPr>
                <w:szCs w:val="24"/>
              </w:rPr>
            </w:pPr>
          </w:p>
        </w:tc>
      </w:tr>
      <w:tr w:rsidR="00B03BCC" w:rsidRPr="00B03BCC" w:rsidTr="00184FC4">
        <w:tc>
          <w:tcPr>
            <w:tcW w:w="709" w:type="dxa"/>
          </w:tcPr>
          <w:p w:rsidR="00B672C1" w:rsidRPr="00B03BCC" w:rsidRDefault="00B672C1" w:rsidP="00B03BCC">
            <w:pPr>
              <w:jc w:val="both"/>
              <w:rPr>
                <w:szCs w:val="24"/>
              </w:rPr>
            </w:pPr>
            <w:r w:rsidRPr="00B03BCC">
              <w:rPr>
                <w:szCs w:val="24"/>
              </w:rPr>
              <w:t>4</w:t>
            </w:r>
          </w:p>
        </w:tc>
        <w:tc>
          <w:tcPr>
            <w:tcW w:w="7655" w:type="dxa"/>
          </w:tcPr>
          <w:p w:rsidR="00B672C1" w:rsidRPr="00B03BCC" w:rsidRDefault="00B672C1" w:rsidP="00B03BCC">
            <w:pPr>
              <w:jc w:val="both"/>
              <w:rPr>
                <w:szCs w:val="24"/>
              </w:rPr>
            </w:pPr>
            <w:r w:rsidRPr="00B03BCC">
              <w:rPr>
                <w:szCs w:val="24"/>
              </w:rPr>
              <w:t xml:space="preserve">Интервьюирование и анкетирование. Составление вопросов для анкеты, интервью. </w:t>
            </w:r>
          </w:p>
        </w:tc>
        <w:tc>
          <w:tcPr>
            <w:tcW w:w="567" w:type="dxa"/>
          </w:tcPr>
          <w:p w:rsidR="00B672C1" w:rsidRPr="00B03BCC" w:rsidRDefault="00B672C1" w:rsidP="00B03BCC">
            <w:pPr>
              <w:jc w:val="both"/>
              <w:rPr>
                <w:szCs w:val="24"/>
              </w:rPr>
            </w:pPr>
            <w:r w:rsidRPr="00B03BCC">
              <w:rPr>
                <w:szCs w:val="24"/>
              </w:rPr>
              <w:t>1</w:t>
            </w:r>
          </w:p>
        </w:tc>
        <w:tc>
          <w:tcPr>
            <w:tcW w:w="1134" w:type="dxa"/>
          </w:tcPr>
          <w:p w:rsidR="00B672C1" w:rsidRPr="00B03BCC" w:rsidRDefault="00B672C1" w:rsidP="00B03BCC">
            <w:pPr>
              <w:jc w:val="both"/>
              <w:rPr>
                <w:szCs w:val="24"/>
              </w:rPr>
            </w:pPr>
          </w:p>
        </w:tc>
      </w:tr>
      <w:tr w:rsidR="00B03BCC" w:rsidRPr="00B03BCC" w:rsidTr="00184FC4">
        <w:tc>
          <w:tcPr>
            <w:tcW w:w="709" w:type="dxa"/>
          </w:tcPr>
          <w:p w:rsidR="00B672C1" w:rsidRPr="00B03BCC" w:rsidRDefault="00B672C1" w:rsidP="00B03BCC">
            <w:pPr>
              <w:jc w:val="both"/>
              <w:rPr>
                <w:szCs w:val="24"/>
              </w:rPr>
            </w:pPr>
            <w:r w:rsidRPr="00B03BCC">
              <w:rPr>
                <w:szCs w:val="24"/>
              </w:rPr>
              <w:t>5</w:t>
            </w:r>
          </w:p>
        </w:tc>
        <w:tc>
          <w:tcPr>
            <w:tcW w:w="7655" w:type="dxa"/>
          </w:tcPr>
          <w:p w:rsidR="00B672C1" w:rsidRPr="00B03BCC" w:rsidRDefault="00B672C1" w:rsidP="00B03BCC">
            <w:pPr>
              <w:jc w:val="both"/>
              <w:rPr>
                <w:szCs w:val="24"/>
              </w:rPr>
            </w:pPr>
            <w:r w:rsidRPr="00B03BCC">
              <w:rPr>
                <w:szCs w:val="24"/>
              </w:rPr>
              <w:t>Способы поиска информации</w:t>
            </w:r>
          </w:p>
        </w:tc>
        <w:tc>
          <w:tcPr>
            <w:tcW w:w="567" w:type="dxa"/>
          </w:tcPr>
          <w:p w:rsidR="00B672C1" w:rsidRPr="00B03BCC" w:rsidRDefault="00B672C1" w:rsidP="00B03BCC">
            <w:pPr>
              <w:jc w:val="both"/>
              <w:rPr>
                <w:szCs w:val="24"/>
              </w:rPr>
            </w:pPr>
            <w:r w:rsidRPr="00B03BCC">
              <w:rPr>
                <w:szCs w:val="24"/>
              </w:rPr>
              <w:t>1</w:t>
            </w:r>
          </w:p>
        </w:tc>
        <w:tc>
          <w:tcPr>
            <w:tcW w:w="1134" w:type="dxa"/>
          </w:tcPr>
          <w:p w:rsidR="00B672C1" w:rsidRPr="00B03BCC" w:rsidRDefault="00B672C1" w:rsidP="00B03BCC">
            <w:pPr>
              <w:jc w:val="both"/>
              <w:rPr>
                <w:szCs w:val="24"/>
              </w:rPr>
            </w:pPr>
          </w:p>
        </w:tc>
      </w:tr>
      <w:tr w:rsidR="00B03BCC" w:rsidRPr="00B03BCC" w:rsidTr="00184FC4">
        <w:tc>
          <w:tcPr>
            <w:tcW w:w="709" w:type="dxa"/>
          </w:tcPr>
          <w:p w:rsidR="00B672C1" w:rsidRPr="00B03BCC" w:rsidRDefault="00B672C1" w:rsidP="00B03BCC">
            <w:pPr>
              <w:jc w:val="both"/>
              <w:rPr>
                <w:szCs w:val="24"/>
              </w:rPr>
            </w:pPr>
            <w:r w:rsidRPr="00B03BCC">
              <w:rPr>
                <w:szCs w:val="24"/>
              </w:rPr>
              <w:t>6</w:t>
            </w:r>
          </w:p>
        </w:tc>
        <w:tc>
          <w:tcPr>
            <w:tcW w:w="7655" w:type="dxa"/>
          </w:tcPr>
          <w:p w:rsidR="00B672C1" w:rsidRPr="00B03BCC" w:rsidRDefault="00B672C1" w:rsidP="00B03BCC">
            <w:pPr>
              <w:jc w:val="both"/>
              <w:rPr>
                <w:szCs w:val="24"/>
              </w:rPr>
            </w:pPr>
            <w:r w:rsidRPr="00B03BCC">
              <w:rPr>
                <w:szCs w:val="24"/>
              </w:rPr>
              <w:t>Выбор тем для исследовательской работы. Знаменательные даты российской истории, отмечаемые в 2015-2016 гг.</w:t>
            </w:r>
          </w:p>
        </w:tc>
        <w:tc>
          <w:tcPr>
            <w:tcW w:w="567" w:type="dxa"/>
          </w:tcPr>
          <w:p w:rsidR="00B672C1" w:rsidRPr="00B03BCC" w:rsidRDefault="00B672C1" w:rsidP="00B03BCC">
            <w:pPr>
              <w:jc w:val="both"/>
              <w:rPr>
                <w:szCs w:val="24"/>
              </w:rPr>
            </w:pPr>
            <w:r w:rsidRPr="00B03BCC">
              <w:rPr>
                <w:szCs w:val="24"/>
              </w:rPr>
              <w:t>1</w:t>
            </w:r>
          </w:p>
        </w:tc>
        <w:tc>
          <w:tcPr>
            <w:tcW w:w="1134" w:type="dxa"/>
          </w:tcPr>
          <w:p w:rsidR="00B672C1" w:rsidRPr="00B03BCC" w:rsidRDefault="00B672C1" w:rsidP="00B03BCC">
            <w:pPr>
              <w:jc w:val="both"/>
              <w:rPr>
                <w:szCs w:val="24"/>
              </w:rPr>
            </w:pPr>
          </w:p>
        </w:tc>
      </w:tr>
      <w:tr w:rsidR="00B03BCC" w:rsidRPr="00B03BCC" w:rsidTr="00184FC4">
        <w:trPr>
          <w:trHeight w:val="606"/>
        </w:trPr>
        <w:tc>
          <w:tcPr>
            <w:tcW w:w="709" w:type="dxa"/>
          </w:tcPr>
          <w:p w:rsidR="00B672C1" w:rsidRPr="00B03BCC" w:rsidRDefault="00B672C1" w:rsidP="00B03BCC">
            <w:pPr>
              <w:jc w:val="both"/>
              <w:rPr>
                <w:szCs w:val="24"/>
              </w:rPr>
            </w:pPr>
            <w:r w:rsidRPr="00B03BCC">
              <w:rPr>
                <w:szCs w:val="24"/>
              </w:rPr>
              <w:t>7</w:t>
            </w:r>
          </w:p>
        </w:tc>
        <w:tc>
          <w:tcPr>
            <w:tcW w:w="7655" w:type="dxa"/>
          </w:tcPr>
          <w:p w:rsidR="00B672C1" w:rsidRPr="00B03BCC" w:rsidRDefault="00B672C1" w:rsidP="00B03BCC">
            <w:pPr>
              <w:jc w:val="both"/>
              <w:rPr>
                <w:szCs w:val="24"/>
              </w:rPr>
            </w:pPr>
            <w:r w:rsidRPr="00B03BCC">
              <w:rPr>
                <w:szCs w:val="24"/>
              </w:rPr>
              <w:t>Сбор информации  по выбранным темам. Анализ и систематизация собранного материала</w:t>
            </w:r>
          </w:p>
        </w:tc>
        <w:tc>
          <w:tcPr>
            <w:tcW w:w="567" w:type="dxa"/>
          </w:tcPr>
          <w:p w:rsidR="00B672C1" w:rsidRPr="00B03BCC" w:rsidRDefault="00B672C1" w:rsidP="00B03BCC">
            <w:pPr>
              <w:jc w:val="both"/>
              <w:rPr>
                <w:szCs w:val="24"/>
              </w:rPr>
            </w:pPr>
            <w:r w:rsidRPr="00B03BCC">
              <w:rPr>
                <w:szCs w:val="24"/>
              </w:rPr>
              <w:t>3</w:t>
            </w:r>
          </w:p>
        </w:tc>
        <w:tc>
          <w:tcPr>
            <w:tcW w:w="1134" w:type="dxa"/>
          </w:tcPr>
          <w:p w:rsidR="00B672C1" w:rsidRPr="00B03BCC" w:rsidRDefault="00B672C1" w:rsidP="00B03BCC">
            <w:pPr>
              <w:jc w:val="both"/>
              <w:rPr>
                <w:szCs w:val="24"/>
              </w:rPr>
            </w:pPr>
          </w:p>
        </w:tc>
      </w:tr>
      <w:tr w:rsidR="00B03BCC" w:rsidRPr="00B03BCC" w:rsidTr="00184FC4">
        <w:tc>
          <w:tcPr>
            <w:tcW w:w="709" w:type="dxa"/>
          </w:tcPr>
          <w:p w:rsidR="00B672C1" w:rsidRPr="00B03BCC" w:rsidRDefault="00B672C1" w:rsidP="00B03BCC">
            <w:pPr>
              <w:jc w:val="both"/>
              <w:rPr>
                <w:szCs w:val="24"/>
              </w:rPr>
            </w:pPr>
            <w:r w:rsidRPr="00B03BCC">
              <w:rPr>
                <w:szCs w:val="24"/>
              </w:rPr>
              <w:t>8</w:t>
            </w:r>
          </w:p>
        </w:tc>
        <w:tc>
          <w:tcPr>
            <w:tcW w:w="7655" w:type="dxa"/>
          </w:tcPr>
          <w:p w:rsidR="00B672C1" w:rsidRPr="00B03BCC" w:rsidRDefault="00B672C1" w:rsidP="00B03BCC">
            <w:pPr>
              <w:jc w:val="both"/>
              <w:rPr>
                <w:szCs w:val="24"/>
              </w:rPr>
            </w:pPr>
            <w:r w:rsidRPr="00B03BCC">
              <w:rPr>
                <w:szCs w:val="24"/>
              </w:rPr>
              <w:t>Оформление исследовательской работы. Основная часть</w:t>
            </w:r>
          </w:p>
        </w:tc>
        <w:tc>
          <w:tcPr>
            <w:tcW w:w="567" w:type="dxa"/>
          </w:tcPr>
          <w:p w:rsidR="00B672C1" w:rsidRPr="00B03BCC" w:rsidRDefault="00B672C1" w:rsidP="00B03BCC">
            <w:pPr>
              <w:jc w:val="both"/>
              <w:rPr>
                <w:szCs w:val="24"/>
              </w:rPr>
            </w:pPr>
            <w:r w:rsidRPr="00B03BCC">
              <w:rPr>
                <w:szCs w:val="24"/>
              </w:rPr>
              <w:t>1</w:t>
            </w:r>
          </w:p>
        </w:tc>
        <w:tc>
          <w:tcPr>
            <w:tcW w:w="1134" w:type="dxa"/>
          </w:tcPr>
          <w:p w:rsidR="00B672C1" w:rsidRPr="00B03BCC" w:rsidRDefault="00B672C1" w:rsidP="00B03BCC">
            <w:pPr>
              <w:jc w:val="both"/>
              <w:rPr>
                <w:szCs w:val="24"/>
              </w:rPr>
            </w:pPr>
          </w:p>
        </w:tc>
      </w:tr>
      <w:tr w:rsidR="00B03BCC" w:rsidRPr="00B03BCC" w:rsidTr="00184FC4">
        <w:tc>
          <w:tcPr>
            <w:tcW w:w="709" w:type="dxa"/>
          </w:tcPr>
          <w:p w:rsidR="00B672C1" w:rsidRPr="00B03BCC" w:rsidRDefault="00B672C1" w:rsidP="00B03BCC">
            <w:pPr>
              <w:jc w:val="both"/>
              <w:rPr>
                <w:szCs w:val="24"/>
              </w:rPr>
            </w:pPr>
            <w:r w:rsidRPr="00B03BCC">
              <w:rPr>
                <w:szCs w:val="24"/>
              </w:rPr>
              <w:t>9</w:t>
            </w:r>
          </w:p>
        </w:tc>
        <w:tc>
          <w:tcPr>
            <w:tcW w:w="7655" w:type="dxa"/>
          </w:tcPr>
          <w:p w:rsidR="00B672C1" w:rsidRPr="00B03BCC" w:rsidRDefault="00B672C1" w:rsidP="00B03BCC">
            <w:pPr>
              <w:jc w:val="both"/>
              <w:rPr>
                <w:szCs w:val="24"/>
              </w:rPr>
            </w:pPr>
            <w:r w:rsidRPr="00B03BCC">
              <w:rPr>
                <w:szCs w:val="24"/>
              </w:rPr>
              <w:t>Оформление исследовательской работы. Заключение.</w:t>
            </w:r>
          </w:p>
        </w:tc>
        <w:tc>
          <w:tcPr>
            <w:tcW w:w="567" w:type="dxa"/>
          </w:tcPr>
          <w:p w:rsidR="00B672C1" w:rsidRPr="00B03BCC" w:rsidRDefault="00B672C1" w:rsidP="00B03BCC">
            <w:pPr>
              <w:jc w:val="both"/>
              <w:rPr>
                <w:szCs w:val="24"/>
              </w:rPr>
            </w:pPr>
            <w:r w:rsidRPr="00B03BCC">
              <w:rPr>
                <w:szCs w:val="24"/>
              </w:rPr>
              <w:t>1</w:t>
            </w:r>
          </w:p>
        </w:tc>
        <w:tc>
          <w:tcPr>
            <w:tcW w:w="1134" w:type="dxa"/>
          </w:tcPr>
          <w:p w:rsidR="00B672C1" w:rsidRPr="00B03BCC" w:rsidRDefault="00B672C1" w:rsidP="00B03BCC">
            <w:pPr>
              <w:jc w:val="both"/>
              <w:rPr>
                <w:szCs w:val="24"/>
              </w:rPr>
            </w:pPr>
          </w:p>
        </w:tc>
      </w:tr>
      <w:tr w:rsidR="00B03BCC" w:rsidRPr="00B03BCC" w:rsidTr="00184FC4">
        <w:tc>
          <w:tcPr>
            <w:tcW w:w="709" w:type="dxa"/>
          </w:tcPr>
          <w:p w:rsidR="00B672C1" w:rsidRPr="00B03BCC" w:rsidRDefault="00B672C1" w:rsidP="00B03BCC">
            <w:pPr>
              <w:jc w:val="both"/>
              <w:rPr>
                <w:szCs w:val="24"/>
              </w:rPr>
            </w:pPr>
            <w:r w:rsidRPr="00B03BCC">
              <w:rPr>
                <w:szCs w:val="24"/>
              </w:rPr>
              <w:t>10</w:t>
            </w:r>
          </w:p>
        </w:tc>
        <w:tc>
          <w:tcPr>
            <w:tcW w:w="7655" w:type="dxa"/>
          </w:tcPr>
          <w:p w:rsidR="00B672C1" w:rsidRPr="00B03BCC" w:rsidRDefault="00B672C1" w:rsidP="00B03BCC">
            <w:pPr>
              <w:jc w:val="both"/>
              <w:rPr>
                <w:szCs w:val="24"/>
              </w:rPr>
            </w:pPr>
            <w:r w:rsidRPr="00B03BCC">
              <w:rPr>
                <w:szCs w:val="24"/>
              </w:rPr>
              <w:t>Оформление исследовательской работы. Сноски.  Список источников и приложений.</w:t>
            </w:r>
          </w:p>
        </w:tc>
        <w:tc>
          <w:tcPr>
            <w:tcW w:w="567" w:type="dxa"/>
          </w:tcPr>
          <w:p w:rsidR="00B672C1" w:rsidRPr="00B03BCC" w:rsidRDefault="00B672C1" w:rsidP="00B03BCC">
            <w:pPr>
              <w:jc w:val="both"/>
              <w:rPr>
                <w:szCs w:val="24"/>
              </w:rPr>
            </w:pPr>
            <w:r w:rsidRPr="00B03BCC">
              <w:rPr>
                <w:szCs w:val="24"/>
              </w:rPr>
              <w:t>1</w:t>
            </w:r>
          </w:p>
        </w:tc>
        <w:tc>
          <w:tcPr>
            <w:tcW w:w="1134" w:type="dxa"/>
          </w:tcPr>
          <w:p w:rsidR="00B672C1" w:rsidRPr="00B03BCC" w:rsidRDefault="00B672C1" w:rsidP="00B03BCC">
            <w:pPr>
              <w:jc w:val="both"/>
              <w:rPr>
                <w:szCs w:val="24"/>
              </w:rPr>
            </w:pPr>
          </w:p>
        </w:tc>
      </w:tr>
      <w:tr w:rsidR="00B03BCC" w:rsidRPr="00B03BCC" w:rsidTr="00184FC4">
        <w:tc>
          <w:tcPr>
            <w:tcW w:w="709" w:type="dxa"/>
          </w:tcPr>
          <w:p w:rsidR="00B672C1" w:rsidRPr="00B03BCC" w:rsidRDefault="00B672C1" w:rsidP="00B03BCC">
            <w:pPr>
              <w:jc w:val="both"/>
              <w:rPr>
                <w:szCs w:val="24"/>
              </w:rPr>
            </w:pPr>
            <w:r w:rsidRPr="00B03BCC">
              <w:rPr>
                <w:szCs w:val="24"/>
              </w:rPr>
              <w:t>11</w:t>
            </w:r>
          </w:p>
        </w:tc>
        <w:tc>
          <w:tcPr>
            <w:tcW w:w="7655" w:type="dxa"/>
          </w:tcPr>
          <w:p w:rsidR="00B672C1" w:rsidRPr="00B03BCC" w:rsidRDefault="00B672C1" w:rsidP="00B03BCC">
            <w:pPr>
              <w:jc w:val="both"/>
              <w:rPr>
                <w:szCs w:val="24"/>
              </w:rPr>
            </w:pPr>
            <w:r w:rsidRPr="00B03BCC">
              <w:rPr>
                <w:szCs w:val="24"/>
              </w:rPr>
              <w:t>Оформление исследовательской работы. Введение. Титульный лист.</w:t>
            </w:r>
          </w:p>
        </w:tc>
        <w:tc>
          <w:tcPr>
            <w:tcW w:w="567" w:type="dxa"/>
          </w:tcPr>
          <w:p w:rsidR="00B672C1" w:rsidRPr="00B03BCC" w:rsidRDefault="00B672C1" w:rsidP="00B03BCC">
            <w:pPr>
              <w:jc w:val="both"/>
              <w:rPr>
                <w:szCs w:val="24"/>
              </w:rPr>
            </w:pPr>
            <w:r w:rsidRPr="00B03BCC">
              <w:rPr>
                <w:szCs w:val="24"/>
              </w:rPr>
              <w:t>2</w:t>
            </w:r>
          </w:p>
        </w:tc>
        <w:tc>
          <w:tcPr>
            <w:tcW w:w="1134" w:type="dxa"/>
          </w:tcPr>
          <w:p w:rsidR="00B672C1" w:rsidRPr="00B03BCC" w:rsidRDefault="00B672C1" w:rsidP="00B03BCC">
            <w:pPr>
              <w:jc w:val="both"/>
              <w:rPr>
                <w:szCs w:val="24"/>
              </w:rPr>
            </w:pPr>
          </w:p>
        </w:tc>
      </w:tr>
      <w:tr w:rsidR="00B03BCC" w:rsidRPr="00B03BCC" w:rsidTr="00184FC4">
        <w:tc>
          <w:tcPr>
            <w:tcW w:w="709" w:type="dxa"/>
          </w:tcPr>
          <w:p w:rsidR="00B672C1" w:rsidRPr="00B03BCC" w:rsidRDefault="00B672C1" w:rsidP="00B03BCC">
            <w:pPr>
              <w:jc w:val="both"/>
              <w:rPr>
                <w:szCs w:val="24"/>
              </w:rPr>
            </w:pPr>
            <w:r w:rsidRPr="00B03BCC">
              <w:rPr>
                <w:szCs w:val="24"/>
              </w:rPr>
              <w:t>12</w:t>
            </w:r>
          </w:p>
        </w:tc>
        <w:tc>
          <w:tcPr>
            <w:tcW w:w="7655" w:type="dxa"/>
          </w:tcPr>
          <w:p w:rsidR="00B672C1" w:rsidRPr="00B03BCC" w:rsidRDefault="00B672C1" w:rsidP="00B03BCC">
            <w:pPr>
              <w:jc w:val="both"/>
              <w:rPr>
                <w:szCs w:val="24"/>
              </w:rPr>
            </w:pPr>
            <w:r w:rsidRPr="00B03BCC">
              <w:rPr>
                <w:szCs w:val="24"/>
              </w:rPr>
              <w:t>Оформление исследовательской работы. Составление тезисов к защите исследовательской работы</w:t>
            </w:r>
          </w:p>
        </w:tc>
        <w:tc>
          <w:tcPr>
            <w:tcW w:w="567" w:type="dxa"/>
          </w:tcPr>
          <w:p w:rsidR="00B672C1" w:rsidRPr="00B03BCC" w:rsidRDefault="00B672C1" w:rsidP="00B03BCC">
            <w:pPr>
              <w:jc w:val="both"/>
              <w:rPr>
                <w:szCs w:val="24"/>
              </w:rPr>
            </w:pPr>
            <w:r w:rsidRPr="00B03BCC">
              <w:rPr>
                <w:szCs w:val="24"/>
              </w:rPr>
              <w:t>2</w:t>
            </w:r>
          </w:p>
        </w:tc>
        <w:tc>
          <w:tcPr>
            <w:tcW w:w="1134" w:type="dxa"/>
          </w:tcPr>
          <w:p w:rsidR="00B672C1" w:rsidRPr="00B03BCC" w:rsidRDefault="00B672C1" w:rsidP="00B03BCC">
            <w:pPr>
              <w:jc w:val="both"/>
              <w:rPr>
                <w:szCs w:val="24"/>
              </w:rPr>
            </w:pPr>
          </w:p>
        </w:tc>
      </w:tr>
      <w:tr w:rsidR="00B03BCC" w:rsidRPr="00B03BCC" w:rsidTr="00184FC4">
        <w:tc>
          <w:tcPr>
            <w:tcW w:w="709" w:type="dxa"/>
          </w:tcPr>
          <w:p w:rsidR="00B672C1" w:rsidRPr="00B03BCC" w:rsidRDefault="00B672C1" w:rsidP="00B03BCC">
            <w:pPr>
              <w:jc w:val="both"/>
              <w:rPr>
                <w:szCs w:val="24"/>
              </w:rPr>
            </w:pPr>
            <w:r w:rsidRPr="00B03BCC">
              <w:rPr>
                <w:szCs w:val="24"/>
              </w:rPr>
              <w:t>13</w:t>
            </w:r>
          </w:p>
        </w:tc>
        <w:tc>
          <w:tcPr>
            <w:tcW w:w="7655" w:type="dxa"/>
          </w:tcPr>
          <w:p w:rsidR="00B672C1" w:rsidRPr="00B03BCC" w:rsidRDefault="00B672C1" w:rsidP="00B03BCC">
            <w:pPr>
              <w:jc w:val="both"/>
              <w:rPr>
                <w:szCs w:val="24"/>
              </w:rPr>
            </w:pPr>
            <w:r w:rsidRPr="00B03BCC">
              <w:rPr>
                <w:szCs w:val="24"/>
              </w:rPr>
              <w:t>Проекты и их виды. Требования к электронной презентации</w:t>
            </w:r>
          </w:p>
          <w:p w:rsidR="00B672C1" w:rsidRPr="00B03BCC" w:rsidRDefault="00B672C1" w:rsidP="00B03BCC">
            <w:pPr>
              <w:jc w:val="both"/>
              <w:rPr>
                <w:szCs w:val="24"/>
              </w:rPr>
            </w:pPr>
          </w:p>
        </w:tc>
        <w:tc>
          <w:tcPr>
            <w:tcW w:w="567" w:type="dxa"/>
          </w:tcPr>
          <w:p w:rsidR="00B672C1" w:rsidRPr="00B03BCC" w:rsidRDefault="00B672C1" w:rsidP="00B03BCC">
            <w:pPr>
              <w:jc w:val="both"/>
              <w:rPr>
                <w:szCs w:val="24"/>
              </w:rPr>
            </w:pPr>
            <w:r w:rsidRPr="00B03BCC">
              <w:rPr>
                <w:szCs w:val="24"/>
              </w:rPr>
              <w:t>1</w:t>
            </w:r>
          </w:p>
        </w:tc>
        <w:tc>
          <w:tcPr>
            <w:tcW w:w="1134" w:type="dxa"/>
          </w:tcPr>
          <w:p w:rsidR="00B672C1" w:rsidRPr="00B03BCC" w:rsidRDefault="00B672C1" w:rsidP="00B03BCC">
            <w:pPr>
              <w:jc w:val="both"/>
              <w:rPr>
                <w:szCs w:val="24"/>
              </w:rPr>
            </w:pPr>
          </w:p>
        </w:tc>
      </w:tr>
      <w:tr w:rsidR="00B03BCC" w:rsidRPr="00B03BCC" w:rsidTr="00184FC4">
        <w:tc>
          <w:tcPr>
            <w:tcW w:w="709" w:type="dxa"/>
          </w:tcPr>
          <w:p w:rsidR="00B672C1" w:rsidRPr="00B03BCC" w:rsidRDefault="00B672C1" w:rsidP="00B03BCC">
            <w:pPr>
              <w:jc w:val="both"/>
              <w:rPr>
                <w:szCs w:val="24"/>
              </w:rPr>
            </w:pPr>
            <w:r w:rsidRPr="00B03BCC">
              <w:rPr>
                <w:szCs w:val="24"/>
              </w:rPr>
              <w:t>14</w:t>
            </w:r>
          </w:p>
        </w:tc>
        <w:tc>
          <w:tcPr>
            <w:tcW w:w="7655" w:type="dxa"/>
          </w:tcPr>
          <w:p w:rsidR="00B672C1" w:rsidRPr="00B03BCC" w:rsidRDefault="00B672C1" w:rsidP="00B03BCC">
            <w:pPr>
              <w:jc w:val="both"/>
              <w:rPr>
                <w:szCs w:val="24"/>
              </w:rPr>
            </w:pPr>
            <w:r w:rsidRPr="00B03BCC">
              <w:rPr>
                <w:szCs w:val="24"/>
              </w:rPr>
              <w:t xml:space="preserve">Подбор материалов для составления презентаций </w:t>
            </w:r>
          </w:p>
          <w:p w:rsidR="00B672C1" w:rsidRPr="00B03BCC" w:rsidRDefault="00B672C1" w:rsidP="00B03BCC">
            <w:pPr>
              <w:jc w:val="both"/>
              <w:rPr>
                <w:szCs w:val="24"/>
              </w:rPr>
            </w:pPr>
            <w:r w:rsidRPr="00B03BCC">
              <w:rPr>
                <w:szCs w:val="24"/>
              </w:rPr>
              <w:t>Создание слайдов.</w:t>
            </w:r>
          </w:p>
          <w:p w:rsidR="00B672C1" w:rsidRPr="00B03BCC" w:rsidRDefault="00B672C1" w:rsidP="00B03BCC">
            <w:pPr>
              <w:jc w:val="both"/>
              <w:rPr>
                <w:szCs w:val="24"/>
              </w:rPr>
            </w:pPr>
          </w:p>
        </w:tc>
        <w:tc>
          <w:tcPr>
            <w:tcW w:w="567" w:type="dxa"/>
          </w:tcPr>
          <w:p w:rsidR="00B672C1" w:rsidRPr="00B03BCC" w:rsidRDefault="00B672C1" w:rsidP="00B03BCC">
            <w:pPr>
              <w:jc w:val="both"/>
              <w:rPr>
                <w:szCs w:val="24"/>
              </w:rPr>
            </w:pPr>
            <w:r w:rsidRPr="00B03BCC">
              <w:rPr>
                <w:szCs w:val="24"/>
              </w:rPr>
              <w:t>1</w:t>
            </w:r>
          </w:p>
        </w:tc>
        <w:tc>
          <w:tcPr>
            <w:tcW w:w="1134" w:type="dxa"/>
          </w:tcPr>
          <w:p w:rsidR="00B672C1" w:rsidRPr="00B03BCC" w:rsidRDefault="00B672C1" w:rsidP="00B03BCC">
            <w:pPr>
              <w:jc w:val="both"/>
              <w:rPr>
                <w:szCs w:val="24"/>
              </w:rPr>
            </w:pPr>
          </w:p>
        </w:tc>
      </w:tr>
      <w:tr w:rsidR="00B03BCC" w:rsidRPr="00B03BCC" w:rsidTr="00184FC4">
        <w:tc>
          <w:tcPr>
            <w:tcW w:w="709" w:type="dxa"/>
          </w:tcPr>
          <w:p w:rsidR="00B672C1" w:rsidRPr="00B03BCC" w:rsidRDefault="00B672C1" w:rsidP="00B03BCC">
            <w:pPr>
              <w:jc w:val="both"/>
              <w:rPr>
                <w:szCs w:val="24"/>
              </w:rPr>
            </w:pPr>
            <w:r w:rsidRPr="00B03BCC">
              <w:rPr>
                <w:szCs w:val="24"/>
              </w:rPr>
              <w:t>15</w:t>
            </w:r>
          </w:p>
        </w:tc>
        <w:tc>
          <w:tcPr>
            <w:tcW w:w="7655" w:type="dxa"/>
          </w:tcPr>
          <w:p w:rsidR="00B672C1" w:rsidRPr="00B03BCC" w:rsidRDefault="00B672C1" w:rsidP="00B03BCC">
            <w:pPr>
              <w:jc w:val="both"/>
              <w:rPr>
                <w:szCs w:val="24"/>
              </w:rPr>
            </w:pPr>
            <w:r w:rsidRPr="00B03BCC">
              <w:rPr>
                <w:szCs w:val="24"/>
              </w:rPr>
              <w:t xml:space="preserve">Составление комментариев для слайда </w:t>
            </w:r>
          </w:p>
          <w:p w:rsidR="00B672C1" w:rsidRPr="00B03BCC" w:rsidRDefault="00B672C1" w:rsidP="00B03BCC">
            <w:pPr>
              <w:jc w:val="both"/>
              <w:rPr>
                <w:szCs w:val="24"/>
              </w:rPr>
            </w:pPr>
            <w:r w:rsidRPr="00B03BCC">
              <w:rPr>
                <w:szCs w:val="24"/>
              </w:rPr>
              <w:t>Подбор и вставка готового текста</w:t>
            </w:r>
          </w:p>
          <w:p w:rsidR="00B672C1" w:rsidRPr="00B03BCC" w:rsidRDefault="00B672C1" w:rsidP="00B03BCC">
            <w:pPr>
              <w:jc w:val="both"/>
              <w:rPr>
                <w:szCs w:val="24"/>
              </w:rPr>
            </w:pPr>
          </w:p>
        </w:tc>
        <w:tc>
          <w:tcPr>
            <w:tcW w:w="567" w:type="dxa"/>
          </w:tcPr>
          <w:p w:rsidR="00B672C1" w:rsidRPr="00B03BCC" w:rsidRDefault="00B672C1" w:rsidP="00B03BCC">
            <w:pPr>
              <w:jc w:val="both"/>
              <w:rPr>
                <w:szCs w:val="24"/>
              </w:rPr>
            </w:pPr>
            <w:r w:rsidRPr="00B03BCC">
              <w:rPr>
                <w:szCs w:val="24"/>
              </w:rPr>
              <w:lastRenderedPageBreak/>
              <w:t>1</w:t>
            </w:r>
          </w:p>
        </w:tc>
        <w:tc>
          <w:tcPr>
            <w:tcW w:w="1134" w:type="dxa"/>
          </w:tcPr>
          <w:p w:rsidR="00B672C1" w:rsidRPr="00B03BCC" w:rsidRDefault="00B672C1" w:rsidP="00B03BCC">
            <w:pPr>
              <w:jc w:val="both"/>
              <w:rPr>
                <w:szCs w:val="24"/>
              </w:rPr>
            </w:pPr>
          </w:p>
        </w:tc>
      </w:tr>
      <w:tr w:rsidR="00B03BCC" w:rsidRPr="00B03BCC" w:rsidTr="00184FC4">
        <w:tc>
          <w:tcPr>
            <w:tcW w:w="709" w:type="dxa"/>
          </w:tcPr>
          <w:p w:rsidR="00B672C1" w:rsidRPr="00B03BCC" w:rsidRDefault="00B672C1" w:rsidP="00B03BCC">
            <w:pPr>
              <w:jc w:val="both"/>
              <w:rPr>
                <w:szCs w:val="24"/>
              </w:rPr>
            </w:pPr>
            <w:r w:rsidRPr="00B03BCC">
              <w:rPr>
                <w:szCs w:val="24"/>
              </w:rPr>
              <w:lastRenderedPageBreak/>
              <w:t>16</w:t>
            </w:r>
          </w:p>
        </w:tc>
        <w:tc>
          <w:tcPr>
            <w:tcW w:w="7655" w:type="dxa"/>
          </w:tcPr>
          <w:p w:rsidR="00B672C1" w:rsidRPr="00B03BCC" w:rsidRDefault="00B672C1" w:rsidP="00B03BCC">
            <w:pPr>
              <w:jc w:val="both"/>
              <w:rPr>
                <w:szCs w:val="24"/>
              </w:rPr>
            </w:pPr>
            <w:r w:rsidRPr="00B03BCC">
              <w:rPr>
                <w:szCs w:val="24"/>
              </w:rPr>
              <w:t xml:space="preserve">Подбор и вставка иллюстративного материала </w:t>
            </w:r>
          </w:p>
          <w:p w:rsidR="00B672C1" w:rsidRPr="00B03BCC" w:rsidRDefault="00B672C1" w:rsidP="00B03BCC">
            <w:pPr>
              <w:jc w:val="both"/>
              <w:rPr>
                <w:szCs w:val="24"/>
              </w:rPr>
            </w:pPr>
          </w:p>
        </w:tc>
        <w:tc>
          <w:tcPr>
            <w:tcW w:w="567" w:type="dxa"/>
          </w:tcPr>
          <w:p w:rsidR="00B672C1" w:rsidRPr="00B03BCC" w:rsidRDefault="00B672C1" w:rsidP="00B03BCC">
            <w:pPr>
              <w:jc w:val="both"/>
              <w:rPr>
                <w:szCs w:val="24"/>
              </w:rPr>
            </w:pPr>
            <w:r w:rsidRPr="00B03BCC">
              <w:rPr>
                <w:szCs w:val="24"/>
              </w:rPr>
              <w:t>1</w:t>
            </w:r>
          </w:p>
        </w:tc>
        <w:tc>
          <w:tcPr>
            <w:tcW w:w="1134" w:type="dxa"/>
          </w:tcPr>
          <w:p w:rsidR="00B672C1" w:rsidRPr="00B03BCC" w:rsidRDefault="00B672C1" w:rsidP="00B03BCC">
            <w:pPr>
              <w:jc w:val="both"/>
              <w:rPr>
                <w:szCs w:val="24"/>
              </w:rPr>
            </w:pPr>
          </w:p>
        </w:tc>
      </w:tr>
      <w:tr w:rsidR="00B03BCC" w:rsidRPr="00B03BCC" w:rsidTr="00184FC4">
        <w:tc>
          <w:tcPr>
            <w:tcW w:w="709" w:type="dxa"/>
          </w:tcPr>
          <w:p w:rsidR="00B672C1" w:rsidRPr="00B03BCC" w:rsidRDefault="00B672C1" w:rsidP="00B03BCC">
            <w:pPr>
              <w:jc w:val="both"/>
              <w:rPr>
                <w:szCs w:val="24"/>
              </w:rPr>
            </w:pPr>
            <w:r w:rsidRPr="00B03BCC">
              <w:rPr>
                <w:szCs w:val="24"/>
              </w:rPr>
              <w:t>17</w:t>
            </w:r>
          </w:p>
        </w:tc>
        <w:tc>
          <w:tcPr>
            <w:tcW w:w="7655" w:type="dxa"/>
          </w:tcPr>
          <w:p w:rsidR="00B672C1" w:rsidRPr="00B03BCC" w:rsidRDefault="00B672C1" w:rsidP="00B03BCC">
            <w:pPr>
              <w:jc w:val="both"/>
              <w:rPr>
                <w:szCs w:val="24"/>
              </w:rPr>
            </w:pPr>
            <w:r w:rsidRPr="00B03BCC">
              <w:rPr>
                <w:szCs w:val="24"/>
              </w:rPr>
              <w:t>Представление и защита исследовательской работы с помощью презентации</w:t>
            </w:r>
          </w:p>
        </w:tc>
        <w:tc>
          <w:tcPr>
            <w:tcW w:w="567" w:type="dxa"/>
          </w:tcPr>
          <w:p w:rsidR="00B672C1" w:rsidRPr="00B03BCC" w:rsidRDefault="00B672C1" w:rsidP="00B03BCC">
            <w:pPr>
              <w:jc w:val="both"/>
              <w:rPr>
                <w:szCs w:val="24"/>
              </w:rPr>
            </w:pPr>
            <w:r w:rsidRPr="00B03BCC">
              <w:rPr>
                <w:szCs w:val="24"/>
              </w:rPr>
              <w:t>1</w:t>
            </w:r>
          </w:p>
        </w:tc>
        <w:tc>
          <w:tcPr>
            <w:tcW w:w="1134" w:type="dxa"/>
          </w:tcPr>
          <w:p w:rsidR="00B672C1" w:rsidRPr="00B03BCC" w:rsidRDefault="00B672C1" w:rsidP="00B03BCC">
            <w:pPr>
              <w:jc w:val="both"/>
              <w:rPr>
                <w:szCs w:val="24"/>
              </w:rPr>
            </w:pPr>
          </w:p>
        </w:tc>
      </w:tr>
      <w:tr w:rsidR="00B03BCC" w:rsidRPr="00B03BCC" w:rsidTr="00184FC4">
        <w:tc>
          <w:tcPr>
            <w:tcW w:w="709" w:type="dxa"/>
          </w:tcPr>
          <w:p w:rsidR="00B672C1" w:rsidRPr="00B03BCC" w:rsidRDefault="00B672C1" w:rsidP="00B03BCC">
            <w:pPr>
              <w:jc w:val="both"/>
              <w:rPr>
                <w:szCs w:val="24"/>
              </w:rPr>
            </w:pPr>
            <w:r w:rsidRPr="00B03BCC">
              <w:rPr>
                <w:szCs w:val="24"/>
              </w:rPr>
              <w:t>18</w:t>
            </w:r>
          </w:p>
        </w:tc>
        <w:tc>
          <w:tcPr>
            <w:tcW w:w="7655" w:type="dxa"/>
          </w:tcPr>
          <w:p w:rsidR="00B672C1" w:rsidRPr="00B03BCC" w:rsidRDefault="00B672C1" w:rsidP="00B03BCC">
            <w:pPr>
              <w:jc w:val="both"/>
              <w:rPr>
                <w:szCs w:val="24"/>
              </w:rPr>
            </w:pPr>
            <w:r w:rsidRPr="00B03BCC">
              <w:rPr>
                <w:szCs w:val="24"/>
              </w:rPr>
              <w:t>Знакомство с Положениями различных конкурсов. Порядок предоставления работ на конкурс.</w:t>
            </w:r>
          </w:p>
        </w:tc>
        <w:tc>
          <w:tcPr>
            <w:tcW w:w="567" w:type="dxa"/>
          </w:tcPr>
          <w:p w:rsidR="00B672C1" w:rsidRPr="00B03BCC" w:rsidRDefault="00B672C1" w:rsidP="00B03BCC">
            <w:pPr>
              <w:jc w:val="both"/>
              <w:rPr>
                <w:szCs w:val="24"/>
              </w:rPr>
            </w:pPr>
            <w:r w:rsidRPr="00B03BCC">
              <w:rPr>
                <w:szCs w:val="24"/>
              </w:rPr>
              <w:t>1</w:t>
            </w:r>
          </w:p>
        </w:tc>
        <w:tc>
          <w:tcPr>
            <w:tcW w:w="1134" w:type="dxa"/>
          </w:tcPr>
          <w:p w:rsidR="00B672C1" w:rsidRPr="00B03BCC" w:rsidRDefault="00B672C1" w:rsidP="00B03BCC">
            <w:pPr>
              <w:jc w:val="both"/>
              <w:rPr>
                <w:szCs w:val="24"/>
              </w:rPr>
            </w:pPr>
          </w:p>
        </w:tc>
      </w:tr>
      <w:tr w:rsidR="00B03BCC" w:rsidRPr="00B03BCC" w:rsidTr="00184FC4">
        <w:tc>
          <w:tcPr>
            <w:tcW w:w="709" w:type="dxa"/>
          </w:tcPr>
          <w:p w:rsidR="00B672C1" w:rsidRPr="00B03BCC" w:rsidRDefault="00B672C1" w:rsidP="00B03BCC">
            <w:pPr>
              <w:jc w:val="both"/>
              <w:rPr>
                <w:szCs w:val="24"/>
              </w:rPr>
            </w:pPr>
            <w:r w:rsidRPr="00B03BCC">
              <w:rPr>
                <w:szCs w:val="24"/>
              </w:rPr>
              <w:t>19</w:t>
            </w:r>
          </w:p>
        </w:tc>
        <w:tc>
          <w:tcPr>
            <w:tcW w:w="7655" w:type="dxa"/>
          </w:tcPr>
          <w:p w:rsidR="00B672C1" w:rsidRPr="00B03BCC" w:rsidRDefault="00B672C1" w:rsidP="00B03BCC">
            <w:pPr>
              <w:jc w:val="both"/>
              <w:rPr>
                <w:szCs w:val="24"/>
              </w:rPr>
            </w:pPr>
            <w:r w:rsidRPr="00B03BCC">
              <w:rPr>
                <w:szCs w:val="24"/>
              </w:rPr>
              <w:t>Предварительная защита готовых исследовательских работ</w:t>
            </w:r>
          </w:p>
        </w:tc>
        <w:tc>
          <w:tcPr>
            <w:tcW w:w="567" w:type="dxa"/>
          </w:tcPr>
          <w:p w:rsidR="00B672C1" w:rsidRPr="00B03BCC" w:rsidRDefault="00B672C1" w:rsidP="00B03BCC">
            <w:pPr>
              <w:jc w:val="both"/>
              <w:rPr>
                <w:szCs w:val="24"/>
              </w:rPr>
            </w:pPr>
            <w:r w:rsidRPr="00B03BCC">
              <w:rPr>
                <w:szCs w:val="24"/>
              </w:rPr>
              <w:t>3</w:t>
            </w:r>
          </w:p>
        </w:tc>
        <w:tc>
          <w:tcPr>
            <w:tcW w:w="1134" w:type="dxa"/>
          </w:tcPr>
          <w:p w:rsidR="00B672C1" w:rsidRPr="00B03BCC" w:rsidRDefault="00B672C1" w:rsidP="00B03BCC">
            <w:pPr>
              <w:jc w:val="both"/>
              <w:rPr>
                <w:szCs w:val="24"/>
              </w:rPr>
            </w:pPr>
          </w:p>
        </w:tc>
      </w:tr>
      <w:tr w:rsidR="00B672C1" w:rsidRPr="00B03BCC" w:rsidTr="00184FC4">
        <w:tc>
          <w:tcPr>
            <w:tcW w:w="709" w:type="dxa"/>
          </w:tcPr>
          <w:p w:rsidR="00B672C1" w:rsidRPr="00B03BCC" w:rsidRDefault="00B672C1" w:rsidP="00B03BCC">
            <w:pPr>
              <w:jc w:val="both"/>
              <w:rPr>
                <w:szCs w:val="24"/>
              </w:rPr>
            </w:pPr>
            <w:r w:rsidRPr="00B03BCC">
              <w:rPr>
                <w:szCs w:val="24"/>
              </w:rPr>
              <w:t>20</w:t>
            </w:r>
          </w:p>
        </w:tc>
        <w:tc>
          <w:tcPr>
            <w:tcW w:w="7655" w:type="dxa"/>
          </w:tcPr>
          <w:p w:rsidR="00B672C1" w:rsidRPr="00B03BCC" w:rsidRDefault="00B672C1" w:rsidP="00B03BCC">
            <w:pPr>
              <w:jc w:val="both"/>
              <w:rPr>
                <w:szCs w:val="24"/>
              </w:rPr>
            </w:pPr>
            <w:r w:rsidRPr="00B03BCC">
              <w:rPr>
                <w:szCs w:val="24"/>
              </w:rPr>
              <w:t>Подведение итогов работы.</w:t>
            </w:r>
          </w:p>
        </w:tc>
        <w:tc>
          <w:tcPr>
            <w:tcW w:w="567" w:type="dxa"/>
          </w:tcPr>
          <w:p w:rsidR="00B672C1" w:rsidRPr="00B03BCC" w:rsidRDefault="00B672C1" w:rsidP="00B03BCC">
            <w:pPr>
              <w:jc w:val="both"/>
              <w:rPr>
                <w:szCs w:val="24"/>
              </w:rPr>
            </w:pPr>
            <w:r w:rsidRPr="00B03BCC">
              <w:rPr>
                <w:szCs w:val="24"/>
              </w:rPr>
              <w:t>1</w:t>
            </w:r>
          </w:p>
        </w:tc>
        <w:tc>
          <w:tcPr>
            <w:tcW w:w="1134" w:type="dxa"/>
          </w:tcPr>
          <w:p w:rsidR="00B672C1" w:rsidRPr="00B03BCC" w:rsidRDefault="00B672C1" w:rsidP="00B03BCC">
            <w:pPr>
              <w:jc w:val="both"/>
              <w:rPr>
                <w:szCs w:val="24"/>
              </w:rPr>
            </w:pPr>
          </w:p>
        </w:tc>
      </w:tr>
    </w:tbl>
    <w:p w:rsidR="00B672C1" w:rsidRPr="00B03BCC" w:rsidRDefault="00B672C1" w:rsidP="00B03BCC">
      <w:pPr>
        <w:spacing w:after="0" w:line="240" w:lineRule="auto"/>
        <w:jc w:val="both"/>
        <w:rPr>
          <w:szCs w:val="24"/>
        </w:rPr>
      </w:pPr>
    </w:p>
    <w:p w:rsidR="00B672C1" w:rsidRPr="00B03BCC" w:rsidRDefault="00B672C1" w:rsidP="00B03BCC">
      <w:pPr>
        <w:spacing w:after="0" w:line="240" w:lineRule="auto"/>
        <w:ind w:firstLine="708"/>
        <w:jc w:val="both"/>
        <w:rPr>
          <w:szCs w:val="24"/>
        </w:rPr>
      </w:pPr>
      <w:r w:rsidRPr="00B03BCC">
        <w:rPr>
          <w:szCs w:val="24"/>
        </w:rPr>
        <w:t xml:space="preserve">Таким образом, занятия проектно-исследовательской деятельностью </w:t>
      </w:r>
      <w:r w:rsidR="00391C89" w:rsidRPr="00B03BCC">
        <w:rPr>
          <w:szCs w:val="24"/>
        </w:rPr>
        <w:t>науча</w:t>
      </w:r>
      <w:r w:rsidRPr="00B03BCC">
        <w:rPr>
          <w:szCs w:val="24"/>
        </w:rPr>
        <w:t xml:space="preserve">т </w:t>
      </w:r>
      <w:r w:rsidR="00391C89" w:rsidRPr="00B03BCC">
        <w:rPr>
          <w:szCs w:val="24"/>
        </w:rPr>
        <w:t>поэтапно решать поставленную цель, активно использовать методы учебно-исследовательской работы; дадут возможность приобрести опыт самостоятельного поиска, систематизации и оформления информации. В итоге школьники смогут участвовать в реализации социальных проектов по самостоятельно выбранному направлению, что на уровне школы может проявляться в представлении своих работ в различных конкурсах, олимпиадах, фестивалях.</w:t>
      </w:r>
    </w:p>
    <w:p w:rsidR="00B672C1" w:rsidRPr="00B03BCC" w:rsidRDefault="00B672C1" w:rsidP="00B03BCC">
      <w:pPr>
        <w:spacing w:after="0" w:line="240" w:lineRule="auto"/>
        <w:jc w:val="both"/>
        <w:rPr>
          <w:szCs w:val="24"/>
        </w:rPr>
      </w:pPr>
      <w:bookmarkStart w:id="0" w:name="_GoBack"/>
      <w:bookmarkEnd w:id="0"/>
    </w:p>
    <w:sectPr w:rsidR="00B672C1" w:rsidRPr="00B03BCC" w:rsidSect="00642ADD">
      <w:pgSz w:w="11906" w:h="16838"/>
      <w:pgMar w:top="709"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17ED" w:rsidRDefault="00E917ED" w:rsidP="000C172D">
      <w:pPr>
        <w:spacing w:after="0" w:line="240" w:lineRule="auto"/>
      </w:pPr>
      <w:r>
        <w:separator/>
      </w:r>
    </w:p>
  </w:endnote>
  <w:endnote w:type="continuationSeparator" w:id="0">
    <w:p w:rsidR="00E917ED" w:rsidRDefault="00E917ED" w:rsidP="000C17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17ED" w:rsidRDefault="00E917ED" w:rsidP="000C172D">
      <w:pPr>
        <w:spacing w:after="0" w:line="240" w:lineRule="auto"/>
      </w:pPr>
      <w:r>
        <w:separator/>
      </w:r>
    </w:p>
  </w:footnote>
  <w:footnote w:type="continuationSeparator" w:id="0">
    <w:p w:rsidR="00E917ED" w:rsidRDefault="00E917ED" w:rsidP="000C17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8C7F8A"/>
    <w:multiLevelType w:val="multilevel"/>
    <w:tmpl w:val="0E78624E"/>
    <w:lvl w:ilvl="0">
      <w:start w:val="1"/>
      <w:numFmt w:val="bullet"/>
      <w:lvlText w:val=""/>
      <w:lvlJc w:val="left"/>
      <w:pPr>
        <w:tabs>
          <w:tab w:val="num" w:pos="720"/>
        </w:tabs>
        <w:ind w:left="720" w:hanging="360"/>
      </w:pPr>
      <w:rPr>
        <w:rFonts w:ascii="Symbol" w:hAnsi="Symbol" w:hint="default"/>
        <w:sz w:val="20"/>
      </w:rPr>
    </w:lvl>
    <w:lvl w:ilvl="1">
      <w:start w:val="16"/>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952761"/>
    <w:multiLevelType w:val="multilevel"/>
    <w:tmpl w:val="F52A1282"/>
    <w:lvl w:ilvl="0">
      <w:start w:val="1"/>
      <w:numFmt w:val="decimal"/>
      <w:lvlText w:val="%1."/>
      <w:lvlJc w:val="left"/>
      <w:pPr>
        <w:tabs>
          <w:tab w:val="num" w:pos="786"/>
        </w:tabs>
        <w:ind w:left="786"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72D"/>
    <w:rsid w:val="0002739B"/>
    <w:rsid w:val="00051E6D"/>
    <w:rsid w:val="000B38BC"/>
    <w:rsid w:val="000B5BD2"/>
    <w:rsid w:val="000C172D"/>
    <w:rsid w:val="000E23FE"/>
    <w:rsid w:val="0011110A"/>
    <w:rsid w:val="001161DC"/>
    <w:rsid w:val="00240D90"/>
    <w:rsid w:val="0025610C"/>
    <w:rsid w:val="002A0334"/>
    <w:rsid w:val="002C2F1D"/>
    <w:rsid w:val="00354E8C"/>
    <w:rsid w:val="00391C89"/>
    <w:rsid w:val="003C2131"/>
    <w:rsid w:val="003C5E58"/>
    <w:rsid w:val="004A76CC"/>
    <w:rsid w:val="00524E85"/>
    <w:rsid w:val="005916DC"/>
    <w:rsid w:val="005E75CA"/>
    <w:rsid w:val="00642ADD"/>
    <w:rsid w:val="007639B6"/>
    <w:rsid w:val="007D5349"/>
    <w:rsid w:val="008348AE"/>
    <w:rsid w:val="008415FE"/>
    <w:rsid w:val="00951373"/>
    <w:rsid w:val="00A34BED"/>
    <w:rsid w:val="00B03BCC"/>
    <w:rsid w:val="00B35BA5"/>
    <w:rsid w:val="00B672C1"/>
    <w:rsid w:val="00CF42C7"/>
    <w:rsid w:val="00D22DB1"/>
    <w:rsid w:val="00D629A2"/>
    <w:rsid w:val="00DC1D42"/>
    <w:rsid w:val="00E14379"/>
    <w:rsid w:val="00E917ED"/>
    <w:rsid w:val="00F4598C"/>
    <w:rsid w:val="00F840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0C172D"/>
    <w:pPr>
      <w:keepNext/>
      <w:spacing w:after="0" w:line="240" w:lineRule="auto"/>
      <w:jc w:val="center"/>
      <w:outlineLvl w:val="0"/>
    </w:pPr>
    <w:rPr>
      <w:rFonts w:ascii="Arial" w:eastAsia="Times New Roman" w:hAnsi="Arial" w:cs="Arial"/>
      <w:b/>
      <w:bCs/>
      <w:i/>
      <w:iCs/>
      <w:sz w:val="18"/>
      <w:szCs w:val="24"/>
      <w:lang w:eastAsia="ru-RU"/>
    </w:rPr>
  </w:style>
  <w:style w:type="paragraph" w:styleId="2">
    <w:name w:val="heading 2"/>
    <w:basedOn w:val="a"/>
    <w:next w:val="a"/>
    <w:link w:val="20"/>
    <w:qFormat/>
    <w:rsid w:val="000C172D"/>
    <w:pPr>
      <w:keepNext/>
      <w:spacing w:before="240" w:after="60" w:line="240" w:lineRule="auto"/>
      <w:outlineLvl w:val="1"/>
    </w:pPr>
    <w:rPr>
      <w:rFonts w:ascii="Arial" w:eastAsia="Times New Roman" w:hAnsi="Arial" w:cs="Arial"/>
      <w:b/>
      <w:bCs/>
      <w:i/>
      <w:iCs/>
      <w:sz w:val="28"/>
      <w:szCs w:val="28"/>
      <w:lang w:eastAsia="ru-RU"/>
    </w:rPr>
  </w:style>
  <w:style w:type="paragraph" w:styleId="5">
    <w:name w:val="heading 5"/>
    <w:basedOn w:val="a"/>
    <w:next w:val="a"/>
    <w:link w:val="50"/>
    <w:qFormat/>
    <w:rsid w:val="000C172D"/>
    <w:pPr>
      <w:spacing w:before="240" w:after="60" w:line="240" w:lineRule="auto"/>
      <w:outlineLvl w:val="4"/>
    </w:pPr>
    <w:rPr>
      <w:rFonts w:eastAsia="Times New Roman"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0C172D"/>
    <w:pPr>
      <w:spacing w:after="0" w:line="240" w:lineRule="auto"/>
    </w:pPr>
    <w:rPr>
      <w:rFonts w:eastAsia="Times New Roman" w:cs="Times New Roman"/>
      <w:sz w:val="20"/>
      <w:szCs w:val="20"/>
      <w:lang w:eastAsia="ru-RU"/>
    </w:rPr>
  </w:style>
  <w:style w:type="character" w:customStyle="1" w:styleId="a4">
    <w:name w:val="Текст сноски Знак"/>
    <w:basedOn w:val="a0"/>
    <w:link w:val="a3"/>
    <w:semiHidden/>
    <w:rsid w:val="000C172D"/>
    <w:rPr>
      <w:rFonts w:eastAsia="Times New Roman" w:cs="Times New Roman"/>
      <w:sz w:val="20"/>
      <w:szCs w:val="20"/>
      <w:lang w:eastAsia="ru-RU"/>
    </w:rPr>
  </w:style>
  <w:style w:type="character" w:styleId="a5">
    <w:name w:val="footnote reference"/>
    <w:semiHidden/>
    <w:rsid w:val="000C172D"/>
    <w:rPr>
      <w:vertAlign w:val="superscript"/>
    </w:rPr>
  </w:style>
  <w:style w:type="character" w:customStyle="1" w:styleId="10">
    <w:name w:val="Заголовок 1 Знак"/>
    <w:basedOn w:val="a0"/>
    <w:link w:val="1"/>
    <w:rsid w:val="000C172D"/>
    <w:rPr>
      <w:rFonts w:ascii="Arial" w:eastAsia="Times New Roman" w:hAnsi="Arial" w:cs="Arial"/>
      <w:b/>
      <w:bCs/>
      <w:i/>
      <w:iCs/>
      <w:sz w:val="18"/>
      <w:szCs w:val="24"/>
      <w:lang w:eastAsia="ru-RU"/>
    </w:rPr>
  </w:style>
  <w:style w:type="character" w:customStyle="1" w:styleId="20">
    <w:name w:val="Заголовок 2 Знак"/>
    <w:basedOn w:val="a0"/>
    <w:link w:val="2"/>
    <w:rsid w:val="000C172D"/>
    <w:rPr>
      <w:rFonts w:ascii="Arial" w:eastAsia="Times New Roman" w:hAnsi="Arial" w:cs="Arial"/>
      <w:b/>
      <w:bCs/>
      <w:i/>
      <w:iCs/>
      <w:sz w:val="28"/>
      <w:szCs w:val="28"/>
      <w:lang w:eastAsia="ru-RU"/>
    </w:rPr>
  </w:style>
  <w:style w:type="character" w:customStyle="1" w:styleId="50">
    <w:name w:val="Заголовок 5 Знак"/>
    <w:basedOn w:val="a0"/>
    <w:link w:val="5"/>
    <w:rsid w:val="000C172D"/>
    <w:rPr>
      <w:rFonts w:eastAsia="Times New Roman" w:cs="Times New Roman"/>
      <w:b/>
      <w:bCs/>
      <w:i/>
      <w:iCs/>
      <w:sz w:val="26"/>
      <w:szCs w:val="26"/>
      <w:lang w:eastAsia="ru-RU"/>
    </w:rPr>
  </w:style>
  <w:style w:type="paragraph" w:styleId="a6">
    <w:name w:val="List Paragraph"/>
    <w:basedOn w:val="a"/>
    <w:uiPriority w:val="34"/>
    <w:qFormat/>
    <w:rsid w:val="000C172D"/>
    <w:pPr>
      <w:ind w:left="720"/>
      <w:contextualSpacing/>
    </w:pPr>
  </w:style>
  <w:style w:type="table" w:styleId="a7">
    <w:name w:val="Table Grid"/>
    <w:basedOn w:val="a1"/>
    <w:uiPriority w:val="59"/>
    <w:rsid w:val="005E75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0C172D"/>
    <w:pPr>
      <w:keepNext/>
      <w:spacing w:after="0" w:line="240" w:lineRule="auto"/>
      <w:jc w:val="center"/>
      <w:outlineLvl w:val="0"/>
    </w:pPr>
    <w:rPr>
      <w:rFonts w:ascii="Arial" w:eastAsia="Times New Roman" w:hAnsi="Arial" w:cs="Arial"/>
      <w:b/>
      <w:bCs/>
      <w:i/>
      <w:iCs/>
      <w:sz w:val="18"/>
      <w:szCs w:val="24"/>
      <w:lang w:eastAsia="ru-RU"/>
    </w:rPr>
  </w:style>
  <w:style w:type="paragraph" w:styleId="2">
    <w:name w:val="heading 2"/>
    <w:basedOn w:val="a"/>
    <w:next w:val="a"/>
    <w:link w:val="20"/>
    <w:qFormat/>
    <w:rsid w:val="000C172D"/>
    <w:pPr>
      <w:keepNext/>
      <w:spacing w:before="240" w:after="60" w:line="240" w:lineRule="auto"/>
      <w:outlineLvl w:val="1"/>
    </w:pPr>
    <w:rPr>
      <w:rFonts w:ascii="Arial" w:eastAsia="Times New Roman" w:hAnsi="Arial" w:cs="Arial"/>
      <w:b/>
      <w:bCs/>
      <w:i/>
      <w:iCs/>
      <w:sz w:val="28"/>
      <w:szCs w:val="28"/>
      <w:lang w:eastAsia="ru-RU"/>
    </w:rPr>
  </w:style>
  <w:style w:type="paragraph" w:styleId="5">
    <w:name w:val="heading 5"/>
    <w:basedOn w:val="a"/>
    <w:next w:val="a"/>
    <w:link w:val="50"/>
    <w:qFormat/>
    <w:rsid w:val="000C172D"/>
    <w:pPr>
      <w:spacing w:before="240" w:after="60" w:line="240" w:lineRule="auto"/>
      <w:outlineLvl w:val="4"/>
    </w:pPr>
    <w:rPr>
      <w:rFonts w:eastAsia="Times New Roman"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0C172D"/>
    <w:pPr>
      <w:spacing w:after="0" w:line="240" w:lineRule="auto"/>
    </w:pPr>
    <w:rPr>
      <w:rFonts w:eastAsia="Times New Roman" w:cs="Times New Roman"/>
      <w:sz w:val="20"/>
      <w:szCs w:val="20"/>
      <w:lang w:eastAsia="ru-RU"/>
    </w:rPr>
  </w:style>
  <w:style w:type="character" w:customStyle="1" w:styleId="a4">
    <w:name w:val="Текст сноски Знак"/>
    <w:basedOn w:val="a0"/>
    <w:link w:val="a3"/>
    <w:semiHidden/>
    <w:rsid w:val="000C172D"/>
    <w:rPr>
      <w:rFonts w:eastAsia="Times New Roman" w:cs="Times New Roman"/>
      <w:sz w:val="20"/>
      <w:szCs w:val="20"/>
      <w:lang w:eastAsia="ru-RU"/>
    </w:rPr>
  </w:style>
  <w:style w:type="character" w:styleId="a5">
    <w:name w:val="footnote reference"/>
    <w:semiHidden/>
    <w:rsid w:val="000C172D"/>
    <w:rPr>
      <w:vertAlign w:val="superscript"/>
    </w:rPr>
  </w:style>
  <w:style w:type="character" w:customStyle="1" w:styleId="10">
    <w:name w:val="Заголовок 1 Знак"/>
    <w:basedOn w:val="a0"/>
    <w:link w:val="1"/>
    <w:rsid w:val="000C172D"/>
    <w:rPr>
      <w:rFonts w:ascii="Arial" w:eastAsia="Times New Roman" w:hAnsi="Arial" w:cs="Arial"/>
      <w:b/>
      <w:bCs/>
      <w:i/>
      <w:iCs/>
      <w:sz w:val="18"/>
      <w:szCs w:val="24"/>
      <w:lang w:eastAsia="ru-RU"/>
    </w:rPr>
  </w:style>
  <w:style w:type="character" w:customStyle="1" w:styleId="20">
    <w:name w:val="Заголовок 2 Знак"/>
    <w:basedOn w:val="a0"/>
    <w:link w:val="2"/>
    <w:rsid w:val="000C172D"/>
    <w:rPr>
      <w:rFonts w:ascii="Arial" w:eastAsia="Times New Roman" w:hAnsi="Arial" w:cs="Arial"/>
      <w:b/>
      <w:bCs/>
      <w:i/>
      <w:iCs/>
      <w:sz w:val="28"/>
      <w:szCs w:val="28"/>
      <w:lang w:eastAsia="ru-RU"/>
    </w:rPr>
  </w:style>
  <w:style w:type="character" w:customStyle="1" w:styleId="50">
    <w:name w:val="Заголовок 5 Знак"/>
    <w:basedOn w:val="a0"/>
    <w:link w:val="5"/>
    <w:rsid w:val="000C172D"/>
    <w:rPr>
      <w:rFonts w:eastAsia="Times New Roman" w:cs="Times New Roman"/>
      <w:b/>
      <w:bCs/>
      <w:i/>
      <w:iCs/>
      <w:sz w:val="26"/>
      <w:szCs w:val="26"/>
      <w:lang w:eastAsia="ru-RU"/>
    </w:rPr>
  </w:style>
  <w:style w:type="paragraph" w:styleId="a6">
    <w:name w:val="List Paragraph"/>
    <w:basedOn w:val="a"/>
    <w:uiPriority w:val="34"/>
    <w:qFormat/>
    <w:rsid w:val="000C172D"/>
    <w:pPr>
      <w:ind w:left="720"/>
      <w:contextualSpacing/>
    </w:pPr>
  </w:style>
  <w:style w:type="table" w:styleId="a7">
    <w:name w:val="Table Grid"/>
    <w:basedOn w:val="a1"/>
    <w:uiPriority w:val="59"/>
    <w:rsid w:val="005E75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343</TotalTime>
  <Pages>5</Pages>
  <Words>1967</Words>
  <Characters>11215</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teacher</cp:lastModifiedBy>
  <cp:revision>7</cp:revision>
  <dcterms:created xsi:type="dcterms:W3CDTF">2015-12-27T08:48:00Z</dcterms:created>
  <dcterms:modified xsi:type="dcterms:W3CDTF">2016-01-19T09:08:00Z</dcterms:modified>
</cp:coreProperties>
</file>