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3C" w:rsidRPr="00901E3C" w:rsidRDefault="00901E3C" w:rsidP="00901E3C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E3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028700" cy="1028700"/>
            <wp:effectExtent l="19050" t="0" r="0" b="0"/>
            <wp:docPr id="5" name="Рисунок 1" descr="C:\Users\admin\Desktop\2023 год\Гномики 2024- 2025\Патриотическое воспитатние мои\СОШ п. Соснов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2023 год\Гномики 2024- 2025\Патриотическое воспитатние мои\СОШ п. Соснов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1E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1E3C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Муниципальное автономное общеобразовательное учреждение Белоярского района «Средняя общеобразовательная школа п. Сосновка»</w:t>
      </w:r>
    </w:p>
    <w:p w:rsidR="00901E3C" w:rsidRPr="00901E3C" w:rsidRDefault="00901E3C" w:rsidP="00901E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ECF" w:rsidRDefault="00854ECF" w:rsidP="00854ECF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901E3C" w:rsidRDefault="00901E3C" w:rsidP="00854E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  <w:sectPr w:rsidR="00901E3C" w:rsidSect="00901E3C">
          <w:pgSz w:w="16838" w:h="11906" w:orient="landscape"/>
          <w:pgMar w:top="720" w:right="720" w:bottom="720" w:left="720" w:header="708" w:footer="708" w:gutter="0"/>
          <w:cols w:num="2" w:space="708" w:equalWidth="0">
            <w:col w:w="2754" w:space="708"/>
            <w:col w:w="11934"/>
          </w:cols>
          <w:docGrid w:linePitch="360"/>
        </w:sectPr>
      </w:pPr>
    </w:p>
    <w:p w:rsidR="00854ECF" w:rsidRDefault="00854ECF" w:rsidP="00854ECF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:rsidR="00854ECF" w:rsidRDefault="00854ECF" w:rsidP="00854E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ECF" w:rsidRDefault="00854ECF" w:rsidP="00854E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ECF" w:rsidRDefault="00854ECF" w:rsidP="00854EC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ECF" w:rsidRDefault="00854ECF" w:rsidP="00854E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</w:p>
    <w:p w:rsidR="00854ECF" w:rsidRDefault="00854ECF" w:rsidP="00854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непосредственно-образовательной деятельности</w:t>
      </w:r>
    </w:p>
    <w:p w:rsidR="00854ECF" w:rsidRDefault="00837D6F" w:rsidP="00837D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квес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игры </w:t>
      </w:r>
      <w:r w:rsidR="00854ECF">
        <w:rPr>
          <w:rFonts w:ascii="Times New Roman" w:hAnsi="Times New Roman" w:cs="Times New Roman"/>
          <w:sz w:val="28"/>
          <w:szCs w:val="28"/>
        </w:rPr>
        <w:t>с детьми средней группы</w:t>
      </w:r>
    </w:p>
    <w:p w:rsidR="00854ECF" w:rsidRDefault="00854ECF" w:rsidP="00854ECF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Тема: «</w:t>
      </w: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 xml:space="preserve">В поисках клада» </w:t>
      </w:r>
    </w:p>
    <w:p w:rsidR="00854ECF" w:rsidRDefault="00854ECF" w:rsidP="00854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(интеграция образовательных областей: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Познание</w:t>
      </w:r>
      <w:r w:rsidR="00837D6F">
        <w:rPr>
          <w:rFonts w:ascii="Times New Roman" w:hAnsi="Times New Roman" w:cs="Times New Roman"/>
          <w:sz w:val="28"/>
          <w:szCs w:val="28"/>
        </w:rPr>
        <w:t>», «Развитие речи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7D6F">
        <w:rPr>
          <w:rFonts w:ascii="Times New Roman" w:hAnsi="Times New Roman" w:cs="Times New Roman"/>
          <w:sz w:val="28"/>
          <w:szCs w:val="28"/>
        </w:rPr>
        <w:t>, «Экспериментирование»)</w:t>
      </w:r>
      <w:proofErr w:type="gramEnd"/>
    </w:p>
    <w:p w:rsidR="00854ECF" w:rsidRDefault="00854ECF" w:rsidP="00854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4ECF" w:rsidRDefault="00854ECF" w:rsidP="00854E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54ECF" w:rsidRDefault="00854ECF" w:rsidP="00854E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ECF" w:rsidRDefault="00854ECF" w:rsidP="00854E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ECF" w:rsidRDefault="00854ECF" w:rsidP="00854E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ECF" w:rsidRPr="00901E3C" w:rsidRDefault="00854ECF" w:rsidP="00901E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</w:t>
      </w:r>
      <w:r w:rsidR="00901E3C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>Автор:</w:t>
      </w:r>
    </w:p>
    <w:p w:rsidR="00854ECF" w:rsidRDefault="00901E3C" w:rsidP="00901E3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Гусейнова Людмила Николаевна</w:t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 w:rsidR="00854EC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54ECF">
        <w:rPr>
          <w:rFonts w:ascii="Times New Roman" w:hAnsi="Times New Roman" w:cs="Times New Roman"/>
          <w:sz w:val="28"/>
          <w:szCs w:val="28"/>
        </w:rPr>
        <w:tab/>
      </w:r>
    </w:p>
    <w:p w:rsidR="00854ECF" w:rsidRDefault="00854ECF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4ECF" w:rsidRDefault="00854ECF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1E3C" w:rsidRDefault="00901E3C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1E3C" w:rsidRDefault="00901E3C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4ECF" w:rsidRDefault="00854ECF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1E3C" w:rsidRDefault="00901E3C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01E3C" w:rsidRDefault="00901E3C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4ECF" w:rsidRDefault="00854ECF" w:rsidP="00854E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54ECF" w:rsidRDefault="00901E3C" w:rsidP="00854E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Сосновка, 2026</w:t>
      </w:r>
      <w:r w:rsidR="00854EC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4"/>
        <w:tblW w:w="5052" w:type="pct"/>
        <w:tblInd w:w="-5" w:type="dxa"/>
        <w:tblLayout w:type="fixed"/>
        <w:tblLook w:val="04A0"/>
      </w:tblPr>
      <w:tblGrid>
        <w:gridCol w:w="1622"/>
        <w:gridCol w:w="1871"/>
        <w:gridCol w:w="7610"/>
        <w:gridCol w:w="1625"/>
        <w:gridCol w:w="1496"/>
        <w:gridCol w:w="1552"/>
      </w:tblGrid>
      <w:tr w:rsidR="002D55A0" w:rsidRPr="00133826" w:rsidTr="002D55A0">
        <w:trPr>
          <w:trHeight w:val="269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>Образовательная область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Pr="00133826" w:rsidRDefault="00854ECF" w:rsidP="00572A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38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33826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lang w:eastAsia="ru-RU"/>
              </w:rPr>
              <w:t>Познание</w:t>
            </w:r>
            <w:r w:rsidRPr="00133826">
              <w:rPr>
                <w:rFonts w:ascii="Times New Roman" w:hAnsi="Times New Roman" w:cs="Times New Roman"/>
                <w:sz w:val="24"/>
                <w:szCs w:val="24"/>
              </w:rPr>
              <w:t>», экспериментирование</w:t>
            </w:r>
            <w:r w:rsidR="003977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2A5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</w:t>
            </w:r>
            <w:r w:rsidR="003977DE">
              <w:rPr>
                <w:rFonts w:ascii="Times New Roman" w:hAnsi="Times New Roman" w:cs="Times New Roman"/>
                <w:sz w:val="24"/>
                <w:szCs w:val="24"/>
              </w:rPr>
              <w:t xml:space="preserve"> речи.</w:t>
            </w:r>
          </w:p>
        </w:tc>
      </w:tr>
      <w:tr w:rsidR="002D55A0" w:rsidTr="002D55A0">
        <w:trPr>
          <w:trHeight w:val="269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Возраст детей, группа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 – 5 лет,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</w:tc>
      </w:tr>
      <w:tr w:rsidR="002D55A0" w:rsidRPr="00133826" w:rsidTr="002D55A0">
        <w:trPr>
          <w:trHeight w:val="269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Тема 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Pr="00572A53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72A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72A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поисках клада»</w:t>
            </w:r>
          </w:p>
        </w:tc>
      </w:tr>
      <w:tr w:rsidR="002D55A0" w:rsidTr="002D55A0">
        <w:trPr>
          <w:trHeight w:val="306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Цель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Активизация и закрепление полученных знаний и умений посредством участия в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  <w:r w:rsidRPr="002D60E9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>‑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игре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формирование у детей связной речи.</w:t>
            </w:r>
          </w:p>
        </w:tc>
      </w:tr>
      <w:tr w:rsidR="002D55A0" w:rsidTr="002D55A0">
        <w:trPr>
          <w:trHeight w:val="3578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Задачи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7B6" w:rsidRPr="002D60E9" w:rsidRDefault="00854ECF" w:rsidP="002D6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60E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Образовательные: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активизировать использование в речи специальных терминов, характеризующих противоположные параметры величин;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упражнять в счёте в пределах 5, закреплять знание цифр 1–5 (порядковый и количественный счёт), знаний о цветах;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формировать умение принимать игровую задачу, выполнять игровые действия по правилам, добиваться правильного результата.</w:t>
            </w:r>
          </w:p>
          <w:p w:rsidR="00854ECF" w:rsidRPr="002D60E9" w:rsidRDefault="00854ECF" w:rsidP="002D60E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D60E9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Развивающие: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развивать память, воображение, способность составлять логическую последовательность, внимание, моторику рук;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совершенствовать речь, умение аргументировать свои высказывания.</w:t>
            </w:r>
          </w:p>
          <w:p w:rsidR="00854ECF" w:rsidRPr="002D60E9" w:rsidRDefault="00854ECF" w:rsidP="002D60E9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ru-RU"/>
              </w:rPr>
              <w:t>Воспитательные:</w:t>
            </w:r>
          </w:p>
          <w:p w:rsidR="00746121" w:rsidRPr="002D60E9" w:rsidRDefault="00854ECF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-</w:t>
            </w:r>
            <w:r w:rsidR="00A41766" w:rsidRPr="002D60E9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воспитывать дружелюбие, взаимопомощь, общительность;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прививать вежливость, умение пользоваться «волшебными» словами;</w:t>
            </w:r>
          </w:p>
          <w:p w:rsidR="00746121" w:rsidRPr="002D60E9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способствовать воспитанию доброты, умения радоваться успехам друг друга;</w:t>
            </w:r>
          </w:p>
          <w:p w:rsidR="00A41766" w:rsidRPr="002D60E9" w:rsidRDefault="00746121" w:rsidP="002D60E9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формировать умение слушать, отвечать на вопросы, наблюдать</w:t>
            </w:r>
          </w:p>
        </w:tc>
      </w:tr>
      <w:tr w:rsidR="002D55A0" w:rsidTr="002D55A0">
        <w:trPr>
          <w:trHeight w:val="822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Материал 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121" w:rsidRPr="00B326B3" w:rsidRDefault="00A41766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 к занятию: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746121" w:rsidRPr="002D60E9" w:rsidRDefault="00B326B3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карта с изображением маршрута; </w:t>
            </w:r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шарики пяти цветов с номерами (жёлтый, красный, зелёный, голубой, оранжевый), к которым привязаны конверты</w:t>
            </w:r>
            <w:r w:rsidR="00746121" w:rsidRPr="002D60E9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>‑</w:t>
            </w:r>
            <w:r w:rsidR="00D96D9E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задания на ленточках;</w:t>
            </w:r>
          </w:p>
          <w:p w:rsidR="00746121" w:rsidRPr="002D60E9" w:rsidRDefault="00B326B3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набор геометрических </w:t>
            </w:r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(круг, прямоугольник, треугольник)</w:t>
            </w:r>
            <w:proofErr w:type="gramStart"/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;т</w:t>
            </w:r>
            <w:proofErr w:type="gramEnd"/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 ведёрка (красное, жёлтое, зелёное);</w:t>
            </w:r>
          </w:p>
          <w:p w:rsidR="00B326B3" w:rsidRPr="00EB794C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мяч;</w:t>
            </w:r>
            <w:r w:rsidR="00D96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карта маршрута;</w:t>
            </w:r>
            <w:r w:rsidR="00D96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сундук с «кладом» (зеркало, шоколадные монеты, 5 ключей);</w:t>
            </w:r>
            <w:r w:rsidR="00D96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746121" w:rsidRPr="002D60E9" w:rsidRDefault="00D96D9E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использование И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чат GPT) для генерирования</w:t>
            </w:r>
            <w:r w:rsidRPr="00D96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голоса капитана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Врунгеля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746121"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голоса для озвучивания загадок; использование ИИ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GigaChat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для генерирования</w:t>
            </w:r>
            <w:r w:rsidR="00B326B3" w:rsidRP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бутылки на песке с посланием</w:t>
            </w:r>
            <w:r w:rsid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Врунгеля</w:t>
            </w:r>
            <w:proofErr w:type="spellEnd"/>
            <w:r w:rsidR="00B326B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854ECF" w:rsidRPr="00A41766" w:rsidRDefault="00746121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материалы для экспериментирования: по 3 стаканчика на каждого ребёнка (с кофе, солью, речным песком и водой), коробочка  с песком;</w:t>
            </w:r>
            <w:r w:rsidR="00D96D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воздушные шары для оформления группы.</w:t>
            </w:r>
          </w:p>
        </w:tc>
      </w:tr>
      <w:tr w:rsidR="002D55A0" w:rsidTr="002D55A0">
        <w:trPr>
          <w:trHeight w:val="1361"/>
        </w:trPr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ECF" w:rsidRDefault="00854ECF" w:rsidP="00B115D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Предполагаемый результат</w:t>
            </w:r>
          </w:p>
        </w:tc>
        <w:tc>
          <w:tcPr>
            <w:tcW w:w="38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66" w:rsidRDefault="00A41766" w:rsidP="00A41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176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 справились с полученными заданиями.</w:t>
            </w:r>
          </w:p>
          <w:p w:rsidR="00A41766" w:rsidRPr="00A41766" w:rsidRDefault="00A41766" w:rsidP="00A41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Дети умеют взаимодействовать с другими детьми при решении выдвинутых задач. </w:t>
            </w:r>
          </w:p>
          <w:p w:rsidR="00854ECF" w:rsidRPr="00155121" w:rsidRDefault="00155121" w:rsidP="00B115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854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854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ети соблюдают правила безопасного по</w:t>
            </w:r>
            <w:r w:rsidR="0074612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ведения во время работы с песком, водой, солью и кофе</w:t>
            </w:r>
            <w:r w:rsidR="00854E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D55A0" w:rsidTr="002D55A0">
        <w:trPr>
          <w:trHeight w:val="296"/>
        </w:trPr>
        <w:tc>
          <w:tcPr>
            <w:tcW w:w="5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Этапы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Этапные задачи</w:t>
            </w:r>
          </w:p>
        </w:tc>
        <w:tc>
          <w:tcPr>
            <w:tcW w:w="2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Деятельность педагога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Осуществляемая деятельность </w:t>
            </w: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воспитанника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Предпосылки учебной деятельност</w:t>
            </w: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и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ECF" w:rsidRDefault="00854ECF" w:rsidP="00B115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Контроль результатов деятельност</w:t>
            </w:r>
            <w:r>
              <w:rPr>
                <w:rFonts w:ascii="Times New Roman" w:hAnsi="Times New Roman" w:cs="Times New Roman"/>
                <w:b/>
                <w:lang w:eastAsia="ru-RU"/>
              </w:rPr>
              <w:lastRenderedPageBreak/>
              <w:t>и</w:t>
            </w:r>
          </w:p>
        </w:tc>
      </w:tr>
      <w:tr w:rsidR="002D55A0" w:rsidTr="002D55A0">
        <w:tblPrEx>
          <w:tblLook w:val="0000"/>
        </w:tblPrEx>
        <w:trPr>
          <w:trHeight w:val="330"/>
        </w:trPr>
        <w:tc>
          <w:tcPr>
            <w:tcW w:w="514" w:type="pct"/>
          </w:tcPr>
          <w:p w:rsidR="003A49A6" w:rsidRDefault="003A49A6" w:rsidP="003A49A6">
            <w:pPr>
              <w:pStyle w:val="a5"/>
              <w:numPr>
                <w:ilvl w:val="0"/>
                <w:numId w:val="1"/>
              </w:numPr>
              <w:tabs>
                <w:tab w:val="left" w:pos="175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в ситуацию.</w:t>
            </w:r>
          </w:p>
          <w:p w:rsidR="00C57C66" w:rsidRPr="001A7498" w:rsidRDefault="00C57C66" w:rsidP="00C57C66">
            <w:pPr>
              <w:pStyle w:val="a5"/>
              <w:tabs>
                <w:tab w:val="left" w:pos="175"/>
              </w:tabs>
              <w:spacing w:after="0" w:line="240" w:lineRule="auto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C66" w:rsidRPr="002D60E9" w:rsidRDefault="00C57C66" w:rsidP="00C57C66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Вводная часть (мотивационный этап)</w:t>
            </w:r>
          </w:p>
          <w:p w:rsidR="00B115D2" w:rsidRDefault="00B115D2" w:rsidP="00B115D2"/>
        </w:tc>
        <w:tc>
          <w:tcPr>
            <w:tcW w:w="593" w:type="pct"/>
          </w:tcPr>
          <w:p w:rsidR="00B115D2" w:rsidRDefault="003A49A6" w:rsidP="00B115D2">
            <w:r w:rsidRPr="003D2D9C">
              <w:rPr>
                <w:rFonts w:ascii="Times New Roman" w:hAnsi="Times New Roman" w:cs="Times New Roman"/>
                <w:sz w:val="24"/>
                <w:szCs w:val="24"/>
              </w:rPr>
              <w:t>Вызвать интерес, внутреннюю потребность детей для включения в деятельность</w:t>
            </w:r>
          </w:p>
        </w:tc>
        <w:tc>
          <w:tcPr>
            <w:tcW w:w="2412" w:type="pct"/>
          </w:tcPr>
          <w:p w:rsidR="00C57C66" w:rsidRPr="00C57C66" w:rsidRDefault="00C57C66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57C66" w:rsidRPr="00C57C66" w:rsidRDefault="00C57C66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Дети! Посмотрите друг на друга. Улыбнитесь друг другу. Посмотрите на меня, покажите мне свою улыбку. Желаю вам хорошего дня!</w:t>
            </w:r>
          </w:p>
          <w:p w:rsidR="00C57C66" w:rsidRDefault="00C57C66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Ребята, у нас сегодня гости. Давайте поприветствуем их и подарим им хорошее настроение. (Дети «дарят» воздушный поцелуй на ладошке.)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-Сегодня ребята, мы отправляемся в удивительное путешествие по морским просторам! А знаете, почему именно сегодня?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(на экране  послание от к</w:t>
            </w:r>
            <w:r w:rsidRPr="00EB79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апитана </w:t>
            </w:r>
            <w:proofErr w:type="spellStart"/>
            <w:r w:rsidRPr="00EB79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Врунгеля</w:t>
            </w:r>
            <w:proofErr w:type="spellEnd"/>
            <w:r w:rsidRPr="00EB79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) 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Посмотрите на экран, что вы там видите? 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Правильно: море, волны, песок и волшебная бутылочка, выброшенная на берег волнами! 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думаете, откуда она появилась?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Послушайте внимательно…….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Внутри нашей волшебной бутылки спрятана особая сила, позволяющая нам услышать голос самого капитана </w:t>
            </w:r>
            <w:proofErr w:type="spellStart"/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Врунгеля</w:t>
            </w:r>
            <w:proofErr w:type="spellEnd"/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!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 чтобы активировать её</w:t>
            </w:r>
            <w:proofErr w:type="gramStart"/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,, </w:t>
            </w:r>
            <w:proofErr w:type="gramEnd"/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 потребуется немного магии….</w:t>
            </w:r>
          </w:p>
          <w:p w:rsidR="00EB794C" w:rsidRPr="00EB794C" w:rsidRDefault="00EB794C" w:rsidP="00EB794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EB794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 вместе дружно произнесём волшебные слова: </w:t>
            </w:r>
            <w:r w:rsidRPr="00EB794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«Капитан открой тайну!»</w:t>
            </w:r>
          </w:p>
          <w:p w:rsidR="00EB794C" w:rsidRPr="00C57C66" w:rsidRDefault="00EB794C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7C66" w:rsidRPr="00C57C66" w:rsidRDefault="00C57C66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Звучит </w:t>
            </w:r>
            <w:proofErr w:type="spellStart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видеозвонок</w:t>
            </w:r>
            <w:proofErr w:type="spellEnd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экране — послание от капитана </w:t>
            </w:r>
            <w:proofErr w:type="spellStart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Врунгеля</w:t>
            </w:r>
            <w:proofErr w:type="spellEnd"/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  <w:proofErr w:type="gramEnd"/>
          </w:p>
          <w:p w:rsidR="00C57C66" w:rsidRPr="00C57C66" w:rsidRDefault="00C57C66" w:rsidP="002D60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Капитан </w:t>
            </w:r>
            <w:proofErr w:type="spellStart"/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Врунгель</w:t>
            </w:r>
            <w:proofErr w:type="spellEnd"/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(видео):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на острове далёком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Много лет тому назад,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яме тёмной и глубокой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нашёл бесценный клад.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Сундучок я вам дарю,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Только ключ дать не могу.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Ключик сами вы найдите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замочек отоприте.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Ребята, вы любите путешествовать? Хотите найти ключ?</w:t>
            </w:r>
          </w:p>
          <w:p w:rsidR="00C57C66" w:rsidRPr="00C57C66" w:rsidRDefault="00C57C66" w:rsidP="00C57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Дети:</w:t>
            </w:r>
          </w:p>
          <w:p w:rsidR="00B115D2" w:rsidRPr="00C57C66" w:rsidRDefault="00C57C66" w:rsidP="00C57C6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57C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Да!</w:t>
            </w:r>
          </w:p>
        </w:tc>
        <w:tc>
          <w:tcPr>
            <w:tcW w:w="515" w:type="pct"/>
          </w:tcPr>
          <w:p w:rsidR="003A49A6" w:rsidRPr="001A7498" w:rsidRDefault="003A49A6" w:rsidP="003A49A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74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воспитателем; </w:t>
            </w:r>
          </w:p>
          <w:p w:rsidR="00B115D2" w:rsidRDefault="00B115D2" w:rsidP="00B115D2"/>
        </w:tc>
        <w:tc>
          <w:tcPr>
            <w:tcW w:w="474" w:type="pct"/>
          </w:tcPr>
          <w:p w:rsidR="003A49A6" w:rsidRPr="001A7498" w:rsidRDefault="003A49A6" w:rsidP="003A49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Мотивация к познавательной деятельности;</w:t>
            </w:r>
          </w:p>
          <w:p w:rsidR="00B115D2" w:rsidRDefault="003A49A6" w:rsidP="003A49A6">
            <w:r w:rsidRPr="001A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-формирование мышления.</w:t>
            </w:r>
          </w:p>
        </w:tc>
        <w:tc>
          <w:tcPr>
            <w:tcW w:w="491" w:type="pct"/>
          </w:tcPr>
          <w:p w:rsidR="00B115D2" w:rsidRDefault="003A49A6" w:rsidP="00B115D2">
            <w:r w:rsidRPr="001A74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</w:t>
            </w:r>
          </w:p>
        </w:tc>
      </w:tr>
      <w:tr w:rsidR="002D55A0" w:rsidRPr="00F2422F" w:rsidTr="00F2422F">
        <w:tblPrEx>
          <w:tblLook w:val="0000"/>
        </w:tblPrEx>
        <w:trPr>
          <w:trHeight w:val="3124"/>
        </w:trPr>
        <w:tc>
          <w:tcPr>
            <w:tcW w:w="514" w:type="pct"/>
          </w:tcPr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II. Актуализация знаний.</w:t>
            </w:r>
          </w:p>
        </w:tc>
        <w:tc>
          <w:tcPr>
            <w:tcW w:w="593" w:type="pct"/>
          </w:tcPr>
          <w:p w:rsidR="00D1579C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Создать проблемную ситуацию, мотивировать детей к действию.</w:t>
            </w:r>
          </w:p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Способствовать самостоятельной постановке детской цели.</w:t>
            </w:r>
          </w:p>
        </w:tc>
        <w:tc>
          <w:tcPr>
            <w:tcW w:w="2412" w:type="pct"/>
          </w:tcPr>
          <w:p w:rsidR="00C57C66" w:rsidRPr="00F2422F" w:rsidRDefault="00C57C66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Воспитатель</w:t>
            </w:r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: Тогда отправляемся в путешествие. В пути вам нужно сверять маршрут с картой. Путешествие будет нелегким, многое может случиться. Мы </w:t>
            </w:r>
            <w:proofErr w:type="gramStart"/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будем проплывать несколько островов и на каждом острове</w:t>
            </w:r>
            <w:proofErr w:type="gramEnd"/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будем выполнять задания. За каждое правильное задание мы будем получать часть карты, где лежат сокровища и ключ от сундука. Вы готовы их выполнять?</w:t>
            </w:r>
          </w:p>
          <w:p w:rsidR="002D55A0" w:rsidRPr="00F2422F" w:rsidRDefault="00C57C66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Дети:</w:t>
            </w:r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Да.</w:t>
            </w:r>
          </w:p>
          <w:p w:rsidR="002D55A0" w:rsidRPr="00F2422F" w:rsidRDefault="002D55A0" w:rsidP="00F242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D1579C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с воспитателем, </w:t>
            </w:r>
          </w:p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беседе, предложение собственных вариантов, постановка детской цели.</w:t>
            </w:r>
          </w:p>
        </w:tc>
        <w:tc>
          <w:tcPr>
            <w:tcW w:w="474" w:type="pct"/>
          </w:tcPr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 источников передачи информации   из личного опыта.</w:t>
            </w:r>
          </w:p>
        </w:tc>
        <w:tc>
          <w:tcPr>
            <w:tcW w:w="491" w:type="pct"/>
          </w:tcPr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 Представление информации друг другу и воспитателю.</w:t>
            </w:r>
          </w:p>
        </w:tc>
      </w:tr>
      <w:tr w:rsidR="002D55A0" w:rsidRPr="00F2422F" w:rsidTr="002D55A0">
        <w:tblPrEx>
          <w:tblLook w:val="0000"/>
        </w:tblPrEx>
        <w:trPr>
          <w:trHeight w:val="345"/>
        </w:trPr>
        <w:tc>
          <w:tcPr>
            <w:tcW w:w="514" w:type="pct"/>
          </w:tcPr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III. Затруднение в ситуации.</w:t>
            </w:r>
          </w:p>
        </w:tc>
        <w:tc>
          <w:tcPr>
            <w:tcW w:w="593" w:type="pct"/>
          </w:tcPr>
          <w:p w:rsidR="00D1579C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Фиксация затруднения. </w:t>
            </w:r>
          </w:p>
          <w:p w:rsidR="00B115D2" w:rsidRPr="00F2422F" w:rsidRDefault="00D1579C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Тренировка мыслительных операций.</w:t>
            </w:r>
          </w:p>
        </w:tc>
        <w:tc>
          <w:tcPr>
            <w:tcW w:w="2412" w:type="pct"/>
          </w:tcPr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Сейчас мы это и проверим. Для нашего путешествия нам нужно превратиться в моряков. Давайте возьмемся за руки и закроем глаза </w:t>
            </w:r>
            <w:r w:rsidRPr="00EB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(шум волны, моря) и скажем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волшебные слова: «</w:t>
            </w:r>
            <w:proofErr w:type="spellStart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Крабики</w:t>
            </w:r>
            <w:proofErr w:type="spellEnd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кораблики, </w:t>
            </w:r>
            <w:proofErr w:type="spellStart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крибле</w:t>
            </w:r>
            <w:proofErr w:type="spellEnd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крабле</w:t>
            </w:r>
            <w:proofErr w:type="spellEnd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бум, 1, 2, 3 повернись и в пиратов превратись». </w:t>
            </w:r>
            <w:proofErr w:type="gramStart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вот мы и стали моряками и готовы искать сокровища.</w:t>
            </w:r>
          </w:p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: В письме написано, что клад спрятан на одном из островов. А вы знаете, что такое остров?</w:t>
            </w:r>
          </w:p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Дети: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Это часть суши, окружённая со всех сторон водой.</w:t>
            </w:r>
          </w:p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А как нам с вами добраться до острова? На каком виде транспорта?</w:t>
            </w:r>
          </w:p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Дети: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На </w:t>
            </w:r>
            <w:proofErr w:type="gramStart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водном</w:t>
            </w:r>
            <w:proofErr w:type="gramEnd"/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B794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(корабль, лодка, пароход)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D55A0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EB794C">
              <w:rPr>
                <w:rFonts w:ascii="Times New Roman" w:eastAsia="Times New Roman" w:hAnsi="Times New Roman" w:cs="Times New Roman"/>
                <w:sz w:val="24"/>
                <w:szCs w:val="24"/>
              </w:rPr>
              <w:t> Ребята, давайте нарисуем кораблики, на которых и отправимся в наше путешествие.</w:t>
            </w:r>
          </w:p>
          <w:p w:rsidR="00941401" w:rsidRPr="00EB794C" w:rsidRDefault="002D55A0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7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 рисуют кораблики. Рисование простой водой. Картинка превращается в цветной кораблик</w:t>
            </w:r>
            <w:proofErr w:type="gramStart"/>
            <w:r w:rsidRPr="00EB794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  <w:p w:rsidR="002D55A0" w:rsidRPr="00EB794C" w:rsidRDefault="002D55A0" w:rsidP="00F2422F">
            <w:pPr>
              <w:pStyle w:val="aa"/>
              <w:shd w:val="clear" w:color="auto" w:fill="FFFFFF"/>
              <w:spacing w:before="0" w:beforeAutospacing="0" w:after="0" w:afterAutospacing="0"/>
            </w:pPr>
            <w:r w:rsidRPr="00EB794C">
              <w:t>Ну что, поплывем? Тогда в путь. </w:t>
            </w:r>
            <w:r w:rsidRPr="00EB794C">
              <w:rPr>
                <w:rStyle w:val="a9"/>
              </w:rPr>
              <w:t>(Музыка) (Рассматриваем карту)</w:t>
            </w:r>
          </w:p>
          <w:p w:rsidR="002D55A0" w:rsidRPr="00F2422F" w:rsidRDefault="002D55A0" w:rsidP="00F2422F">
            <w:pPr>
              <w:pStyle w:val="aa"/>
              <w:shd w:val="clear" w:color="auto" w:fill="FFFFFF"/>
              <w:spacing w:before="0" w:beforeAutospacing="0" w:after="0" w:afterAutospacing="0"/>
              <w:rPr>
                <w:color w:val="212529"/>
              </w:rPr>
            </w:pPr>
            <w:r w:rsidRPr="00EB794C">
              <w:rPr>
                <w:rStyle w:val="a6"/>
              </w:rPr>
              <w:t>Воспитатель</w:t>
            </w:r>
            <w:r w:rsidRPr="00EB794C">
              <w:t>: Шары подскажут нам путь. Видите на них цифры? Будем двигаться по порядку. Первая цифра 1 - желтый шар. Поплыли.</w:t>
            </w:r>
          </w:p>
        </w:tc>
        <w:tc>
          <w:tcPr>
            <w:tcW w:w="515" w:type="pct"/>
          </w:tcPr>
          <w:p w:rsidR="001247BF" w:rsidRPr="00F2422F" w:rsidRDefault="001247BF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Фиксация затруднения,</w:t>
            </w:r>
          </w:p>
          <w:p w:rsidR="00B115D2" w:rsidRPr="00F2422F" w:rsidRDefault="001247BF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участие в беседе, предложение собственных вариантов выхода из затруднения.</w:t>
            </w:r>
          </w:p>
          <w:p w:rsidR="00C0742E" w:rsidRPr="00F2422F" w:rsidRDefault="00C0742E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</w:p>
          <w:p w:rsidR="00C0742E" w:rsidRPr="00F2422F" w:rsidRDefault="00C0742E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 слушать поставленную задачу, предлагать варианты выполнения решений.</w:t>
            </w:r>
          </w:p>
        </w:tc>
        <w:tc>
          <w:tcPr>
            <w:tcW w:w="491" w:type="pct"/>
          </w:tcPr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</w:tc>
      </w:tr>
      <w:tr w:rsidR="002D55A0" w:rsidRPr="00F2422F" w:rsidTr="002D55A0">
        <w:tblPrEx>
          <w:tblLook w:val="0000"/>
        </w:tblPrEx>
        <w:trPr>
          <w:trHeight w:val="315"/>
        </w:trPr>
        <w:tc>
          <w:tcPr>
            <w:tcW w:w="514" w:type="pct"/>
          </w:tcPr>
          <w:p w:rsidR="001247BF" w:rsidRPr="00F2422F" w:rsidRDefault="001247BF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IV. Открытие </w:t>
            </w:r>
          </w:p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нового знания или способа действий.</w:t>
            </w:r>
          </w:p>
        </w:tc>
        <w:tc>
          <w:tcPr>
            <w:tcW w:w="593" w:type="pct"/>
          </w:tcPr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Создать условия для открытия новых способов решения проблемы.</w:t>
            </w:r>
          </w:p>
        </w:tc>
        <w:tc>
          <w:tcPr>
            <w:tcW w:w="2412" w:type="pct"/>
          </w:tcPr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Шары подскажут нам путь. Видите на них цифры? Будем двигаться по порядку. Посмотрите, на каком шарике цифра 1?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На жёлтом!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— Правильно! К жёлтому шарику привязано первое задание. Отправляемся на первый остров!</w:t>
            </w:r>
          </w:p>
          <w:p w:rsidR="00EF655E" w:rsidRPr="002D60E9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FF00"/>
                <w:sz w:val="32"/>
                <w:szCs w:val="32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FFFF00"/>
                <w:sz w:val="32"/>
                <w:szCs w:val="32"/>
                <w:lang w:eastAsia="ru-RU"/>
              </w:rPr>
              <w:t>Остров 1. «Камушки необычной формы»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Перед нами песчаный берег. Волна подняла со дна моря камушки необычной формы. На какие геометрические фигуры они похожи? А какого они цвета?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Дети: (отвечают)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Круг, квадрат, треугольник; красный, жёлтый, синий.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Нам нужно навести порядок на острове: собрать камушки в ведёрки. 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Фигуры нужно расположить так, чтобы:</w:t>
            </w:r>
          </w:p>
          <w:p w:rsidR="00EF655E" w:rsidRPr="00F2422F" w:rsidRDefault="00EF655E" w:rsidP="00F2422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в желтом ведёрке - были треугольники,</w:t>
            </w:r>
          </w:p>
          <w:p w:rsidR="00EF655E" w:rsidRPr="00F2422F" w:rsidRDefault="00EF655E" w:rsidP="00F2422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в зеленом - прямоугольники,</w:t>
            </w:r>
          </w:p>
          <w:p w:rsidR="00EF655E" w:rsidRPr="00F2422F" w:rsidRDefault="00EF655E" w:rsidP="00F2422F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в красном - круги.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каждый положите фигуры в разноцветные ведёрки, а затем ответьте на вопросы: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углов у квадрата?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Яблоко круглое или треугольное?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В детском саду выходной в воскресенье или в понедельник?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пальцев у перчатки?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огоньков у светофора?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солнышек на небе?</w:t>
            </w:r>
          </w:p>
          <w:p w:rsidR="00EF655E" w:rsidRPr="00F2422F" w:rsidRDefault="00EF655E" w:rsidP="00F2422F">
            <w:pPr>
              <w:numPr>
                <w:ilvl w:val="0"/>
                <w:numId w:val="5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Сколько ушей у мышей?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(Дети выполняют задание и получают первую часть карты и ключ).</w:t>
            </w:r>
          </w:p>
          <w:p w:rsidR="00EF655E" w:rsidRPr="00F2422F" w:rsidRDefault="00EF655E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Воспитатель:</w:t>
            </w:r>
            <w:r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 Молодцы! Поищем красный шарик под цифрой 2.</w:t>
            </w:r>
          </w:p>
          <w:p w:rsidR="00EF655E" w:rsidRPr="00F2422F" w:rsidRDefault="001247BF" w:rsidP="00F2422F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2422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</w:t>
            </w:r>
            <w:r w:rsidR="00C229F0" w:rsidRPr="00F2422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proofErr w:type="gramStart"/>
            <w:r w:rsidRPr="00F2422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F655E"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F655E" w:rsidRPr="00F2422F">
              <w:rPr>
                <w:rFonts w:ascii="Times New Roman" w:eastAsia="Times New Roman" w:hAnsi="Times New Roman" w:cs="Times New Roman"/>
                <w:sz w:val="24"/>
                <w:szCs w:val="24"/>
              </w:rPr>
              <w:t>так, </w:t>
            </w:r>
            <w:r w:rsidR="00EF655E"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второй остров - остров «Наоборот».</w:t>
            </w:r>
          </w:p>
          <w:p w:rsidR="0045602F" w:rsidRPr="002D60E9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Остров 2. «Наоборот»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«Наоборот» (с мячом)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На этом острове всё наоборот: рыбы летают, птицы живут в воде, ночью светит солнце, летом идёт снег. Наше задание тоже называется «Наоборот». Я бросаю мяч и называю слово, а вы возвращаете мяч и говорите слово с противоположным значением.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низкий — высокий;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длинный — короткий;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узкий — широкий;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мягкий — твёрдый;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лёгкий — тяжёлый;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горячий — холодный;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чистый — грязный;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пустой — полный;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— закрытый.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Отлично, справились! Какой это ключ по счёту? А шарик по цвету?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Дети: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Второй, красный!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Воспитатель:</w:t>
            </w:r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Вот какие молодцы и с этим заданием справились! Получите другую часть карты и второй ключ!</w:t>
            </w:r>
          </w:p>
          <w:p w:rsidR="0045602F" w:rsidRPr="00F2422F" w:rsidRDefault="0022599E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F2422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</w:t>
            </w:r>
            <w:r w:rsidR="0092060C" w:rsidRPr="00F2422F">
              <w:rPr>
                <w:rStyle w:val="c4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задание</w:t>
            </w:r>
            <w:r w:rsidRPr="00F2422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Продолжаем путь! Ищем зелёный шарик под цифрой 3.</w:t>
            </w:r>
          </w:p>
          <w:p w:rsidR="0045602F" w:rsidRPr="002D60E9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  <w:lang w:eastAsia="ru-RU"/>
              </w:rPr>
              <w:t>Остров 3. «В гостях у Кота Учёного»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 экране — заставка с Котом Учёным и загадками.)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45602F" w:rsidRPr="00F2422F" w:rsidRDefault="0045602F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На следующем острове живёт Кот Учёный, который любит загадывать загадки. Вы любите отгадывать загадки?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Загадки: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 ни речки, ни пруда,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Где воды напиться?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Очень вкусная вода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ямке от копытца!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(«Сестрица </w:t>
            </w:r>
            <w:proofErr w:type="spellStart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Алёнушка</w:t>
            </w:r>
            <w:proofErr w:type="spellEnd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братец Иванушка»)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окошке он студился,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Взял потом и укатился,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съедение лисе.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(«Колобок»)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Помогла нам яблонька,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Помогла нам печка,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Помогла хорошая, голубая речка.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Всё нам помогали, всё нас укрывали,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матушке и батюшке мы домой попали.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Кто унёс братишку? Назовите книжку.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(«</w:t>
            </w:r>
            <w:proofErr w:type="spellStart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Гуси</w:t>
            </w:r>
            <w:r w:rsidRPr="00F2422F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>‑</w:t>
            </w: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Лебеди</w:t>
            </w:r>
            <w:proofErr w:type="spellEnd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Сидит в корзинке девочка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 мишки за спиной.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 сам того не ведая,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Несёт её домой.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(«Маша и медведь»)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Надо курочке бежать,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Петушка скорей спасать.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 так торопился,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Бедный подавился.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(«Петушок и бобовое зёрнышко»)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36D23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(После каждой отгадки на экране появляется </w:t>
            </w:r>
            <w:proofErr w:type="spellStart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картинка</w:t>
            </w:r>
            <w:r w:rsidRPr="00F2422F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>‑</w:t>
            </w: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</w:t>
            </w:r>
            <w:proofErr w:type="spellEnd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.)</w:t>
            </w:r>
          </w:p>
          <w:p w:rsidR="00F2422F" w:rsidRPr="00F2422F" w:rsidRDefault="00F2422F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</w:rPr>
              <w:t>Воспитатель:</w:t>
            </w:r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Вот какие молодцы и с этим заданием справились! Полу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чите другую часть карты и третий </w:t>
            </w:r>
            <w:r w:rsidRPr="00F2422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ключ!</w:t>
            </w:r>
          </w:p>
        </w:tc>
        <w:tc>
          <w:tcPr>
            <w:tcW w:w="515" w:type="pct"/>
          </w:tcPr>
          <w:p w:rsidR="001247BF" w:rsidRPr="00390925" w:rsidRDefault="001247BF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390925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Дети знакомятся с возможным вариантом преодоления затруднения.</w:t>
            </w:r>
          </w:p>
          <w:p w:rsidR="00B115D2" w:rsidRDefault="001247BF" w:rsidP="00FE115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390925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Двигательная активность.</w:t>
            </w:r>
            <w:r w:rsidR="00F90F67" w:rsidRPr="00390925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E115D" w:rsidRPr="00F2422F" w:rsidRDefault="00FE115D" w:rsidP="00FE11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осуществлять произвольный </w:t>
            </w:r>
            <w:proofErr w:type="gramStart"/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ходом деятельности в процессе получения</w:t>
            </w:r>
            <w:r w:rsidR="00F90F67"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промежуточных результатов.</w:t>
            </w:r>
          </w:p>
        </w:tc>
        <w:tc>
          <w:tcPr>
            <w:tcW w:w="491" w:type="pct"/>
          </w:tcPr>
          <w:p w:rsidR="001247BF" w:rsidRPr="00F2422F" w:rsidRDefault="001247BF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процессом деятельности.</w:t>
            </w:r>
          </w:p>
          <w:p w:rsidR="00B115D2" w:rsidRPr="00F2422F" w:rsidRDefault="001247BF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правил в работе.</w:t>
            </w:r>
          </w:p>
        </w:tc>
      </w:tr>
      <w:tr w:rsidR="002D55A0" w:rsidRPr="00F2422F" w:rsidTr="002D55A0">
        <w:tblPrEx>
          <w:tblLook w:val="0000"/>
        </w:tblPrEx>
        <w:trPr>
          <w:trHeight w:val="315"/>
        </w:trPr>
        <w:tc>
          <w:tcPr>
            <w:tcW w:w="514" w:type="pct"/>
          </w:tcPr>
          <w:p w:rsidR="00B115D2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 </w:t>
            </w:r>
            <w:r w:rsidRPr="00F2422F"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физкультминутка, </w:t>
            </w:r>
            <w:proofErr w:type="spellStart"/>
            <w:r w:rsidRPr="00F24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пауза</w:t>
            </w:r>
            <w:proofErr w:type="spellEnd"/>
          </w:p>
        </w:tc>
        <w:tc>
          <w:tcPr>
            <w:tcW w:w="593" w:type="pct"/>
          </w:tcPr>
          <w:p w:rsidR="00B115D2" w:rsidRPr="00F2422F" w:rsidRDefault="00B115D2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2" w:type="pct"/>
          </w:tcPr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Молодцы, ребята! Давайте немного разомнёмся.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 под любую веселую музыку выполняем)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Физкультминутка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Быстро встаньте, улыбнитесь!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Выше, выше потянитесь!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</w:t>
            </w:r>
            <w:r w:rsidRPr="00F2422F">
              <w:rPr>
                <w:rFonts w:ascii="Cambria Math" w:eastAsia="Times New Roman" w:hAnsi="Cambria Math" w:cs="Times New Roman"/>
                <w:bCs/>
                <w:sz w:val="24"/>
                <w:szCs w:val="24"/>
                <w:lang w:eastAsia="ru-RU"/>
              </w:rPr>
              <w:t>‑</w:t>
            </w: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</w:t>
            </w:r>
            <w:proofErr w:type="spellEnd"/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плечи распрямите,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Поднимите, опустите.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Влево, вправо повернитесь,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Пола ручками коснитесь.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Сели, встали, сели, встали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 на месте поскакали.</w:t>
            </w:r>
          </w:p>
          <w:p w:rsidR="00DE4910" w:rsidRPr="00F2422F" w:rsidRDefault="00DE4910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B115D2" w:rsidRPr="00F2422F" w:rsidRDefault="00B115D2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" w:type="pct"/>
          </w:tcPr>
          <w:p w:rsidR="00B115D2" w:rsidRPr="00F2422F" w:rsidRDefault="00B115D2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" w:type="pct"/>
          </w:tcPr>
          <w:p w:rsidR="00B115D2" w:rsidRPr="00F2422F" w:rsidRDefault="00B115D2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D7A" w:rsidRPr="00F2422F" w:rsidTr="002D55A0">
        <w:tblPrEx>
          <w:tblLook w:val="0000"/>
        </w:tblPrEx>
        <w:trPr>
          <w:trHeight w:val="315"/>
        </w:trPr>
        <w:tc>
          <w:tcPr>
            <w:tcW w:w="514" w:type="pct"/>
          </w:tcPr>
          <w:p w:rsidR="00CA1D7A" w:rsidRPr="00F2422F" w:rsidRDefault="00CA1D7A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F24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</w:p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нового знания или способа действий.</w:t>
            </w:r>
          </w:p>
        </w:tc>
        <w:tc>
          <w:tcPr>
            <w:tcW w:w="593" w:type="pct"/>
          </w:tcPr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Создать условия для открытия новых способов решения проблемы.</w:t>
            </w:r>
          </w:p>
        </w:tc>
        <w:tc>
          <w:tcPr>
            <w:tcW w:w="2412" w:type="pct"/>
          </w:tcPr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Дальше мы за мной пойдём и задание найдём! Достанем голубой шар с цифрой 4.</w:t>
            </w:r>
          </w:p>
          <w:p w:rsidR="00CA1D7A" w:rsidRPr="002D60E9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>Остров 4. «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>Скажи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b/>
                <w:bCs/>
                <w:color w:val="00B0F0"/>
                <w:sz w:val="32"/>
                <w:szCs w:val="32"/>
                <w:lang w:eastAsia="ru-RU"/>
              </w:rPr>
              <w:t xml:space="preserve"> одним словом»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Сейчас я буду называть слова, а вам надо назвать их одним словом. </w:t>
            </w: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Готовы?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Яблоко, груша, слива, лимон — … (фрукты).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Кровать, тумбочка, стул, шкаф — … (мебель).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Собака, кошка, корова, коза — … (домашние животные).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Папа, мама, бабушка, дедушка — … (родственники, семья).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Кубик, кукла, машина, мячик — … (игрушки).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Тапочки, босоножки, сапоги, кроссовки — … (обувь).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Пчела, стрекоза, муха, жук — … (насекомые).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Самолёт, вертолёт, ракета — … (воздушный транспорт).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Роза, ромашка, гвоздика, астра — … (цветы).</w:t>
            </w: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2D60E9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Отлично! Вы стали обладателями ещё одного ключа. Сколько заданий уже выполнено? </w:t>
            </w:r>
          </w:p>
          <w:p w:rsidR="002D60E9" w:rsidRDefault="002D60E9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4 </w:t>
            </w:r>
          </w:p>
          <w:p w:rsidR="00BB0CA6" w:rsidRPr="00F2422F" w:rsidRDefault="002D60E9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Отлично! </w:t>
            </w:r>
            <w:r w:rsidR="00CA1D7A"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Сколько осталось?</w:t>
            </w:r>
          </w:p>
          <w:p w:rsidR="00BB0CA6" w:rsidRPr="002D60E9" w:rsidRDefault="00BB0CA6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  <w:p w:rsidR="00BB0CA6" w:rsidRPr="00F2422F" w:rsidRDefault="00BB0CA6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Осталось одно!</w:t>
            </w:r>
          </w:p>
          <w:p w:rsidR="00BB0CA6" w:rsidRPr="002D60E9" w:rsidRDefault="00BB0CA6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BB0CA6" w:rsidRPr="00F2422F" w:rsidRDefault="00BB0CA6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Ищем оранжевый шар с цифрой 5.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C000"/>
                <w:sz w:val="32"/>
                <w:szCs w:val="32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color w:val="FFC000"/>
                <w:sz w:val="32"/>
                <w:szCs w:val="32"/>
                <w:lang w:eastAsia="ru-RU"/>
              </w:rPr>
              <w:t>Остров 5. «Экспериментальный»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Последний ключ спрятан в стаканчике с нерастворимыми в воде веществами. Перед вами 3 стаканчика: в первом — поваренная соль, во втором — речной песок, в третьем — растворимый кофе. Давайте узнаем, какое из этих веществ не растворяется в воде.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(Дети по очереди наливают воду в каждый стаканчик, наблюдают за реакцией и делают выводы.)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Что мы видим? Соль растворяется в воде, кофе тоже растворяется и окрашивает воду. А что происходит с песком?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Песок не растворяется! Он оседает на дно.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Правильно! Значит, искать ключ нужно в песке. Но где же у нас в группе есть песок?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</w:p>
          <w:p w:rsidR="00061C87" w:rsidRPr="002D60E9" w:rsidRDefault="002D60E9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У нас есть  песок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коробочке для экспериментирования.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Верно! Давайте посмотрим, что спрятано в песке.</w:t>
            </w:r>
          </w:p>
          <w:p w:rsidR="00061C87" w:rsidRPr="002D60E9" w:rsidRDefault="002D60E9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(Дети исследуют песок в коробочке</w:t>
            </w:r>
            <w:r w:rsidR="00061C87"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 xml:space="preserve"> и находят последний ключ.)</w:t>
            </w:r>
          </w:p>
          <w:p w:rsidR="00061C87" w:rsidRPr="002D60E9" w:rsidRDefault="00061C87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CA1D7A" w:rsidRPr="00F2422F" w:rsidRDefault="00061C87" w:rsidP="002D60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Поздравляем! Вы собрали все пять ключей. Теперь можем открыть сундук. </w:t>
            </w:r>
          </w:p>
        </w:tc>
        <w:tc>
          <w:tcPr>
            <w:tcW w:w="515" w:type="pct"/>
          </w:tcPr>
          <w:p w:rsidR="00CA1D7A" w:rsidRPr="00F2422F" w:rsidRDefault="00CA1D7A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Дети знакомятся с возможным вариантом преодоления затруднения.</w:t>
            </w:r>
          </w:p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Двигательная активность. Опыт</w:t>
            </w:r>
            <w:r w:rsidR="00FE115D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 «Растворимость веществ в оде</w:t>
            </w: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» Цель: формировать элементарную познавательно-исследовательскую деятельность и экспериментирование. Уточнить  и обобщить представл</w:t>
            </w:r>
            <w:r w:rsidR="00FE115D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ения детей о свойствах воды растворять различные вещества, увидеть все ли может растворять вода</w:t>
            </w: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74" w:type="pct"/>
          </w:tcPr>
          <w:p w:rsidR="00CA1D7A" w:rsidRPr="00F2422F" w:rsidRDefault="00BB0CA6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Умение осуществлять произвольный </w:t>
            </w:r>
            <w:proofErr w:type="gramStart"/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ходом деятельности в процессе получения промежуточных результатов.</w:t>
            </w:r>
          </w:p>
        </w:tc>
        <w:tc>
          <w:tcPr>
            <w:tcW w:w="491" w:type="pct"/>
          </w:tcPr>
          <w:p w:rsidR="00BB0CA6" w:rsidRPr="00F2422F" w:rsidRDefault="00BB0CA6" w:rsidP="00F2422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Наблюдение за процессом деятельности.</w:t>
            </w:r>
          </w:p>
          <w:p w:rsidR="00CA1D7A" w:rsidRPr="00F2422F" w:rsidRDefault="00BB0CA6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r w:rsidRPr="00F2422F">
              <w:rPr>
                <w:rFonts w:ascii="Times New Roman" w:eastAsiaTheme="minorHAnsi" w:hAnsi="Times New Roman" w:cs="Times New Roman"/>
                <w:sz w:val="24"/>
                <w:szCs w:val="24"/>
                <w:lang w:eastAsia="ru-RU"/>
              </w:rPr>
              <w:lastRenderedPageBreak/>
              <w:t>правил в работе.</w:t>
            </w:r>
          </w:p>
        </w:tc>
      </w:tr>
      <w:tr w:rsidR="00CA1D7A" w:rsidRPr="00F2422F" w:rsidTr="002D55A0">
        <w:tblPrEx>
          <w:tblLook w:val="0000"/>
        </w:tblPrEx>
        <w:trPr>
          <w:trHeight w:val="315"/>
        </w:trPr>
        <w:tc>
          <w:tcPr>
            <w:tcW w:w="514" w:type="pct"/>
          </w:tcPr>
          <w:p w:rsidR="00061C87" w:rsidRPr="00F2422F" w:rsidRDefault="00061C87" w:rsidP="00F242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VII</w:t>
            </w:r>
            <w:r w:rsidRPr="00F2422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2422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Заключительная часть (рефлексивный этап)</w:t>
            </w:r>
          </w:p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" w:type="pct"/>
          </w:tcPr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2" w:type="pct"/>
          </w:tcPr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Ребята, хотите посмотреть, что лежит в сундуке? Только сначала каждый заглянет внутрь, но ничего не скажет, пока все не посмотрят. Договорились?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(Дети по очереди заглядывают в сундук, видят своё отражение в зеркале.)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Ну что, кто расскажет, что вы там увидели?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Дети:</w:t>
            </w: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(делятся впечатлениями)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Я увидел себя!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И я себя!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Это моё отражение!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Правильно, вы увидели своё отражение. Знаете, что это значит? Настоящее богатство — это вы сами, ваша уникальность, ваши добрые сердца и умелые руки. Вы прошли все испытания, помогли друг другу, проявили смекалку и старание. Это и есть самое ценное сокровище!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(Воспитатель достаёт из сундука шоколадные монеты и медальки.)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A1D7A" w:rsidRPr="00F2422F" w:rsidRDefault="00CA1D7A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CA1D7A" w:rsidRPr="00F2422F" w:rsidRDefault="00390925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Эмоциональное самовыражение на достижение детской цели.</w:t>
            </w:r>
          </w:p>
        </w:tc>
        <w:tc>
          <w:tcPr>
            <w:tcW w:w="474" w:type="pct"/>
          </w:tcPr>
          <w:p w:rsidR="00CA1D7A" w:rsidRPr="00F2422F" w:rsidRDefault="00CA1D7A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1" w:type="pct"/>
          </w:tcPr>
          <w:p w:rsidR="00CA1D7A" w:rsidRPr="00F2422F" w:rsidRDefault="00390925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</w:tc>
      </w:tr>
      <w:tr w:rsidR="00061C87" w:rsidRPr="00F2422F" w:rsidTr="002D55A0">
        <w:tblPrEx>
          <w:tblLook w:val="0000"/>
        </w:tblPrEx>
        <w:trPr>
          <w:trHeight w:val="315"/>
        </w:trPr>
        <w:tc>
          <w:tcPr>
            <w:tcW w:w="514" w:type="pct"/>
          </w:tcPr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</w:rPr>
              <w:t>VI Осмысление (итог)</w:t>
            </w:r>
          </w:p>
        </w:tc>
        <w:tc>
          <w:tcPr>
            <w:tcW w:w="593" w:type="pct"/>
          </w:tcPr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Формировать у детей умения проводить анализ своей деятельности</w:t>
            </w:r>
          </w:p>
        </w:tc>
        <w:tc>
          <w:tcPr>
            <w:tcW w:w="2412" w:type="pct"/>
          </w:tcPr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А ещё в сундуке есть угощения и медали за ваши успехи. Но прежде чем их получить, ответьте на вопросы: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Вам понравилось наше путешествие?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Какое задание больше всего запомнилось?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Какое было самым лёгким?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 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какое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показалось самым трудным?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(Дети отвечают, делятся эмоциями.)</w:t>
            </w:r>
          </w:p>
          <w:p w:rsidR="00746121" w:rsidRPr="00F2422F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2060"/>
                <w:sz w:val="24"/>
                <w:szCs w:val="24"/>
                <w:lang w:eastAsia="ru-RU"/>
              </w:rPr>
            </w:pP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Вы были настоящими моряками — смелыми, дружными и находчивыми. А теперь пора возвращаться в детский сад. Скажем волшебные слова: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Крабики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кораблики,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крибле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крабле</w:t>
            </w:r>
            <w:proofErr w:type="spell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бум,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1, 2, 3 — повернись и в детишек превратись!»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(Дети произносят слова, «превращаются» обратно в дошкольников.)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3977DE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— Вот мы и снова в детском саду. Получите свою заслуженную награду!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Итог занятия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Воспитатель: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— Сегодня вы не только нашли клад, но и показали, как много всего умеете: считать, различать цвета и формы, отгадывать загадки, работать в команде. Я горжусь вами! Давайте </w:t>
            </w:r>
            <w:proofErr w:type="gramStart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поблагодарим</w:t>
            </w:r>
            <w:proofErr w:type="gramEnd"/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друг друга за дружную работу и подарим соседу улыбку.</w:t>
            </w:r>
          </w:p>
          <w:p w:rsidR="00746121" w:rsidRPr="002D60E9" w:rsidRDefault="00746121" w:rsidP="00F2422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  <w:r w:rsidRPr="002D60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2D60E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Дети улыбаются друг другу, обнимаются или жмут руки.)</w:t>
            </w:r>
          </w:p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5" w:type="pct"/>
          </w:tcPr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Отвечают на вопросы воспитателя.</w:t>
            </w:r>
          </w:p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Эмоциональное самовыражение на достижение </w:t>
            </w: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детской цели.</w:t>
            </w:r>
          </w:p>
        </w:tc>
        <w:tc>
          <w:tcPr>
            <w:tcW w:w="474" w:type="pct"/>
          </w:tcPr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Умение оценивать свои действия, задания и результаты деятельности</w:t>
            </w:r>
          </w:p>
        </w:tc>
        <w:tc>
          <w:tcPr>
            <w:tcW w:w="491" w:type="pct"/>
          </w:tcPr>
          <w:p w:rsidR="00061C87" w:rsidRPr="00F2422F" w:rsidRDefault="00061C87" w:rsidP="00F242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242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Ответы детей.</w:t>
            </w:r>
          </w:p>
        </w:tc>
      </w:tr>
    </w:tbl>
    <w:p w:rsidR="00911327" w:rsidRPr="00F2422F" w:rsidRDefault="00911327" w:rsidP="00F242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11327" w:rsidRPr="00F2422F" w:rsidSect="00901E3C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6E90"/>
    <w:multiLevelType w:val="multilevel"/>
    <w:tmpl w:val="B29E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A3762"/>
    <w:multiLevelType w:val="hybridMultilevel"/>
    <w:tmpl w:val="D5DE5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817A9"/>
    <w:multiLevelType w:val="multilevel"/>
    <w:tmpl w:val="BB1A4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AD51C2"/>
    <w:multiLevelType w:val="multilevel"/>
    <w:tmpl w:val="9B627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9447FD"/>
    <w:multiLevelType w:val="hybridMultilevel"/>
    <w:tmpl w:val="A2341F82"/>
    <w:lvl w:ilvl="0" w:tplc="3D16DBF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8C5C63"/>
    <w:multiLevelType w:val="hybridMultilevel"/>
    <w:tmpl w:val="E2A0C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ECF"/>
    <w:rsid w:val="00061C87"/>
    <w:rsid w:val="0006640A"/>
    <w:rsid w:val="000B101E"/>
    <w:rsid w:val="001059F0"/>
    <w:rsid w:val="001238FC"/>
    <w:rsid w:val="001247BF"/>
    <w:rsid w:val="00130D48"/>
    <w:rsid w:val="00136D23"/>
    <w:rsid w:val="00155121"/>
    <w:rsid w:val="00161065"/>
    <w:rsid w:val="00164B7E"/>
    <w:rsid w:val="001667B6"/>
    <w:rsid w:val="00186707"/>
    <w:rsid w:val="001C4678"/>
    <w:rsid w:val="001C7BEA"/>
    <w:rsid w:val="001E30D2"/>
    <w:rsid w:val="002068CD"/>
    <w:rsid w:val="00206AE1"/>
    <w:rsid w:val="0022599E"/>
    <w:rsid w:val="00240E5B"/>
    <w:rsid w:val="00285A2B"/>
    <w:rsid w:val="002D55A0"/>
    <w:rsid w:val="002D60E9"/>
    <w:rsid w:val="002E2F5F"/>
    <w:rsid w:val="00304DA9"/>
    <w:rsid w:val="00315785"/>
    <w:rsid w:val="00337EC6"/>
    <w:rsid w:val="00351F3A"/>
    <w:rsid w:val="00360534"/>
    <w:rsid w:val="00377B1D"/>
    <w:rsid w:val="00390925"/>
    <w:rsid w:val="003977DE"/>
    <w:rsid w:val="003A3753"/>
    <w:rsid w:val="003A49A6"/>
    <w:rsid w:val="003E22F1"/>
    <w:rsid w:val="0040147B"/>
    <w:rsid w:val="0040677B"/>
    <w:rsid w:val="00422829"/>
    <w:rsid w:val="0045602F"/>
    <w:rsid w:val="004562FE"/>
    <w:rsid w:val="0047385F"/>
    <w:rsid w:val="004931DE"/>
    <w:rsid w:val="004B029B"/>
    <w:rsid w:val="004D5CD9"/>
    <w:rsid w:val="005526CE"/>
    <w:rsid w:val="00572A53"/>
    <w:rsid w:val="005B005B"/>
    <w:rsid w:val="005C0C1D"/>
    <w:rsid w:val="0061006C"/>
    <w:rsid w:val="00617DFC"/>
    <w:rsid w:val="006D6307"/>
    <w:rsid w:val="006E6C72"/>
    <w:rsid w:val="006F2A36"/>
    <w:rsid w:val="00742AE6"/>
    <w:rsid w:val="00746121"/>
    <w:rsid w:val="007A1807"/>
    <w:rsid w:val="007B1B3C"/>
    <w:rsid w:val="007F318E"/>
    <w:rsid w:val="00837D6F"/>
    <w:rsid w:val="00852D61"/>
    <w:rsid w:val="00853BA1"/>
    <w:rsid w:val="00854ECF"/>
    <w:rsid w:val="0085735C"/>
    <w:rsid w:val="008A70C9"/>
    <w:rsid w:val="00901E3C"/>
    <w:rsid w:val="00911327"/>
    <w:rsid w:val="0092060C"/>
    <w:rsid w:val="00941401"/>
    <w:rsid w:val="00951719"/>
    <w:rsid w:val="009B73B9"/>
    <w:rsid w:val="009F4E9A"/>
    <w:rsid w:val="009F51A3"/>
    <w:rsid w:val="00A219A4"/>
    <w:rsid w:val="00A41766"/>
    <w:rsid w:val="00A60DE5"/>
    <w:rsid w:val="00AB3502"/>
    <w:rsid w:val="00AC2197"/>
    <w:rsid w:val="00B115D2"/>
    <w:rsid w:val="00B22113"/>
    <w:rsid w:val="00B326B3"/>
    <w:rsid w:val="00B61346"/>
    <w:rsid w:val="00B75C6C"/>
    <w:rsid w:val="00BB0CA6"/>
    <w:rsid w:val="00BB1AD2"/>
    <w:rsid w:val="00BB1E3C"/>
    <w:rsid w:val="00BF2581"/>
    <w:rsid w:val="00BF4BC3"/>
    <w:rsid w:val="00C0742E"/>
    <w:rsid w:val="00C229F0"/>
    <w:rsid w:val="00C5009A"/>
    <w:rsid w:val="00C57C66"/>
    <w:rsid w:val="00C777E6"/>
    <w:rsid w:val="00C94B90"/>
    <w:rsid w:val="00CA1D7A"/>
    <w:rsid w:val="00D1579C"/>
    <w:rsid w:val="00D40230"/>
    <w:rsid w:val="00D54029"/>
    <w:rsid w:val="00D90674"/>
    <w:rsid w:val="00D96D9E"/>
    <w:rsid w:val="00DA2C18"/>
    <w:rsid w:val="00DC6CB0"/>
    <w:rsid w:val="00DE4910"/>
    <w:rsid w:val="00E17948"/>
    <w:rsid w:val="00E62680"/>
    <w:rsid w:val="00E96127"/>
    <w:rsid w:val="00EB1F77"/>
    <w:rsid w:val="00EB794C"/>
    <w:rsid w:val="00EE42CB"/>
    <w:rsid w:val="00EF655B"/>
    <w:rsid w:val="00EF655E"/>
    <w:rsid w:val="00F2422F"/>
    <w:rsid w:val="00F90F67"/>
    <w:rsid w:val="00FE115D"/>
    <w:rsid w:val="00FE4AB3"/>
    <w:rsid w:val="00FE5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E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4ECF"/>
    <w:rPr>
      <w:color w:val="0000FF"/>
      <w:u w:val="single"/>
    </w:rPr>
  </w:style>
  <w:style w:type="table" w:styleId="a4">
    <w:name w:val="Table Grid"/>
    <w:basedOn w:val="a1"/>
    <w:uiPriority w:val="59"/>
    <w:rsid w:val="00854ECF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A49A6"/>
    <w:pPr>
      <w:ind w:left="720"/>
      <w:contextualSpacing/>
    </w:pPr>
    <w:rPr>
      <w:rFonts w:eastAsiaTheme="minorEastAsia"/>
      <w:lang w:eastAsia="ru-RU"/>
    </w:rPr>
  </w:style>
  <w:style w:type="paragraph" w:customStyle="1" w:styleId="c9">
    <w:name w:val="c9"/>
    <w:basedOn w:val="a"/>
    <w:rsid w:val="00D1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1579C"/>
  </w:style>
  <w:style w:type="paragraph" w:customStyle="1" w:styleId="c8">
    <w:name w:val="c8"/>
    <w:basedOn w:val="a"/>
    <w:rsid w:val="00D1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1579C"/>
  </w:style>
  <w:style w:type="character" w:styleId="a6">
    <w:name w:val="Strong"/>
    <w:basedOn w:val="a0"/>
    <w:uiPriority w:val="22"/>
    <w:qFormat/>
    <w:rsid w:val="00337EC6"/>
    <w:rPr>
      <w:b/>
      <w:bCs/>
    </w:rPr>
  </w:style>
  <w:style w:type="paragraph" w:customStyle="1" w:styleId="c7">
    <w:name w:val="c7"/>
    <w:basedOn w:val="a"/>
    <w:rsid w:val="00EF6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F655B"/>
  </w:style>
  <w:style w:type="paragraph" w:styleId="a7">
    <w:name w:val="Balloon Text"/>
    <w:basedOn w:val="a"/>
    <w:link w:val="a8"/>
    <w:uiPriority w:val="99"/>
    <w:semiHidden/>
    <w:unhideWhenUsed/>
    <w:rsid w:val="00901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1E3C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2D55A0"/>
    <w:rPr>
      <w:i/>
      <w:iCs/>
    </w:rPr>
  </w:style>
  <w:style w:type="paragraph" w:styleId="aa">
    <w:name w:val="Normal (Web)"/>
    <w:basedOn w:val="a"/>
    <w:uiPriority w:val="99"/>
    <w:unhideWhenUsed/>
    <w:rsid w:val="002D5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47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1773</TotalTime>
  <Pages>10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admin</cp:lastModifiedBy>
  <cp:revision>60</cp:revision>
  <dcterms:created xsi:type="dcterms:W3CDTF">2021-04-07T10:23:00Z</dcterms:created>
  <dcterms:modified xsi:type="dcterms:W3CDTF">2026-02-13T08:16:00Z</dcterms:modified>
</cp:coreProperties>
</file>