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F7" w:rsidRDefault="00C967F7" w:rsidP="00C967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F29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</w:t>
      </w:r>
    </w:p>
    <w:p w:rsidR="00C967F7" w:rsidRDefault="00C967F7" w:rsidP="00C967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«Шегарская специальная (коррекционная) общеобразовательная школа-интернат для обучающихся, воспитанников с ограниченными возможностями здоровья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B5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вида»</w:t>
      </w:r>
    </w:p>
    <w:p w:rsidR="00C967F7" w:rsidRDefault="00C967F7" w:rsidP="00C967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7F7" w:rsidRDefault="00C967F7" w:rsidP="00C967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Утверждено</w:t>
      </w:r>
    </w:p>
    <w:p w:rsidR="00C967F7" w:rsidRDefault="00C967F7" w:rsidP="00C967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Приказ № </w:t>
      </w:r>
    </w:p>
    <w:p w:rsidR="00C967F7" w:rsidRDefault="00C967F7" w:rsidP="00C967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B56" w:rsidRDefault="00B92B56" w:rsidP="00C967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67F7" w:rsidRDefault="00CF1193" w:rsidP="00C967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П</w:t>
      </w:r>
      <w:r w:rsidR="00C967F7" w:rsidRPr="002B5F29">
        <w:rPr>
          <w:rFonts w:ascii="Times New Roman" w:hAnsi="Times New Roman" w:cs="Times New Roman"/>
          <w:b/>
          <w:sz w:val="40"/>
          <w:szCs w:val="40"/>
        </w:rPr>
        <w:t>рограмма</w:t>
      </w:r>
    </w:p>
    <w:p w:rsidR="00C967F7" w:rsidRDefault="001D2085" w:rsidP="00C967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 адаптивным видам спорта </w:t>
      </w:r>
    </w:p>
    <w:p w:rsidR="001D2085" w:rsidRDefault="001D2085" w:rsidP="00C967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 бадминтон, бочче,</w:t>
      </w:r>
      <w:r w:rsidR="006727AA">
        <w:rPr>
          <w:rFonts w:ascii="Times New Roman" w:hAnsi="Times New Roman" w:cs="Times New Roman"/>
          <w:b/>
          <w:sz w:val="40"/>
          <w:szCs w:val="40"/>
        </w:rPr>
        <w:t xml:space="preserve"> снегоступинг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C967F7" w:rsidRPr="002B5F29" w:rsidRDefault="00C967F7" w:rsidP="00B92B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B5F2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967F7" w:rsidRDefault="00C967F7" w:rsidP="00C9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D208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967F7" w:rsidRDefault="00C967F7" w:rsidP="00C967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967F7" w:rsidRPr="002B5F29" w:rsidRDefault="00C967F7" w:rsidP="00C967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967F7" w:rsidRDefault="006727AA" w:rsidP="001D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состав учащихся 7-17</w:t>
      </w:r>
      <w:r w:rsidR="001D208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1D2085" w:rsidRDefault="001D2085" w:rsidP="001D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</w:t>
      </w:r>
    </w:p>
    <w:p w:rsidR="001D2085" w:rsidRDefault="001D2085" w:rsidP="001D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разработала:</w:t>
      </w:r>
    </w:p>
    <w:p w:rsidR="001D2085" w:rsidRDefault="001D2085" w:rsidP="001D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Владимировна Быцань, учитель</w:t>
      </w:r>
    </w:p>
    <w:p w:rsidR="001D2085" w:rsidRDefault="001D2085" w:rsidP="001D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физкультуры</w:t>
      </w:r>
    </w:p>
    <w:p w:rsidR="001D2085" w:rsidRDefault="001D2085" w:rsidP="001D2085">
      <w:pPr>
        <w:rPr>
          <w:rFonts w:ascii="Times New Roman" w:hAnsi="Times New Roman" w:cs="Times New Roman"/>
          <w:sz w:val="24"/>
          <w:szCs w:val="24"/>
        </w:rPr>
      </w:pPr>
    </w:p>
    <w:p w:rsidR="00C967F7" w:rsidRDefault="00C967F7" w:rsidP="00C9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педагогическом совете</w:t>
      </w:r>
    </w:p>
    <w:p w:rsidR="00C967F7" w:rsidRDefault="00C967F7" w:rsidP="00C9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B92B56" w:rsidRDefault="00B92B56" w:rsidP="00C9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B56" w:rsidRDefault="00B92B56" w:rsidP="00C9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7F7" w:rsidRPr="002B5F29" w:rsidRDefault="00C967F7" w:rsidP="00C9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 – 2015</w:t>
      </w:r>
    </w:p>
    <w:p w:rsidR="006727AA" w:rsidRDefault="006727AA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92007" w:rsidRDefault="002D37A5" w:rsidP="0049200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Введение…………………………………………………..3</w:t>
      </w:r>
    </w:p>
    <w:p w:rsidR="00492007" w:rsidRDefault="00492007" w:rsidP="0049200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</w:t>
      </w:r>
      <w:r w:rsidR="002D37A5">
        <w:rPr>
          <w:rFonts w:ascii="Times New Roman" w:hAnsi="Times New Roman" w:cs="Times New Roman"/>
          <w:sz w:val="28"/>
          <w:szCs w:val="28"/>
        </w:rPr>
        <w:t>ительная записка…………………………………..4</w:t>
      </w:r>
    </w:p>
    <w:p w:rsidR="00492007" w:rsidRDefault="00492007" w:rsidP="0049200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37A5">
        <w:rPr>
          <w:rFonts w:ascii="Times New Roman" w:hAnsi="Times New Roman" w:cs="Times New Roman"/>
          <w:sz w:val="28"/>
          <w:szCs w:val="28"/>
        </w:rPr>
        <w:t>ктуальность……………………………………………...6</w:t>
      </w:r>
    </w:p>
    <w:p w:rsidR="00492007" w:rsidRDefault="002D37A5" w:rsidP="0049200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Бадминтон…………………………………………………</w:t>
      </w:r>
      <w:r w:rsidR="006119E7">
        <w:rPr>
          <w:rFonts w:ascii="Times New Roman" w:hAnsi="Times New Roman" w:cs="Times New Roman"/>
          <w:sz w:val="28"/>
          <w:szCs w:val="28"/>
        </w:rPr>
        <w:t>10</w:t>
      </w:r>
    </w:p>
    <w:p w:rsidR="002D37A5" w:rsidRDefault="002D37A5" w:rsidP="0049200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Бочче………………………………………………………</w:t>
      </w:r>
      <w:r w:rsidR="00BB3BEA">
        <w:rPr>
          <w:rFonts w:ascii="Times New Roman" w:hAnsi="Times New Roman" w:cs="Times New Roman"/>
          <w:sz w:val="28"/>
          <w:szCs w:val="28"/>
        </w:rPr>
        <w:t>17</w:t>
      </w:r>
    </w:p>
    <w:p w:rsidR="000517F1" w:rsidRDefault="000517F1" w:rsidP="0049200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2022">
        <w:rPr>
          <w:rFonts w:ascii="Times New Roman" w:hAnsi="Times New Roman" w:cs="Times New Roman"/>
          <w:sz w:val="28"/>
          <w:szCs w:val="28"/>
        </w:rPr>
        <w:t>негоступинг……………………………………………..23</w:t>
      </w:r>
    </w:p>
    <w:p w:rsidR="003C2B12" w:rsidRPr="00492007" w:rsidRDefault="003C2B12" w:rsidP="0049200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литературы……………………………………….</w:t>
      </w:r>
      <w:r w:rsidR="00932022">
        <w:rPr>
          <w:rFonts w:ascii="Times New Roman" w:hAnsi="Times New Roman" w:cs="Times New Roman"/>
          <w:sz w:val="28"/>
          <w:szCs w:val="28"/>
        </w:rPr>
        <w:t>27</w:t>
      </w: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07" w:rsidRDefault="00492007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DBF" w:rsidRPr="006F0DBF" w:rsidRDefault="006F0DBF" w:rsidP="006F0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DB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F0DBF" w:rsidRPr="00A47602" w:rsidRDefault="006F0DBF" w:rsidP="0067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>Известно, что уровень развития ребенка характеризуется тремя основными показателями: физическим, психическим ( в том числе и личностным), социальной адаптацией к  условиям меняющегося современного общества.</w:t>
      </w:r>
    </w:p>
    <w:p w:rsidR="006F0DBF" w:rsidRPr="00A47602" w:rsidRDefault="006F0DBF" w:rsidP="0067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>Анализ и обобщение научно-методической литературы по физическому воспитанию детей с ограниченными возможностями здоровь</w:t>
      </w:r>
      <w:r w:rsidR="006727AA" w:rsidRPr="00A47602">
        <w:rPr>
          <w:rFonts w:ascii="Times New Roman" w:hAnsi="Times New Roman" w:cs="Times New Roman"/>
          <w:sz w:val="28"/>
          <w:szCs w:val="28"/>
        </w:rPr>
        <w:t xml:space="preserve">я, </w:t>
      </w:r>
      <w:r w:rsidRPr="00A47602">
        <w:rPr>
          <w:rFonts w:ascii="Times New Roman" w:hAnsi="Times New Roman" w:cs="Times New Roman"/>
          <w:sz w:val="28"/>
          <w:szCs w:val="28"/>
        </w:rPr>
        <w:t>дает основание говорить об особенностях психофизического, речевого, интеллектуального развития этих детей, что определяет специфику организации, содержания, методов, средств обучения и воспитания.  В процессе их обучения исключается возможность прямого использования программно-методической документации, созданной для детей с нарушением, низким коэффициентом интеллекта.  Без специального коррекционного воздействия ребенок с ограниченными возможностями здоровья и с множественными нарушениями не способен овладеть типичными видами детской ( предметной, игровой, изобразительной), учебной, трудовой деятельности, важными в жизнедеятельности двигательными умениями и навыками.</w:t>
      </w:r>
      <w:r w:rsidR="002F5511" w:rsidRPr="00A47602">
        <w:rPr>
          <w:rFonts w:ascii="Times New Roman" w:hAnsi="Times New Roman" w:cs="Times New Roman"/>
          <w:sz w:val="28"/>
          <w:szCs w:val="28"/>
        </w:rPr>
        <w:t xml:space="preserve"> Работа с детьми с ОВЗ показывает,  что между умственным и физическим развитием ребенка существует прямая связь: чем глубже умственное отставание, тем явственнее выраженыфизические отклонения в развитии. Влияние различного уровня двигательной активности на растущий организм школьника является чрезвычайно актуальным.  Двигательный анализатор в компенсаторном механизме детей с ОВЗ является, чаще всего, сохранным и самым действенным и мощным. Активное использование двигательного и других сохранных анализаторов, систематические занятия физическими упражнениями способствуют формированию жизненно важных движений, оптимизации всего социально-оздоровительного процесса этих детей. </w:t>
      </w:r>
    </w:p>
    <w:p w:rsidR="002F5511" w:rsidRPr="00A47602" w:rsidRDefault="002F5511" w:rsidP="0067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>Таким образом, данная проблема обусловливает создание новых педагогических технологий в области адаптивной физической культуры, учитывающих многообразие особенностей психофизического развития детей</w:t>
      </w:r>
      <w:r w:rsidR="006727AA" w:rsidRPr="00A47602">
        <w:rPr>
          <w:rFonts w:ascii="Times New Roman" w:hAnsi="Times New Roman" w:cs="Times New Roman"/>
          <w:sz w:val="28"/>
          <w:szCs w:val="28"/>
        </w:rPr>
        <w:t xml:space="preserve"> с ОВЗ</w:t>
      </w:r>
      <w:r w:rsidR="00180BE3" w:rsidRPr="00A47602">
        <w:rPr>
          <w:rFonts w:ascii="Times New Roman" w:hAnsi="Times New Roman" w:cs="Times New Roman"/>
          <w:sz w:val="28"/>
          <w:szCs w:val="28"/>
        </w:rPr>
        <w:t>.</w:t>
      </w:r>
    </w:p>
    <w:p w:rsidR="00A42EB7" w:rsidRPr="00A47602" w:rsidRDefault="00A42EB7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7AA" w:rsidRPr="00A47602" w:rsidRDefault="006727AA" w:rsidP="006727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7AA" w:rsidRPr="00A47602" w:rsidRDefault="006727AA" w:rsidP="006727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550" w:rsidRDefault="00270550" w:rsidP="00672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EB7" w:rsidRPr="00A47602" w:rsidRDefault="00A42EB7" w:rsidP="0067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0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80BE3" w:rsidRPr="00A47602" w:rsidRDefault="00180BE3" w:rsidP="0067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>Адаптивная физическая культура  для учащихся с нарушениями интеллекта – это новое направление, как в специальной педагогике, так и в адаптивно</w:t>
      </w:r>
      <w:r w:rsidR="006727AA" w:rsidRPr="00A47602">
        <w:rPr>
          <w:rFonts w:ascii="Times New Roman" w:hAnsi="Times New Roman" w:cs="Times New Roman"/>
          <w:sz w:val="28"/>
          <w:szCs w:val="28"/>
        </w:rPr>
        <w:t>й физической культуре, включающе</w:t>
      </w:r>
      <w:r w:rsidRPr="00A47602">
        <w:rPr>
          <w:rFonts w:ascii="Times New Roman" w:hAnsi="Times New Roman" w:cs="Times New Roman"/>
          <w:sz w:val="28"/>
          <w:szCs w:val="28"/>
        </w:rPr>
        <w:t>е в себя ряд коррекционных задач, определяющих целенаправленный и специфический процесс преодоления недостатков физического развития и осуществления взаимосвязи с лечебно- оздоровительной и коррекционно-компенсаторной работы.</w:t>
      </w:r>
    </w:p>
    <w:p w:rsidR="00D62FC6" w:rsidRPr="00A47602" w:rsidRDefault="00180BE3" w:rsidP="0067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>Реализация программы предусматривает всестороннее медико- психологическое обследование  учащихся в рамках школы, определение уровня физической подготовленности и двигательных возможностей, исходя из этого использование адекватных средств и методов обучения в формировании у них жизненно необходимых двигательных умений и навыков.</w:t>
      </w:r>
    </w:p>
    <w:p w:rsidR="000C3779" w:rsidRPr="00A47602" w:rsidRDefault="000C3779" w:rsidP="0067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 xml:space="preserve">Программный материал по адаптивным видам спорта предусматривает обучение школьников с 1 по 9 класс новым интересным и доступным для каждого учащегося видам спорта. Разнонаправленные спортивные элементы и физические упражнения, представленные в данной программе способствуют физическому, умственному и морально-волевому развитию личности школьника.  Введение новых видов спорта  позволяет ребятам выбирать,  какой вид им доступнее и легче, например некоторые ребята с удовольствием вместо  лыжной подготовки  выбирают снегоступы, так как  для многих этот вид  проще и досупнее.  </w:t>
      </w:r>
    </w:p>
    <w:p w:rsidR="00566865" w:rsidRPr="00A47602" w:rsidRDefault="00566865" w:rsidP="006727AA">
      <w:pPr>
        <w:pStyle w:val="a3"/>
        <w:spacing w:line="276" w:lineRule="auto"/>
        <w:jc w:val="both"/>
        <w:rPr>
          <w:sz w:val="20"/>
          <w:szCs w:val="20"/>
        </w:rPr>
      </w:pPr>
      <w:r w:rsidRPr="00A47602">
        <w:rPr>
          <w:sz w:val="28"/>
          <w:szCs w:val="28"/>
        </w:rPr>
        <w:t xml:space="preserve">Одной из главных проблем в системе комплексной </w:t>
      </w:r>
      <w:r w:rsidR="00277BBD" w:rsidRPr="00A47602">
        <w:rPr>
          <w:sz w:val="28"/>
          <w:szCs w:val="28"/>
        </w:rPr>
        <w:t xml:space="preserve">реабилитации  детей с ОВЗ </w:t>
      </w:r>
      <w:r w:rsidRPr="00A47602">
        <w:rPr>
          <w:sz w:val="28"/>
          <w:szCs w:val="28"/>
        </w:rPr>
        <w:t xml:space="preserve"> практически любых нозологических групп является «борьба» с последствиями вынужденной малоподвижности, активизация деятельности всех сохранных функций и систем организма человека, профилактика огромного количества болезней, зарождающихся в результате гиподинамии и гипокинезии. И именно эту проблему в первую очередь должна решать адаптивная физическая культура (физическая реабилитация, адаптивная двигательная рекреация, адаптивное физическое воспитание, адаптивный спорт и другие её компоненты).</w:t>
      </w:r>
    </w:p>
    <w:p w:rsidR="00566865" w:rsidRPr="00A47602" w:rsidRDefault="00566865" w:rsidP="006727AA">
      <w:pPr>
        <w:pStyle w:val="a3"/>
        <w:spacing w:line="276" w:lineRule="auto"/>
        <w:jc w:val="both"/>
        <w:rPr>
          <w:sz w:val="20"/>
          <w:szCs w:val="20"/>
        </w:rPr>
      </w:pPr>
      <w:r w:rsidRPr="00A47602">
        <w:rPr>
          <w:sz w:val="28"/>
          <w:szCs w:val="28"/>
        </w:rPr>
        <w:t>Также адаптивная физическая культура решает ещё несколько проблем ко</w:t>
      </w:r>
      <w:r w:rsidR="00277BBD" w:rsidRPr="00A47602">
        <w:rPr>
          <w:sz w:val="28"/>
          <w:szCs w:val="28"/>
        </w:rPr>
        <w:t>мплексной реабилитации лиц с ОВЗ</w:t>
      </w:r>
      <w:r w:rsidRPr="00A47602">
        <w:rPr>
          <w:sz w:val="28"/>
          <w:szCs w:val="28"/>
        </w:rPr>
        <w:t xml:space="preserve">: </w:t>
      </w:r>
    </w:p>
    <w:p w:rsidR="00566865" w:rsidRPr="00A47602" w:rsidRDefault="00566865" w:rsidP="006727AA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47602">
        <w:rPr>
          <w:sz w:val="28"/>
          <w:szCs w:val="28"/>
        </w:rPr>
        <w:t xml:space="preserve">проблема преодоления психологических комплексов неполноценности (чувства эмоциональной обиды, отчуждённости, пассивности, </w:t>
      </w:r>
      <w:r w:rsidRPr="00A47602">
        <w:rPr>
          <w:sz w:val="28"/>
          <w:szCs w:val="28"/>
        </w:rPr>
        <w:lastRenderedPageBreak/>
        <w:t xml:space="preserve">повышенной тревоги, потерянной уверенности в себе и др.) или наоборот, завышения своей оценки (эгоцентризма, агрессивности и др.); </w:t>
      </w:r>
    </w:p>
    <w:p w:rsidR="00566865" w:rsidRPr="00A47602" w:rsidRDefault="00566865" w:rsidP="006727AA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47602">
        <w:rPr>
          <w:sz w:val="28"/>
          <w:szCs w:val="28"/>
        </w:rPr>
        <w:t xml:space="preserve">коррекция основного дефекта; </w:t>
      </w:r>
    </w:p>
    <w:p w:rsidR="00566865" w:rsidRPr="00A47602" w:rsidRDefault="00566865" w:rsidP="006727AA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47602">
        <w:rPr>
          <w:sz w:val="28"/>
          <w:szCs w:val="28"/>
        </w:rPr>
        <w:t xml:space="preserve">необходимость осваивать новые двигательные умения и навыки, обусловленные потребностью человека компенсировать дефект, не поддающийся коррекции или восстановлению; </w:t>
      </w:r>
    </w:p>
    <w:p w:rsidR="000242D2" w:rsidRPr="00A47602" w:rsidRDefault="000242D2" w:rsidP="0067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 xml:space="preserve">С каждым годом развитие направления адаптивного спорта  значительно ускоряется и совершенствуется. Различают Параолимпийское, Специальное и Сурдоолимпийское движения. Благодаря появлению видов спорта для лиц с ОВЗ десятки тысяч людей во всем мире смогли реализовать свой потенциал и стать социально активными членами общества. Кроме того, соревнования организовываются как на общих, характерных для Олимпийских игр требованиях, так и  на специальных, адаптированных под возможности конкретной группы людей с отклонениями в физическом здоровье. </w:t>
      </w:r>
    </w:p>
    <w:p w:rsidR="008C7B99" w:rsidRPr="00A47602" w:rsidRDefault="008C7B99" w:rsidP="0067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>Разрабатывать критерии оценки соревнований должна соответствующая профильная организация. Адаптивный спорт-это не только спортивные показатели, но и  сила духа спортсмена, его личные достижения в борьбе с недугом.</w:t>
      </w:r>
    </w:p>
    <w:p w:rsidR="00566865" w:rsidRPr="00A47602" w:rsidRDefault="00566865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FC6" w:rsidRPr="00A47602" w:rsidRDefault="00D62FC6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FC6" w:rsidRPr="00A47602" w:rsidRDefault="00D62FC6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FC6" w:rsidRPr="00A47602" w:rsidRDefault="00D62FC6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FC6" w:rsidRPr="00A47602" w:rsidRDefault="00D62FC6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FC6" w:rsidRPr="00A47602" w:rsidRDefault="00D62FC6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FC6" w:rsidRPr="00A47602" w:rsidRDefault="00D62FC6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FC6" w:rsidRPr="00A47602" w:rsidRDefault="00D62FC6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FC6" w:rsidRPr="00A47602" w:rsidRDefault="00D62FC6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FC6" w:rsidRPr="00A47602" w:rsidRDefault="00D62FC6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FC6" w:rsidRPr="00A47602" w:rsidRDefault="00D62FC6" w:rsidP="00672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865" w:rsidRPr="00A47602" w:rsidRDefault="00566865" w:rsidP="006727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EB7" w:rsidRPr="00A47602" w:rsidRDefault="00A42EB7" w:rsidP="0067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0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D62FC6" w:rsidRPr="00A47602" w:rsidRDefault="00F636CF" w:rsidP="006727AA">
      <w:p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 xml:space="preserve">Физическое воспитание является неотъемлемой частью всей системы учебно-воспитательной работы коррекционного образовательного учреждения </w:t>
      </w:r>
      <w:r w:rsidRPr="00A47602">
        <w:rPr>
          <w:rFonts w:ascii="Times New Roman" w:hAnsi="Times New Roman" w:cs="Times New Roman"/>
          <w:sz w:val="28"/>
          <w:szCs w:val="28"/>
          <w:lang w:val="en-US"/>
        </w:rPr>
        <w:t xml:space="preserve"> VIII</w:t>
      </w:r>
      <w:r w:rsidRPr="00A47602">
        <w:rPr>
          <w:rFonts w:ascii="Times New Roman" w:hAnsi="Times New Roman" w:cs="Times New Roman"/>
          <w:sz w:val="28"/>
          <w:szCs w:val="28"/>
        </w:rPr>
        <w:t xml:space="preserve"> вида. В процессе адаптивной физической культуры решаются образовательные, коррекционно-компенсаторные,  воспитательные  и лечебно-оздоровительные задачи. </w:t>
      </w:r>
    </w:p>
    <w:p w:rsidR="00330E1E" w:rsidRPr="00A47602" w:rsidRDefault="00330E1E" w:rsidP="006727AA">
      <w:pPr>
        <w:pStyle w:val="a3"/>
        <w:spacing w:line="276" w:lineRule="auto"/>
        <w:jc w:val="both"/>
        <w:rPr>
          <w:sz w:val="28"/>
          <w:szCs w:val="28"/>
        </w:rPr>
      </w:pPr>
      <w:r w:rsidRPr="00A47602">
        <w:rPr>
          <w:sz w:val="28"/>
          <w:szCs w:val="28"/>
        </w:rPr>
        <w:t>Адапт</w:t>
      </w:r>
      <w:r w:rsidR="00277BBD" w:rsidRPr="00A47602">
        <w:rPr>
          <w:sz w:val="28"/>
          <w:szCs w:val="28"/>
        </w:rPr>
        <w:t xml:space="preserve">ивная физическая культура  </w:t>
      </w:r>
      <w:r w:rsidRPr="00A47602">
        <w:rPr>
          <w:sz w:val="28"/>
          <w:szCs w:val="28"/>
        </w:rPr>
        <w:t xml:space="preserve">– это вид физической культуры лиц с отклонениями в состоянии здоровья  и общества. Это деятельность и результаты по созданию готовности человека к жизни; оптимизации его состояния и развития; процесс и результат человеческой деятельности. </w:t>
      </w:r>
    </w:p>
    <w:p w:rsidR="003E3504" w:rsidRPr="00A47602" w:rsidRDefault="003E3504" w:rsidP="006727AA">
      <w:pPr>
        <w:pStyle w:val="a3"/>
        <w:spacing w:line="276" w:lineRule="auto"/>
        <w:jc w:val="both"/>
        <w:rPr>
          <w:sz w:val="28"/>
          <w:szCs w:val="28"/>
        </w:rPr>
      </w:pPr>
      <w:r w:rsidRPr="00A47602">
        <w:rPr>
          <w:sz w:val="28"/>
          <w:szCs w:val="28"/>
        </w:rPr>
        <w:t xml:space="preserve">Адаптивная физкультура является важнейшим компонентом всей системы реабилитации  лиц с отклонениями в состоянии здоровья, всех её видов (адаптивное физическое образование, адаптивный спорт, адаптивная двигательная рекреация, адаптивная физическая реабилитация, экстремальные виды двигательной активности, креативные телесно-ориентированные практики адаптивной физической культуры) и форм. Она со всей очевидностью присутствует во всех сферах жизнедеятельности человека и поэтому составляет фундамент, основу социально-трудовой, социально-бытовой и социально-культурной реабилитации; выступает в качестве важнейших средств и методов медицинской, технической, психологической, педагогической реабилитации. Двигательная мобильность человека с ограниченными возможностями представляет собой один из важнейших критериев характеристики процесса реабилитации. </w:t>
      </w:r>
    </w:p>
    <w:p w:rsidR="00B36AD7" w:rsidRPr="00A47602" w:rsidRDefault="00B36AD7" w:rsidP="006727AA">
      <w:pPr>
        <w:pStyle w:val="a3"/>
        <w:spacing w:line="276" w:lineRule="auto"/>
        <w:jc w:val="both"/>
        <w:rPr>
          <w:sz w:val="28"/>
          <w:szCs w:val="28"/>
        </w:rPr>
      </w:pPr>
      <w:r w:rsidRPr="00A47602">
        <w:rPr>
          <w:sz w:val="28"/>
          <w:szCs w:val="28"/>
        </w:rPr>
        <w:t>Ад</w:t>
      </w:r>
      <w:r w:rsidR="000242D2" w:rsidRPr="00A47602">
        <w:rPr>
          <w:sz w:val="28"/>
          <w:szCs w:val="28"/>
        </w:rPr>
        <w:t xml:space="preserve">аптивная физкультура объединяет </w:t>
      </w:r>
      <w:r w:rsidRPr="00A47602">
        <w:rPr>
          <w:sz w:val="28"/>
          <w:szCs w:val="28"/>
        </w:rPr>
        <w:t xml:space="preserve"> в себе несколько самостоятельных направлений. В физкультуре для детей с ОВЗ совмещаются</w:t>
      </w:r>
      <w:r w:rsidR="00277BBD" w:rsidRPr="00A47602">
        <w:rPr>
          <w:sz w:val="28"/>
          <w:szCs w:val="28"/>
        </w:rPr>
        <w:t xml:space="preserve"> </w:t>
      </w:r>
      <w:r w:rsidRPr="00A47602">
        <w:rPr>
          <w:sz w:val="28"/>
          <w:szCs w:val="28"/>
        </w:rPr>
        <w:t xml:space="preserve">знания  из таких сфер, как общая физическая культура, медицина и коррекционная педагогика, психология. Адаптивная система ставит своей целью не столько уллучшение состояния здоровья человека с ограниченными возможностями, сколько восстановление его социальных функций, корректировку психологического состояния. </w:t>
      </w:r>
    </w:p>
    <w:p w:rsidR="00B36AD7" w:rsidRPr="00A47602" w:rsidRDefault="00B36AD7" w:rsidP="006727AA">
      <w:pPr>
        <w:pStyle w:val="a3"/>
        <w:spacing w:line="276" w:lineRule="auto"/>
        <w:jc w:val="both"/>
        <w:rPr>
          <w:sz w:val="28"/>
          <w:szCs w:val="28"/>
        </w:rPr>
      </w:pPr>
      <w:r w:rsidRPr="00A47602">
        <w:rPr>
          <w:sz w:val="28"/>
          <w:szCs w:val="28"/>
        </w:rPr>
        <w:t xml:space="preserve">Часто адаптивная физическая культура становится единственной возможностью человека о ограничениями стать  членом общества. Занимаясь и соревнуясь с людьми со схожими физическими возможностями, человек в состоянии реализовать себя как индивид, развиваться, достигать успехов, учится взаимодействовать в обществе. Исходя из индивидуальных </w:t>
      </w:r>
      <w:r w:rsidRPr="00A47602">
        <w:rPr>
          <w:sz w:val="28"/>
          <w:szCs w:val="28"/>
        </w:rPr>
        <w:lastRenderedPageBreak/>
        <w:t xml:space="preserve">физических возможностей ребенка, уровня оснащенности профессиональными кадрами и материалами, ставятся разные задачи адаптивной физкультуры. Но </w:t>
      </w:r>
      <w:r w:rsidR="00277BBD" w:rsidRPr="00A47602">
        <w:rPr>
          <w:sz w:val="28"/>
          <w:szCs w:val="28"/>
        </w:rPr>
        <w:t>основные направления деятельнос</w:t>
      </w:r>
      <w:r w:rsidR="000242D2" w:rsidRPr="00A47602">
        <w:rPr>
          <w:sz w:val="28"/>
          <w:szCs w:val="28"/>
        </w:rPr>
        <w:t>т</w:t>
      </w:r>
      <w:r w:rsidRPr="00A47602">
        <w:rPr>
          <w:sz w:val="28"/>
          <w:szCs w:val="28"/>
        </w:rPr>
        <w:t>и остаются неизменными.</w:t>
      </w:r>
    </w:p>
    <w:p w:rsidR="003E3504" w:rsidRPr="00A47602" w:rsidRDefault="00D65801" w:rsidP="006727AA">
      <w:pPr>
        <w:pStyle w:val="a3"/>
        <w:spacing w:line="276" w:lineRule="auto"/>
        <w:jc w:val="both"/>
        <w:rPr>
          <w:sz w:val="28"/>
          <w:szCs w:val="28"/>
        </w:rPr>
      </w:pPr>
      <w:r w:rsidRPr="00A47602">
        <w:rPr>
          <w:b/>
          <w:sz w:val="28"/>
          <w:szCs w:val="28"/>
        </w:rPr>
        <w:t>Тип программы:</w:t>
      </w:r>
      <w:r w:rsidR="00566865" w:rsidRPr="00A47602">
        <w:rPr>
          <w:b/>
          <w:sz w:val="28"/>
          <w:szCs w:val="28"/>
        </w:rPr>
        <w:t xml:space="preserve"> </w:t>
      </w:r>
      <w:r w:rsidR="00566865" w:rsidRPr="00A47602">
        <w:rPr>
          <w:sz w:val="28"/>
          <w:szCs w:val="28"/>
        </w:rPr>
        <w:t>коррекционно-развивающий</w:t>
      </w:r>
    </w:p>
    <w:p w:rsidR="00D65801" w:rsidRPr="00A47602" w:rsidRDefault="00D65801" w:rsidP="006727AA">
      <w:pPr>
        <w:pStyle w:val="a3"/>
        <w:spacing w:line="276" w:lineRule="auto"/>
        <w:jc w:val="both"/>
        <w:rPr>
          <w:sz w:val="28"/>
          <w:szCs w:val="28"/>
        </w:rPr>
      </w:pPr>
      <w:r w:rsidRPr="00A47602">
        <w:rPr>
          <w:b/>
          <w:sz w:val="28"/>
          <w:szCs w:val="28"/>
        </w:rPr>
        <w:t>Диапазон программы</w:t>
      </w:r>
      <w:r w:rsidRPr="00A47602">
        <w:rPr>
          <w:sz w:val="28"/>
          <w:szCs w:val="28"/>
        </w:rPr>
        <w:t>:</w:t>
      </w:r>
      <w:r w:rsidR="006727AA" w:rsidRPr="00A47602">
        <w:rPr>
          <w:sz w:val="28"/>
          <w:szCs w:val="28"/>
        </w:rPr>
        <w:t xml:space="preserve"> 7-17</w:t>
      </w:r>
      <w:r w:rsidR="00566865" w:rsidRPr="00A47602">
        <w:rPr>
          <w:sz w:val="28"/>
          <w:szCs w:val="28"/>
        </w:rPr>
        <w:t xml:space="preserve"> лет</w:t>
      </w:r>
    </w:p>
    <w:p w:rsidR="00330E1E" w:rsidRPr="00A47602" w:rsidRDefault="003E3504" w:rsidP="006727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60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30E1E" w:rsidRPr="00A47602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330E1E" w:rsidRPr="00A47602" w:rsidRDefault="00330E1E" w:rsidP="00672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>Обеспечение развития школьников с  интеллектуальными нарушениями и активизация процесса социальной адаптации средствами адаптивной физической культуры;</w:t>
      </w:r>
    </w:p>
    <w:p w:rsidR="00330E1E" w:rsidRPr="00A47602" w:rsidRDefault="00330E1E" w:rsidP="00672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>Восстановление и совершенствование физических и  психофизических способностей;</w:t>
      </w:r>
    </w:p>
    <w:p w:rsidR="00330E1E" w:rsidRPr="00A47602" w:rsidRDefault="00330E1E" w:rsidP="00672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bCs/>
          <w:iCs/>
          <w:sz w:val="28"/>
          <w:szCs w:val="28"/>
        </w:rPr>
        <w:t>Коррекция недостатков сенсомоторного и физического развития, зрительно-двигательной координации, ручной умелости, наглядно-действенного мышления;</w:t>
      </w:r>
    </w:p>
    <w:p w:rsidR="00330E1E" w:rsidRPr="00A47602" w:rsidRDefault="002F79B8" w:rsidP="006727A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60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60C8C" w:rsidRPr="00A47602" w:rsidRDefault="00F60C8C" w:rsidP="006727A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602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AD7F95" w:rsidRPr="00A47602" w:rsidRDefault="00AD7F95" w:rsidP="006727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>Формирование и развитие  жизненно необходимых двигательных умений и навыков;</w:t>
      </w:r>
    </w:p>
    <w:p w:rsidR="00AD7F95" w:rsidRPr="00A47602" w:rsidRDefault="00AD7F95" w:rsidP="006727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602">
        <w:rPr>
          <w:rFonts w:ascii="Times New Roman" w:hAnsi="Times New Roman" w:cs="Times New Roman"/>
          <w:sz w:val="28"/>
          <w:szCs w:val="28"/>
        </w:rPr>
        <w:t>Обучение технике правильного выполнения спортивных элементов;</w:t>
      </w:r>
    </w:p>
    <w:p w:rsidR="00AD7F95" w:rsidRPr="00A47602" w:rsidRDefault="00AD7F95" w:rsidP="006727AA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Освоение системы знаний, необходимой для осознанного  применения двигательных умений и навыков;</w:t>
      </w:r>
    </w:p>
    <w:p w:rsidR="00AD7F95" w:rsidRPr="00A47602" w:rsidRDefault="00AD7F95" w:rsidP="006727AA">
      <w:pPr>
        <w:shd w:val="clear" w:color="auto" w:fill="FFFFFF"/>
        <w:spacing w:before="100" w:beforeAutospacing="1" w:after="75"/>
        <w:ind w:left="72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Развивающие:</w:t>
      </w:r>
    </w:p>
    <w:p w:rsidR="00AD7F95" w:rsidRPr="00A47602" w:rsidRDefault="00AD7F95" w:rsidP="006727AA">
      <w:pPr>
        <w:pStyle w:val="a4"/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Оптимальное развитие основных двигательных качеств (выносливости, быстроты, мышечной силы, ловкости, гибкости, точности движений, двигательной реакции, внимания);</w:t>
      </w:r>
    </w:p>
    <w:p w:rsidR="00AD7F95" w:rsidRPr="00A47602" w:rsidRDefault="00733C0D" w:rsidP="006727AA">
      <w:pPr>
        <w:pStyle w:val="a4"/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и совершенствование двигательных навыков  прикладного характера;</w:t>
      </w:r>
    </w:p>
    <w:p w:rsidR="00733C0D" w:rsidRPr="00A47602" w:rsidRDefault="00733C0D" w:rsidP="006727AA">
      <w:pPr>
        <w:pStyle w:val="a4"/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пространственно-временной  дифференцировки;</w:t>
      </w:r>
    </w:p>
    <w:p w:rsidR="00733C0D" w:rsidRPr="00A47602" w:rsidRDefault="00733C0D" w:rsidP="006727AA">
      <w:pPr>
        <w:pStyle w:val="a4"/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словарного запаса;</w:t>
      </w:r>
    </w:p>
    <w:p w:rsidR="00733C0D" w:rsidRPr="00A47602" w:rsidRDefault="00733C0D" w:rsidP="006727AA">
      <w:pPr>
        <w:pStyle w:val="a4"/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Стимулирование способностей ребенка к самооценке (плохо, хорошо);</w:t>
      </w:r>
    </w:p>
    <w:p w:rsidR="00C66F9B" w:rsidRPr="00A47602" w:rsidRDefault="008E02EF" w:rsidP="006727AA">
      <w:pPr>
        <w:pStyle w:val="a4"/>
        <w:shd w:val="clear" w:color="auto" w:fill="FFFFFF"/>
        <w:tabs>
          <w:tab w:val="left" w:pos="3735"/>
        </w:tabs>
        <w:spacing w:before="100" w:beforeAutospacing="1" w:after="75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</w:r>
    </w:p>
    <w:p w:rsidR="00C66F9B" w:rsidRPr="00A47602" w:rsidRDefault="00C66F9B" w:rsidP="006727AA">
      <w:pPr>
        <w:pStyle w:val="a4"/>
        <w:shd w:val="clear" w:color="auto" w:fill="FFFFFF"/>
        <w:spacing w:before="100" w:beforeAutospacing="1" w:after="75"/>
        <w:ind w:left="10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Оздоровительные и коррекционные задачи:</w:t>
      </w:r>
    </w:p>
    <w:p w:rsidR="00C66F9B" w:rsidRPr="00A47602" w:rsidRDefault="00C66F9B" w:rsidP="006727AA">
      <w:pPr>
        <w:pStyle w:val="a4"/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и сохранение здорвья, закаливание  организма занимающихся;</w:t>
      </w:r>
    </w:p>
    <w:p w:rsidR="00C66F9B" w:rsidRPr="00A47602" w:rsidRDefault="00C66F9B" w:rsidP="006727AA">
      <w:pPr>
        <w:pStyle w:val="a4"/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Активизация защитных сил организма ребенка;</w:t>
      </w:r>
    </w:p>
    <w:p w:rsidR="00C66F9B" w:rsidRPr="00A47602" w:rsidRDefault="00C66F9B" w:rsidP="006727AA">
      <w:pPr>
        <w:pStyle w:val="a4"/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 физиологической активности органов и систем организма;</w:t>
      </w:r>
    </w:p>
    <w:p w:rsidR="00C66F9B" w:rsidRPr="00A47602" w:rsidRDefault="00C66F9B" w:rsidP="006727AA">
      <w:pPr>
        <w:pStyle w:val="a4"/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и развитие сердечно-сосудистой и дыхательной систем;</w:t>
      </w:r>
    </w:p>
    <w:p w:rsidR="006956A2" w:rsidRPr="00A47602" w:rsidRDefault="006956A2" w:rsidP="006727AA">
      <w:pPr>
        <w:pStyle w:val="a4"/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Коррекция и профилактика нарушений опорно-двигательно аппарата;</w:t>
      </w:r>
    </w:p>
    <w:p w:rsidR="006956A2" w:rsidRPr="00A47602" w:rsidRDefault="006956A2" w:rsidP="006727AA">
      <w:pPr>
        <w:pStyle w:val="a4"/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Коррекция и компенсация нарушений психомоторики</w:t>
      </w:r>
      <w:r w:rsidR="008F2155"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</w:t>
      </w: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преодоление страха замкнутого пространства, высоты, завышение или занижение самооценки, нарушение координации движений, гиподинамии и пр.);</w:t>
      </w:r>
    </w:p>
    <w:p w:rsidR="008F2155" w:rsidRPr="00A47602" w:rsidRDefault="008F2155" w:rsidP="006727AA">
      <w:pPr>
        <w:pStyle w:val="a4"/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Коррекция и развитие общей и мелкой моторики;</w:t>
      </w:r>
    </w:p>
    <w:p w:rsidR="008F2155" w:rsidRPr="00A47602" w:rsidRDefault="008F2155" w:rsidP="006727AA">
      <w:pPr>
        <w:pStyle w:val="a4"/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условий для профилактики возникновения вторичных отклонений в состоянии здоровья школьников;</w:t>
      </w:r>
    </w:p>
    <w:p w:rsidR="008F2155" w:rsidRPr="00A47602" w:rsidRDefault="008F2155" w:rsidP="006727AA">
      <w:pPr>
        <w:pStyle w:val="a4"/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благоприятных коррекционно-развивающих условий для лечения и оздоровления организма учащихся средствами адаптивного спорта.</w:t>
      </w:r>
    </w:p>
    <w:p w:rsidR="006B249B" w:rsidRPr="00A47602" w:rsidRDefault="006B249B" w:rsidP="006727AA">
      <w:pPr>
        <w:pStyle w:val="a4"/>
        <w:shd w:val="clear" w:color="auto" w:fill="FFFFFF"/>
        <w:spacing w:before="100" w:beforeAutospacing="1" w:after="75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249B" w:rsidRPr="00A47602" w:rsidRDefault="006B249B" w:rsidP="006727AA">
      <w:pPr>
        <w:pStyle w:val="a4"/>
        <w:shd w:val="clear" w:color="auto" w:fill="FFFFFF"/>
        <w:spacing w:before="100" w:beforeAutospacing="1" w:after="75"/>
        <w:ind w:left="144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Воспитательные задачи:</w:t>
      </w:r>
    </w:p>
    <w:p w:rsidR="006B249B" w:rsidRPr="00A47602" w:rsidRDefault="006B249B" w:rsidP="006727AA">
      <w:pPr>
        <w:pStyle w:val="a4"/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в детях чувства внутренней свободы, уверенности в себе, в своих силах и возможностях;</w:t>
      </w:r>
    </w:p>
    <w:p w:rsidR="006B249B" w:rsidRPr="00A47602" w:rsidRDefault="006B249B" w:rsidP="006727AA">
      <w:pPr>
        <w:pStyle w:val="a4"/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нравственных и морально- волевых качеств и навыков осознанного отношения к самостоятельной деятельности, смелости, настойчивости;</w:t>
      </w:r>
    </w:p>
    <w:p w:rsidR="006B249B" w:rsidRPr="00A47602" w:rsidRDefault="006B249B" w:rsidP="006727AA">
      <w:pPr>
        <w:pStyle w:val="a4"/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устойчивого интереса к занятиям спортом;</w:t>
      </w:r>
    </w:p>
    <w:p w:rsidR="006B249B" w:rsidRPr="00A47602" w:rsidRDefault="006B249B" w:rsidP="006727AA">
      <w:pPr>
        <w:pStyle w:val="a4"/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 занимающихся осознанного отношения к своему здоровью и мотивации к здоровому образу жизни;</w:t>
      </w:r>
    </w:p>
    <w:p w:rsidR="006B249B" w:rsidRPr="00A47602" w:rsidRDefault="006B249B" w:rsidP="006727AA">
      <w:pPr>
        <w:pStyle w:val="a4"/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благоприятных коррекционно-развивающих условий для лечения и оздоровления организма учащихся.</w:t>
      </w:r>
    </w:p>
    <w:p w:rsidR="006B249B" w:rsidRPr="00A47602" w:rsidRDefault="006B249B" w:rsidP="006727AA">
      <w:pPr>
        <w:pStyle w:val="a4"/>
        <w:shd w:val="clear" w:color="auto" w:fill="FFFFFF"/>
        <w:spacing w:before="100" w:beforeAutospacing="1" w:after="75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249B" w:rsidRPr="00A47602" w:rsidRDefault="006B249B" w:rsidP="006727AA">
      <w:pPr>
        <w:pStyle w:val="a4"/>
        <w:shd w:val="clear" w:color="auto" w:fill="FFFFFF"/>
        <w:spacing w:before="100" w:beforeAutospacing="1" w:after="75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249B" w:rsidRPr="00A47602" w:rsidRDefault="006B249B" w:rsidP="006727AA">
      <w:pPr>
        <w:pStyle w:val="a4"/>
        <w:shd w:val="clear" w:color="auto" w:fill="FFFFFF"/>
        <w:spacing w:before="100" w:beforeAutospacing="1" w:after="75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7BBD" w:rsidRPr="00A47602" w:rsidRDefault="00277BBD" w:rsidP="006727AA">
      <w:pPr>
        <w:pStyle w:val="a4"/>
        <w:shd w:val="clear" w:color="auto" w:fill="FFFFFF"/>
        <w:spacing w:before="100" w:beforeAutospacing="1" w:after="75"/>
        <w:ind w:left="18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77BBD" w:rsidRPr="00A47602" w:rsidRDefault="00277BBD" w:rsidP="006727AA">
      <w:pPr>
        <w:pStyle w:val="a4"/>
        <w:shd w:val="clear" w:color="auto" w:fill="FFFFFF"/>
        <w:spacing w:before="100" w:beforeAutospacing="1" w:after="75"/>
        <w:ind w:left="18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77BBD" w:rsidRPr="00A47602" w:rsidRDefault="00277BBD" w:rsidP="006727AA">
      <w:pPr>
        <w:pStyle w:val="a4"/>
        <w:shd w:val="clear" w:color="auto" w:fill="FFFFFF"/>
        <w:spacing w:before="100" w:beforeAutospacing="1" w:after="75"/>
        <w:ind w:left="18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B249B" w:rsidRPr="00932022" w:rsidRDefault="006B249B" w:rsidP="00932022">
      <w:pPr>
        <w:pStyle w:val="a4"/>
        <w:shd w:val="clear" w:color="auto" w:fill="FFFFFF"/>
        <w:spacing w:before="100" w:beforeAutospacing="1" w:after="75"/>
        <w:ind w:left="18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2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Средства, используемые для реализации программы:</w:t>
      </w:r>
    </w:p>
    <w:p w:rsidR="008E02EF" w:rsidRPr="00932022" w:rsidRDefault="008E02EF" w:rsidP="00932022">
      <w:pPr>
        <w:pStyle w:val="a4"/>
        <w:shd w:val="clear" w:color="auto" w:fill="FFFFFF"/>
        <w:spacing w:before="100" w:beforeAutospacing="1" w:after="75"/>
        <w:ind w:left="18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02EF" w:rsidRPr="00A47602" w:rsidRDefault="008E02EF" w:rsidP="006727AA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Физические упражнения и спортивные элементы представленных видов спорта;</w:t>
      </w:r>
    </w:p>
    <w:p w:rsidR="008E02EF" w:rsidRPr="00A47602" w:rsidRDefault="008E02EF" w:rsidP="006727AA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 Дыхательная гимнастика;</w:t>
      </w:r>
    </w:p>
    <w:p w:rsidR="008E02EF" w:rsidRPr="00A47602" w:rsidRDefault="008E02EF" w:rsidP="006727AA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Упражнения для зрительного тренинга;</w:t>
      </w:r>
    </w:p>
    <w:p w:rsidR="008E02EF" w:rsidRPr="00A47602" w:rsidRDefault="006727AA" w:rsidP="006727AA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М</w:t>
      </w:r>
      <w:r w:rsidR="008E02EF" w:rsidRPr="00A47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атериально-технические средства адаптивной физкультуры ( спортивный инвентарь и пр.)</w:t>
      </w:r>
    </w:p>
    <w:p w:rsidR="006C45E7" w:rsidRPr="00A47602" w:rsidRDefault="008E02EF" w:rsidP="006727AA">
      <w:pPr>
        <w:pStyle w:val="Default"/>
        <w:jc w:val="both"/>
        <w:rPr>
          <w:color w:val="000000" w:themeColor="text1"/>
          <w:sz w:val="28"/>
          <w:szCs w:val="28"/>
        </w:rPr>
      </w:pPr>
      <w:r w:rsidRPr="00A47602">
        <w:rPr>
          <w:color w:val="000000" w:themeColor="text1"/>
          <w:sz w:val="28"/>
          <w:szCs w:val="28"/>
        </w:rPr>
        <w:t>5. Наглядные средства обучения.</w:t>
      </w:r>
    </w:p>
    <w:p w:rsidR="00492007" w:rsidRPr="00A47602" w:rsidRDefault="00492007" w:rsidP="006727AA">
      <w:pPr>
        <w:pStyle w:val="Default"/>
        <w:jc w:val="both"/>
        <w:rPr>
          <w:color w:val="000000" w:themeColor="text1"/>
          <w:sz w:val="28"/>
          <w:szCs w:val="28"/>
        </w:rPr>
      </w:pPr>
    </w:p>
    <w:p w:rsidR="0049395C" w:rsidRPr="0049395C" w:rsidRDefault="00F60C8C" w:rsidP="004939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7602">
        <w:rPr>
          <w:rFonts w:ascii="Times New Roman" w:eastAsia="Calibri" w:hAnsi="Times New Roman" w:cs="Times New Roman"/>
          <w:sz w:val="28"/>
          <w:szCs w:val="28"/>
        </w:rPr>
        <w:t>Программа содержит сл</w:t>
      </w:r>
      <w:r w:rsidRPr="00A47602">
        <w:rPr>
          <w:rFonts w:ascii="Times New Roman" w:hAnsi="Times New Roman" w:cs="Times New Roman"/>
          <w:sz w:val="28"/>
          <w:szCs w:val="28"/>
        </w:rPr>
        <w:t>едующие разделы: бадминтон</w:t>
      </w:r>
      <w:r w:rsidR="0049395C">
        <w:rPr>
          <w:rFonts w:ascii="Times New Roman" w:hAnsi="Times New Roman" w:cs="Times New Roman"/>
          <w:sz w:val="28"/>
          <w:szCs w:val="28"/>
        </w:rPr>
        <w:t>, бочче, снегоступинг</w:t>
      </w:r>
      <w:r w:rsidR="008E02EF" w:rsidRPr="00A47602">
        <w:rPr>
          <w:rFonts w:ascii="Times New Roman" w:hAnsi="Times New Roman" w:cs="Times New Roman"/>
          <w:sz w:val="28"/>
          <w:szCs w:val="28"/>
        </w:rPr>
        <w:t>.</w:t>
      </w:r>
      <w:r w:rsidR="0049395C" w:rsidRPr="004939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395C" w:rsidRPr="0049395C">
        <w:rPr>
          <w:rFonts w:ascii="Times New Roman" w:hAnsi="Times New Roman"/>
          <w:color w:val="000000"/>
          <w:sz w:val="28"/>
          <w:szCs w:val="28"/>
        </w:rPr>
        <w:t>Распределения учебных часов по разделам</w:t>
      </w:r>
      <w:r w:rsidR="004939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95C" w:rsidRPr="0049395C">
        <w:rPr>
          <w:rFonts w:ascii="Times New Roman" w:hAnsi="Times New Roman"/>
          <w:color w:val="000000"/>
          <w:sz w:val="28"/>
          <w:szCs w:val="28"/>
        </w:rPr>
        <w:t xml:space="preserve"> курса  по пр</w:t>
      </w:r>
      <w:r w:rsidR="0049395C">
        <w:rPr>
          <w:rFonts w:ascii="Times New Roman" w:hAnsi="Times New Roman"/>
          <w:color w:val="000000"/>
          <w:sz w:val="28"/>
          <w:szCs w:val="28"/>
        </w:rPr>
        <w:t xml:space="preserve">ограмме  адаптивных видов спорта </w:t>
      </w:r>
      <w:r w:rsidR="0049395C" w:rsidRPr="0049395C">
        <w:rPr>
          <w:rFonts w:ascii="Times New Roman" w:hAnsi="Times New Roman"/>
          <w:color w:val="000000"/>
          <w:sz w:val="28"/>
          <w:szCs w:val="28"/>
        </w:rPr>
        <w:t xml:space="preserve"> осуществляется следующим образом: </w:t>
      </w:r>
    </w:p>
    <w:p w:rsidR="0049395C" w:rsidRPr="0049395C" w:rsidRDefault="00245C33" w:rsidP="0049395C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Бадминтон  - 34</w:t>
      </w:r>
      <w:r w:rsidR="0049395C">
        <w:rPr>
          <w:rFonts w:ascii="Times New Roman" w:hAnsi="Times New Roman"/>
          <w:color w:val="000000"/>
          <w:sz w:val="28"/>
          <w:szCs w:val="28"/>
        </w:rPr>
        <w:t xml:space="preserve">  часа</w:t>
      </w:r>
    </w:p>
    <w:p w:rsidR="0049395C" w:rsidRPr="0049395C" w:rsidRDefault="00245C33" w:rsidP="0049395C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Бочче -  34 </w:t>
      </w:r>
      <w:r w:rsidR="0049395C">
        <w:rPr>
          <w:rFonts w:ascii="Times New Roman" w:hAnsi="Times New Roman"/>
          <w:color w:val="000000"/>
          <w:sz w:val="28"/>
          <w:szCs w:val="28"/>
        </w:rPr>
        <w:t xml:space="preserve"> часа</w:t>
      </w:r>
    </w:p>
    <w:p w:rsidR="001251B5" w:rsidRPr="00220A93" w:rsidRDefault="0049395C" w:rsidP="00220A9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20A93">
        <w:rPr>
          <w:rFonts w:ascii="Times New Roman" w:hAnsi="Times New Roman"/>
          <w:color w:val="000000"/>
          <w:sz w:val="28"/>
          <w:szCs w:val="28"/>
        </w:rPr>
        <w:t xml:space="preserve">Бег на снегоступах </w:t>
      </w:r>
      <w:r w:rsidR="00245C33">
        <w:rPr>
          <w:rFonts w:ascii="Times New Roman" w:hAnsi="Times New Roman"/>
          <w:color w:val="000000"/>
          <w:sz w:val="28"/>
          <w:szCs w:val="28"/>
        </w:rPr>
        <w:t>–</w:t>
      </w:r>
      <w:r w:rsidRPr="00220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5C33">
        <w:rPr>
          <w:rFonts w:ascii="Times New Roman" w:hAnsi="Times New Roman"/>
          <w:color w:val="000000"/>
          <w:sz w:val="28"/>
          <w:szCs w:val="28"/>
        </w:rPr>
        <w:t xml:space="preserve">15 </w:t>
      </w:r>
      <w:r w:rsidRPr="00220A93">
        <w:rPr>
          <w:rFonts w:ascii="Times New Roman" w:hAnsi="Times New Roman"/>
          <w:color w:val="000000"/>
          <w:sz w:val="28"/>
          <w:szCs w:val="28"/>
        </w:rPr>
        <w:t xml:space="preserve"> часов</w:t>
      </w:r>
    </w:p>
    <w:p w:rsidR="001251B5" w:rsidRPr="00270550" w:rsidRDefault="001251B5" w:rsidP="001251B5">
      <w:pPr>
        <w:jc w:val="both"/>
        <w:rPr>
          <w:rFonts w:ascii="Times New Roman" w:hAnsi="Times New Roman"/>
          <w:sz w:val="28"/>
          <w:szCs w:val="28"/>
        </w:rPr>
      </w:pPr>
      <w:r w:rsidRPr="00CA3D4F">
        <w:rPr>
          <w:rFonts w:ascii="Times New Roman" w:hAnsi="Times New Roman"/>
          <w:sz w:val="24"/>
          <w:szCs w:val="24"/>
        </w:rPr>
        <w:t xml:space="preserve">      </w:t>
      </w:r>
      <w:r w:rsidRPr="00270550">
        <w:rPr>
          <w:rFonts w:ascii="Times New Roman" w:hAnsi="Times New Roman"/>
          <w:sz w:val="28"/>
          <w:szCs w:val="28"/>
        </w:rPr>
        <w:t>На изучение  данных видов  по учебному плану выделен 1 час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792"/>
        <w:gridCol w:w="1739"/>
        <w:gridCol w:w="1500"/>
        <w:gridCol w:w="1500"/>
        <w:gridCol w:w="1365"/>
      </w:tblGrid>
      <w:tr w:rsidR="001251B5" w:rsidRPr="005B580A" w:rsidTr="001251B5">
        <w:trPr>
          <w:trHeight w:val="408"/>
        </w:trPr>
        <w:tc>
          <w:tcPr>
            <w:tcW w:w="675" w:type="dxa"/>
            <w:vMerge w:val="restart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 w:rsidRPr="00975F59">
              <w:rPr>
                <w:rFonts w:ascii="Times New Roman" w:hAnsi="Times New Roman"/>
              </w:rPr>
              <w:t>№</w:t>
            </w:r>
          </w:p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 w:rsidRPr="00975F59">
              <w:rPr>
                <w:rFonts w:ascii="Times New Roman" w:hAnsi="Times New Roman"/>
              </w:rPr>
              <w:t>п./п.</w:t>
            </w:r>
          </w:p>
        </w:tc>
        <w:tc>
          <w:tcPr>
            <w:tcW w:w="2792" w:type="dxa"/>
            <w:vMerge w:val="restart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 w:rsidRPr="00975F59">
              <w:rPr>
                <w:rFonts w:ascii="Times New Roman" w:hAnsi="Times New Roman"/>
              </w:rPr>
              <w:t>Вид программного материала</w:t>
            </w:r>
          </w:p>
        </w:tc>
        <w:tc>
          <w:tcPr>
            <w:tcW w:w="6104" w:type="dxa"/>
            <w:gridSpan w:val="4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 w:rsidRPr="00975F59">
              <w:rPr>
                <w:rFonts w:ascii="Times New Roman" w:hAnsi="Times New Roman"/>
              </w:rPr>
              <w:t>Количества часов (уроков)</w:t>
            </w:r>
          </w:p>
        </w:tc>
      </w:tr>
      <w:tr w:rsidR="001251B5" w:rsidRPr="005B580A" w:rsidTr="001251B5">
        <w:tc>
          <w:tcPr>
            <w:tcW w:w="675" w:type="dxa"/>
            <w:vMerge/>
          </w:tcPr>
          <w:p w:rsidR="001251B5" w:rsidRPr="005B580A" w:rsidRDefault="001251B5" w:rsidP="00125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1251B5" w:rsidRPr="005B580A" w:rsidRDefault="001251B5" w:rsidP="00125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1251B5" w:rsidRPr="00975F59" w:rsidRDefault="001251B5" w:rsidP="001251B5">
            <w:pPr>
              <w:ind w:left="-151"/>
              <w:jc w:val="center"/>
              <w:rPr>
                <w:rFonts w:ascii="Times New Roman" w:hAnsi="Times New Roman"/>
              </w:rPr>
            </w:pPr>
            <w:r w:rsidRPr="00975F59">
              <w:rPr>
                <w:rFonts w:ascii="Times New Roman" w:hAnsi="Times New Roman"/>
                <w:lang w:val="en-US"/>
              </w:rPr>
              <w:t xml:space="preserve">I </w:t>
            </w:r>
            <w:r w:rsidRPr="00975F59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 w:rsidRPr="00975F59">
              <w:rPr>
                <w:rFonts w:ascii="Times New Roman" w:hAnsi="Times New Roman"/>
                <w:lang w:val="en-US"/>
              </w:rPr>
              <w:t>II</w:t>
            </w:r>
            <w:r w:rsidRPr="00975F59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251B5" w:rsidRPr="00975F59" w:rsidRDefault="001251B5" w:rsidP="001251B5">
            <w:pPr>
              <w:ind w:left="-151"/>
              <w:jc w:val="center"/>
              <w:rPr>
                <w:rFonts w:ascii="Times New Roman" w:hAnsi="Times New Roman"/>
              </w:rPr>
            </w:pPr>
            <w:r w:rsidRPr="00975F59">
              <w:rPr>
                <w:rFonts w:ascii="Times New Roman" w:hAnsi="Times New Roman"/>
                <w:lang w:val="en-US"/>
              </w:rPr>
              <w:t>III</w:t>
            </w:r>
            <w:r w:rsidRPr="00975F59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251B5" w:rsidRPr="00975F59" w:rsidRDefault="001251B5" w:rsidP="001251B5">
            <w:pPr>
              <w:ind w:left="-151"/>
              <w:jc w:val="center"/>
              <w:rPr>
                <w:rFonts w:ascii="Times New Roman" w:hAnsi="Times New Roman"/>
              </w:rPr>
            </w:pPr>
            <w:r w:rsidRPr="00975F59">
              <w:rPr>
                <w:rFonts w:ascii="Times New Roman" w:hAnsi="Times New Roman"/>
                <w:lang w:val="en-US"/>
              </w:rPr>
              <w:t>IV</w:t>
            </w:r>
            <w:r w:rsidRPr="00975F59">
              <w:rPr>
                <w:rFonts w:ascii="Times New Roman" w:hAnsi="Times New Roman"/>
              </w:rPr>
              <w:t xml:space="preserve"> четверть</w:t>
            </w:r>
          </w:p>
        </w:tc>
      </w:tr>
      <w:tr w:rsidR="001251B5" w:rsidRPr="00975F59" w:rsidTr="001251B5">
        <w:tc>
          <w:tcPr>
            <w:tcW w:w="675" w:type="dxa"/>
          </w:tcPr>
          <w:p w:rsidR="001251B5" w:rsidRPr="005B580A" w:rsidRDefault="001251B5" w:rsidP="00125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1251B5" w:rsidRPr="005B580A" w:rsidRDefault="001251B5" w:rsidP="00125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Бадминтон</w:t>
            </w:r>
          </w:p>
        </w:tc>
        <w:tc>
          <w:tcPr>
            <w:tcW w:w="1739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00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0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65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251B5" w:rsidRPr="00975F59" w:rsidTr="001251B5">
        <w:tc>
          <w:tcPr>
            <w:tcW w:w="675" w:type="dxa"/>
          </w:tcPr>
          <w:p w:rsidR="001251B5" w:rsidRPr="005B580A" w:rsidRDefault="001251B5" w:rsidP="00125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1251B5" w:rsidRPr="005B580A" w:rsidRDefault="001251B5" w:rsidP="00125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Бочче</w:t>
            </w:r>
          </w:p>
        </w:tc>
        <w:tc>
          <w:tcPr>
            <w:tcW w:w="1739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00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0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65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251B5" w:rsidRPr="00975F59" w:rsidTr="001251B5">
        <w:tc>
          <w:tcPr>
            <w:tcW w:w="675" w:type="dxa"/>
          </w:tcPr>
          <w:p w:rsidR="001251B5" w:rsidRPr="005B580A" w:rsidRDefault="001251B5" w:rsidP="00125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1251B5" w:rsidRPr="005B580A" w:rsidRDefault="001251B5" w:rsidP="00125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снегоступах</w:t>
            </w:r>
          </w:p>
        </w:tc>
        <w:tc>
          <w:tcPr>
            <w:tcW w:w="1739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 w:rsidRPr="00975F59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0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65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251B5" w:rsidRPr="00975F59" w:rsidTr="001251B5">
        <w:tc>
          <w:tcPr>
            <w:tcW w:w="3467" w:type="dxa"/>
            <w:gridSpan w:val="2"/>
          </w:tcPr>
          <w:p w:rsidR="001251B5" w:rsidRPr="005B580A" w:rsidRDefault="001251B5" w:rsidP="00125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39" w:type="dxa"/>
          </w:tcPr>
          <w:p w:rsidR="001251B5" w:rsidRPr="00975F59" w:rsidRDefault="00220A93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00" w:type="dxa"/>
          </w:tcPr>
          <w:p w:rsidR="001251B5" w:rsidRPr="00975F59" w:rsidRDefault="001251B5" w:rsidP="001251B5">
            <w:pPr>
              <w:jc w:val="center"/>
              <w:rPr>
                <w:rFonts w:ascii="Times New Roman" w:hAnsi="Times New Roman"/>
              </w:rPr>
            </w:pPr>
            <w:r w:rsidRPr="00975F5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dxa"/>
          </w:tcPr>
          <w:p w:rsidR="001251B5" w:rsidRPr="00975F59" w:rsidRDefault="00220A93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65" w:type="dxa"/>
          </w:tcPr>
          <w:p w:rsidR="001251B5" w:rsidRPr="00975F59" w:rsidRDefault="00220A93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1251B5" w:rsidRPr="00975F59" w:rsidTr="001251B5">
        <w:tc>
          <w:tcPr>
            <w:tcW w:w="3467" w:type="dxa"/>
            <w:gridSpan w:val="2"/>
          </w:tcPr>
          <w:p w:rsidR="001251B5" w:rsidRDefault="001251B5" w:rsidP="00125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104" w:type="dxa"/>
            <w:gridSpan w:val="4"/>
          </w:tcPr>
          <w:p w:rsidR="001251B5" w:rsidRDefault="00220A93" w:rsidP="00125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</w:tbl>
    <w:p w:rsidR="0049395C" w:rsidRPr="001251B5" w:rsidRDefault="0049395C" w:rsidP="001251B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1251B5" w:rsidRPr="001251B5" w:rsidRDefault="001251B5" w:rsidP="001251B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51B5" w:rsidRPr="0049395C" w:rsidRDefault="001251B5" w:rsidP="001251B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9395C" w:rsidRPr="0049395C" w:rsidRDefault="0049395C" w:rsidP="0049395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8039B" w:rsidRDefault="0058039B" w:rsidP="005803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02EF" w:rsidRPr="00270550" w:rsidRDefault="008E02EF" w:rsidP="005803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550">
        <w:rPr>
          <w:rFonts w:ascii="Times New Roman" w:hAnsi="Times New Roman" w:cs="Times New Roman"/>
          <w:b/>
          <w:sz w:val="28"/>
          <w:szCs w:val="28"/>
        </w:rPr>
        <w:lastRenderedPageBreak/>
        <w:t>Бадминтон</w:t>
      </w:r>
    </w:p>
    <w:p w:rsidR="008E02EF" w:rsidRPr="00270550" w:rsidRDefault="008E02EF" w:rsidP="00270550">
      <w:pPr>
        <w:rPr>
          <w:rFonts w:ascii="Times New Roman" w:hAnsi="Times New Roman" w:cs="Times New Roman"/>
          <w:sz w:val="20"/>
          <w:szCs w:val="20"/>
        </w:rPr>
      </w:pPr>
      <w:r w:rsidRPr="00270550">
        <w:rPr>
          <w:rFonts w:ascii="Times New Roman" w:hAnsi="Times New Roman" w:cs="Times New Roman"/>
          <w:sz w:val="28"/>
          <w:szCs w:val="28"/>
        </w:rPr>
        <w:t>Программа предусматривает изучение избранного вида спорта по следующим разделам:</w:t>
      </w:r>
    </w:p>
    <w:p w:rsidR="005E109D" w:rsidRPr="00270550" w:rsidRDefault="00ED0F47" w:rsidP="00270550">
      <w:pPr>
        <w:rPr>
          <w:rFonts w:ascii="Times New Roman" w:hAnsi="Times New Roman" w:cs="Times New Roman"/>
          <w:sz w:val="28"/>
          <w:szCs w:val="28"/>
        </w:rPr>
      </w:pPr>
      <w:r w:rsidRPr="00270550">
        <w:rPr>
          <w:rFonts w:ascii="Times New Roman" w:hAnsi="Times New Roman" w:cs="Times New Roman"/>
          <w:sz w:val="28"/>
          <w:szCs w:val="28"/>
        </w:rPr>
        <w:t>1</w:t>
      </w:r>
      <w:r w:rsidR="008E02EF" w:rsidRPr="00270550">
        <w:rPr>
          <w:rFonts w:ascii="Times New Roman" w:hAnsi="Times New Roman" w:cs="Times New Roman"/>
          <w:sz w:val="28"/>
          <w:szCs w:val="28"/>
        </w:rPr>
        <w:t>. Основы обучения</w:t>
      </w:r>
      <w:r w:rsidRPr="00270550">
        <w:rPr>
          <w:rFonts w:ascii="Times New Roman" w:hAnsi="Times New Roman" w:cs="Times New Roman"/>
          <w:sz w:val="28"/>
          <w:szCs w:val="28"/>
        </w:rPr>
        <w:t xml:space="preserve">  технике и тактике бадминтона</w:t>
      </w:r>
      <w:r w:rsidRPr="00270550">
        <w:rPr>
          <w:rFonts w:ascii="Times New Roman" w:hAnsi="Times New Roman" w:cs="Times New Roman"/>
          <w:sz w:val="28"/>
          <w:szCs w:val="28"/>
        </w:rPr>
        <w:br/>
        <w:t>2</w:t>
      </w:r>
      <w:r w:rsidR="008E02EF" w:rsidRPr="00270550">
        <w:rPr>
          <w:rFonts w:ascii="Times New Roman" w:hAnsi="Times New Roman" w:cs="Times New Roman"/>
          <w:sz w:val="28"/>
          <w:szCs w:val="28"/>
        </w:rPr>
        <w:t>. Основы физи</w:t>
      </w:r>
      <w:r w:rsidRPr="00270550">
        <w:rPr>
          <w:rFonts w:ascii="Times New Roman" w:hAnsi="Times New Roman" w:cs="Times New Roman"/>
          <w:sz w:val="28"/>
          <w:szCs w:val="28"/>
        </w:rPr>
        <w:t>ческой подготовки в бадминтоне</w:t>
      </w:r>
      <w:r w:rsidRPr="00270550">
        <w:rPr>
          <w:rFonts w:ascii="Times New Roman" w:hAnsi="Times New Roman" w:cs="Times New Roman"/>
          <w:sz w:val="28"/>
          <w:szCs w:val="28"/>
        </w:rPr>
        <w:br/>
        <w:t>3</w:t>
      </w:r>
      <w:r w:rsidR="008E02EF" w:rsidRPr="00270550">
        <w:rPr>
          <w:rFonts w:ascii="Times New Roman" w:hAnsi="Times New Roman" w:cs="Times New Roman"/>
          <w:sz w:val="28"/>
          <w:szCs w:val="28"/>
        </w:rPr>
        <w:t>. Организация и методика проведения занятий по бадминтону.</w:t>
      </w:r>
    </w:p>
    <w:p w:rsidR="005E109D" w:rsidRPr="00270550" w:rsidRDefault="005E109D" w:rsidP="00270550">
      <w:pPr>
        <w:rPr>
          <w:rFonts w:ascii="Times New Roman" w:hAnsi="Times New Roman" w:cs="Times New Roman"/>
          <w:i/>
          <w:sz w:val="28"/>
          <w:szCs w:val="28"/>
        </w:rPr>
      </w:pPr>
      <w:r w:rsidRPr="00270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550">
        <w:rPr>
          <w:rFonts w:ascii="Times New Roman" w:hAnsi="Times New Roman" w:cs="Times New Roman"/>
          <w:i/>
          <w:sz w:val="28"/>
          <w:szCs w:val="28"/>
        </w:rPr>
        <w:t>Основные формы занятий</w:t>
      </w:r>
    </w:p>
    <w:p w:rsidR="005E109D" w:rsidRPr="00270550" w:rsidRDefault="005E109D" w:rsidP="00270550">
      <w:pPr>
        <w:rPr>
          <w:rFonts w:ascii="Times New Roman" w:hAnsi="Times New Roman" w:cs="Times New Roman"/>
          <w:sz w:val="28"/>
          <w:szCs w:val="28"/>
        </w:rPr>
      </w:pPr>
      <w:r w:rsidRPr="00270550">
        <w:rPr>
          <w:rFonts w:ascii="Times New Roman" w:hAnsi="Times New Roman" w:cs="Times New Roman"/>
          <w:sz w:val="28"/>
          <w:szCs w:val="28"/>
        </w:rPr>
        <w:t>     В процессе занятий по общей физической подготовке используются средства, в основном знакомые детям по урокам физической культуры. Целесообразно в каждом занятии  выделять время на общую физическую подготовку. Специальная физическая подготовка непосредственно связана с обучением детей технике и тактике в бадминтоне. Кроме средств бадминтона, составной его частью являются специальные упражнения (подготовительные), играющие важную роль на начальном этапе обучения. Обучение тактическим действиям начинается с первых же занятий. По мере овладения техникой бадминтона юные спортсмены изучают тактические действия, связанные с ней.</w:t>
      </w:r>
      <w:r w:rsidRPr="00270550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70550">
        <w:rPr>
          <w:rFonts w:ascii="Times New Roman" w:hAnsi="Times New Roman" w:cs="Times New Roman"/>
          <w:sz w:val="28"/>
          <w:szCs w:val="28"/>
        </w:rPr>
        <w:t> В 1-ый год обучения дети  изучают технику игры и методику обучения основным приёмам игры. Знакомятся с организацией и проведением соревнований, правилами игры.</w:t>
      </w:r>
      <w:r w:rsidRPr="00270550">
        <w:rPr>
          <w:rFonts w:ascii="Times New Roman" w:hAnsi="Times New Roman" w:cs="Times New Roman"/>
          <w:sz w:val="28"/>
          <w:szCs w:val="28"/>
        </w:rPr>
        <w:br/>
        <w:t> Во 2-ой  год  обучения изучаются более сложные приёмы игры, индивидуальная тактика, методика воспитания физических качеств бадминтониста. На практике осваиваются упражнения по общей и специальной физической подготовке и методика преподавания игры</w:t>
      </w:r>
    </w:p>
    <w:p w:rsidR="005E109D" w:rsidRPr="00270550" w:rsidRDefault="005E109D" w:rsidP="005E10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i/>
          <w:sz w:val="28"/>
          <w:szCs w:val="28"/>
        </w:rPr>
        <w:t>Содержание</w:t>
      </w:r>
      <w:r w:rsidRPr="00270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0550">
        <w:rPr>
          <w:rFonts w:ascii="Times New Roman" w:eastAsia="Times New Roman" w:hAnsi="Times New Roman" w:cs="Times New Roman"/>
          <w:sz w:val="28"/>
          <w:szCs w:val="28"/>
        </w:rPr>
        <w:t>данной программы способствует расширению знаний и умений по физической культуре, обеспечивает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составляющей, а именно:</w:t>
      </w:r>
    </w:p>
    <w:p w:rsidR="005E109D" w:rsidRPr="00270550" w:rsidRDefault="005E109D" w:rsidP="005E109D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>пониманию роли и значения физической культуры в формировании здорового образа жизни, укреплении и сохранении индивидуального здоровья посредством бадминтона;</w:t>
      </w:r>
    </w:p>
    <w:p w:rsidR="005E109D" w:rsidRPr="00270550" w:rsidRDefault="005E109D" w:rsidP="005E109D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pacing w:val="-4"/>
          <w:sz w:val="28"/>
          <w:szCs w:val="28"/>
        </w:rPr>
        <w:t>овладению системой знаний о физическом развитии и физической подготовленности и функциональных системах организма;</w:t>
      </w:r>
    </w:p>
    <w:p w:rsidR="005E109D" w:rsidRPr="00270550" w:rsidRDefault="005E109D" w:rsidP="005E109D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 xml:space="preserve">освоению умений самостоятельно организовывать занятия по бадминтону, регулировать физические нагрузки на этих занятиях, т. е., обучающиеся самостоятельно должны отбирать средства и </w:t>
      </w:r>
      <w:r w:rsidRPr="00270550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занятий, организовывать занятия, определять эффективность занятий в соответствии с поставленной задачей, ориентируясь на индивидуальные показатели физического развития и физической подготовленности;</w:t>
      </w:r>
    </w:p>
    <w:p w:rsidR="005E109D" w:rsidRPr="00270550" w:rsidRDefault="005E109D" w:rsidP="005E109D">
      <w:pPr>
        <w:pStyle w:val="a4"/>
        <w:numPr>
          <w:ilvl w:val="0"/>
          <w:numId w:val="8"/>
        </w:numPr>
        <w:tabs>
          <w:tab w:val="left" w:pos="1276"/>
        </w:tabs>
        <w:spacing w:after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 xml:space="preserve">углублению знаний по истории развития физической культуры, спорта и олимпийского движения в целом и бадминтона в частности. </w:t>
      </w:r>
    </w:p>
    <w:p w:rsidR="00A47602" w:rsidRPr="00270550" w:rsidRDefault="005E109D" w:rsidP="00A476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i/>
          <w:sz w:val="28"/>
          <w:szCs w:val="28"/>
        </w:rPr>
        <w:t>Продолжительность занятий:</w:t>
      </w:r>
      <w:r w:rsidR="006727AA" w:rsidRPr="00270550">
        <w:rPr>
          <w:rFonts w:ascii="Times New Roman" w:eastAsia="Times New Roman" w:hAnsi="Times New Roman" w:cs="Times New Roman"/>
          <w:sz w:val="28"/>
          <w:szCs w:val="28"/>
        </w:rPr>
        <w:t xml:space="preserve"> 1 раз</w:t>
      </w:r>
      <w:r w:rsidRPr="00270550">
        <w:rPr>
          <w:rFonts w:ascii="Times New Roman" w:eastAsia="Times New Roman" w:hAnsi="Times New Roman" w:cs="Times New Roman"/>
          <w:sz w:val="28"/>
          <w:szCs w:val="28"/>
        </w:rPr>
        <w:t xml:space="preserve"> в неделю по 1 часу</w:t>
      </w:r>
      <w:r w:rsidR="00A47602" w:rsidRPr="00270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602" w:rsidRPr="00270550" w:rsidRDefault="00A47602" w:rsidP="00A476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0550">
        <w:rPr>
          <w:rFonts w:ascii="Times New Roman" w:hAnsi="Times New Roman" w:cs="Times New Roman"/>
          <w:b/>
          <w:sz w:val="28"/>
          <w:szCs w:val="28"/>
        </w:rPr>
        <w:t>Методы проведения  занятий</w:t>
      </w:r>
    </w:p>
    <w:p w:rsidR="00A47602" w:rsidRPr="00270550" w:rsidRDefault="00A47602" w:rsidP="00A476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50">
        <w:rPr>
          <w:rFonts w:ascii="Times New Roman" w:hAnsi="Times New Roman" w:cs="Times New Roman"/>
          <w:sz w:val="28"/>
          <w:szCs w:val="28"/>
        </w:rPr>
        <w:t>-</w:t>
      </w:r>
      <w:r w:rsidR="005E45B2" w:rsidRPr="00270550">
        <w:rPr>
          <w:rFonts w:ascii="Times New Roman" w:hAnsi="Times New Roman" w:cs="Times New Roman"/>
          <w:sz w:val="28"/>
          <w:szCs w:val="28"/>
        </w:rPr>
        <w:t xml:space="preserve">  </w:t>
      </w:r>
      <w:r w:rsidRPr="00270550">
        <w:rPr>
          <w:rFonts w:ascii="Times New Roman" w:hAnsi="Times New Roman" w:cs="Times New Roman"/>
          <w:sz w:val="28"/>
          <w:szCs w:val="28"/>
        </w:rPr>
        <w:t xml:space="preserve"> Словесные (беседа, рассказ, объяснения)</w:t>
      </w:r>
    </w:p>
    <w:p w:rsidR="005E45B2" w:rsidRPr="00270550" w:rsidRDefault="00A47602" w:rsidP="00A476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50">
        <w:rPr>
          <w:rFonts w:ascii="Times New Roman" w:hAnsi="Times New Roman" w:cs="Times New Roman"/>
          <w:sz w:val="28"/>
          <w:szCs w:val="28"/>
        </w:rPr>
        <w:t>-</w:t>
      </w:r>
      <w:r w:rsidR="005E45B2" w:rsidRPr="00270550">
        <w:rPr>
          <w:rFonts w:ascii="Times New Roman" w:hAnsi="Times New Roman" w:cs="Times New Roman"/>
          <w:sz w:val="28"/>
          <w:szCs w:val="28"/>
        </w:rPr>
        <w:t xml:space="preserve"> </w:t>
      </w:r>
      <w:r w:rsidRPr="00270550">
        <w:rPr>
          <w:rFonts w:ascii="Times New Roman" w:hAnsi="Times New Roman" w:cs="Times New Roman"/>
          <w:sz w:val="28"/>
          <w:szCs w:val="28"/>
        </w:rPr>
        <w:t xml:space="preserve">Наглядные (показ упражнения учителем, демонстрация техники выполнения) </w:t>
      </w:r>
    </w:p>
    <w:p w:rsidR="00A47602" w:rsidRPr="00270550" w:rsidRDefault="00A47602" w:rsidP="00A476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50">
        <w:rPr>
          <w:rFonts w:ascii="Times New Roman" w:hAnsi="Times New Roman" w:cs="Times New Roman"/>
          <w:sz w:val="28"/>
          <w:szCs w:val="28"/>
        </w:rPr>
        <w:t>-</w:t>
      </w:r>
      <w:r w:rsidR="005E45B2" w:rsidRPr="00270550">
        <w:rPr>
          <w:rFonts w:ascii="Times New Roman" w:hAnsi="Times New Roman" w:cs="Times New Roman"/>
          <w:sz w:val="28"/>
          <w:szCs w:val="28"/>
        </w:rPr>
        <w:t xml:space="preserve">    </w:t>
      </w:r>
      <w:r w:rsidRPr="00270550">
        <w:rPr>
          <w:rFonts w:ascii="Times New Roman" w:hAnsi="Times New Roman" w:cs="Times New Roman"/>
          <w:sz w:val="28"/>
          <w:szCs w:val="28"/>
        </w:rPr>
        <w:t>Практические(выполнение упражнений)</w:t>
      </w:r>
    </w:p>
    <w:p w:rsidR="005E109D" w:rsidRPr="00270550" w:rsidRDefault="005E109D" w:rsidP="005E109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Ожидаемые результаты и способы их проверки: </w:t>
      </w:r>
    </w:p>
    <w:p w:rsidR="005E109D" w:rsidRPr="00270550" w:rsidRDefault="005E109D" w:rsidP="005E109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 xml:space="preserve">К концу первого года обучения дети будут </w:t>
      </w:r>
    </w:p>
    <w:p w:rsidR="005E109D" w:rsidRPr="00270550" w:rsidRDefault="005E109D" w:rsidP="005E109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5E109D" w:rsidRPr="00270550" w:rsidRDefault="005E109D" w:rsidP="005E109D">
      <w:pPr>
        <w:pStyle w:val="a4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>правила игры в  бадминтон</w:t>
      </w:r>
    </w:p>
    <w:p w:rsidR="005E109D" w:rsidRPr="00270550" w:rsidRDefault="005E109D" w:rsidP="005E109D">
      <w:pPr>
        <w:pStyle w:val="a4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>теорию игры в бадминтон</w:t>
      </w:r>
    </w:p>
    <w:p w:rsidR="005E109D" w:rsidRPr="00270550" w:rsidRDefault="005E109D" w:rsidP="005E109D">
      <w:pPr>
        <w:pStyle w:val="a4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>размеры площадки</w:t>
      </w:r>
    </w:p>
    <w:p w:rsidR="005E109D" w:rsidRPr="00270550" w:rsidRDefault="005E109D" w:rsidP="005E109D">
      <w:pPr>
        <w:pStyle w:val="a4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>высоту сетки</w:t>
      </w:r>
    </w:p>
    <w:p w:rsidR="005E109D" w:rsidRPr="00270550" w:rsidRDefault="005E109D" w:rsidP="005E109D">
      <w:pPr>
        <w:pStyle w:val="a4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 xml:space="preserve">технику и тактику игры в бадминтон. </w:t>
      </w:r>
    </w:p>
    <w:p w:rsidR="005E109D" w:rsidRPr="00270550" w:rsidRDefault="005E109D" w:rsidP="005E109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5E109D" w:rsidRPr="00270550" w:rsidRDefault="005E109D" w:rsidP="005E109D">
      <w:pPr>
        <w:pStyle w:val="a4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>самостоятельно провести разминку</w:t>
      </w:r>
    </w:p>
    <w:p w:rsidR="005E109D" w:rsidRPr="00270550" w:rsidRDefault="005E109D" w:rsidP="005E109D">
      <w:pPr>
        <w:pStyle w:val="a4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 xml:space="preserve"> правильно передвигаться на площадке </w:t>
      </w:r>
    </w:p>
    <w:p w:rsidR="005E109D" w:rsidRPr="00270550" w:rsidRDefault="005E109D" w:rsidP="005E109D">
      <w:pPr>
        <w:pStyle w:val="a4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 xml:space="preserve"> имитировать удары с передвижением по площадке</w:t>
      </w:r>
    </w:p>
    <w:p w:rsidR="005E109D" w:rsidRPr="00270550" w:rsidRDefault="005E109D" w:rsidP="005E109D">
      <w:pPr>
        <w:pStyle w:val="a4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270550">
        <w:rPr>
          <w:rFonts w:ascii="Times New Roman" w:eastAsia="Times New Roman" w:hAnsi="Times New Roman" w:cs="Times New Roman"/>
          <w:sz w:val="28"/>
          <w:szCs w:val="28"/>
        </w:rPr>
        <w:t xml:space="preserve"> выполнять различные удары </w:t>
      </w:r>
    </w:p>
    <w:p w:rsidR="005E109D" w:rsidRPr="00A47602" w:rsidRDefault="005E109D" w:rsidP="005E109D">
      <w:pPr>
        <w:pStyle w:val="a4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взаимодействовать в парной игре </w:t>
      </w:r>
    </w:p>
    <w:p w:rsidR="005E109D" w:rsidRPr="00A47602" w:rsidRDefault="005E109D" w:rsidP="005E109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sz w:val="28"/>
          <w:szCs w:val="28"/>
        </w:rPr>
        <w:t>Оценивается и участие в районных и городских  соревнованиях.</w:t>
      </w:r>
    </w:p>
    <w:p w:rsidR="005E109D" w:rsidRPr="00A47602" w:rsidRDefault="005E109D" w:rsidP="005E109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A47602">
        <w:rPr>
          <w:rFonts w:ascii="Times New Roman" w:eastAsia="Times New Roman" w:hAnsi="Times New Roman" w:cs="Times New Roman"/>
          <w:sz w:val="28"/>
          <w:szCs w:val="28"/>
        </w:rPr>
        <w:t xml:space="preserve">К концу  второго года обучения дети будут </w:t>
      </w:r>
    </w:p>
    <w:p w:rsidR="005E109D" w:rsidRPr="00A47602" w:rsidRDefault="006727AA" w:rsidP="005E109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</w:t>
      </w:r>
      <w:r w:rsidR="005E109D" w:rsidRPr="00A47602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5E109D" w:rsidRPr="00A47602" w:rsidRDefault="006727AA" w:rsidP="005E109D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E109D" w:rsidRPr="00A47602">
        <w:rPr>
          <w:rFonts w:ascii="Times New Roman" w:eastAsia="Times New Roman" w:hAnsi="Times New Roman" w:cs="Times New Roman"/>
          <w:sz w:val="28"/>
          <w:szCs w:val="28"/>
        </w:rPr>
        <w:t>адачи и значение бадмин</w:t>
      </w:r>
      <w:r w:rsidR="009206A6" w:rsidRPr="00A47602">
        <w:rPr>
          <w:rFonts w:ascii="Times New Roman" w:eastAsia="Times New Roman" w:hAnsi="Times New Roman" w:cs="Times New Roman"/>
          <w:sz w:val="28"/>
          <w:szCs w:val="28"/>
        </w:rPr>
        <w:t>тона для физического воспитания</w:t>
      </w:r>
    </w:p>
    <w:p w:rsidR="005E109D" w:rsidRPr="00A47602" w:rsidRDefault="006727AA" w:rsidP="005E109D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="009206A6" w:rsidRPr="00A47602">
        <w:rPr>
          <w:rFonts w:ascii="Times New Roman" w:eastAsia="Times New Roman" w:hAnsi="Times New Roman" w:cs="Times New Roman"/>
          <w:sz w:val="28"/>
          <w:szCs w:val="28"/>
        </w:rPr>
        <w:t xml:space="preserve"> развития бадминтона</w:t>
      </w:r>
    </w:p>
    <w:p w:rsidR="005E109D" w:rsidRPr="00A47602" w:rsidRDefault="006727AA" w:rsidP="005E109D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E109D" w:rsidRPr="00A47602">
        <w:rPr>
          <w:rFonts w:ascii="Times New Roman" w:eastAsia="Times New Roman" w:hAnsi="Times New Roman" w:cs="Times New Roman"/>
          <w:sz w:val="28"/>
          <w:szCs w:val="28"/>
        </w:rPr>
        <w:t>ребования к месту занятий, к</w:t>
      </w:r>
      <w:r w:rsidR="009206A6" w:rsidRPr="00A47602">
        <w:rPr>
          <w:rFonts w:ascii="Times New Roman" w:eastAsia="Times New Roman" w:hAnsi="Times New Roman" w:cs="Times New Roman"/>
          <w:sz w:val="28"/>
          <w:szCs w:val="28"/>
        </w:rPr>
        <w:t>остюму занимающегося, инвентарю</w:t>
      </w:r>
    </w:p>
    <w:p w:rsidR="005E109D" w:rsidRPr="00A47602" w:rsidRDefault="006727AA" w:rsidP="005E109D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9206A6" w:rsidRPr="00A47602">
        <w:rPr>
          <w:rFonts w:ascii="Times New Roman" w:eastAsia="Times New Roman" w:hAnsi="Times New Roman" w:cs="Times New Roman"/>
          <w:sz w:val="28"/>
          <w:szCs w:val="28"/>
        </w:rPr>
        <w:t>етоды предупреждения травм</w:t>
      </w:r>
    </w:p>
    <w:p w:rsidR="005E109D" w:rsidRPr="00A47602" w:rsidRDefault="006727AA" w:rsidP="005E109D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E109D" w:rsidRPr="00A47602">
        <w:rPr>
          <w:rFonts w:ascii="Times New Roman" w:eastAsia="Times New Roman" w:hAnsi="Times New Roman" w:cs="Times New Roman"/>
          <w:sz w:val="28"/>
          <w:szCs w:val="28"/>
        </w:rPr>
        <w:t>авила игры: подача, сч</w:t>
      </w:r>
      <w:r w:rsidRPr="00A47602">
        <w:rPr>
          <w:rFonts w:ascii="Times New Roman" w:eastAsia="Times New Roman" w:hAnsi="Times New Roman" w:cs="Times New Roman"/>
          <w:sz w:val="28"/>
          <w:szCs w:val="28"/>
        </w:rPr>
        <w:t>ет, ошибки.</w:t>
      </w:r>
    </w:p>
    <w:p w:rsidR="005E109D" w:rsidRPr="00A47602" w:rsidRDefault="005E109D" w:rsidP="006727AA">
      <w:pPr>
        <w:shd w:val="clear" w:color="auto" w:fill="FFFFFF"/>
        <w:tabs>
          <w:tab w:val="left" w:pos="1276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  <w:r w:rsidRPr="00A47602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5E109D" w:rsidRPr="00A47602" w:rsidRDefault="009206A6" w:rsidP="005E109D">
      <w:pPr>
        <w:pStyle w:val="a4"/>
        <w:numPr>
          <w:ilvl w:val="0"/>
          <w:numId w:val="12"/>
        </w:numPr>
        <w:shd w:val="clear" w:color="auto" w:fill="FFFFFF"/>
        <w:tabs>
          <w:tab w:val="left" w:pos="1276"/>
        </w:tabs>
        <w:spacing w:before="90" w:after="90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109D" w:rsidRPr="00A47602">
        <w:rPr>
          <w:rFonts w:ascii="Times New Roman" w:eastAsia="Times New Roman" w:hAnsi="Times New Roman" w:cs="Times New Roman"/>
          <w:sz w:val="28"/>
          <w:szCs w:val="28"/>
        </w:rPr>
        <w:t xml:space="preserve">ользоваться </w:t>
      </w:r>
      <w:r w:rsidRPr="00A47602">
        <w:rPr>
          <w:rFonts w:ascii="Times New Roman" w:eastAsia="Times New Roman" w:hAnsi="Times New Roman" w:cs="Times New Roman"/>
          <w:sz w:val="28"/>
          <w:szCs w:val="28"/>
        </w:rPr>
        <w:t>спортивной терминологией</w:t>
      </w:r>
    </w:p>
    <w:p w:rsidR="005E109D" w:rsidRPr="00A47602" w:rsidRDefault="009206A6" w:rsidP="005E109D">
      <w:pPr>
        <w:pStyle w:val="a4"/>
        <w:numPr>
          <w:ilvl w:val="0"/>
          <w:numId w:val="12"/>
        </w:numPr>
        <w:shd w:val="clear" w:color="auto" w:fill="FFFFFF"/>
        <w:tabs>
          <w:tab w:val="left" w:pos="1276"/>
        </w:tabs>
        <w:spacing w:before="90" w:after="90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109D" w:rsidRPr="00A47602">
        <w:rPr>
          <w:rFonts w:ascii="Times New Roman" w:eastAsia="Times New Roman" w:hAnsi="Times New Roman" w:cs="Times New Roman"/>
          <w:sz w:val="28"/>
          <w:szCs w:val="28"/>
        </w:rPr>
        <w:t>ровести суде</w:t>
      </w:r>
      <w:r w:rsidRPr="00A47602">
        <w:rPr>
          <w:rFonts w:ascii="Times New Roman" w:eastAsia="Times New Roman" w:hAnsi="Times New Roman" w:cs="Times New Roman"/>
          <w:sz w:val="28"/>
          <w:szCs w:val="28"/>
        </w:rPr>
        <w:t>йство учебно-тренировочной игры</w:t>
      </w:r>
    </w:p>
    <w:p w:rsidR="005E109D" w:rsidRPr="00A47602" w:rsidRDefault="009206A6" w:rsidP="005E109D">
      <w:pPr>
        <w:pStyle w:val="a4"/>
        <w:numPr>
          <w:ilvl w:val="0"/>
          <w:numId w:val="12"/>
        </w:numPr>
        <w:shd w:val="clear" w:color="auto" w:fill="FFFFFF"/>
        <w:tabs>
          <w:tab w:val="left" w:pos="1276"/>
        </w:tabs>
        <w:spacing w:before="90" w:after="90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109D" w:rsidRPr="00A47602">
        <w:rPr>
          <w:rFonts w:ascii="Times New Roman" w:eastAsia="Times New Roman" w:hAnsi="Times New Roman" w:cs="Times New Roman"/>
          <w:sz w:val="28"/>
          <w:szCs w:val="28"/>
        </w:rPr>
        <w:t>ровести</w:t>
      </w:r>
      <w:r w:rsidRPr="00A47602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подготовительную часть занятия</w:t>
      </w:r>
    </w:p>
    <w:p w:rsidR="005E109D" w:rsidRPr="00A47602" w:rsidRDefault="005E109D" w:rsidP="001266C2">
      <w:pPr>
        <w:pStyle w:val="a4"/>
        <w:shd w:val="clear" w:color="auto" w:fill="FFFFFF"/>
        <w:tabs>
          <w:tab w:val="left" w:pos="1276"/>
        </w:tabs>
        <w:spacing w:before="90" w:after="90"/>
        <w:ind w:left="85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47602">
        <w:rPr>
          <w:rFonts w:ascii="Times New Roman" w:eastAsia="Times New Roman" w:hAnsi="Times New Roman" w:cs="Times New Roman"/>
          <w:sz w:val="28"/>
          <w:szCs w:val="28"/>
        </w:rPr>
        <w:t>Оценивается и участие в районных и городских, областных  соревнованиях.</w:t>
      </w:r>
    </w:p>
    <w:p w:rsidR="005E109D" w:rsidRPr="00A47602" w:rsidRDefault="005E109D" w:rsidP="005E109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0" w:name="53ad8a45d4f8f4369a41dd63dfe0680ee83c170e"/>
      <w:bookmarkStart w:id="1" w:name="18"/>
      <w:bookmarkEnd w:id="0"/>
      <w:bookmarkEnd w:id="1"/>
    </w:p>
    <w:p w:rsidR="005E109D" w:rsidRPr="00A47602" w:rsidRDefault="005E109D" w:rsidP="005E109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E109D" w:rsidRPr="00A47602" w:rsidRDefault="005E109D" w:rsidP="005E109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C6902" w:rsidRPr="00A47602" w:rsidRDefault="00FC6902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02" w:rsidRPr="00A47602" w:rsidRDefault="00FC6902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02" w:rsidRPr="00A47602" w:rsidRDefault="00FC6902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02" w:rsidRPr="00A47602" w:rsidRDefault="00FC6902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02" w:rsidRDefault="00FC6902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C33" w:rsidRDefault="00245C33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14F" w:rsidRPr="0035114F" w:rsidRDefault="00C95042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</w:t>
      </w:r>
      <w:r w:rsidR="0035114F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</w:t>
      </w:r>
    </w:p>
    <w:p w:rsidR="0035114F" w:rsidRPr="0035114F" w:rsidRDefault="0035114F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14F">
        <w:rPr>
          <w:rFonts w:ascii="Times New Roman" w:eastAsia="Times New Roman" w:hAnsi="Times New Roman" w:cs="Times New Roman"/>
          <w:sz w:val="28"/>
          <w:szCs w:val="28"/>
        </w:rPr>
        <w:t xml:space="preserve"> Для 1 года обучения</w:t>
      </w:r>
    </w:p>
    <w:tbl>
      <w:tblPr>
        <w:tblStyle w:val="11"/>
        <w:tblW w:w="0" w:type="auto"/>
        <w:tblInd w:w="534" w:type="dxa"/>
        <w:tblLook w:val="04A0"/>
      </w:tblPr>
      <w:tblGrid>
        <w:gridCol w:w="516"/>
        <w:gridCol w:w="6399"/>
        <w:gridCol w:w="810"/>
        <w:gridCol w:w="1312"/>
      </w:tblGrid>
      <w:tr w:rsidR="0035114F" w:rsidRPr="00FC6902" w:rsidTr="009F1267">
        <w:trPr>
          <w:trHeight w:val="524"/>
        </w:trPr>
        <w:tc>
          <w:tcPr>
            <w:tcW w:w="516" w:type="dxa"/>
          </w:tcPr>
          <w:p w:rsidR="0035114F" w:rsidRPr="00FC6902" w:rsidRDefault="0035114F" w:rsidP="00C9504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99" w:type="dxa"/>
          </w:tcPr>
          <w:p w:rsidR="0035114F" w:rsidRPr="00FC6902" w:rsidRDefault="0035114F" w:rsidP="00C9504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10" w:type="dxa"/>
          </w:tcPr>
          <w:p w:rsidR="0035114F" w:rsidRPr="00FC6902" w:rsidRDefault="00C95042" w:rsidP="00C9504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312" w:type="dxa"/>
          </w:tcPr>
          <w:p w:rsidR="0035114F" w:rsidRPr="00FC6902" w:rsidRDefault="00C95042" w:rsidP="00C9504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Т.Б. и правила поведения на занятиях в кружке. Спортивная форма.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ловкости. П./и  «Салки»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быстроты. П./и «Лапта»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прыгучести.   П./и « Перестрелка».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силы. П./и «Стремительный мяч».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выносливости. П./и «Чай- чай выручай».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гибкости.  П./и «Воробьи-вороны».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координации. П./и «Белые медведи».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ловкости. П./и «Коршун и цыплята».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быстроты. П./и « Волк во рву».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прыгучести. П./и «Смелые и ловкие».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силы. Стойка бадминтониста.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выносливости. Перемещение приставным шагом.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гибкости. Перемещение приставным шагом по ориентирам на скорость.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координации.  Перемещение скрестным шагом.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ловкости. Перемещение по диагонали поля.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быстроты. Челночный бег.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 ловкости. 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стойки бадминтониста.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прыгучести. Обучение траекториям полёта волана.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силы.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Удары по волану перед собой.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бучения ударам сверху и снизу.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гибкости. Правила игры.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9F1267">
        <w:tc>
          <w:tcPr>
            <w:tcW w:w="516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99" w:type="dxa"/>
          </w:tcPr>
          <w:p w:rsidR="0035114F" w:rsidRPr="00FC6902" w:rsidRDefault="0035114F" w:rsidP="0051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координации.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Атакующие и защитные удары.</w:t>
            </w:r>
          </w:p>
        </w:tc>
        <w:tc>
          <w:tcPr>
            <w:tcW w:w="810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35114F" w:rsidRPr="00FC6902" w:rsidRDefault="0035114F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267" w:rsidRPr="00FC6902" w:rsidTr="009F1267">
        <w:tc>
          <w:tcPr>
            <w:tcW w:w="516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99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силы. Учебная игра</w:t>
            </w:r>
          </w:p>
        </w:tc>
        <w:tc>
          <w:tcPr>
            <w:tcW w:w="810" w:type="dxa"/>
          </w:tcPr>
          <w:p w:rsidR="009F1267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267" w:rsidRPr="00FC6902" w:rsidTr="009F1267">
        <w:tc>
          <w:tcPr>
            <w:tcW w:w="516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99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сти.   Учебная игра</w:t>
            </w:r>
          </w:p>
        </w:tc>
        <w:tc>
          <w:tcPr>
            <w:tcW w:w="810" w:type="dxa"/>
          </w:tcPr>
          <w:p w:rsidR="009F1267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267" w:rsidRPr="00FC6902" w:rsidTr="009F1267">
        <w:tc>
          <w:tcPr>
            <w:tcW w:w="516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99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гиб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кость.  Учебная игра</w:t>
            </w:r>
          </w:p>
        </w:tc>
        <w:tc>
          <w:tcPr>
            <w:tcW w:w="810" w:type="dxa"/>
          </w:tcPr>
          <w:p w:rsidR="009F1267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267" w:rsidRPr="00FC6902" w:rsidTr="009F1267">
        <w:tc>
          <w:tcPr>
            <w:tcW w:w="516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99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коо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рдинации.  Учебная игра</w:t>
            </w:r>
          </w:p>
        </w:tc>
        <w:tc>
          <w:tcPr>
            <w:tcW w:w="810" w:type="dxa"/>
          </w:tcPr>
          <w:p w:rsidR="009F1267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267" w:rsidRPr="00FC6902" w:rsidTr="009F1267">
        <w:tc>
          <w:tcPr>
            <w:tcW w:w="516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99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ловкости. Учебная игра</w:t>
            </w:r>
          </w:p>
        </w:tc>
        <w:tc>
          <w:tcPr>
            <w:tcW w:w="810" w:type="dxa"/>
          </w:tcPr>
          <w:p w:rsidR="009F1267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267" w:rsidRPr="00FC6902" w:rsidTr="009F1267">
        <w:tc>
          <w:tcPr>
            <w:tcW w:w="516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99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ловкости.  Учебная игра</w:t>
            </w:r>
          </w:p>
        </w:tc>
        <w:tc>
          <w:tcPr>
            <w:tcW w:w="810" w:type="dxa"/>
          </w:tcPr>
          <w:p w:rsidR="009F1267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267" w:rsidRPr="00FC6902" w:rsidTr="009F1267">
        <w:tc>
          <w:tcPr>
            <w:tcW w:w="516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99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быстроты.  Соревнования по  бадминтону.</w:t>
            </w:r>
          </w:p>
        </w:tc>
        <w:tc>
          <w:tcPr>
            <w:tcW w:w="810" w:type="dxa"/>
          </w:tcPr>
          <w:p w:rsidR="009F1267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267" w:rsidRPr="00FC6902" w:rsidTr="009F1267">
        <w:tc>
          <w:tcPr>
            <w:tcW w:w="516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6399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прыгучести.  Соревнования по   бадминтону.</w:t>
            </w:r>
          </w:p>
        </w:tc>
        <w:tc>
          <w:tcPr>
            <w:tcW w:w="810" w:type="dxa"/>
          </w:tcPr>
          <w:p w:rsidR="009F1267" w:rsidRPr="0051762D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1267" w:rsidRPr="00FC6902" w:rsidTr="009F1267">
        <w:tc>
          <w:tcPr>
            <w:tcW w:w="516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6399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силы.  Соревнования по  бадминтону.</w:t>
            </w:r>
          </w:p>
        </w:tc>
        <w:tc>
          <w:tcPr>
            <w:tcW w:w="810" w:type="dxa"/>
          </w:tcPr>
          <w:p w:rsidR="009F1267" w:rsidRPr="0051762D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1267" w:rsidRPr="00FC6902" w:rsidTr="009F1267">
        <w:tc>
          <w:tcPr>
            <w:tcW w:w="516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6399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выносливости.  Соревнования по   бадминтону.</w:t>
            </w:r>
          </w:p>
        </w:tc>
        <w:tc>
          <w:tcPr>
            <w:tcW w:w="810" w:type="dxa"/>
          </w:tcPr>
          <w:p w:rsidR="009F1267" w:rsidRPr="0051762D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1267" w:rsidRPr="00FC6902" w:rsidTr="009F1267">
        <w:tc>
          <w:tcPr>
            <w:tcW w:w="516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6399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гибкость. Соревнования по  бадминтону.</w:t>
            </w:r>
          </w:p>
        </w:tc>
        <w:tc>
          <w:tcPr>
            <w:tcW w:w="810" w:type="dxa"/>
          </w:tcPr>
          <w:p w:rsidR="009F1267" w:rsidRPr="0051762D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9F1267" w:rsidRPr="00FC6902" w:rsidRDefault="009F1267" w:rsidP="0051762D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5114F" w:rsidRPr="00FC6902" w:rsidRDefault="0035114F" w:rsidP="005176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5114F" w:rsidRPr="00FC6902" w:rsidRDefault="0035114F" w:rsidP="0051762D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FC690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35114F" w:rsidRPr="00FC6902" w:rsidRDefault="0035114F" w:rsidP="0051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14F" w:rsidRPr="00FC6902" w:rsidRDefault="0035114F" w:rsidP="0051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14F" w:rsidRPr="00FC6902" w:rsidRDefault="0035114F" w:rsidP="0051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14F" w:rsidRPr="00FC6902" w:rsidRDefault="0035114F" w:rsidP="0051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14F" w:rsidRPr="00FC6902" w:rsidRDefault="0035114F" w:rsidP="0051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14F" w:rsidRPr="00FC6902" w:rsidRDefault="0035114F" w:rsidP="0051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14F" w:rsidRPr="00FC6902" w:rsidRDefault="0035114F" w:rsidP="0051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14F" w:rsidRPr="00FC6902" w:rsidRDefault="0035114F" w:rsidP="0051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14F" w:rsidRPr="00FC6902" w:rsidRDefault="0035114F" w:rsidP="00517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4138" w:rsidRDefault="00884138" w:rsidP="0051762D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884138" w:rsidRDefault="00884138" w:rsidP="0051762D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884138" w:rsidRDefault="00884138" w:rsidP="0051762D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35114F" w:rsidRPr="00FC6902" w:rsidRDefault="00946C9A" w:rsidP="0088413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9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5114F" w:rsidRPr="00FC6902" w:rsidRDefault="0035114F" w:rsidP="0035114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902">
        <w:rPr>
          <w:rFonts w:ascii="Times New Roman" w:eastAsia="Times New Roman" w:hAnsi="Times New Roman" w:cs="Times New Roman"/>
          <w:sz w:val="28"/>
          <w:szCs w:val="28"/>
        </w:rPr>
        <w:t xml:space="preserve"> для 2 года обучения</w:t>
      </w:r>
    </w:p>
    <w:tbl>
      <w:tblPr>
        <w:tblStyle w:val="11"/>
        <w:tblW w:w="10885" w:type="dxa"/>
        <w:tblInd w:w="-459" w:type="dxa"/>
        <w:tblLook w:val="04A0"/>
      </w:tblPr>
      <w:tblGrid>
        <w:gridCol w:w="590"/>
        <w:gridCol w:w="7350"/>
        <w:gridCol w:w="1132"/>
        <w:gridCol w:w="1813"/>
      </w:tblGrid>
      <w:tr w:rsidR="0035114F" w:rsidRPr="00FC6902" w:rsidTr="00A85122">
        <w:trPr>
          <w:trHeight w:val="524"/>
        </w:trPr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32" w:type="dxa"/>
          </w:tcPr>
          <w:p w:rsidR="0035114F" w:rsidRPr="00FC6902" w:rsidRDefault="00884138" w:rsidP="00CC3D35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13" w:type="dxa"/>
          </w:tcPr>
          <w:p w:rsidR="0035114F" w:rsidRPr="00FC6902" w:rsidRDefault="00884138" w:rsidP="00884138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Т.Б. и правил</w:t>
            </w:r>
            <w:r w:rsidR="00FC6902">
              <w:rPr>
                <w:rFonts w:ascii="Times New Roman" w:eastAsia="Calibri" w:hAnsi="Times New Roman" w:cs="Times New Roman"/>
                <w:sz w:val="28"/>
                <w:szCs w:val="28"/>
              </w:rPr>
              <w:t>а поведения на занятиях в секции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. Спортивная форма.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ловкости. П./и  «Салки»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быстроты. П./и «Лапта» 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прыгучести.   П./и « Перестрелка». 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силы. П./и «Стремительный мяч».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выносливости. П./и «Чай- чай выручай».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гибкости.  П./и «Воробьи-вороны». 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координации. П./и «Белые медведи».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ловкости. П./и «Коршун и цыплята».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быстроты. П./и « Волк во рву».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прыгучести. П./и «Смелые и ловкие».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силы. Стойка бадминтониста, перемещение приставным шагом.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выносливости. Перемещение приставным шагом по ориентирам на скорость.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гибкости. Перемещение скрестным шагом, перемещение по диагонали поля.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координации. 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стойки бадминтониста, ч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елночный бег.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ловкости. 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траектории  полёта волана.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быстроты. Удары по волану перед собой.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 ловкости. 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ударов сверху и снизу.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прыгучести. Правила игры.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силы.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 атакующих и защитных ударов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обманных ударов у сетки.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гибкости. 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ударов сбоку закрытой стороной ракетки.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14F" w:rsidRPr="00FC6902" w:rsidTr="00A85122">
        <w:tc>
          <w:tcPr>
            <w:tcW w:w="590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50" w:type="dxa"/>
          </w:tcPr>
          <w:p w:rsidR="0035114F" w:rsidRPr="00FC6902" w:rsidRDefault="0035114F" w:rsidP="00CC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координации.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 </w:t>
            </w: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 xml:space="preserve"> подач в бадминтоне.</w:t>
            </w:r>
          </w:p>
        </w:tc>
        <w:tc>
          <w:tcPr>
            <w:tcW w:w="1132" w:type="dxa"/>
          </w:tcPr>
          <w:p w:rsidR="0035114F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35114F" w:rsidRPr="00FC6902" w:rsidRDefault="0035114F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38" w:rsidRPr="00FC6902" w:rsidTr="00A85122">
        <w:tc>
          <w:tcPr>
            <w:tcW w:w="590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350" w:type="dxa"/>
          </w:tcPr>
          <w:p w:rsidR="00884138" w:rsidRPr="00FC6902" w:rsidRDefault="00884138" w:rsidP="00884138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силы. Учебная игра  </w:t>
            </w:r>
          </w:p>
        </w:tc>
        <w:tc>
          <w:tcPr>
            <w:tcW w:w="1132" w:type="dxa"/>
          </w:tcPr>
          <w:p w:rsidR="00884138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38" w:rsidRPr="00FC6902" w:rsidTr="00A85122">
        <w:tc>
          <w:tcPr>
            <w:tcW w:w="590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50" w:type="dxa"/>
          </w:tcPr>
          <w:p w:rsidR="00884138" w:rsidRPr="00FC6902" w:rsidRDefault="00884138" w:rsidP="00884138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выносливости.   Учебная игра (одиночная) </w:t>
            </w:r>
          </w:p>
        </w:tc>
        <w:tc>
          <w:tcPr>
            <w:tcW w:w="1132" w:type="dxa"/>
          </w:tcPr>
          <w:p w:rsidR="00884138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38" w:rsidRPr="00FC6902" w:rsidTr="00A85122">
        <w:tc>
          <w:tcPr>
            <w:tcW w:w="590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50" w:type="dxa"/>
          </w:tcPr>
          <w:p w:rsidR="00884138" w:rsidRPr="00FC6902" w:rsidRDefault="00884138" w:rsidP="00884138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гибкость.  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 игры у сетки и перемещений.</w:t>
            </w:r>
          </w:p>
        </w:tc>
        <w:tc>
          <w:tcPr>
            <w:tcW w:w="1132" w:type="dxa"/>
          </w:tcPr>
          <w:p w:rsidR="00884138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38" w:rsidRPr="00FC6902" w:rsidTr="00A85122">
        <w:tc>
          <w:tcPr>
            <w:tcW w:w="590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50" w:type="dxa"/>
          </w:tcPr>
          <w:p w:rsidR="00884138" w:rsidRPr="00FC6902" w:rsidRDefault="00884138" w:rsidP="00884138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координации.  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 защитных действий.</w:t>
            </w:r>
          </w:p>
        </w:tc>
        <w:tc>
          <w:tcPr>
            <w:tcW w:w="1132" w:type="dxa"/>
          </w:tcPr>
          <w:p w:rsidR="00884138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38" w:rsidRPr="00FC6902" w:rsidTr="00A85122">
        <w:tc>
          <w:tcPr>
            <w:tcW w:w="590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50" w:type="dxa"/>
          </w:tcPr>
          <w:p w:rsidR="00884138" w:rsidRPr="00FC6902" w:rsidRDefault="00884138" w:rsidP="00884138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ловкости. Учебная игра (парная)</w:t>
            </w:r>
          </w:p>
        </w:tc>
        <w:tc>
          <w:tcPr>
            <w:tcW w:w="1132" w:type="dxa"/>
          </w:tcPr>
          <w:p w:rsidR="00884138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38" w:rsidRPr="00FC6902" w:rsidTr="00A85122">
        <w:tc>
          <w:tcPr>
            <w:tcW w:w="590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50" w:type="dxa"/>
          </w:tcPr>
          <w:p w:rsidR="00884138" w:rsidRPr="00FC6902" w:rsidRDefault="00884138" w:rsidP="00884138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ловкости.  Учебная игра </w:t>
            </w:r>
          </w:p>
        </w:tc>
        <w:tc>
          <w:tcPr>
            <w:tcW w:w="1132" w:type="dxa"/>
          </w:tcPr>
          <w:p w:rsidR="00884138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38" w:rsidRPr="00FC6902" w:rsidTr="00A85122">
        <w:tc>
          <w:tcPr>
            <w:tcW w:w="590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50" w:type="dxa"/>
          </w:tcPr>
          <w:p w:rsidR="00884138" w:rsidRPr="00FC6902" w:rsidRDefault="00884138" w:rsidP="00884138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быстроты.  Соревнования по  бадминтону. </w:t>
            </w:r>
          </w:p>
        </w:tc>
        <w:tc>
          <w:tcPr>
            <w:tcW w:w="1132" w:type="dxa"/>
          </w:tcPr>
          <w:p w:rsidR="00884138" w:rsidRPr="00FC6902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138" w:rsidRPr="00FC6902" w:rsidTr="00A85122">
        <w:tc>
          <w:tcPr>
            <w:tcW w:w="590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7350" w:type="dxa"/>
          </w:tcPr>
          <w:p w:rsidR="00884138" w:rsidRPr="00FC6902" w:rsidRDefault="00884138" w:rsidP="00884138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прыгучести.  Соревнования по   бадминтону.  </w:t>
            </w:r>
          </w:p>
        </w:tc>
        <w:tc>
          <w:tcPr>
            <w:tcW w:w="1132" w:type="dxa"/>
          </w:tcPr>
          <w:p w:rsidR="00884138" w:rsidRPr="0051762D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84138" w:rsidRPr="00FC6902" w:rsidTr="00A85122">
        <w:tc>
          <w:tcPr>
            <w:tcW w:w="590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7350" w:type="dxa"/>
          </w:tcPr>
          <w:p w:rsidR="00884138" w:rsidRPr="00FC6902" w:rsidRDefault="00884138" w:rsidP="00884138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силы.  Соревнования по  бадминтону. </w:t>
            </w:r>
          </w:p>
        </w:tc>
        <w:tc>
          <w:tcPr>
            <w:tcW w:w="1132" w:type="dxa"/>
          </w:tcPr>
          <w:p w:rsidR="00884138" w:rsidRPr="0051762D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84138" w:rsidRPr="00FC6902" w:rsidTr="00A85122">
        <w:tc>
          <w:tcPr>
            <w:tcW w:w="590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7350" w:type="dxa"/>
          </w:tcPr>
          <w:p w:rsidR="00884138" w:rsidRPr="00FC6902" w:rsidRDefault="00884138" w:rsidP="00884138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выносливости.  Соревнования по   бадминтону.</w:t>
            </w:r>
          </w:p>
        </w:tc>
        <w:tc>
          <w:tcPr>
            <w:tcW w:w="1132" w:type="dxa"/>
          </w:tcPr>
          <w:p w:rsidR="00884138" w:rsidRPr="0051762D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84138" w:rsidRPr="00FC6902" w:rsidTr="00A85122">
        <w:tc>
          <w:tcPr>
            <w:tcW w:w="590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7350" w:type="dxa"/>
          </w:tcPr>
          <w:p w:rsidR="00884138" w:rsidRPr="00FC6902" w:rsidRDefault="00884138" w:rsidP="00884138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силы. Учебная игра  </w:t>
            </w:r>
          </w:p>
        </w:tc>
        <w:tc>
          <w:tcPr>
            <w:tcW w:w="1132" w:type="dxa"/>
          </w:tcPr>
          <w:p w:rsidR="00884138" w:rsidRPr="0051762D" w:rsidRDefault="0051762D" w:rsidP="0051762D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84138" w:rsidRPr="00FC6902" w:rsidRDefault="00884138" w:rsidP="00CC3D35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119E7" w:rsidRDefault="006119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E7" w:rsidRDefault="00694DE7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E59" w:rsidRDefault="00656E59" w:rsidP="00B92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59">
        <w:rPr>
          <w:rFonts w:ascii="Times New Roman" w:hAnsi="Times New Roman" w:cs="Times New Roman"/>
          <w:b/>
          <w:sz w:val="28"/>
          <w:szCs w:val="28"/>
        </w:rPr>
        <w:lastRenderedPageBreak/>
        <w:t>Бочче</w:t>
      </w:r>
    </w:p>
    <w:p w:rsidR="00656E59" w:rsidRPr="00E2320F" w:rsidRDefault="00ED09B2" w:rsidP="00ED09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2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656E59" w:rsidRPr="00E232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 основе этой игры разработана и практикуется система оздоровитель</w:t>
      </w:r>
      <w:r w:rsidRPr="00E232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ных занятий и реабилитации лиц</w:t>
      </w:r>
      <w:r w:rsidR="00656E59" w:rsidRPr="00E232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 ограниченными возможностями здоровья. Для того, чтобы принять участие в игре, не нужно иметь выдающихся физических данных — достаточно желания. При этом играть в бочче — одинаково интересно людям различных возрастов и физических возможностей. </w:t>
      </w:r>
      <w:r w:rsidR="00656E59" w:rsidRPr="00E2320F">
        <w:rPr>
          <w:rFonts w:ascii="Times New Roman" w:hAnsi="Times New Roman" w:cs="Times New Roman"/>
          <w:sz w:val="28"/>
          <w:szCs w:val="28"/>
          <w:shd w:val="clear" w:color="auto" w:fill="FFFFFF"/>
        </w:rPr>
        <w:t>Бочче — итальянская игра в шары, известная со времен Римской Империи. Она</w:t>
      </w:r>
      <w:r w:rsidR="00656E59" w:rsidRPr="00E2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6E59" w:rsidRPr="00E2320F">
        <w:rPr>
          <w:rFonts w:ascii="Times New Roman" w:hAnsi="Times New Roman" w:cs="Times New Roman"/>
          <w:sz w:val="28"/>
          <w:szCs w:val="28"/>
        </w:rPr>
        <w:t>чем-то</w:t>
      </w:r>
      <w:r w:rsidR="00656E59" w:rsidRPr="00E232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6E59" w:rsidRPr="00E2320F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похожа на боулинг, керлинг и бильярд. Игроки каждой команды при одинаковом количестве попыток должны подкатить большие шары как можно ближе к маленькому шару, отставленному на определённое расстояние от стартовой черты. По итогам нескольких игр, команда, набравшая наибольшее количество очков, объявляется победителем соревнований.</w:t>
      </w:r>
    </w:p>
    <w:p w:rsidR="00656E59" w:rsidRPr="00E2320F" w:rsidRDefault="00656E59" w:rsidP="00ED09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20F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 простоту правил и минимальное техническое оснащение, игра представляет собой очень сложное и увлекательное зрелище, особенно для самих спортсменов. Море эмоций, которые испытывают во время соревнований игроки, позволяет увидеть жизненную энергию, волевой потенциал, удовлетворение от победы, слезы радости и горечь поражения, а это, в целом, настоящие эмоции, которых так не хватает в обычной жизни людям с ограниченными возможностями здоровья.</w:t>
      </w:r>
      <w:r w:rsidR="00ED09B2" w:rsidRPr="00E2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4DE7" w:rsidRDefault="00E2320F" w:rsidP="00E2320F">
      <w:pPr>
        <w:spacing w:before="100" w:beforeAutospacing="1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объединен в целостную систему спортивной подготовки и предполагает решение следующих целей и задач:</w:t>
      </w:r>
    </w:p>
    <w:p w:rsidR="00E2320F" w:rsidRPr="00E2320F" w:rsidRDefault="00E2320F" w:rsidP="00E2320F">
      <w:pPr>
        <w:spacing w:before="100" w:beforeAutospacing="1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оздоровлению и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адаптации детей с ОВЗ;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B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и стимулирует потребность к занятиям фи</w:t>
      </w:r>
      <w:r w:rsidR="0069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зической культурой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B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</w:t>
      </w:r>
      <w:r w:rsidR="00694D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 для</w:t>
      </w:r>
      <w:r w:rsidRPr="00E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каждого ребёнка в условиях социума.</w:t>
      </w:r>
    </w:p>
    <w:p w:rsidR="00ED09B2" w:rsidRPr="00E2320F" w:rsidRDefault="00E2320F" w:rsidP="00E2320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E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был учтен передовой опыт обучения и тренировки спортсменов, практические рекомендации по возрастной физиологии и педагогике, спортивной медицине, гигиене и психологии.</w:t>
      </w:r>
      <w:r w:rsidRPr="00E23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Своеобразие программы заключается в том, что повышение результативности выступлений в соревнованиях достигается через развитие интеллектуальных способностей учащихся в процессе тренировки. В занятиях широко используются упражнения позволяющие расширить </w:t>
      </w:r>
      <w:r w:rsidRPr="00E23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арсенал средств и методов развития восприятия, внимания,памяти, мышления в сочетании с физическими упражнениями</w:t>
      </w:r>
      <w:r w:rsidR="00694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20F" w:rsidRPr="00E2320F" w:rsidRDefault="00E2320F" w:rsidP="00E2320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</w:p>
    <w:p w:rsidR="00E2320F" w:rsidRPr="00184767" w:rsidRDefault="00E2320F" w:rsidP="00E2320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767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Ожидаемые результаты и способы их проверки: </w:t>
      </w:r>
    </w:p>
    <w:p w:rsidR="00E2320F" w:rsidRPr="005E109D" w:rsidRDefault="00E2320F" w:rsidP="00E2320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 xml:space="preserve">К концу первого года обучения дети будут </w:t>
      </w:r>
    </w:p>
    <w:p w:rsidR="00E2320F" w:rsidRPr="005E109D" w:rsidRDefault="00E2320F" w:rsidP="00E2320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E2320F" w:rsidRPr="005E109D" w:rsidRDefault="00DB2057" w:rsidP="00E2320F">
      <w:pPr>
        <w:pStyle w:val="a4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игры в  бочче</w:t>
      </w:r>
    </w:p>
    <w:p w:rsidR="00E2320F" w:rsidRPr="005E109D" w:rsidRDefault="00DB2057" w:rsidP="00E2320F">
      <w:pPr>
        <w:pStyle w:val="a4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теорию игры в бочче</w:t>
      </w:r>
    </w:p>
    <w:p w:rsidR="00E2320F" w:rsidRPr="005E109D" w:rsidRDefault="00E2320F" w:rsidP="00E2320F">
      <w:pPr>
        <w:pStyle w:val="a4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="00DB2057">
        <w:rPr>
          <w:rFonts w:ascii="Times New Roman" w:eastAsia="Times New Roman" w:hAnsi="Times New Roman" w:cs="Times New Roman"/>
          <w:sz w:val="28"/>
          <w:szCs w:val="28"/>
        </w:rPr>
        <w:t>, вид</w:t>
      </w:r>
      <w:r w:rsidRPr="005E109D">
        <w:rPr>
          <w:rFonts w:ascii="Times New Roman" w:eastAsia="Times New Roman" w:hAnsi="Times New Roman" w:cs="Times New Roman"/>
          <w:sz w:val="28"/>
          <w:szCs w:val="28"/>
        </w:rPr>
        <w:t xml:space="preserve"> площадки</w:t>
      </w:r>
    </w:p>
    <w:p w:rsidR="00E2320F" w:rsidRPr="005E109D" w:rsidRDefault="00E2320F" w:rsidP="00E2320F">
      <w:pPr>
        <w:pStyle w:val="a4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DB2057">
        <w:rPr>
          <w:rFonts w:ascii="Times New Roman" w:eastAsia="Times New Roman" w:hAnsi="Times New Roman" w:cs="Times New Roman"/>
          <w:sz w:val="28"/>
          <w:szCs w:val="28"/>
        </w:rPr>
        <w:t>хнику и тактику игры в бочче</w:t>
      </w:r>
      <w:r w:rsidRPr="005E10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320F" w:rsidRPr="005E109D" w:rsidRDefault="00E2320F" w:rsidP="00E2320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E2320F" w:rsidRPr="005E109D" w:rsidRDefault="00E2320F" w:rsidP="00E2320F">
      <w:pPr>
        <w:pStyle w:val="a4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>самостоятельно провести разминку</w:t>
      </w:r>
    </w:p>
    <w:p w:rsidR="00E2320F" w:rsidRPr="005E109D" w:rsidRDefault="00E2320F" w:rsidP="00E2320F">
      <w:pPr>
        <w:pStyle w:val="a4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 xml:space="preserve"> правильно передвигаться на площадке </w:t>
      </w:r>
    </w:p>
    <w:p w:rsidR="00E2320F" w:rsidRPr="005E109D" w:rsidRDefault="00E2320F" w:rsidP="00E2320F">
      <w:pPr>
        <w:pStyle w:val="a4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 xml:space="preserve"> выполнять различные удары </w:t>
      </w:r>
    </w:p>
    <w:p w:rsidR="00E2320F" w:rsidRPr="005E109D" w:rsidRDefault="00E2320F" w:rsidP="00E2320F">
      <w:pPr>
        <w:pStyle w:val="a4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взаимодействовать в парной игре </w:t>
      </w:r>
      <w:r w:rsidR="00DB2057">
        <w:rPr>
          <w:rFonts w:ascii="Times New Roman" w:eastAsia="Times New Roman" w:hAnsi="Times New Roman" w:cs="Times New Roman"/>
          <w:sz w:val="28"/>
          <w:szCs w:val="28"/>
        </w:rPr>
        <w:t>, в тройке, в четвером</w:t>
      </w:r>
    </w:p>
    <w:p w:rsidR="00E2320F" w:rsidRPr="005E109D" w:rsidRDefault="00E2320F" w:rsidP="00E2320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>Оценивается и участие в районных и городских</w:t>
      </w:r>
      <w:r w:rsidR="00A46FE8">
        <w:rPr>
          <w:rFonts w:ascii="Times New Roman" w:eastAsia="Times New Roman" w:hAnsi="Times New Roman" w:cs="Times New Roman"/>
          <w:sz w:val="28"/>
          <w:szCs w:val="28"/>
        </w:rPr>
        <w:t>, областных</w:t>
      </w:r>
      <w:r w:rsidRPr="005E109D">
        <w:rPr>
          <w:rFonts w:ascii="Times New Roman" w:eastAsia="Times New Roman" w:hAnsi="Times New Roman" w:cs="Times New Roman"/>
          <w:sz w:val="28"/>
          <w:szCs w:val="28"/>
        </w:rPr>
        <w:t xml:space="preserve">  соревнованиях.</w:t>
      </w:r>
    </w:p>
    <w:p w:rsidR="00E2320F" w:rsidRPr="005E109D" w:rsidRDefault="00E2320F" w:rsidP="00E2320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E109D">
        <w:rPr>
          <w:rFonts w:ascii="Times New Roman" w:eastAsia="Times New Roman" w:hAnsi="Times New Roman" w:cs="Times New Roman"/>
          <w:sz w:val="28"/>
          <w:szCs w:val="28"/>
        </w:rPr>
        <w:t xml:space="preserve">К концу  второго года обучения дети будут </w:t>
      </w:r>
    </w:p>
    <w:p w:rsidR="00E2320F" w:rsidRPr="005E109D" w:rsidRDefault="00E2320F" w:rsidP="00E2320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 </w:t>
      </w:r>
      <w:r w:rsidRPr="005E109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E2320F" w:rsidRPr="005E109D" w:rsidRDefault="008F083F" w:rsidP="00E2320F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2320F" w:rsidRPr="005E109D">
        <w:rPr>
          <w:rFonts w:ascii="Times New Roman" w:eastAsia="Times New Roman" w:hAnsi="Times New Roman" w:cs="Times New Roman"/>
          <w:sz w:val="28"/>
          <w:szCs w:val="28"/>
        </w:rPr>
        <w:t>дачи и значение</w:t>
      </w:r>
      <w:r w:rsidR="00DB2057">
        <w:rPr>
          <w:rFonts w:ascii="Times New Roman" w:eastAsia="Times New Roman" w:hAnsi="Times New Roman" w:cs="Times New Roman"/>
          <w:sz w:val="28"/>
          <w:szCs w:val="28"/>
        </w:rPr>
        <w:t xml:space="preserve"> бочче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физического воспитания</w:t>
      </w:r>
    </w:p>
    <w:p w:rsidR="00E2320F" w:rsidRPr="005E109D" w:rsidRDefault="008F083F" w:rsidP="00E2320F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="00DB2057">
        <w:rPr>
          <w:rFonts w:ascii="Times New Roman" w:eastAsia="Times New Roman" w:hAnsi="Times New Roman" w:cs="Times New Roman"/>
          <w:sz w:val="28"/>
          <w:szCs w:val="28"/>
        </w:rPr>
        <w:t xml:space="preserve"> развития бочче</w:t>
      </w:r>
    </w:p>
    <w:p w:rsidR="00E2320F" w:rsidRPr="005E109D" w:rsidRDefault="008F083F" w:rsidP="00E2320F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B2057">
        <w:rPr>
          <w:rFonts w:ascii="Times New Roman" w:eastAsia="Times New Roman" w:hAnsi="Times New Roman" w:cs="Times New Roman"/>
          <w:sz w:val="28"/>
          <w:szCs w:val="28"/>
        </w:rPr>
        <w:t xml:space="preserve">ребования к месту занятий, внешнему виду </w:t>
      </w:r>
      <w:r w:rsidR="00E2320F">
        <w:rPr>
          <w:rFonts w:ascii="Times New Roman" w:eastAsia="Times New Roman" w:hAnsi="Times New Roman" w:cs="Times New Roman"/>
          <w:sz w:val="28"/>
          <w:szCs w:val="28"/>
        </w:rPr>
        <w:t xml:space="preserve"> занимающегося, </w:t>
      </w:r>
      <w:r w:rsidR="00DB205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инвентарю</w:t>
      </w:r>
    </w:p>
    <w:p w:rsidR="00E2320F" w:rsidRDefault="008F083F" w:rsidP="00E2320F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предупреждения травм</w:t>
      </w:r>
    </w:p>
    <w:p w:rsidR="00E2320F" w:rsidRPr="00A46FE8" w:rsidRDefault="008F083F" w:rsidP="00A46FE8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инвентарь, площадку для игры</w:t>
      </w:r>
    </w:p>
    <w:p w:rsidR="00E2320F" w:rsidRPr="008F083F" w:rsidRDefault="008F083F" w:rsidP="008F083F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B2057">
        <w:rPr>
          <w:rFonts w:ascii="Times New Roman" w:eastAsia="Times New Roman" w:hAnsi="Times New Roman" w:cs="Times New Roman"/>
          <w:sz w:val="28"/>
          <w:szCs w:val="28"/>
        </w:rPr>
        <w:t xml:space="preserve">равила игры: </w:t>
      </w:r>
      <w:r w:rsidR="00E2320F" w:rsidRPr="005E109D">
        <w:rPr>
          <w:rFonts w:ascii="Times New Roman" w:eastAsia="Times New Roman" w:hAnsi="Times New Roman" w:cs="Times New Roman"/>
          <w:sz w:val="28"/>
          <w:szCs w:val="28"/>
        </w:rPr>
        <w:t xml:space="preserve"> сч</w:t>
      </w:r>
      <w:r w:rsidR="00E2320F">
        <w:rPr>
          <w:rFonts w:ascii="Times New Roman" w:eastAsia="Times New Roman" w:hAnsi="Times New Roman" w:cs="Times New Roman"/>
          <w:sz w:val="28"/>
          <w:szCs w:val="28"/>
        </w:rPr>
        <w:t>ет, ошибк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2320F" w:rsidRPr="008F083F" w:rsidRDefault="00E2320F" w:rsidP="008F083F">
      <w:pPr>
        <w:shd w:val="clear" w:color="auto" w:fill="FFFFFF"/>
        <w:tabs>
          <w:tab w:val="left" w:pos="1276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8F0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  <w:r w:rsidRPr="008F083F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E2320F" w:rsidRPr="005E109D" w:rsidRDefault="008F083F" w:rsidP="00E2320F">
      <w:pPr>
        <w:pStyle w:val="a4"/>
        <w:numPr>
          <w:ilvl w:val="0"/>
          <w:numId w:val="12"/>
        </w:numPr>
        <w:shd w:val="clear" w:color="auto" w:fill="FFFFFF"/>
        <w:tabs>
          <w:tab w:val="left" w:pos="1276"/>
        </w:tabs>
        <w:spacing w:before="90" w:after="90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2320F" w:rsidRPr="005E109D">
        <w:rPr>
          <w:rFonts w:ascii="Times New Roman" w:eastAsia="Times New Roman" w:hAnsi="Times New Roman" w:cs="Times New Roman"/>
          <w:sz w:val="28"/>
          <w:szCs w:val="28"/>
        </w:rPr>
        <w:t xml:space="preserve">ользоваться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спортивной терминологией</w:t>
      </w:r>
    </w:p>
    <w:p w:rsidR="00E2320F" w:rsidRPr="005E109D" w:rsidRDefault="008F083F" w:rsidP="00E2320F">
      <w:pPr>
        <w:pStyle w:val="a4"/>
        <w:numPr>
          <w:ilvl w:val="0"/>
          <w:numId w:val="12"/>
        </w:numPr>
        <w:shd w:val="clear" w:color="auto" w:fill="FFFFFF"/>
        <w:tabs>
          <w:tab w:val="left" w:pos="1276"/>
        </w:tabs>
        <w:spacing w:before="90" w:after="90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2320F" w:rsidRPr="005E109D">
        <w:rPr>
          <w:rFonts w:ascii="Times New Roman" w:eastAsia="Times New Roman" w:hAnsi="Times New Roman" w:cs="Times New Roman"/>
          <w:sz w:val="28"/>
          <w:szCs w:val="28"/>
        </w:rPr>
        <w:t>ровести суде</w:t>
      </w:r>
      <w:r>
        <w:rPr>
          <w:rFonts w:ascii="Times New Roman" w:eastAsia="Times New Roman" w:hAnsi="Times New Roman" w:cs="Times New Roman"/>
          <w:sz w:val="28"/>
          <w:szCs w:val="28"/>
        </w:rPr>
        <w:t>йство учебно-тренировочной игры</w:t>
      </w:r>
    </w:p>
    <w:p w:rsidR="00E2320F" w:rsidRPr="00DB2057" w:rsidRDefault="008F083F" w:rsidP="00DB2057">
      <w:pPr>
        <w:pStyle w:val="a4"/>
        <w:numPr>
          <w:ilvl w:val="0"/>
          <w:numId w:val="12"/>
        </w:numPr>
        <w:shd w:val="clear" w:color="auto" w:fill="FFFFFF"/>
        <w:tabs>
          <w:tab w:val="left" w:pos="1276"/>
        </w:tabs>
        <w:spacing w:before="90" w:after="90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2320F" w:rsidRPr="005E109D">
        <w:rPr>
          <w:rFonts w:ascii="Times New Roman" w:eastAsia="Times New Roman" w:hAnsi="Times New Roman" w:cs="Times New Roman"/>
          <w:sz w:val="28"/>
          <w:szCs w:val="28"/>
        </w:rPr>
        <w:t>ровести</w:t>
      </w:r>
      <w:r w:rsidR="00E2320F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подготовительную часть заняти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2320F" w:rsidRDefault="00E2320F" w:rsidP="00184767">
      <w:pPr>
        <w:shd w:val="clear" w:color="auto" w:fill="FFFFFF"/>
        <w:tabs>
          <w:tab w:val="left" w:pos="1276"/>
        </w:tabs>
        <w:spacing w:before="90" w:after="9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84767">
        <w:rPr>
          <w:rFonts w:ascii="Times New Roman" w:eastAsia="Times New Roman" w:hAnsi="Times New Roman" w:cs="Times New Roman"/>
          <w:sz w:val="28"/>
          <w:szCs w:val="28"/>
        </w:rPr>
        <w:t>Оценивается и участие в районных и городских, областных  соревнованиях.</w:t>
      </w:r>
    </w:p>
    <w:p w:rsidR="00C0601A" w:rsidRDefault="00C0601A" w:rsidP="00184767">
      <w:pPr>
        <w:shd w:val="clear" w:color="auto" w:fill="FFFFFF"/>
        <w:tabs>
          <w:tab w:val="left" w:pos="1276"/>
        </w:tabs>
        <w:spacing w:before="90" w:after="90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C0601A" w:rsidRDefault="00C0601A" w:rsidP="00184767">
      <w:pPr>
        <w:shd w:val="clear" w:color="auto" w:fill="FFFFFF"/>
        <w:tabs>
          <w:tab w:val="left" w:pos="1276"/>
        </w:tabs>
        <w:spacing w:before="90" w:after="90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C0601A" w:rsidRPr="00184767" w:rsidRDefault="00C0601A" w:rsidP="00184767">
      <w:pPr>
        <w:shd w:val="clear" w:color="auto" w:fill="FFFFFF"/>
        <w:tabs>
          <w:tab w:val="left" w:pos="1276"/>
        </w:tabs>
        <w:spacing w:before="90" w:after="90"/>
        <w:ind w:left="284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0601A" w:rsidRPr="0035114F" w:rsidRDefault="000D1CC2" w:rsidP="00794E3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</w:t>
      </w:r>
      <w:r w:rsidR="00C0601A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</w:t>
      </w:r>
    </w:p>
    <w:p w:rsidR="00C0601A" w:rsidRPr="0035114F" w:rsidRDefault="00C0601A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14F">
        <w:rPr>
          <w:rFonts w:ascii="Times New Roman" w:eastAsia="Times New Roman" w:hAnsi="Times New Roman" w:cs="Times New Roman"/>
          <w:sz w:val="28"/>
          <w:szCs w:val="28"/>
        </w:rPr>
        <w:t xml:space="preserve"> Для 1 года обучения</w:t>
      </w:r>
    </w:p>
    <w:tbl>
      <w:tblPr>
        <w:tblStyle w:val="11"/>
        <w:tblW w:w="0" w:type="auto"/>
        <w:tblInd w:w="534" w:type="dxa"/>
        <w:tblLook w:val="04A0"/>
      </w:tblPr>
      <w:tblGrid>
        <w:gridCol w:w="590"/>
        <w:gridCol w:w="5889"/>
        <w:gridCol w:w="810"/>
        <w:gridCol w:w="1748"/>
      </w:tblGrid>
      <w:tr w:rsidR="00C0601A" w:rsidRPr="00FC6902" w:rsidTr="00825953">
        <w:trPr>
          <w:trHeight w:val="524"/>
        </w:trPr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10" w:type="dxa"/>
          </w:tcPr>
          <w:p w:rsidR="00C0601A" w:rsidRPr="00FC6902" w:rsidRDefault="000D1CC2" w:rsidP="0039227A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748" w:type="dxa"/>
          </w:tcPr>
          <w:p w:rsidR="00C0601A" w:rsidRPr="00FC6902" w:rsidRDefault="000D1CC2" w:rsidP="006C1937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Т.Б. и правила</w:t>
            </w:r>
            <w:r w:rsidR="00A8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поведения на занятиях.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Спортивная форма.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ловкости. П./и  «Салки»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быстроты. П./и «Лапта» 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9" w:type="dxa"/>
          </w:tcPr>
          <w:p w:rsidR="00C0601A" w:rsidRPr="00FC6902" w:rsidRDefault="00A85122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П./и « Перестрелка», «Колдуны»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</w:t>
            </w:r>
            <w:r w:rsidR="00A85122">
              <w:rPr>
                <w:rFonts w:ascii="Times New Roman" w:eastAsia="Calibri" w:hAnsi="Times New Roman" w:cs="Times New Roman"/>
                <w:sz w:val="28"/>
                <w:szCs w:val="28"/>
              </w:rPr>
              <w:t>ия силы. П./и «Стремительный шар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выносливости. П./и «Чай- чай выручай».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гибкости.  П./и «Воробьи-вороны». 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координации. П./и «Белые медведи».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ловкости. П./и «Коршун и цыплята».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быстроты. П./и « Волк во рву».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89" w:type="dxa"/>
          </w:tcPr>
          <w:p w:rsidR="00C0601A" w:rsidRPr="00FC6902" w:rsidRDefault="00A85122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П./и «Смелые и ловкие», « Веселый кегельбан»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</w:t>
            </w:r>
            <w:r w:rsidR="00A85122">
              <w:rPr>
                <w:rFonts w:ascii="Times New Roman" w:eastAsia="Calibri" w:hAnsi="Times New Roman" w:cs="Times New Roman"/>
                <w:sz w:val="28"/>
                <w:szCs w:val="28"/>
              </w:rPr>
              <w:t>ития силы. Техника броска в бочче.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A85122">
              <w:rPr>
                <w:rFonts w:ascii="Times New Roman" w:eastAsia="Calibri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</w:t>
            </w:r>
            <w:r w:rsidR="00A85122">
              <w:rPr>
                <w:rFonts w:ascii="Times New Roman" w:eastAsia="Calibri" w:hAnsi="Times New Roman" w:cs="Times New Roman"/>
                <w:sz w:val="28"/>
                <w:szCs w:val="28"/>
              </w:rPr>
              <w:t>и, гибкости. Игра в парах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A85122">
              <w:rPr>
                <w:rFonts w:ascii="Times New Roman" w:eastAsia="Calibri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координаци</w:t>
            </w:r>
            <w:r w:rsidR="00A8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и,  ловкости. Игра в тройках.  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быстроты. Челночный бег. 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39227A">
              <w:rPr>
                <w:rFonts w:ascii="Times New Roman" w:eastAsia="Calibri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5889" w:type="dxa"/>
          </w:tcPr>
          <w:p w:rsidR="00C0601A" w:rsidRPr="00FC6902" w:rsidRDefault="0039227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 гибкости, силы.</w:t>
            </w:r>
            <w:r w:rsidR="00C0601A"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0601A"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стойки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39227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20-</w:t>
            </w:r>
            <w:r w:rsidR="00C0601A"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9227A">
              <w:rPr>
                <w:rFonts w:ascii="Times New Roman" w:eastAsia="Calibri" w:hAnsi="Times New Roman" w:cs="Times New Roman"/>
                <w:sz w:val="28"/>
                <w:szCs w:val="28"/>
              </w:rPr>
              <w:t>Игры в четверках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гибкости. Правила игры.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координации.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89" w:type="dxa"/>
          </w:tcPr>
          <w:p w:rsidR="00C0601A" w:rsidRPr="0039227A" w:rsidRDefault="00C0601A" w:rsidP="0039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ловкости.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227A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1</w:t>
            </w:r>
            <w:r w:rsidR="003922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x1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9227A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5889" w:type="dxa"/>
          </w:tcPr>
          <w:p w:rsidR="00C0601A" w:rsidRPr="0039227A" w:rsidRDefault="00C0601A" w:rsidP="003922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для развития </w:t>
            </w:r>
            <w:r w:rsidR="0039227A">
              <w:rPr>
                <w:rFonts w:ascii="Times New Roman" w:hAnsi="Times New Roman" w:cs="Times New Roman"/>
                <w:sz w:val="28"/>
                <w:szCs w:val="28"/>
              </w:rPr>
              <w:t>меткости. Игра 2</w:t>
            </w:r>
            <w:r w:rsidR="003922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392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для развития силы. </w:t>
            </w:r>
            <w:r w:rsidR="003922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Подачи.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9227A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для развития выносливости. 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825953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89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ловкости.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П. /и « Перестрелка».</w:t>
            </w:r>
          </w:p>
        </w:tc>
        <w:tc>
          <w:tcPr>
            <w:tcW w:w="810" w:type="dxa"/>
          </w:tcPr>
          <w:p w:rsidR="00C0601A" w:rsidRPr="00FC690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953" w:rsidRPr="00FC6902" w:rsidTr="00825953">
        <w:tc>
          <w:tcPr>
            <w:tcW w:w="590" w:type="dxa"/>
          </w:tcPr>
          <w:p w:rsidR="00825953" w:rsidRPr="00FC6902" w:rsidRDefault="00825953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5889" w:type="dxa"/>
          </w:tcPr>
          <w:p w:rsidR="00825953" w:rsidRPr="00FC6902" w:rsidRDefault="00825953" w:rsidP="00E638A3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прыгучест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  Соревнования по   бочче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10" w:type="dxa"/>
          </w:tcPr>
          <w:p w:rsidR="00825953" w:rsidRPr="003C2B1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825953" w:rsidRPr="00FC6902" w:rsidRDefault="00825953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5953" w:rsidRPr="00FC6902" w:rsidTr="00825953">
        <w:tc>
          <w:tcPr>
            <w:tcW w:w="590" w:type="dxa"/>
          </w:tcPr>
          <w:p w:rsidR="00825953" w:rsidRPr="00FC6902" w:rsidRDefault="00825953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5889" w:type="dxa"/>
          </w:tcPr>
          <w:p w:rsidR="00825953" w:rsidRPr="00FC6902" w:rsidRDefault="00825953" w:rsidP="00E638A3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лы.  Соревнования по  бочче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10" w:type="dxa"/>
          </w:tcPr>
          <w:p w:rsidR="00825953" w:rsidRPr="003C2B1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825953" w:rsidRPr="00FC6902" w:rsidRDefault="00825953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5953" w:rsidRPr="00FC6902" w:rsidTr="00825953">
        <w:tc>
          <w:tcPr>
            <w:tcW w:w="590" w:type="dxa"/>
          </w:tcPr>
          <w:p w:rsidR="00825953" w:rsidRPr="00FC6902" w:rsidRDefault="00825953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33-34</w:t>
            </w:r>
          </w:p>
        </w:tc>
        <w:tc>
          <w:tcPr>
            <w:tcW w:w="5889" w:type="dxa"/>
          </w:tcPr>
          <w:p w:rsidR="00825953" w:rsidRPr="00FC6902" w:rsidRDefault="00825953" w:rsidP="00E638A3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  Соревнования по   бочче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825953" w:rsidRPr="003C2B12" w:rsidRDefault="003C2B12" w:rsidP="003C2B1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825953" w:rsidRPr="00FC6902" w:rsidRDefault="00825953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0601A" w:rsidRPr="00FC6902" w:rsidRDefault="00C0601A" w:rsidP="00C0601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0601A" w:rsidRPr="00FC6902" w:rsidRDefault="00C0601A" w:rsidP="00C0601A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FC690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C0601A" w:rsidRPr="00FC6902" w:rsidRDefault="00C0601A" w:rsidP="00C0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01A" w:rsidRPr="00FC6902" w:rsidRDefault="00C0601A" w:rsidP="00C0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01A" w:rsidRPr="00FC6902" w:rsidRDefault="00C0601A" w:rsidP="00C0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01A" w:rsidRPr="00FC6902" w:rsidRDefault="00C0601A" w:rsidP="00C0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01A" w:rsidRPr="00FC6902" w:rsidRDefault="00C0601A" w:rsidP="00C0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01A" w:rsidRPr="00FC6902" w:rsidRDefault="00C0601A" w:rsidP="00C0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01A" w:rsidRPr="00FC6902" w:rsidRDefault="00C0601A" w:rsidP="00C0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01A" w:rsidRPr="00FC6902" w:rsidRDefault="00C0601A" w:rsidP="00C0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01A" w:rsidRPr="00FC6902" w:rsidRDefault="00C0601A" w:rsidP="00C0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7A5C" w:rsidRDefault="00F07A5C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A5C" w:rsidRDefault="00F07A5C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A5C" w:rsidRDefault="00F07A5C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A5C" w:rsidRDefault="00F07A5C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A5C" w:rsidRDefault="00F07A5C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A5C" w:rsidRDefault="00F07A5C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A5C" w:rsidRDefault="00F07A5C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A5C" w:rsidRDefault="00F07A5C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A5C" w:rsidRDefault="00F07A5C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A5C" w:rsidRDefault="00F07A5C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A5C" w:rsidRDefault="00F07A5C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01A" w:rsidRPr="00FC6902" w:rsidRDefault="00C0601A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9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0601A" w:rsidRPr="00FC6902" w:rsidRDefault="00C0601A" w:rsidP="00C0601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902">
        <w:rPr>
          <w:rFonts w:ascii="Times New Roman" w:eastAsia="Times New Roman" w:hAnsi="Times New Roman" w:cs="Times New Roman"/>
          <w:sz w:val="28"/>
          <w:szCs w:val="28"/>
        </w:rPr>
        <w:t xml:space="preserve"> для 2 года обучения</w:t>
      </w:r>
    </w:p>
    <w:tbl>
      <w:tblPr>
        <w:tblStyle w:val="11"/>
        <w:tblW w:w="10885" w:type="dxa"/>
        <w:tblInd w:w="-459" w:type="dxa"/>
        <w:tblLook w:val="04A0"/>
      </w:tblPr>
      <w:tblGrid>
        <w:gridCol w:w="590"/>
        <w:gridCol w:w="7350"/>
        <w:gridCol w:w="1132"/>
        <w:gridCol w:w="1813"/>
      </w:tblGrid>
      <w:tr w:rsidR="00C0601A" w:rsidRPr="00FC6902" w:rsidTr="00D90125">
        <w:trPr>
          <w:trHeight w:val="524"/>
        </w:trPr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32" w:type="dxa"/>
          </w:tcPr>
          <w:p w:rsidR="00C0601A" w:rsidRPr="00FC6902" w:rsidRDefault="00F07A5C" w:rsidP="0039227A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13" w:type="dxa"/>
          </w:tcPr>
          <w:p w:rsidR="00C0601A" w:rsidRPr="00FC6902" w:rsidRDefault="00F07A5C" w:rsidP="006C1937">
            <w:pPr>
              <w:tabs>
                <w:tab w:val="left" w:pos="58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Т.Б. и правил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поведения на занятиях в секции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. Спортивная форма.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ловкости. П./и  «Салки»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быстроты. П./и «Лапта» 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прыгучести.   П./и « Перестрелка». 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силы. П./и «Стремительный мяч».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выносливости. П./и «Чай- чай выручай».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гибкости.  П./и «Воробьи-вороны». 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координации. П./и «Белые медведи».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ловкости. П./и «Коршун и цыплята».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быстроты. П./и « Волк во рву».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прыгучести. П./и «Смелые и ловкие».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</w:t>
            </w:r>
            <w:r w:rsidR="00D90125">
              <w:rPr>
                <w:rFonts w:ascii="Times New Roman" w:eastAsia="Calibri" w:hAnsi="Times New Roman" w:cs="Times New Roman"/>
                <w:sz w:val="28"/>
                <w:szCs w:val="28"/>
              </w:rPr>
              <w:t>вития силы. Стойка игрока в бочче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выносливости. 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гибкости</w:t>
            </w:r>
            <w:r w:rsidR="00D901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координации. 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  <w:r w:rsidR="00D90125">
              <w:rPr>
                <w:rFonts w:ascii="Times New Roman" w:eastAsia="Times New Roman" w:hAnsi="Times New Roman" w:cs="Times New Roman"/>
                <w:sz w:val="28"/>
                <w:szCs w:val="28"/>
              </w:rPr>
              <w:t>овые стойки игрока бочче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, ч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елночный бег.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ловкости.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быстро</w:t>
            </w:r>
            <w:r w:rsidR="00D90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ты. 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для развития  ловкости. 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прыгучести. Правила игры</w:t>
            </w:r>
            <w:r w:rsidR="00932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бочче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силы.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D90125">
              <w:rPr>
                <w:rFonts w:ascii="Times New Roman" w:eastAsia="Calibri" w:hAnsi="Times New Roman" w:cs="Times New Roman"/>
                <w:sz w:val="28"/>
                <w:szCs w:val="28"/>
              </w:rPr>
              <w:t>-22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для развития выносливости</w:t>
            </w:r>
            <w:r w:rsidR="00D90125">
              <w:rPr>
                <w:rFonts w:ascii="Times New Roman" w:eastAsia="Calibri" w:hAnsi="Times New Roman" w:cs="Times New Roman"/>
                <w:sz w:val="28"/>
                <w:szCs w:val="28"/>
              </w:rPr>
              <w:t>, гибкости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C6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координации.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 </w:t>
            </w:r>
            <w:r w:rsidR="00D90125">
              <w:rPr>
                <w:rFonts w:ascii="Times New Roman" w:hAnsi="Times New Roman" w:cs="Times New Roman"/>
                <w:sz w:val="28"/>
                <w:szCs w:val="28"/>
              </w:rPr>
              <w:t xml:space="preserve"> подач в бочче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90125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ловкости.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D90125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</w:t>
            </w:r>
            <w:r w:rsidR="00C0601A" w:rsidRPr="00FC69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силы. П. /и « Перестрелка».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90125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для развития выносливости. 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П./и  «Стремительный мяч».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ловкости.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</w:t>
            </w: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 xml:space="preserve"> игры по правилам.</w:t>
            </w:r>
          </w:p>
        </w:tc>
        <w:tc>
          <w:tcPr>
            <w:tcW w:w="1132" w:type="dxa"/>
          </w:tcPr>
          <w:p w:rsidR="00C0601A" w:rsidRPr="00FC6902" w:rsidRDefault="00932022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быстроты.</w:t>
            </w:r>
          </w:p>
        </w:tc>
        <w:tc>
          <w:tcPr>
            <w:tcW w:w="1132" w:type="dxa"/>
          </w:tcPr>
          <w:p w:rsidR="00C0601A" w:rsidRPr="00932022" w:rsidRDefault="00932022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2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32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для развития прыгучести. </w:t>
            </w:r>
          </w:p>
        </w:tc>
        <w:tc>
          <w:tcPr>
            <w:tcW w:w="1132" w:type="dxa"/>
          </w:tcPr>
          <w:p w:rsidR="00C0601A" w:rsidRPr="00932022" w:rsidRDefault="00932022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2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силы.</w:t>
            </w:r>
            <w:r w:rsidR="00D90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 близко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>-далеких ударов.</w:t>
            </w:r>
          </w:p>
        </w:tc>
        <w:tc>
          <w:tcPr>
            <w:tcW w:w="1132" w:type="dxa"/>
          </w:tcPr>
          <w:p w:rsidR="00C0601A" w:rsidRPr="00932022" w:rsidRDefault="00932022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2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601A" w:rsidRPr="00FC6902" w:rsidTr="00D90125">
        <w:tc>
          <w:tcPr>
            <w:tcW w:w="59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7350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902">
              <w:rPr>
                <w:rFonts w:ascii="Times New Roman" w:hAnsi="Times New Roman" w:cs="Times New Roman"/>
                <w:sz w:val="28"/>
                <w:szCs w:val="28"/>
              </w:rPr>
              <w:t>Комплекс для развития выносливости.</w:t>
            </w:r>
            <w:r w:rsidRPr="00FC6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</w:tcPr>
          <w:p w:rsidR="00C0601A" w:rsidRPr="00932022" w:rsidRDefault="00932022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2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C0601A" w:rsidRPr="00FC6902" w:rsidRDefault="00C0601A" w:rsidP="0039227A">
            <w:pPr>
              <w:tabs>
                <w:tab w:val="left" w:pos="58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19E7" w:rsidRDefault="006119E7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623B6" w:rsidRDefault="00C623B6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3B6" w:rsidRDefault="00C623B6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3B6" w:rsidRDefault="00C623B6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3B6" w:rsidRDefault="00C623B6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1E1" w:rsidRPr="00FB3B12" w:rsidRDefault="00BD41E1" w:rsidP="00BD41E1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B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Снегоступинг</w:t>
      </w:r>
    </w:p>
    <w:p w:rsidR="00BD41E1" w:rsidRDefault="00BD41E1" w:rsidP="00BD41E1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BD4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2EF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изучение избранного вида спорта по следующим разделам:</w:t>
      </w:r>
    </w:p>
    <w:p w:rsidR="00BD41E1" w:rsidRPr="001A19A5" w:rsidRDefault="001A19A5" w:rsidP="001A19A5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D41E1" w:rsidRPr="001A19A5">
        <w:rPr>
          <w:rFonts w:ascii="Times New Roman" w:eastAsia="Times New Roman" w:hAnsi="Times New Roman" w:cs="Times New Roman"/>
          <w:sz w:val="28"/>
          <w:szCs w:val="28"/>
        </w:rPr>
        <w:t>Осно</w:t>
      </w:r>
      <w:r w:rsidRPr="001A19A5">
        <w:rPr>
          <w:rFonts w:ascii="Times New Roman" w:eastAsia="Times New Roman" w:hAnsi="Times New Roman" w:cs="Times New Roman"/>
          <w:sz w:val="28"/>
          <w:szCs w:val="28"/>
        </w:rPr>
        <w:t xml:space="preserve">вы обучения  технике </w:t>
      </w:r>
      <w:r w:rsidR="00BD41E1" w:rsidRPr="001A19A5">
        <w:rPr>
          <w:rFonts w:ascii="Times New Roman" w:eastAsia="Times New Roman" w:hAnsi="Times New Roman" w:cs="Times New Roman"/>
          <w:sz w:val="28"/>
          <w:szCs w:val="28"/>
        </w:rPr>
        <w:t xml:space="preserve"> бега на снегоступах</w:t>
      </w:r>
      <w:r w:rsidR="00BD41E1" w:rsidRPr="001A19A5">
        <w:rPr>
          <w:rFonts w:ascii="Times New Roman" w:eastAsia="Times New Roman" w:hAnsi="Times New Roman" w:cs="Times New Roman"/>
          <w:sz w:val="28"/>
          <w:szCs w:val="28"/>
        </w:rPr>
        <w:br/>
        <w:t>2. Основы физической подготовки в беге на снегоступах</w:t>
      </w:r>
      <w:r w:rsidR="00BD41E1" w:rsidRPr="001A19A5">
        <w:rPr>
          <w:rFonts w:ascii="Times New Roman" w:eastAsia="Times New Roman" w:hAnsi="Times New Roman" w:cs="Times New Roman"/>
          <w:sz w:val="28"/>
          <w:szCs w:val="28"/>
        </w:rPr>
        <w:br/>
        <w:t>3. Организация и методика проведения занятий по бегу на снегоступах</w:t>
      </w:r>
    </w:p>
    <w:p w:rsidR="001A19A5" w:rsidRPr="001A19A5" w:rsidRDefault="001A19A5" w:rsidP="001A19A5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1E1" w:rsidRDefault="001A19A5" w:rsidP="00BD41E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Снегоступинг- это адаптивный вид спорта, а также вид активного отдыха, когда спортсмены, используя специальное снаряжение, то есть снегоступы, проводят забеги на скорость или отправляются</w:t>
      </w:r>
      <w:r w:rsidR="0079564C">
        <w:rPr>
          <w:rFonts w:ascii="Times New Roman" w:eastAsia="Times New Roman" w:hAnsi="Times New Roman" w:cs="Times New Roman"/>
          <w:sz w:val="28"/>
          <w:szCs w:val="28"/>
        </w:rPr>
        <w:t xml:space="preserve"> в путешествие по зимним заснеженным просторам.</w:t>
      </w:r>
    </w:p>
    <w:p w:rsidR="006119E7" w:rsidRPr="00C623B6" w:rsidRDefault="00BD41E1" w:rsidP="006119E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 xml:space="preserve">В процессе занятий по общей физической подготовке используются средства, в основном знакомые детям по урокам </w:t>
      </w:r>
      <w:r w:rsidR="006119E7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 по лыжной подготовке.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в каждом занятии  выделять время на общую физическую подготовку. Специальная физическая подготовка непосредственно связана с обучением дете</w:t>
      </w:r>
      <w:r w:rsidR="006119E7">
        <w:rPr>
          <w:rFonts w:ascii="Times New Roman" w:eastAsia="Times New Roman" w:hAnsi="Times New Roman" w:cs="Times New Roman"/>
          <w:sz w:val="28"/>
          <w:szCs w:val="28"/>
        </w:rPr>
        <w:t>й технике бега на снегоступах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9E7" w:rsidRPr="005E109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> В 1-ый год обу</w:t>
      </w:r>
      <w:r w:rsidR="006119E7">
        <w:rPr>
          <w:rFonts w:ascii="Times New Roman" w:eastAsia="Times New Roman" w:hAnsi="Times New Roman" w:cs="Times New Roman"/>
          <w:sz w:val="28"/>
          <w:szCs w:val="28"/>
        </w:rPr>
        <w:t>чения дети  изучают технику бега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 xml:space="preserve"> и методик</w:t>
      </w:r>
      <w:r w:rsidR="006119E7">
        <w:rPr>
          <w:rFonts w:ascii="Times New Roman" w:eastAsia="Times New Roman" w:hAnsi="Times New Roman" w:cs="Times New Roman"/>
          <w:sz w:val="28"/>
          <w:szCs w:val="28"/>
        </w:rPr>
        <w:t>у обучения основным приёмам в беге на снегоступах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>. Знакомятся с организацией и проведением соревнований, правилами игры.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br/>
        <w:t> Во 2-ой  год  обучения изу</w:t>
      </w:r>
      <w:r w:rsidR="006119E7">
        <w:rPr>
          <w:rFonts w:ascii="Times New Roman" w:eastAsia="Times New Roman" w:hAnsi="Times New Roman" w:cs="Times New Roman"/>
          <w:sz w:val="28"/>
          <w:szCs w:val="28"/>
        </w:rPr>
        <w:t>чаются более сложные приёмы бега, увеличиваются дистанции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9E7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для усложнения более заснеженные подъемы и спуски, добавляются лыжные палочки для бега на снегоступах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 xml:space="preserve">. На практике осваиваются упражнения по общей и специальной физической подготовке и </w:t>
      </w:r>
      <w:r w:rsidR="006119E7">
        <w:rPr>
          <w:rFonts w:ascii="Times New Roman" w:eastAsia="Times New Roman" w:hAnsi="Times New Roman" w:cs="Times New Roman"/>
          <w:sz w:val="28"/>
          <w:szCs w:val="28"/>
        </w:rPr>
        <w:t>методика преподавания бега.</w:t>
      </w:r>
    </w:p>
    <w:p w:rsidR="006119E7" w:rsidRPr="00C623B6" w:rsidRDefault="006119E7" w:rsidP="006119E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3B6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Ожидаемые результаты и способы их проверки: </w:t>
      </w:r>
    </w:p>
    <w:p w:rsidR="006119E7" w:rsidRPr="005E109D" w:rsidRDefault="006119E7" w:rsidP="006119E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 xml:space="preserve">К концу первого года обучения дети будут </w:t>
      </w:r>
    </w:p>
    <w:p w:rsidR="006119E7" w:rsidRPr="005E109D" w:rsidRDefault="006119E7" w:rsidP="006119E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119E7" w:rsidRPr="005E109D" w:rsidRDefault="00D34164" w:rsidP="006119E7">
      <w:pPr>
        <w:pStyle w:val="a4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технику бега на снегоступах</w:t>
      </w:r>
    </w:p>
    <w:p w:rsidR="006119E7" w:rsidRPr="00D34164" w:rsidRDefault="00D34164" w:rsidP="00D34164">
      <w:pPr>
        <w:pStyle w:val="a4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разновидности дистанций</w:t>
      </w:r>
    </w:p>
    <w:p w:rsidR="006119E7" w:rsidRPr="005E109D" w:rsidRDefault="006119E7" w:rsidP="006119E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119E7" w:rsidRPr="005E109D" w:rsidRDefault="006119E7" w:rsidP="006119E7">
      <w:pPr>
        <w:pStyle w:val="a4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>самостоятельно провести разминку</w:t>
      </w:r>
    </w:p>
    <w:p w:rsidR="006119E7" w:rsidRPr="005E109D" w:rsidRDefault="006119E7" w:rsidP="006119E7">
      <w:pPr>
        <w:pStyle w:val="a4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 w:rsidR="00D34164">
        <w:rPr>
          <w:rFonts w:ascii="Times New Roman" w:eastAsia="Times New Roman" w:hAnsi="Times New Roman" w:cs="Times New Roman"/>
          <w:sz w:val="28"/>
          <w:szCs w:val="28"/>
        </w:rPr>
        <w:t>ильно передвигаться на дистанции</w:t>
      </w:r>
    </w:p>
    <w:p w:rsidR="006119E7" w:rsidRPr="00D34164" w:rsidRDefault="006119E7" w:rsidP="00D34164">
      <w:pPr>
        <w:shd w:val="clear" w:color="auto" w:fill="FFFFFF"/>
        <w:spacing w:before="90" w:after="9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119E7" w:rsidRDefault="00932022" w:rsidP="006119E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Оценивается  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>участие в районных и городских</w:t>
      </w:r>
      <w:r>
        <w:rPr>
          <w:rFonts w:ascii="Times New Roman" w:eastAsia="Times New Roman" w:hAnsi="Times New Roman" w:cs="Times New Roman"/>
          <w:sz w:val="28"/>
          <w:szCs w:val="28"/>
        </w:rPr>
        <w:t>, областных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 xml:space="preserve">  соревнованиях.</w:t>
      </w:r>
    </w:p>
    <w:p w:rsidR="001A19A5" w:rsidRPr="005E109D" w:rsidRDefault="001A19A5" w:rsidP="006119E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</w:p>
    <w:p w:rsidR="006119E7" w:rsidRPr="005E109D" w:rsidRDefault="006119E7" w:rsidP="006119E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E109D">
        <w:rPr>
          <w:rFonts w:ascii="Times New Roman" w:eastAsia="Times New Roman" w:hAnsi="Times New Roman" w:cs="Times New Roman"/>
          <w:sz w:val="28"/>
          <w:szCs w:val="28"/>
        </w:rPr>
        <w:t xml:space="preserve">К концу  второго года обучения дети будут </w:t>
      </w:r>
    </w:p>
    <w:p w:rsidR="006119E7" w:rsidRPr="005E109D" w:rsidRDefault="006119E7" w:rsidP="006119E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       </w:t>
      </w:r>
      <w:r w:rsidRPr="005E109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119E7" w:rsidRPr="005E109D" w:rsidRDefault="00977043" w:rsidP="006119E7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D34164">
        <w:rPr>
          <w:rFonts w:ascii="Times New Roman" w:eastAsia="Times New Roman" w:hAnsi="Times New Roman" w:cs="Times New Roman"/>
          <w:sz w:val="28"/>
          <w:szCs w:val="28"/>
        </w:rPr>
        <w:t xml:space="preserve">адачи и значения бега на снегоступах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физического воспитания</w:t>
      </w:r>
    </w:p>
    <w:p w:rsidR="006119E7" w:rsidRPr="005E109D" w:rsidRDefault="00977043" w:rsidP="006119E7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="00D34164">
        <w:rPr>
          <w:rFonts w:ascii="Times New Roman" w:eastAsia="Times New Roman" w:hAnsi="Times New Roman" w:cs="Times New Roman"/>
          <w:sz w:val="28"/>
          <w:szCs w:val="28"/>
        </w:rPr>
        <w:t xml:space="preserve"> развития  снегоступинга</w:t>
      </w:r>
    </w:p>
    <w:p w:rsidR="006119E7" w:rsidRPr="005E109D" w:rsidRDefault="00977043" w:rsidP="006119E7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>ребования к месту занятий, к</w:t>
      </w:r>
      <w:r>
        <w:rPr>
          <w:rFonts w:ascii="Times New Roman" w:eastAsia="Times New Roman" w:hAnsi="Times New Roman" w:cs="Times New Roman"/>
          <w:sz w:val="28"/>
          <w:szCs w:val="28"/>
        </w:rPr>
        <w:t>остюму занимающегося, инвентарю</w:t>
      </w:r>
    </w:p>
    <w:p w:rsidR="006119E7" w:rsidRPr="005E109D" w:rsidRDefault="00977043" w:rsidP="006119E7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предупреждения травм</w:t>
      </w:r>
    </w:p>
    <w:p w:rsidR="006119E7" w:rsidRPr="005E109D" w:rsidRDefault="00977043" w:rsidP="006119E7">
      <w:pPr>
        <w:pStyle w:val="a4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4164">
        <w:rPr>
          <w:rFonts w:ascii="Times New Roman" w:eastAsia="Times New Roman" w:hAnsi="Times New Roman" w:cs="Times New Roman"/>
          <w:sz w:val="28"/>
          <w:szCs w:val="28"/>
        </w:rPr>
        <w:t>нвентарь, место для занятий</w:t>
      </w:r>
    </w:p>
    <w:p w:rsidR="006119E7" w:rsidRPr="00977043" w:rsidRDefault="006119E7" w:rsidP="00977043">
      <w:pPr>
        <w:shd w:val="clear" w:color="auto" w:fill="FFFFFF"/>
        <w:spacing w:before="90" w:after="90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6119E7" w:rsidRPr="00977043" w:rsidRDefault="006119E7" w:rsidP="00977043">
      <w:pPr>
        <w:pStyle w:val="a4"/>
        <w:shd w:val="clear" w:color="auto" w:fill="FFFFFF"/>
        <w:tabs>
          <w:tab w:val="left" w:pos="1276"/>
        </w:tabs>
        <w:spacing w:before="90" w:after="9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br/>
      </w:r>
      <w:r w:rsidRPr="005E109D">
        <w:rPr>
          <w:rFonts w:ascii="Times New Roman" w:eastAsia="Times New Roman" w:hAnsi="Times New Roman" w:cs="Times New Roman"/>
          <w:sz w:val="28"/>
          <w:szCs w:val="28"/>
        </w:rPr>
        <w:br/>
      </w:r>
      <w:r w:rsidRPr="005E109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  <w:r w:rsidRPr="005E109D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</w:p>
    <w:p w:rsidR="006119E7" w:rsidRPr="005E109D" w:rsidRDefault="00977043" w:rsidP="006119E7">
      <w:pPr>
        <w:pStyle w:val="a4"/>
        <w:numPr>
          <w:ilvl w:val="0"/>
          <w:numId w:val="12"/>
        </w:numPr>
        <w:shd w:val="clear" w:color="auto" w:fill="FFFFFF"/>
        <w:tabs>
          <w:tab w:val="left" w:pos="1276"/>
        </w:tabs>
        <w:spacing w:before="90" w:after="90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>ровести суде</w:t>
      </w:r>
      <w:r w:rsidR="00D34164">
        <w:rPr>
          <w:rFonts w:ascii="Times New Roman" w:eastAsia="Times New Roman" w:hAnsi="Times New Roman" w:cs="Times New Roman"/>
          <w:sz w:val="28"/>
          <w:szCs w:val="28"/>
        </w:rPr>
        <w:t>йство учебно-тренировочной забега</w:t>
      </w:r>
    </w:p>
    <w:p w:rsidR="006119E7" w:rsidRDefault="00977043" w:rsidP="006119E7">
      <w:pPr>
        <w:pStyle w:val="a4"/>
        <w:numPr>
          <w:ilvl w:val="0"/>
          <w:numId w:val="12"/>
        </w:numPr>
        <w:shd w:val="clear" w:color="auto" w:fill="FFFFFF"/>
        <w:tabs>
          <w:tab w:val="left" w:pos="1276"/>
        </w:tabs>
        <w:spacing w:before="90" w:after="90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19E7" w:rsidRPr="005E109D">
        <w:rPr>
          <w:rFonts w:ascii="Times New Roman" w:eastAsia="Times New Roman" w:hAnsi="Times New Roman" w:cs="Times New Roman"/>
          <w:sz w:val="28"/>
          <w:szCs w:val="28"/>
        </w:rPr>
        <w:t>ровести</w:t>
      </w:r>
      <w:r w:rsidR="006119E7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подготовительную часть занятия;</w:t>
      </w:r>
    </w:p>
    <w:p w:rsidR="00977043" w:rsidRPr="005E109D" w:rsidRDefault="00977043" w:rsidP="006119E7">
      <w:pPr>
        <w:pStyle w:val="a4"/>
        <w:numPr>
          <w:ilvl w:val="0"/>
          <w:numId w:val="12"/>
        </w:numPr>
        <w:shd w:val="clear" w:color="auto" w:fill="FFFFFF"/>
        <w:tabs>
          <w:tab w:val="left" w:pos="1276"/>
        </w:tabs>
        <w:spacing w:before="90" w:after="90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119E7" w:rsidRPr="005E109D" w:rsidRDefault="006119E7" w:rsidP="001A19A5">
      <w:pPr>
        <w:pStyle w:val="a4"/>
        <w:shd w:val="clear" w:color="auto" w:fill="FFFFFF"/>
        <w:tabs>
          <w:tab w:val="left" w:pos="1276"/>
        </w:tabs>
        <w:spacing w:before="90" w:after="90"/>
        <w:ind w:left="85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E109D">
        <w:rPr>
          <w:rFonts w:ascii="Times New Roman" w:eastAsia="Times New Roman" w:hAnsi="Times New Roman" w:cs="Times New Roman"/>
          <w:sz w:val="28"/>
          <w:szCs w:val="28"/>
        </w:rPr>
        <w:t>Оценивается и участие в районных и городских, областных  соревнованиях.</w:t>
      </w:r>
    </w:p>
    <w:p w:rsidR="006119E7" w:rsidRPr="005E109D" w:rsidRDefault="006119E7" w:rsidP="006119E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22" w:rsidRDefault="00932022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75B" w:rsidRDefault="005F275B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FC6902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</w:t>
      </w:r>
    </w:p>
    <w:p w:rsidR="005F275B" w:rsidRPr="005F275B" w:rsidRDefault="005F275B" w:rsidP="005F275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1134"/>
        <w:gridCol w:w="1134"/>
      </w:tblGrid>
      <w:tr w:rsidR="006F72C6" w:rsidRPr="00AA45FD" w:rsidTr="006F72C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C6" w:rsidRPr="006D35F1" w:rsidRDefault="006F72C6" w:rsidP="006D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72C6" w:rsidRPr="006D35F1" w:rsidRDefault="006F72C6" w:rsidP="006D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F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72C6" w:rsidRPr="006D35F1" w:rsidRDefault="006F72C6" w:rsidP="006D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F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C6" w:rsidRPr="006D35F1" w:rsidRDefault="006F72C6" w:rsidP="006D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F72C6" w:rsidRPr="00C405F1" w:rsidTr="006F72C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занятиях  по бегу на снегоступах     Переноска  способом под руку; надевание снегоступов.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Повороты  на месте переступанием вокруг пяток . Передвижение   100м.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05F1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.   Игра  «Слушай сигнал».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по кругу, чередуя темп. </w:t>
            </w:r>
          </w:p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Игра «Шире шаг».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Соревнования  в беге на снегоступах.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под пологий уклон  без палок.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72C6" w:rsidRPr="00C405F1" w:rsidTr="006F72C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Передвижение  без палок-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05F1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, с палками по кругу.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умеренным  шагом с палками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405F1">
                <w:rPr>
                  <w:rFonts w:ascii="Times New Roman" w:hAnsi="Times New Roman" w:cs="Times New Roman"/>
                  <w:sz w:val="28"/>
                  <w:szCs w:val="28"/>
                </w:rPr>
                <w:t>500 м</w:t>
              </w:r>
            </w:smartTag>
            <w:r w:rsidRPr="00C405F1">
              <w:rPr>
                <w:rFonts w:ascii="Times New Roman" w:hAnsi="Times New Roman" w:cs="Times New Roman"/>
                <w:sz w:val="28"/>
                <w:szCs w:val="28"/>
              </w:rPr>
              <w:t xml:space="preserve"> в умеренном темпе. Игра – эстафета «Кто самый быстрый?»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 вокруг носков.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Передвижение до 5</w:t>
            </w: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00м</w:t>
            </w:r>
          </w:p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Подъем ступающим шагом.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переступанием. п/и «По местам»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Дистанция 800м.</w:t>
            </w:r>
          </w:p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Спуски в высокой стойке.</w:t>
            </w:r>
          </w:p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C40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алки»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5F275B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Подъем «лесенкой».</w:t>
            </w:r>
          </w:p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 xml:space="preserve"> п/и «Слушай сигнал»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72C6" w:rsidRPr="00C405F1" w:rsidTr="006F72C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Спуски в низкой стойке. п/и «Слушай сигнал».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2C6" w:rsidRPr="00C405F1" w:rsidTr="006F72C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Соревнования  в беге на снегоступах.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2C6" w:rsidRPr="00C405F1" w:rsidRDefault="006F72C6" w:rsidP="00125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9E7" w:rsidRPr="00C405F1" w:rsidRDefault="006119E7" w:rsidP="006119E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119E7" w:rsidRPr="00C405F1" w:rsidRDefault="006119E7" w:rsidP="006119E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9E7" w:rsidRPr="00C405F1" w:rsidRDefault="006119E7" w:rsidP="006119E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9E7" w:rsidRPr="00C405F1" w:rsidRDefault="006119E7" w:rsidP="006119E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1E1" w:rsidRPr="00C405F1" w:rsidRDefault="00BD41E1" w:rsidP="00BD41E1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D41E1" w:rsidRPr="00C405F1" w:rsidRDefault="00BD41E1" w:rsidP="00BD41E1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22" w:rsidRDefault="00932022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55F" w:rsidRPr="0091455F" w:rsidRDefault="0091455F" w:rsidP="009145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55F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Бабенкова Р. Д., Юровский С. Ю., Захарин Б. И. Внеклассная работа по физическому воспитанию во вспомогательной школе. – Москва: Просвещение,  1977.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Боген М. М. Обучение двигательных действий. – Москва: Просвещение,   1985.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Дмитриев А. А. Коррекция двигательных нарушений у учащихся вспомогательных школ средствами физического воспитания. – Красноярск: Академия, 1987.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 xml:space="preserve">Дмитриев А. А. Бесмашинное кодирование информации по теории физического воспитания. – Красноярск: Академия, 1991.  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Дмитриев А. А. Физическая культура в специальном образовании. – Москва: Академия,  2002.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Добровольский В. К. Врачебно – педагогический контроль за физическим воспитанием в школах – интернатах. – Ленинград: Медгиз,  1963.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Дульнеев Г. М. Учебно-воспитательная работа во вспомогательной школе. – Москва: Просвещение, 1981.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Козленко Н. А. Физическое воспитание учащихся младших классов вспомогательной школы. – Киев, 1966.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Медведева В. М. Физиологическое обоснование и пути оптимизации физического воспитания учащихся вспомогательной школы // Дефектология. – 1980. - № 1.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Программы специальных общеобразовательных школ для умственно отсталых детей (вспомогательные школы). Раздел «Физическая культура» (1 – 9 классы). – Москва: Владос, 1990.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Протченко Т. А. Домашние задания // Физическая культура в школе. – 1986. - № 8.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 xml:space="preserve">Таран Л. А. Из опыта проведения подвижных игр на уроках физической культуры в </w:t>
      </w:r>
      <w:r w:rsidRPr="0091455F">
        <w:rPr>
          <w:rFonts w:ascii="Times New Roman" w:hAnsi="Times New Roman"/>
          <w:sz w:val="28"/>
          <w:szCs w:val="28"/>
          <w:lang w:val="en-US"/>
        </w:rPr>
        <w:t>V</w:t>
      </w:r>
      <w:r w:rsidRPr="0091455F">
        <w:rPr>
          <w:rFonts w:ascii="Times New Roman" w:hAnsi="Times New Roman"/>
          <w:sz w:val="28"/>
          <w:szCs w:val="28"/>
        </w:rPr>
        <w:t xml:space="preserve"> – </w:t>
      </w:r>
      <w:r w:rsidRPr="0091455F">
        <w:rPr>
          <w:rFonts w:ascii="Times New Roman" w:hAnsi="Times New Roman"/>
          <w:sz w:val="28"/>
          <w:szCs w:val="28"/>
          <w:lang w:val="en-US"/>
        </w:rPr>
        <w:t>VIII</w:t>
      </w:r>
      <w:r w:rsidRPr="0091455F">
        <w:rPr>
          <w:rFonts w:ascii="Times New Roman" w:hAnsi="Times New Roman"/>
          <w:sz w:val="28"/>
          <w:szCs w:val="28"/>
        </w:rPr>
        <w:t xml:space="preserve"> классов вспомогательной школы. – Дефектология, 1981. - № 4.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 xml:space="preserve">Таран Л. А. Опыт использования домашних заданий по физической культуре для учащихся </w:t>
      </w:r>
      <w:r w:rsidRPr="0091455F">
        <w:rPr>
          <w:rFonts w:ascii="Times New Roman" w:hAnsi="Times New Roman"/>
          <w:sz w:val="28"/>
          <w:szCs w:val="28"/>
          <w:lang w:val="en-US"/>
        </w:rPr>
        <w:t>V</w:t>
      </w:r>
      <w:r w:rsidRPr="0091455F">
        <w:rPr>
          <w:rFonts w:ascii="Times New Roman" w:hAnsi="Times New Roman"/>
          <w:sz w:val="28"/>
          <w:szCs w:val="28"/>
        </w:rPr>
        <w:t xml:space="preserve"> – </w:t>
      </w:r>
      <w:r w:rsidRPr="0091455F">
        <w:rPr>
          <w:rFonts w:ascii="Times New Roman" w:hAnsi="Times New Roman"/>
          <w:sz w:val="28"/>
          <w:szCs w:val="28"/>
          <w:lang w:val="en-US"/>
        </w:rPr>
        <w:t>VIII</w:t>
      </w:r>
      <w:r w:rsidRPr="0091455F">
        <w:rPr>
          <w:rFonts w:ascii="Times New Roman" w:hAnsi="Times New Roman"/>
          <w:sz w:val="28"/>
          <w:szCs w:val="28"/>
        </w:rPr>
        <w:t xml:space="preserve"> классов вспомогательной школы – интерната. – Дефектология, 1979. - № 6.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Физическое воспитание школьников с отклонениями в состоянии здоровья. – Москва: Медицина, 1965.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lastRenderedPageBreak/>
        <w:t>Физическая культура и здоровье детей и подростков. – Москва: Медицина, 1965.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Черник Е. С. Физическая культура во вспомогательной школе. – Москва: Учебная литература, 1997.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Юровский С. Ю. Воспитательная работа с учащимися вспомогательной школы в процессе занятий по физической культуре. – Дефектология, 1985. - № 1.</w:t>
      </w:r>
    </w:p>
    <w:p w:rsidR="0091455F" w:rsidRPr="0091455F" w:rsidRDefault="0091455F" w:rsidP="0091455F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Янкелевич Е. И, Воспитание правильной осанки. – Москва: ФиС, 1959.</w:t>
      </w:r>
    </w:p>
    <w:p w:rsidR="00C0601A" w:rsidRPr="0091455F" w:rsidRDefault="00C0601A" w:rsidP="007117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BD41E1" w:rsidRPr="007117B8" w:rsidRDefault="00BD41E1" w:rsidP="007117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0601A" w:rsidRPr="00FC6902" w:rsidRDefault="00C0601A" w:rsidP="00C0601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320F" w:rsidRPr="005E109D" w:rsidRDefault="00E2320F" w:rsidP="00E2320F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B4EED" w:rsidRDefault="004B4EED" w:rsidP="004B4EED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sectPr w:rsidR="004B4EED" w:rsidSect="00E10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38" w:rsidRDefault="00884138" w:rsidP="00492007">
      <w:pPr>
        <w:spacing w:after="0" w:line="240" w:lineRule="auto"/>
      </w:pPr>
      <w:r>
        <w:separator/>
      </w:r>
    </w:p>
  </w:endnote>
  <w:endnote w:type="continuationSeparator" w:id="0">
    <w:p w:rsidR="00884138" w:rsidRDefault="00884138" w:rsidP="0049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38" w:rsidRDefault="0088413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36265"/>
      <w:docPartObj>
        <w:docPartGallery w:val="Page Numbers (Bottom of Page)"/>
        <w:docPartUnique/>
      </w:docPartObj>
    </w:sdtPr>
    <w:sdtContent>
      <w:p w:rsidR="00884138" w:rsidRDefault="005A2D52">
        <w:pPr>
          <w:pStyle w:val="a8"/>
          <w:jc w:val="right"/>
        </w:pPr>
        <w:fldSimple w:instr=" PAGE   \* MERGEFORMAT ">
          <w:r w:rsidR="00BB3BEA">
            <w:rPr>
              <w:noProof/>
            </w:rPr>
            <w:t>2</w:t>
          </w:r>
        </w:fldSimple>
      </w:p>
    </w:sdtContent>
  </w:sdt>
  <w:p w:rsidR="00884138" w:rsidRDefault="0088413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38" w:rsidRDefault="008841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38" w:rsidRDefault="00884138" w:rsidP="00492007">
      <w:pPr>
        <w:spacing w:after="0" w:line="240" w:lineRule="auto"/>
      </w:pPr>
      <w:r>
        <w:separator/>
      </w:r>
    </w:p>
  </w:footnote>
  <w:footnote w:type="continuationSeparator" w:id="0">
    <w:p w:rsidR="00884138" w:rsidRDefault="00884138" w:rsidP="0049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38" w:rsidRDefault="008841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38" w:rsidRDefault="0088413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38" w:rsidRDefault="008841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DFB"/>
    <w:multiLevelType w:val="hybridMultilevel"/>
    <w:tmpl w:val="ECAAF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03D9A"/>
    <w:multiLevelType w:val="hybridMultilevel"/>
    <w:tmpl w:val="013CAD16"/>
    <w:lvl w:ilvl="0" w:tplc="76449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7A4FBD"/>
    <w:multiLevelType w:val="hybridMultilevel"/>
    <w:tmpl w:val="FE524E32"/>
    <w:lvl w:ilvl="0" w:tplc="2D3A89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475738D"/>
    <w:multiLevelType w:val="hybridMultilevel"/>
    <w:tmpl w:val="9768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037A1"/>
    <w:multiLevelType w:val="hybridMultilevel"/>
    <w:tmpl w:val="AF8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A02C0"/>
    <w:multiLevelType w:val="hybridMultilevel"/>
    <w:tmpl w:val="618EF9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B590C5B"/>
    <w:multiLevelType w:val="hybridMultilevel"/>
    <w:tmpl w:val="67A0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D275E"/>
    <w:multiLevelType w:val="multilevel"/>
    <w:tmpl w:val="DA0E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4110A4"/>
    <w:multiLevelType w:val="hybridMultilevel"/>
    <w:tmpl w:val="E0326D42"/>
    <w:lvl w:ilvl="0" w:tplc="FF8C5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D54BD2"/>
    <w:multiLevelType w:val="hybridMultilevel"/>
    <w:tmpl w:val="1A8C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A4F03"/>
    <w:multiLevelType w:val="hybridMultilevel"/>
    <w:tmpl w:val="1368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46A9D"/>
    <w:multiLevelType w:val="hybridMultilevel"/>
    <w:tmpl w:val="1C8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D4FEE"/>
    <w:multiLevelType w:val="hybridMultilevel"/>
    <w:tmpl w:val="4B94BC36"/>
    <w:lvl w:ilvl="0" w:tplc="BA0AA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2A3C29"/>
    <w:multiLevelType w:val="hybridMultilevel"/>
    <w:tmpl w:val="DD06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D4AC7"/>
    <w:multiLevelType w:val="multilevel"/>
    <w:tmpl w:val="F2F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70B71"/>
    <w:multiLevelType w:val="hybridMultilevel"/>
    <w:tmpl w:val="F07C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71E82"/>
    <w:multiLevelType w:val="hybridMultilevel"/>
    <w:tmpl w:val="26EEE4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16"/>
  </w:num>
  <w:num w:numId="13">
    <w:abstractNumId w:val="14"/>
  </w:num>
  <w:num w:numId="14">
    <w:abstractNumId w:val="15"/>
  </w:num>
  <w:num w:numId="15">
    <w:abstractNumId w:val="10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F0DBF"/>
    <w:rsid w:val="000242D2"/>
    <w:rsid w:val="000517F1"/>
    <w:rsid w:val="00086E73"/>
    <w:rsid w:val="000C3779"/>
    <w:rsid w:val="000D1CC2"/>
    <w:rsid w:val="000E3554"/>
    <w:rsid w:val="000F190A"/>
    <w:rsid w:val="000F631E"/>
    <w:rsid w:val="001251B5"/>
    <w:rsid w:val="001266C2"/>
    <w:rsid w:val="00180BE3"/>
    <w:rsid w:val="00184767"/>
    <w:rsid w:val="001A19A5"/>
    <w:rsid w:val="001B1F00"/>
    <w:rsid w:val="001D2085"/>
    <w:rsid w:val="00212C25"/>
    <w:rsid w:val="00220A93"/>
    <w:rsid w:val="00245C33"/>
    <w:rsid w:val="00270550"/>
    <w:rsid w:val="00277BBD"/>
    <w:rsid w:val="002C2E8C"/>
    <w:rsid w:val="002D37A5"/>
    <w:rsid w:val="002F5511"/>
    <w:rsid w:val="002F79B8"/>
    <w:rsid w:val="00330E1E"/>
    <w:rsid w:val="0035114F"/>
    <w:rsid w:val="0036669C"/>
    <w:rsid w:val="00390230"/>
    <w:rsid w:val="0039227A"/>
    <w:rsid w:val="003C2B12"/>
    <w:rsid w:val="003C6A70"/>
    <w:rsid w:val="003E3504"/>
    <w:rsid w:val="00492007"/>
    <w:rsid w:val="0049395C"/>
    <w:rsid w:val="004B4EED"/>
    <w:rsid w:val="004B6F3B"/>
    <w:rsid w:val="0051762D"/>
    <w:rsid w:val="0054075A"/>
    <w:rsid w:val="00566865"/>
    <w:rsid w:val="0058039B"/>
    <w:rsid w:val="005A2D52"/>
    <w:rsid w:val="005E109D"/>
    <w:rsid w:val="005E45B2"/>
    <w:rsid w:val="005F275B"/>
    <w:rsid w:val="006119E7"/>
    <w:rsid w:val="00621044"/>
    <w:rsid w:val="00656E59"/>
    <w:rsid w:val="006727AA"/>
    <w:rsid w:val="00694DE7"/>
    <w:rsid w:val="006956A2"/>
    <w:rsid w:val="006A0477"/>
    <w:rsid w:val="006B249B"/>
    <w:rsid w:val="006C1937"/>
    <w:rsid w:val="006C2CA4"/>
    <w:rsid w:val="006C45E7"/>
    <w:rsid w:val="006D35F1"/>
    <w:rsid w:val="006F0DBF"/>
    <w:rsid w:val="006F72C6"/>
    <w:rsid w:val="007117B8"/>
    <w:rsid w:val="00733C0D"/>
    <w:rsid w:val="0074579B"/>
    <w:rsid w:val="00794E39"/>
    <w:rsid w:val="0079564C"/>
    <w:rsid w:val="00825953"/>
    <w:rsid w:val="008401B3"/>
    <w:rsid w:val="00845037"/>
    <w:rsid w:val="00884138"/>
    <w:rsid w:val="008C7B99"/>
    <w:rsid w:val="008E02EF"/>
    <w:rsid w:val="008F083F"/>
    <w:rsid w:val="008F2155"/>
    <w:rsid w:val="0091455F"/>
    <w:rsid w:val="009206A6"/>
    <w:rsid w:val="00932022"/>
    <w:rsid w:val="00946C9A"/>
    <w:rsid w:val="00957B8C"/>
    <w:rsid w:val="00977043"/>
    <w:rsid w:val="009F1267"/>
    <w:rsid w:val="00A42EB7"/>
    <w:rsid w:val="00A46FE8"/>
    <w:rsid w:val="00A47602"/>
    <w:rsid w:val="00A85122"/>
    <w:rsid w:val="00AD7F95"/>
    <w:rsid w:val="00AF4436"/>
    <w:rsid w:val="00B36AD7"/>
    <w:rsid w:val="00B45B0A"/>
    <w:rsid w:val="00B92B56"/>
    <w:rsid w:val="00BB3BEA"/>
    <w:rsid w:val="00BD41E1"/>
    <w:rsid w:val="00C0601A"/>
    <w:rsid w:val="00C405F1"/>
    <w:rsid w:val="00C623B6"/>
    <w:rsid w:val="00C66F9B"/>
    <w:rsid w:val="00C70DD9"/>
    <w:rsid w:val="00C95042"/>
    <w:rsid w:val="00C967F7"/>
    <w:rsid w:val="00CC3D35"/>
    <w:rsid w:val="00CF1193"/>
    <w:rsid w:val="00D34164"/>
    <w:rsid w:val="00D62FC6"/>
    <w:rsid w:val="00D65801"/>
    <w:rsid w:val="00D90125"/>
    <w:rsid w:val="00DA3ED6"/>
    <w:rsid w:val="00DB2057"/>
    <w:rsid w:val="00E106C3"/>
    <w:rsid w:val="00E11A3E"/>
    <w:rsid w:val="00E2320F"/>
    <w:rsid w:val="00E72D21"/>
    <w:rsid w:val="00ED09B2"/>
    <w:rsid w:val="00ED0F47"/>
    <w:rsid w:val="00F07A5C"/>
    <w:rsid w:val="00F37BF0"/>
    <w:rsid w:val="00F60C8C"/>
    <w:rsid w:val="00F636CF"/>
    <w:rsid w:val="00F800E0"/>
    <w:rsid w:val="00F93BA5"/>
    <w:rsid w:val="00FB3B12"/>
    <w:rsid w:val="00FB4A89"/>
    <w:rsid w:val="00FC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C3"/>
  </w:style>
  <w:style w:type="paragraph" w:styleId="1">
    <w:name w:val="heading 1"/>
    <w:basedOn w:val="a"/>
    <w:next w:val="a"/>
    <w:link w:val="10"/>
    <w:uiPriority w:val="9"/>
    <w:qFormat/>
    <w:rsid w:val="00270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E1E"/>
    <w:pPr>
      <w:ind w:left="720"/>
      <w:contextualSpacing/>
    </w:pPr>
  </w:style>
  <w:style w:type="paragraph" w:customStyle="1" w:styleId="Default">
    <w:name w:val="Default"/>
    <w:rsid w:val="006C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uiPriority w:val="59"/>
    <w:rsid w:val="0035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5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6E59"/>
  </w:style>
  <w:style w:type="paragraph" w:styleId="a6">
    <w:name w:val="header"/>
    <w:basedOn w:val="a"/>
    <w:link w:val="a7"/>
    <w:uiPriority w:val="99"/>
    <w:semiHidden/>
    <w:unhideWhenUsed/>
    <w:rsid w:val="0049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2007"/>
  </w:style>
  <w:style w:type="paragraph" w:styleId="a8">
    <w:name w:val="footer"/>
    <w:basedOn w:val="a"/>
    <w:link w:val="a9"/>
    <w:uiPriority w:val="99"/>
    <w:unhideWhenUsed/>
    <w:rsid w:val="0049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2007"/>
  </w:style>
  <w:style w:type="paragraph" w:styleId="aa">
    <w:name w:val="Balloon Text"/>
    <w:basedOn w:val="a"/>
    <w:link w:val="ab"/>
    <w:uiPriority w:val="99"/>
    <w:semiHidden/>
    <w:unhideWhenUsed/>
    <w:rsid w:val="0049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007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C2CA4"/>
    <w:rPr>
      <w:b/>
      <w:bCs/>
    </w:rPr>
  </w:style>
  <w:style w:type="character" w:customStyle="1" w:styleId="c3">
    <w:name w:val="c3"/>
    <w:basedOn w:val="a0"/>
    <w:rsid w:val="006C2CA4"/>
  </w:style>
  <w:style w:type="paragraph" w:styleId="ad">
    <w:name w:val="No Spacing"/>
    <w:uiPriority w:val="1"/>
    <w:qFormat/>
    <w:rsid w:val="002705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0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28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101</cp:revision>
  <dcterms:created xsi:type="dcterms:W3CDTF">2015-12-02T06:06:00Z</dcterms:created>
  <dcterms:modified xsi:type="dcterms:W3CDTF">2016-01-15T07:18:00Z</dcterms:modified>
</cp:coreProperties>
</file>