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B5B8F" w14:textId="43802390" w:rsidR="002B368D" w:rsidRPr="002B368D" w:rsidRDefault="002B368D" w:rsidP="002B368D">
      <w:pPr>
        <w:jc w:val="center"/>
        <w:rPr>
          <w:rFonts w:ascii="Times New Roman" w:hAnsi="Times New Roman" w:cs="Times New Roman"/>
          <w:b/>
          <w:bCs/>
          <w:sz w:val="28"/>
          <w:szCs w:val="28"/>
        </w:rPr>
      </w:pPr>
      <w:r w:rsidRPr="002B368D">
        <w:rPr>
          <w:rFonts w:ascii="Times New Roman" w:hAnsi="Times New Roman" w:cs="Times New Roman"/>
          <w:b/>
          <w:bCs/>
          <w:sz w:val="28"/>
          <w:szCs w:val="28"/>
        </w:rPr>
        <w:t xml:space="preserve">Использование интернет-ресурсов в развитии устной коммуникации </w:t>
      </w:r>
      <w:r>
        <w:rPr>
          <w:rFonts w:ascii="Times New Roman" w:hAnsi="Times New Roman" w:cs="Times New Roman"/>
          <w:b/>
          <w:bCs/>
          <w:sz w:val="28"/>
          <w:szCs w:val="28"/>
        </w:rPr>
        <w:t xml:space="preserve">учащихся </w:t>
      </w:r>
      <w:r w:rsidRPr="002B368D">
        <w:rPr>
          <w:rFonts w:ascii="Times New Roman" w:hAnsi="Times New Roman" w:cs="Times New Roman"/>
          <w:b/>
          <w:bCs/>
          <w:sz w:val="28"/>
          <w:szCs w:val="28"/>
        </w:rPr>
        <w:t>на уроках английского языка</w:t>
      </w:r>
    </w:p>
    <w:p w14:paraId="1104A09F"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Самое яркое и революционное достижение за последние десятилетия – это создание всемирной компьютерной сети – Интернет. Мы живем в XXI веке – веке величайших достижений и компьютерных технологий. Очевидно, что в скором времени в мире не останется людей, которых не затронут изменения, вызванные существованием единого мирового информационного поля.</w:t>
      </w:r>
    </w:p>
    <w:p w14:paraId="0B85510F"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Интернет можно использовать как в личных целях, так и в учебном процессе. Все это позволяет обмениваться информацией и материалами. Как именно можно использовать знания из Интернета на уроках английского языка? Применение Интернет-ресурсов позволяет интегрировать процесс обучения, предполагает создание информационно-коммуникативной языковой среды, способствует реализации личностно-ориентированного подхода на более высоком уровне. </w:t>
      </w:r>
    </w:p>
    <w:p w14:paraId="0E576088"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В настоящее время учителю необходимо не только обучить предмету, а также свободному ориентированию в иноязычной среде и умению адекватно реагировать в различных условиях, </w:t>
      </w:r>
      <w:proofErr w:type="gramStart"/>
      <w:r w:rsidRPr="002B368D">
        <w:rPr>
          <w:rFonts w:ascii="Times New Roman" w:hAnsi="Times New Roman" w:cs="Times New Roman"/>
          <w:sz w:val="28"/>
          <w:szCs w:val="28"/>
        </w:rPr>
        <w:t>т.е.</w:t>
      </w:r>
      <w:proofErr w:type="gramEnd"/>
      <w:r w:rsidRPr="002B368D">
        <w:rPr>
          <w:rFonts w:ascii="Times New Roman" w:hAnsi="Times New Roman" w:cs="Times New Roman"/>
          <w:sz w:val="28"/>
          <w:szCs w:val="28"/>
        </w:rPr>
        <w:t xml:space="preserve"> общению. Следует создать настоящие жизненные ситуации для того, чтобы вызвать интерес к изучению английского языка, который будет использоваться в предстоящей деятельности. Поэтому подготовка учеников к процессу обучения на английском языке требует условий иноязычного общения, которые создаются в классе. Это и определяет сущность коммуникативного обучения с использованием информационно-коммуникативных технологий. </w:t>
      </w:r>
    </w:p>
    <w:p w14:paraId="46237710"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Интернет-ресурсы позволяют учащимся находить необходимую информацию, обрабатывать, сопоставлять, анализировать ее, что позволяет развивать навыки критического мышления. </w:t>
      </w:r>
    </w:p>
    <w:p w14:paraId="0439349C"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На сегодняшний день в Интернет-сети есть огромное количество сайтов, которые обладают более или менее высоким обучающим потенциалом. Учителю следует тщательно подобрать подходящий материал среди множества вариантов. Также и ученики должны научиться выбирать необходимую информацию среди множества сайтов на просторах интернета, ведь именно этой международной сети все больше и больше отдается предпочтение. Интернет — это помощник при обучении иностранному языку, ведь это развитие коммуникативного, аутентичного, интерактивного общения. Когда ученики контактируют в настоящей языковый среде, которую обеспечивает интернет, они погружается в неё, это и есть их реальная жизнь и коммуникация. Они сами того не понимая, становятся участниками широкого круга реалистичных, важных, интересующих и достижимых задач, они учатся анализировать и принимать решения, то есть реагировать и отвечать на </w:t>
      </w:r>
      <w:r w:rsidRPr="002B368D">
        <w:rPr>
          <w:rFonts w:ascii="Times New Roman" w:hAnsi="Times New Roman" w:cs="Times New Roman"/>
          <w:sz w:val="28"/>
          <w:szCs w:val="28"/>
        </w:rPr>
        <w:lastRenderedPageBreak/>
        <w:t xml:space="preserve">английском языке. Таким образом, к ним приходит понимание, что структуры и словарь английского языка необходимо изучить для того, чтобы передать содержание. </w:t>
      </w:r>
    </w:p>
    <w:p w14:paraId="2A42BDAD"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Учащиеся начинают обращать внимание на использование форм, а не на сами формы, в то время как происходит изучение грамматики косвенным образом. В то же время дети должны быть готовы к общению на английском языке не только с языковый стороны, но и с психологической. Поэтому задание должно предполагать вопрос или проблему для обсуждения при условии, что они смогут показать все свои знания и умения. Отличительной чертой коммуникативного подхода является то, что учащиеся самостоятельно выбирают языковые единицы для формирования своих мыслей, выражая себя и свой опыт с помощью английского языка. Стоит отметить, что компьютер — это машина, которая не имеет способности хвалить или ругать ребёнка, тем самым способствуя развитию самостоятельности и созданию благоприятной психологической атмосферы, что придает ученику уверенность в себе. Интернет – это особая информационная среда, которая предлагает множество ресурсов информации. Можно выделить основной набор услуг для его использования: </w:t>
      </w:r>
    </w:p>
    <w:p w14:paraId="2F7F70E6"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 электронная почта; </w:t>
      </w:r>
    </w:p>
    <w:p w14:paraId="6D6E26C6"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 видео и телеконференции; </w:t>
      </w:r>
    </w:p>
    <w:p w14:paraId="62ECC6D4"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создание собственной домашней страницы (</w:t>
      </w:r>
      <w:proofErr w:type="spellStart"/>
      <w:r w:rsidRPr="002B368D">
        <w:rPr>
          <w:rFonts w:ascii="Times New Roman" w:hAnsi="Times New Roman" w:cs="Times New Roman"/>
          <w:sz w:val="28"/>
          <w:szCs w:val="28"/>
        </w:rPr>
        <w:t>homepage</w:t>
      </w:r>
      <w:proofErr w:type="spellEnd"/>
      <w:r w:rsidRPr="002B368D">
        <w:rPr>
          <w:rFonts w:ascii="Times New Roman" w:hAnsi="Times New Roman" w:cs="Times New Roman"/>
          <w:sz w:val="28"/>
          <w:szCs w:val="28"/>
        </w:rPr>
        <w:t xml:space="preserve">); </w:t>
      </w:r>
    </w:p>
    <w:p w14:paraId="510E7B26"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 Поисковые системы; </w:t>
      </w:r>
    </w:p>
    <w:p w14:paraId="4BCB7C73"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справочные сайты;</w:t>
      </w:r>
    </w:p>
    <w:p w14:paraId="2DA01AA6"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 – общение в сети чат (</w:t>
      </w:r>
      <w:proofErr w:type="spellStart"/>
      <w:r w:rsidRPr="002B368D">
        <w:rPr>
          <w:rFonts w:ascii="Times New Roman" w:hAnsi="Times New Roman" w:cs="Times New Roman"/>
          <w:sz w:val="28"/>
          <w:szCs w:val="28"/>
        </w:rPr>
        <w:t>chat</w:t>
      </w:r>
      <w:proofErr w:type="spellEnd"/>
      <w:r w:rsidRPr="002B368D">
        <w:rPr>
          <w:rFonts w:ascii="Times New Roman" w:hAnsi="Times New Roman" w:cs="Times New Roman"/>
          <w:sz w:val="28"/>
          <w:szCs w:val="28"/>
        </w:rPr>
        <w:t xml:space="preserve">). </w:t>
      </w:r>
    </w:p>
    <w:p w14:paraId="7C2CC5EA" w14:textId="77777777" w:rsid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Все эти ресурсы могут быть применены на уроках английского языка. Использование компьютеров, планшетов или телефонов способствует развитию интереса, что позволяет решить все задачи урока. Использование языка предполагает коммуникацию не только во время урока, но и в жизни. Например, во время путешествия, при личной переписке, при просмотре фильмов и </w:t>
      </w:r>
      <w:proofErr w:type="gramStart"/>
      <w:r w:rsidRPr="002B368D">
        <w:rPr>
          <w:rFonts w:ascii="Times New Roman" w:hAnsi="Times New Roman" w:cs="Times New Roman"/>
          <w:sz w:val="28"/>
          <w:szCs w:val="28"/>
        </w:rPr>
        <w:t>т.д.</w:t>
      </w:r>
      <w:proofErr w:type="gramEnd"/>
      <w:r w:rsidRPr="002B368D">
        <w:rPr>
          <w:rFonts w:ascii="Times New Roman" w:hAnsi="Times New Roman" w:cs="Times New Roman"/>
          <w:sz w:val="28"/>
          <w:szCs w:val="28"/>
        </w:rPr>
        <w:t xml:space="preserve"> Коммуникативное обучение английскому языку с помощью интернета обуславливает значимость развития способности учеников и их интересов и стремлений использовать английский язык для целей продуктивного общения. </w:t>
      </w:r>
    </w:p>
    <w:p w14:paraId="2FC27DBE" w14:textId="722B24B9" w:rsidR="00801363" w:rsidRPr="002B368D" w:rsidRDefault="002B368D" w:rsidP="002B368D">
      <w:pPr>
        <w:ind w:firstLine="851"/>
        <w:jc w:val="both"/>
        <w:rPr>
          <w:rFonts w:ascii="Times New Roman" w:hAnsi="Times New Roman" w:cs="Times New Roman"/>
          <w:sz w:val="28"/>
          <w:szCs w:val="28"/>
        </w:rPr>
      </w:pPr>
      <w:r w:rsidRPr="002B368D">
        <w:rPr>
          <w:rFonts w:ascii="Times New Roman" w:hAnsi="Times New Roman" w:cs="Times New Roman"/>
          <w:sz w:val="28"/>
          <w:szCs w:val="28"/>
        </w:rPr>
        <w:t xml:space="preserve">Таким образом, при изучении английского языка, интернет способствует формированию умений и навыков разговорной речи, а также развитию социальных и психологических качеств учеников. Практика общения, использование интернета на уроках английского языка позволяет </w:t>
      </w:r>
      <w:r w:rsidRPr="002B368D">
        <w:rPr>
          <w:rFonts w:ascii="Times New Roman" w:hAnsi="Times New Roman" w:cs="Times New Roman"/>
          <w:sz w:val="28"/>
          <w:szCs w:val="28"/>
        </w:rPr>
        <w:lastRenderedPageBreak/>
        <w:t>учащимся овладеть коммуникативной и межкультурной компетенциями. Стоит отметить, что Интернет – это лишь вспомогательное средство обучения, которое в некоторой степени облегчает работу учителя, повышает эффективность обучения и позволяет улучшить качество преподавания.</w:t>
      </w:r>
    </w:p>
    <w:sectPr w:rsidR="00801363" w:rsidRPr="002B3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96"/>
    <w:rsid w:val="002B368D"/>
    <w:rsid w:val="005D6F96"/>
    <w:rsid w:val="00E24909"/>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C70D"/>
  <w15:chartTrackingRefBased/>
  <w15:docId w15:val="{CBEABD85-6E70-4932-952F-47459180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Шенцева</dc:creator>
  <cp:keywords/>
  <dc:description/>
  <cp:lastModifiedBy>Светлана Шенцева</cp:lastModifiedBy>
  <cp:revision>2</cp:revision>
  <dcterms:created xsi:type="dcterms:W3CDTF">2020-12-26T14:28:00Z</dcterms:created>
  <dcterms:modified xsi:type="dcterms:W3CDTF">2020-12-26T14:32:00Z</dcterms:modified>
</cp:coreProperties>
</file>